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bookmarkStart w:id="0" w:name="_Toc434245884"/>
    <w:p w:rsidR="00482A62" w:rsidRDefault="00C32EB1" w:rsidP="00727737">
      <w:pPr>
        <w:bidi/>
        <w:rPr>
          <w:rFonts w:cs="B Titr"/>
          <w:noProof/>
          <w:sz w:val="56"/>
          <w:szCs w:val="56"/>
        </w:rPr>
      </w:pPr>
      <w:r w:rsidRPr="00C32EB1">
        <w:rPr>
          <w:rFonts w:cs="B Titr"/>
          <w:noProof/>
          <w:sz w:val="56"/>
          <w:szCs w:val="56"/>
        </w:rPr>
        <w:object w:dxaOrig="9180" w:dyaOrig="118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693.75pt" o:ole="">
            <v:imagedata r:id="rId8" o:title=""/>
          </v:shape>
          <o:OLEObject Type="Embed" ProgID="AcroExch.Document.11" ShapeID="_x0000_i1025" DrawAspect="Content" ObjectID="_1578469932" r:id="rId9"/>
        </w:object>
      </w:r>
    </w:p>
    <w:p w:rsidR="00E44E90" w:rsidRPr="002A687E" w:rsidRDefault="002C6974" w:rsidP="00482A62">
      <w:pPr>
        <w:bidi/>
        <w:rPr>
          <w:rFonts w:cs="B Titr"/>
          <w:noProof/>
          <w:sz w:val="56"/>
          <w:szCs w:val="56"/>
        </w:rPr>
      </w:pPr>
      <w:r w:rsidRPr="002C6974">
        <w:rPr>
          <w:noProof/>
        </w:rPr>
        <w:pict>
          <v:shapetype id="_x0000_t202" coordsize="21600,21600" o:spt="202" path="m,l,21600r21600,l21600,xe">
            <v:stroke joinstyle="miter"/>
            <v:path gradientshapeok="t" o:connecttype="rect"/>
          </v:shapetype>
          <v:shape id="Text Box 1" o:spid="_x0000_s1029" type="#_x0000_t202" style="position:absolute;left:0;text-align:left;margin-left:69.75pt;margin-top:-11.05pt;width:160.5pt;height:150pt;z-index:2516648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" stroked="f">
            <v:textbox inset="0,0,0,0">
              <w:txbxContent>
                <w:p w:rsidR="00CD4C6D" w:rsidRDefault="00CD4C6D" w:rsidP="002A687E">
                  <w:pPr>
                    <w:jc w:val="center"/>
                    <w:rPr>
                      <w:b/>
                      <w:bCs/>
                      <w:noProof/>
                      <w:rtl/>
                      <w:lang w:bidi="fa-IR"/>
                    </w:rPr>
                  </w:pPr>
                </w:p>
                <w:p w:rsidR="00CD4C6D" w:rsidRDefault="00CD4C6D" w:rsidP="002A687E">
                  <w:pPr>
                    <w:jc w:val="center"/>
                    <w:rPr>
                      <w:b/>
                      <w:bCs/>
                      <w:noProof/>
                    </w:rPr>
                  </w:pPr>
                </w:p>
                <w:p w:rsidR="00CD4C6D" w:rsidRDefault="00CD4C6D" w:rsidP="002A687E">
                  <w:pPr>
                    <w:jc w:val="center"/>
                    <w:rPr>
                      <w:b/>
                      <w:bCs/>
                      <w:noProof/>
                    </w:rPr>
                  </w:pPr>
                </w:p>
                <w:p w:rsidR="00CD4C6D" w:rsidRPr="00537E48" w:rsidRDefault="00CD4C6D" w:rsidP="002A687E">
                  <w:pPr>
                    <w:pStyle w:val="Caption"/>
                    <w:rPr>
                      <w:noProof/>
                    </w:rPr>
                  </w:pPr>
                </w:p>
              </w:txbxContent>
            </v:textbox>
            <w10:wrap type="square"/>
          </v:shape>
        </w:pict>
      </w:r>
    </w:p>
    <w:p w:rsidR="00C4490F" w:rsidRDefault="00C4490F" w:rsidP="00187410">
      <w:pPr>
        <w:autoSpaceDE w:val="0"/>
        <w:autoSpaceDN w:val="0"/>
        <w:bidi/>
        <w:adjustRightInd w:val="0"/>
        <w:spacing w:after="0" w:line="240" w:lineRule="auto"/>
        <w:rPr>
          <w:rFonts w:ascii="XMitra" w:cs="XMitra"/>
          <w:color w:val="000000"/>
          <w:sz w:val="28"/>
          <w:szCs w:val="28"/>
          <w:rtl/>
        </w:rPr>
      </w:pPr>
      <w:r w:rsidRPr="00FB4ED8">
        <w:rPr>
          <w:rFonts w:ascii="XMitra" w:cs="XMitra"/>
          <w:noProof/>
          <w:color w:val="000000"/>
          <w:rtl/>
        </w:rPr>
        <w:drawing>
          <wp:inline distT="0" distB="0" distL="0" distR="0">
            <wp:extent cx="881673" cy="1104392"/>
            <wp:effectExtent l="133350" t="114300" r="128270" b="172085"/>
            <wp:docPr id="2" name="Picture 2" descr="C:\Users\j.sobhkhiz\Desktop\jhkgj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obhkhiz\Desktop\jhkgjh.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90363" cy="111527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5262D8" w:rsidRDefault="00822D40" w:rsidP="00822D40">
      <w:pPr>
        <w:autoSpaceDE w:val="0"/>
        <w:autoSpaceDN w:val="0"/>
        <w:bidi/>
        <w:adjustRightInd w:val="0"/>
        <w:spacing w:after="0" w:line="240" w:lineRule="auto"/>
        <w:rPr>
          <w:rFonts w:ascii="XMitra" w:cs="B Titr"/>
          <w:color w:val="00B0F0"/>
          <w:sz w:val="28"/>
          <w:szCs w:val="28"/>
          <w:rtl/>
        </w:rPr>
      </w:pPr>
      <w:r w:rsidRPr="00822D40">
        <w:rPr>
          <w:rFonts w:ascii="XMitra" w:cs="B Titr"/>
          <w:color w:val="00B0F0"/>
          <w:sz w:val="28"/>
          <w:szCs w:val="28"/>
          <w:rtl/>
        </w:rPr>
        <w:t>معلم امانت دار نسل</w:t>
      </w:r>
      <w:r w:rsidRPr="00822D40">
        <w:rPr>
          <w:rFonts w:ascii="XMitra" w:cs="B Titr" w:hint="cs"/>
          <w:color w:val="00B0F0"/>
          <w:sz w:val="28"/>
          <w:szCs w:val="28"/>
          <w:rtl/>
        </w:rPr>
        <w:t>ی</w:t>
      </w:r>
      <w:r w:rsidRPr="00822D40">
        <w:rPr>
          <w:rFonts w:ascii="XMitra" w:cs="B Titr"/>
          <w:color w:val="00B0F0"/>
          <w:sz w:val="28"/>
          <w:szCs w:val="28"/>
          <w:rtl/>
        </w:rPr>
        <w:t xml:space="preserve"> است که تمام مقدرات </w:t>
      </w:r>
      <w:r w:rsidRPr="00822D40">
        <w:rPr>
          <w:rFonts w:ascii="XMitra" w:cs="B Titr" w:hint="cs"/>
          <w:color w:val="00B0F0"/>
          <w:sz w:val="28"/>
          <w:szCs w:val="28"/>
          <w:rtl/>
        </w:rPr>
        <w:t>ی</w:t>
      </w:r>
      <w:r w:rsidRPr="00822D40">
        <w:rPr>
          <w:rFonts w:ascii="XMitra" w:cs="B Titr" w:hint="eastAsia"/>
          <w:color w:val="00B0F0"/>
          <w:sz w:val="28"/>
          <w:szCs w:val="28"/>
          <w:rtl/>
        </w:rPr>
        <w:t>ک</w:t>
      </w:r>
      <w:r w:rsidRPr="00822D40">
        <w:rPr>
          <w:rFonts w:ascii="XMitra" w:cs="B Titr"/>
          <w:color w:val="00B0F0"/>
          <w:sz w:val="28"/>
          <w:szCs w:val="28"/>
          <w:rtl/>
        </w:rPr>
        <w:t xml:space="preserve"> کشور، به آن نسل سپرده م</w:t>
      </w:r>
      <w:r w:rsidRPr="00822D40">
        <w:rPr>
          <w:rFonts w:ascii="XMitra" w:cs="B Titr" w:hint="cs"/>
          <w:color w:val="00B0F0"/>
          <w:sz w:val="28"/>
          <w:szCs w:val="28"/>
          <w:rtl/>
        </w:rPr>
        <w:t>ی</w:t>
      </w:r>
      <w:r w:rsidRPr="00822D40">
        <w:rPr>
          <w:rFonts w:ascii="XMitra" w:cs="B Titr"/>
          <w:color w:val="00B0F0"/>
          <w:sz w:val="28"/>
          <w:szCs w:val="28"/>
          <w:rtl/>
        </w:rPr>
        <w:t xml:space="preserve"> شود ترب</w:t>
      </w:r>
      <w:r w:rsidRPr="00822D40">
        <w:rPr>
          <w:rFonts w:ascii="XMitra" w:cs="B Titr" w:hint="cs"/>
          <w:color w:val="00B0F0"/>
          <w:sz w:val="28"/>
          <w:szCs w:val="28"/>
          <w:rtl/>
        </w:rPr>
        <w:t>ی</w:t>
      </w:r>
      <w:r w:rsidRPr="00822D40">
        <w:rPr>
          <w:rFonts w:ascii="XMitra" w:cs="B Titr" w:hint="eastAsia"/>
          <w:color w:val="00B0F0"/>
          <w:sz w:val="28"/>
          <w:szCs w:val="28"/>
          <w:rtl/>
        </w:rPr>
        <w:t>ت</w:t>
      </w:r>
      <w:r w:rsidRPr="00822D40">
        <w:rPr>
          <w:rFonts w:ascii="XMitra" w:cs="B Titr"/>
          <w:color w:val="00B0F0"/>
          <w:sz w:val="28"/>
          <w:szCs w:val="28"/>
          <w:rtl/>
        </w:rPr>
        <w:t xml:space="preserve"> شما با</w:t>
      </w:r>
      <w:r w:rsidRPr="00822D40">
        <w:rPr>
          <w:rFonts w:ascii="XMitra" w:cs="B Titr" w:hint="cs"/>
          <w:color w:val="00B0F0"/>
          <w:sz w:val="28"/>
          <w:szCs w:val="28"/>
          <w:rtl/>
        </w:rPr>
        <w:t>ی</w:t>
      </w:r>
      <w:r w:rsidRPr="00822D40">
        <w:rPr>
          <w:rFonts w:ascii="XMitra" w:cs="B Titr" w:hint="eastAsia"/>
          <w:color w:val="00B0F0"/>
          <w:sz w:val="28"/>
          <w:szCs w:val="28"/>
          <w:rtl/>
        </w:rPr>
        <w:t>د</w:t>
      </w:r>
      <w:r w:rsidRPr="00822D40">
        <w:rPr>
          <w:rFonts w:ascii="XMitra" w:cs="B Titr"/>
          <w:color w:val="00B0F0"/>
          <w:sz w:val="28"/>
          <w:szCs w:val="28"/>
          <w:rtl/>
        </w:rPr>
        <w:t xml:space="preserve"> همراه با تعل</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باشد. </w:t>
      </w:r>
    </w:p>
    <w:p w:rsidR="00C4490F" w:rsidRDefault="00C4490F" w:rsidP="005262D8">
      <w:pPr>
        <w:autoSpaceDE w:val="0"/>
        <w:autoSpaceDN w:val="0"/>
        <w:bidi/>
        <w:adjustRightInd w:val="0"/>
        <w:spacing w:after="0" w:line="240" w:lineRule="auto"/>
        <w:rPr>
          <w:rFonts w:ascii="XMitra" w:cs="B Titr"/>
          <w:color w:val="00B0F0"/>
          <w:sz w:val="20"/>
          <w:szCs w:val="20"/>
          <w:rtl/>
        </w:rPr>
      </w:pPr>
      <w:r w:rsidRPr="005262D8">
        <w:rPr>
          <w:rFonts w:ascii="XMitra" w:cs="B Titr" w:hint="cs"/>
          <w:color w:val="00B0F0"/>
          <w:sz w:val="16"/>
          <w:szCs w:val="16"/>
          <w:rtl/>
        </w:rPr>
        <w:t xml:space="preserve">حضرت امام خميني </w:t>
      </w:r>
      <w:r w:rsidR="003C7A27" w:rsidRPr="005262D8">
        <w:rPr>
          <w:rFonts w:ascii="XMitra" w:cs="B Titr"/>
          <w:color w:val="00B0F0"/>
          <w:sz w:val="16"/>
          <w:szCs w:val="16"/>
          <w:rtl/>
        </w:rPr>
        <w:t>(</w:t>
      </w:r>
      <w:r w:rsidRPr="005262D8">
        <w:rPr>
          <w:rFonts w:ascii="XMitra" w:cs="B Titr" w:hint="cs"/>
          <w:color w:val="00B0F0"/>
          <w:sz w:val="16"/>
          <w:szCs w:val="16"/>
          <w:rtl/>
        </w:rPr>
        <w:t>ره)</w:t>
      </w:r>
    </w:p>
    <w:p w:rsidR="00822D40" w:rsidRPr="00FB11E4" w:rsidRDefault="00822D40" w:rsidP="00822D40">
      <w:pPr>
        <w:autoSpaceDE w:val="0"/>
        <w:autoSpaceDN w:val="0"/>
        <w:bidi/>
        <w:adjustRightInd w:val="0"/>
        <w:spacing w:after="0" w:line="240" w:lineRule="auto"/>
        <w:rPr>
          <w:rFonts w:ascii="XMitra-Bold" w:cs="B Titr"/>
          <w:b/>
          <w:bCs/>
          <w:color w:val="00B0F0"/>
          <w:sz w:val="20"/>
          <w:szCs w:val="20"/>
          <w:rtl/>
        </w:rPr>
      </w:pPr>
    </w:p>
    <w:p w:rsidR="00DE1BF3" w:rsidRPr="00F85111" w:rsidRDefault="00DE1BF3" w:rsidP="00187410">
      <w:pPr>
        <w:autoSpaceDE w:val="0"/>
        <w:autoSpaceDN w:val="0"/>
        <w:bidi/>
        <w:adjustRightInd w:val="0"/>
        <w:spacing w:after="0" w:line="240" w:lineRule="auto"/>
        <w:rPr>
          <w:rFonts w:ascii="XMitra" w:cs="XMitra"/>
          <w:color w:val="000000"/>
          <w:sz w:val="20"/>
          <w:szCs w:val="20"/>
          <w:rtl/>
        </w:rPr>
      </w:pPr>
    </w:p>
    <w:p w:rsidR="00C4490F" w:rsidRDefault="00857F74" w:rsidP="00187410">
      <w:pPr>
        <w:autoSpaceDE w:val="0"/>
        <w:autoSpaceDN w:val="0"/>
        <w:bidi/>
        <w:adjustRightInd w:val="0"/>
        <w:spacing w:after="0" w:line="240" w:lineRule="auto"/>
        <w:rPr>
          <w:rFonts w:ascii="XMitra" w:cs="XMitra"/>
          <w:color w:val="000000"/>
          <w:rtl/>
        </w:rPr>
      </w:pPr>
      <w:r w:rsidRPr="00C4490F">
        <w:rPr>
          <w:rFonts w:ascii="XMitra" w:cs="XMitra"/>
          <w:noProof/>
          <w:color w:val="000000"/>
          <w:rtl/>
        </w:rPr>
        <w:drawing>
          <wp:anchor distT="0" distB="0" distL="114300" distR="114300" simplePos="0" relativeHeight="251661824" behindDoc="1" locked="0" layoutInCell="1" allowOverlap="1">
            <wp:simplePos x="0" y="0"/>
            <wp:positionH relativeFrom="margin">
              <wp:align>right</wp:align>
            </wp:positionH>
            <wp:positionV relativeFrom="paragraph">
              <wp:posOffset>142240</wp:posOffset>
            </wp:positionV>
            <wp:extent cx="924752" cy="1256030"/>
            <wp:effectExtent l="0" t="0" r="8890" b="1270"/>
            <wp:wrapNone/>
            <wp:docPr id="4" name="Picture 4" descr="C:\Users\j.sobhkhiz\Desktop\IMAGE634486198968593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sobhkhiz\Desktop\IMAGE634486198968593750.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24752" cy="1256030"/>
                    </a:xfrm>
                    <a:prstGeom prst="rect">
                      <a:avLst/>
                    </a:prstGeom>
                    <a:noFill/>
                    <a:ln>
                      <a:noFill/>
                    </a:ln>
                  </pic:spPr>
                </pic:pic>
              </a:graphicData>
            </a:graphic>
          </wp:anchor>
        </w:drawing>
      </w:r>
    </w:p>
    <w:p w:rsidR="00DE1BF3" w:rsidRDefault="00DE1BF3" w:rsidP="00187410">
      <w:pPr>
        <w:autoSpaceDE w:val="0"/>
        <w:autoSpaceDN w:val="0"/>
        <w:bidi/>
        <w:adjustRightInd w:val="0"/>
        <w:spacing w:after="0" w:line="240" w:lineRule="auto"/>
        <w:rPr>
          <w:rFonts w:ascii="XMitra" w:cs="XMitra"/>
          <w:color w:val="000000"/>
          <w:rtl/>
        </w:rPr>
      </w:pPr>
    </w:p>
    <w:p w:rsidR="00C4490F" w:rsidRDefault="00C4490F" w:rsidP="00187410">
      <w:pPr>
        <w:autoSpaceDE w:val="0"/>
        <w:autoSpaceDN w:val="0"/>
        <w:bidi/>
        <w:adjustRightInd w:val="0"/>
        <w:spacing w:after="0" w:line="240" w:lineRule="auto"/>
        <w:rPr>
          <w:rFonts w:ascii="XMitra" w:cs="XMitra"/>
          <w:color w:val="000000"/>
          <w:rtl/>
        </w:rPr>
      </w:pPr>
    </w:p>
    <w:p w:rsidR="00C4490F" w:rsidRDefault="00C4490F" w:rsidP="00187410">
      <w:pPr>
        <w:rPr>
          <w:rtl/>
        </w:rPr>
      </w:pPr>
    </w:p>
    <w:p w:rsidR="00C4490F" w:rsidRDefault="00C4490F" w:rsidP="00187410">
      <w:pPr>
        <w:autoSpaceDE w:val="0"/>
        <w:autoSpaceDN w:val="0"/>
        <w:bidi/>
        <w:adjustRightInd w:val="0"/>
        <w:spacing w:after="0" w:line="240" w:lineRule="auto"/>
        <w:rPr>
          <w:rFonts w:ascii="XMitra" w:cs="XMitra"/>
          <w:color w:val="000000"/>
          <w:rtl/>
        </w:rPr>
      </w:pPr>
    </w:p>
    <w:p w:rsidR="00C4490F" w:rsidRDefault="00C4490F" w:rsidP="00187410">
      <w:pPr>
        <w:rPr>
          <w:rtl/>
        </w:rPr>
      </w:pPr>
    </w:p>
    <w:p w:rsidR="00C4490F" w:rsidRDefault="00C4490F" w:rsidP="00187410">
      <w:pPr>
        <w:autoSpaceDE w:val="0"/>
        <w:autoSpaceDN w:val="0"/>
        <w:bidi/>
        <w:adjustRightInd w:val="0"/>
        <w:spacing w:after="0" w:line="240" w:lineRule="auto"/>
        <w:rPr>
          <w:rFonts w:ascii="XMitra" w:cs="XMitra"/>
          <w:color w:val="000000"/>
          <w:rtl/>
        </w:rPr>
      </w:pPr>
    </w:p>
    <w:p w:rsidR="00C4490F" w:rsidRDefault="00C4490F" w:rsidP="00187410">
      <w:pPr>
        <w:autoSpaceDE w:val="0"/>
        <w:autoSpaceDN w:val="0"/>
        <w:bidi/>
        <w:adjustRightInd w:val="0"/>
        <w:spacing w:after="0" w:line="240" w:lineRule="auto"/>
        <w:rPr>
          <w:rFonts w:ascii="XMitra" w:cs="XMitra"/>
          <w:color w:val="000000"/>
        </w:rPr>
      </w:pPr>
    </w:p>
    <w:p w:rsidR="005262D8" w:rsidRDefault="00822D40" w:rsidP="00822D40">
      <w:pPr>
        <w:autoSpaceDE w:val="0"/>
        <w:autoSpaceDN w:val="0"/>
        <w:bidi/>
        <w:adjustRightInd w:val="0"/>
        <w:spacing w:after="0" w:line="240" w:lineRule="auto"/>
        <w:rPr>
          <w:rFonts w:ascii="XMitra" w:cs="B Titr"/>
          <w:color w:val="00B0F0"/>
          <w:sz w:val="28"/>
          <w:szCs w:val="28"/>
          <w:rtl/>
        </w:rPr>
      </w:pPr>
      <w:r w:rsidRPr="00822D40">
        <w:rPr>
          <w:rFonts w:ascii="XMitra" w:cs="B Titr" w:hint="eastAsia"/>
          <w:color w:val="00B0F0"/>
          <w:sz w:val="28"/>
          <w:szCs w:val="28"/>
          <w:rtl/>
        </w:rPr>
        <w:t>ما</w:t>
      </w:r>
      <w:r w:rsidRPr="00822D40">
        <w:rPr>
          <w:rFonts w:ascii="XMitra" w:cs="B Titr"/>
          <w:color w:val="00B0F0"/>
          <w:sz w:val="28"/>
          <w:szCs w:val="28"/>
          <w:rtl/>
        </w:rPr>
        <w:t xml:space="preserve"> به خودمان که مراجعه م</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عم</w:t>
      </w:r>
      <w:r w:rsidRPr="00822D40">
        <w:rPr>
          <w:rFonts w:ascii="XMitra" w:cs="B Titr" w:hint="cs"/>
          <w:color w:val="00B0F0"/>
          <w:sz w:val="28"/>
          <w:szCs w:val="28"/>
          <w:rtl/>
        </w:rPr>
        <w:t>ی</w:t>
      </w:r>
      <w:r w:rsidRPr="00822D40">
        <w:rPr>
          <w:rFonts w:ascii="XMitra" w:cs="B Titr" w:hint="eastAsia"/>
          <w:color w:val="00B0F0"/>
          <w:sz w:val="28"/>
          <w:szCs w:val="28"/>
          <w:rtl/>
        </w:rPr>
        <w:t>ق</w:t>
      </w:r>
      <w:r w:rsidRPr="00822D40">
        <w:rPr>
          <w:rFonts w:ascii="XMitra" w:cs="B Titr"/>
          <w:color w:val="00B0F0"/>
          <w:sz w:val="28"/>
          <w:szCs w:val="28"/>
          <w:rtl/>
        </w:rPr>
        <w:t xml:space="preserve"> تر</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color w:val="00B0F0"/>
          <w:sz w:val="28"/>
          <w:szCs w:val="28"/>
          <w:rtl/>
        </w:rPr>
        <w:t xml:space="preserve"> احساسات و عواطف حالات خودمان را اگر ر</w:t>
      </w:r>
      <w:r w:rsidRPr="00822D40">
        <w:rPr>
          <w:rFonts w:ascii="XMitra" w:cs="B Titr" w:hint="cs"/>
          <w:color w:val="00B0F0"/>
          <w:sz w:val="28"/>
          <w:szCs w:val="28"/>
          <w:rtl/>
        </w:rPr>
        <w:t>ی</w:t>
      </w:r>
      <w:r w:rsidRPr="00822D40">
        <w:rPr>
          <w:rFonts w:ascii="XMitra" w:cs="B Titr" w:hint="eastAsia"/>
          <w:color w:val="00B0F0"/>
          <w:sz w:val="28"/>
          <w:szCs w:val="28"/>
          <w:rtl/>
        </w:rPr>
        <w:t>شه</w:t>
      </w:r>
      <w:r w:rsidRPr="00822D40">
        <w:rPr>
          <w:rFonts w:ascii="XMitra" w:cs="B Titr" w:hint="cs"/>
          <w:color w:val="00B0F0"/>
          <w:sz w:val="28"/>
          <w:szCs w:val="28"/>
          <w:rtl/>
        </w:rPr>
        <w:t>ی</w:t>
      </w:r>
      <w:r w:rsidRPr="00822D40">
        <w:rPr>
          <w:rFonts w:ascii="XMitra" w:cs="B Titr" w:hint="eastAsia"/>
          <w:color w:val="00B0F0"/>
          <w:sz w:val="28"/>
          <w:szCs w:val="28"/>
          <w:rtl/>
        </w:rPr>
        <w:t>اب</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در انتها</w:t>
      </w:r>
      <w:r w:rsidRPr="00822D40">
        <w:rPr>
          <w:rFonts w:ascii="XMitra" w:cs="B Titr" w:hint="cs"/>
          <w:color w:val="00B0F0"/>
          <w:sz w:val="28"/>
          <w:szCs w:val="28"/>
          <w:rtl/>
        </w:rPr>
        <w:t>ی</w:t>
      </w:r>
      <w:r w:rsidRPr="00822D40">
        <w:rPr>
          <w:rFonts w:ascii="XMitra" w:cs="B Titr"/>
          <w:color w:val="00B0F0"/>
          <w:sz w:val="28"/>
          <w:szCs w:val="28"/>
          <w:rtl/>
        </w:rPr>
        <w:t xml:space="preserve"> خط، </w:t>
      </w:r>
      <w:r w:rsidRPr="00822D40">
        <w:rPr>
          <w:rFonts w:ascii="XMitra" w:cs="B Titr" w:hint="cs"/>
          <w:color w:val="00B0F0"/>
          <w:sz w:val="28"/>
          <w:szCs w:val="28"/>
          <w:rtl/>
        </w:rPr>
        <w:t>ی</w:t>
      </w:r>
      <w:r w:rsidRPr="00822D40">
        <w:rPr>
          <w:rFonts w:ascii="XMitra" w:cs="B Titr" w:hint="eastAsia"/>
          <w:color w:val="00B0F0"/>
          <w:sz w:val="28"/>
          <w:szCs w:val="28"/>
          <w:rtl/>
        </w:rPr>
        <w:t>ک</w:t>
      </w:r>
      <w:r w:rsidRPr="00822D40">
        <w:rPr>
          <w:rFonts w:ascii="XMitra" w:cs="B Titr"/>
          <w:color w:val="00B0F0"/>
          <w:sz w:val="28"/>
          <w:szCs w:val="28"/>
          <w:rtl/>
        </w:rPr>
        <w:t xml:space="preserve"> معلم را مشاهده م</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w:t>
      </w:r>
    </w:p>
    <w:p w:rsidR="00E76755" w:rsidRDefault="00E76755" w:rsidP="005262D8">
      <w:pPr>
        <w:autoSpaceDE w:val="0"/>
        <w:autoSpaceDN w:val="0"/>
        <w:bidi/>
        <w:adjustRightInd w:val="0"/>
        <w:spacing w:after="0" w:line="240" w:lineRule="auto"/>
        <w:rPr>
          <w:rFonts w:ascii="XMitra" w:cs="B Titr"/>
          <w:color w:val="00B0F0"/>
          <w:sz w:val="16"/>
          <w:szCs w:val="16"/>
          <w:rtl/>
        </w:rPr>
      </w:pPr>
      <w:r w:rsidRPr="00822D40">
        <w:rPr>
          <w:rFonts w:ascii="XMitra" w:cs="B Titr" w:hint="cs"/>
          <w:color w:val="00B0F0"/>
          <w:sz w:val="16"/>
          <w:szCs w:val="16"/>
          <w:rtl/>
        </w:rPr>
        <w:t>رهبرمعظمانقلابحضرت</w:t>
      </w:r>
      <w:r w:rsidR="008749EA" w:rsidRPr="00822D40">
        <w:rPr>
          <w:rFonts w:ascii="XMitra" w:cs="B Titr" w:hint="cs"/>
          <w:color w:val="00B0F0"/>
          <w:sz w:val="16"/>
          <w:szCs w:val="16"/>
          <w:rtl/>
        </w:rPr>
        <w:t>آیت‌اللهخامنه‌ای</w:t>
      </w:r>
      <w:r w:rsidR="003C7A27" w:rsidRPr="00822D40">
        <w:rPr>
          <w:rFonts w:ascii="XMitra" w:cs="B Titr"/>
          <w:color w:val="00B0F0"/>
          <w:sz w:val="16"/>
          <w:szCs w:val="16"/>
          <w:rtl/>
        </w:rPr>
        <w:t xml:space="preserve"> (</w:t>
      </w:r>
      <w:r w:rsidR="008749EA" w:rsidRPr="00822D40">
        <w:rPr>
          <w:rFonts w:ascii="XMitra" w:cs="B Titr" w:hint="cs"/>
          <w:color w:val="00B0F0"/>
          <w:sz w:val="16"/>
          <w:szCs w:val="16"/>
          <w:rtl/>
        </w:rPr>
        <w:t>مدظله‌العالی</w:t>
      </w:r>
      <w:r w:rsidR="00B07AD2" w:rsidRPr="00822D40">
        <w:rPr>
          <w:rFonts w:ascii="XMitra" w:cs="B Titr" w:hint="cs"/>
          <w:color w:val="00B0F0"/>
          <w:sz w:val="16"/>
          <w:szCs w:val="16"/>
          <w:rtl/>
        </w:rPr>
        <w:t>)</w:t>
      </w:r>
    </w:p>
    <w:p w:rsidR="00822D40" w:rsidRPr="00FB11E4" w:rsidRDefault="00822D40" w:rsidP="00822D40">
      <w:pPr>
        <w:autoSpaceDE w:val="0"/>
        <w:autoSpaceDN w:val="0"/>
        <w:bidi/>
        <w:adjustRightInd w:val="0"/>
        <w:spacing w:after="0" w:line="240" w:lineRule="auto"/>
        <w:rPr>
          <w:rFonts w:ascii="XMitra" w:cs="B Titr"/>
          <w:color w:val="00B0F0"/>
          <w:sz w:val="20"/>
          <w:szCs w:val="20"/>
        </w:rPr>
      </w:pPr>
    </w:p>
    <w:p w:rsidR="00DE1BF3" w:rsidRPr="001301C9" w:rsidRDefault="00DE1BF3" w:rsidP="00187410">
      <w:pPr>
        <w:autoSpaceDE w:val="0"/>
        <w:autoSpaceDN w:val="0"/>
        <w:bidi/>
        <w:adjustRightInd w:val="0"/>
        <w:spacing w:after="0" w:line="240" w:lineRule="auto"/>
        <w:rPr>
          <w:rFonts w:ascii="XMitra" w:cs="XMitra"/>
          <w:color w:val="FF0000"/>
          <w:sz w:val="28"/>
          <w:szCs w:val="28"/>
          <w:rtl/>
        </w:rPr>
      </w:pPr>
    </w:p>
    <w:p w:rsidR="00DE1BF3" w:rsidRDefault="00513FA0" w:rsidP="00187410">
      <w:pPr>
        <w:autoSpaceDE w:val="0"/>
        <w:autoSpaceDN w:val="0"/>
        <w:bidi/>
        <w:adjustRightInd w:val="0"/>
        <w:spacing w:after="0" w:line="240" w:lineRule="auto"/>
        <w:rPr>
          <w:rFonts w:ascii="XMitra" w:cs="XMitra"/>
          <w:color w:val="000000"/>
          <w:sz w:val="28"/>
          <w:szCs w:val="28"/>
          <w:rtl/>
        </w:rPr>
      </w:pPr>
      <w:r>
        <w:rPr>
          <w:rFonts w:ascii="Arial" w:hAnsi="Arial" w:cs="Arial"/>
          <w:noProof/>
          <w:color w:val="001BA0"/>
          <w:sz w:val="20"/>
          <w:szCs w:val="20"/>
          <w:bdr w:val="single" w:sz="6" w:space="0" w:color="FFFFFF" w:frame="1"/>
        </w:rPr>
        <w:drawing>
          <wp:inline distT="0" distB="0" distL="0" distR="0">
            <wp:extent cx="931984" cy="1138464"/>
            <wp:effectExtent l="0" t="0" r="1905" b="5080"/>
            <wp:docPr id="3" name="Picture 3" descr=" ">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
                      <a:hlinkClick r:id="rId12" tgtFrame="&quot;_blank&quot;"/>
                    </pic:cNvPr>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73736" cy="1311621"/>
                    </a:xfrm>
                    <a:prstGeom prst="rect">
                      <a:avLst/>
                    </a:prstGeom>
                    <a:noFill/>
                    <a:ln>
                      <a:noFill/>
                    </a:ln>
                  </pic:spPr>
                </pic:pic>
              </a:graphicData>
            </a:graphic>
          </wp:inline>
        </w:drawing>
      </w:r>
    </w:p>
    <w:p w:rsidR="00ED1560" w:rsidRDefault="00ED1560" w:rsidP="00187410">
      <w:pPr>
        <w:autoSpaceDE w:val="0"/>
        <w:autoSpaceDN w:val="0"/>
        <w:bidi/>
        <w:adjustRightInd w:val="0"/>
        <w:spacing w:after="0" w:line="240" w:lineRule="auto"/>
        <w:rPr>
          <w:rFonts w:ascii="XMitra" w:cs="XMitra"/>
          <w:color w:val="000000"/>
          <w:sz w:val="28"/>
          <w:szCs w:val="28"/>
          <w:rtl/>
        </w:rPr>
      </w:pPr>
    </w:p>
    <w:p w:rsidR="00DE1BF3" w:rsidRPr="00DE1BF3" w:rsidRDefault="00DE1BF3" w:rsidP="00187410">
      <w:pPr>
        <w:autoSpaceDE w:val="0"/>
        <w:autoSpaceDN w:val="0"/>
        <w:bidi/>
        <w:adjustRightInd w:val="0"/>
        <w:spacing w:after="0" w:line="240" w:lineRule="auto"/>
        <w:rPr>
          <w:rFonts w:ascii="XMitra" w:cs="XMitra"/>
          <w:color w:val="000000"/>
          <w:sz w:val="28"/>
          <w:szCs w:val="28"/>
          <w:rtl/>
        </w:rPr>
      </w:pPr>
    </w:p>
    <w:p w:rsidR="005262D8" w:rsidRDefault="00822D40" w:rsidP="00822D40">
      <w:pPr>
        <w:autoSpaceDE w:val="0"/>
        <w:autoSpaceDN w:val="0"/>
        <w:bidi/>
        <w:adjustRightInd w:val="0"/>
        <w:spacing w:after="0" w:line="240" w:lineRule="auto"/>
        <w:jc w:val="both"/>
        <w:rPr>
          <w:rFonts w:ascii="XMitra" w:cs="B Titr"/>
          <w:color w:val="00B0F0"/>
          <w:sz w:val="28"/>
          <w:szCs w:val="28"/>
          <w:rtl/>
        </w:rPr>
      </w:pPr>
      <w:r w:rsidRPr="00822D40">
        <w:rPr>
          <w:rFonts w:ascii="XMitra" w:cs="B Titr" w:hint="eastAsia"/>
          <w:color w:val="00B0F0"/>
          <w:sz w:val="28"/>
          <w:szCs w:val="28"/>
          <w:rtl/>
        </w:rPr>
        <w:t>معلمان</w:t>
      </w:r>
      <w:r w:rsidRPr="00822D40">
        <w:rPr>
          <w:rFonts w:ascii="XMitra" w:cs="B Titr"/>
          <w:color w:val="00B0F0"/>
          <w:sz w:val="28"/>
          <w:szCs w:val="28"/>
          <w:rtl/>
        </w:rPr>
        <w:t xml:space="preserve"> هم افتخار ما هستند و هم آموزگاران ما هستند و علم خواندن، نوشتن، فهم مسائل جهان ب</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hint="cs"/>
          <w:color w:val="00B0F0"/>
          <w:sz w:val="28"/>
          <w:szCs w:val="28"/>
          <w:rtl/>
        </w:rPr>
        <w:t>ی</w:t>
      </w:r>
      <w:r w:rsidRPr="00822D40">
        <w:rPr>
          <w:rFonts w:ascii="XMitra" w:cs="B Titr" w:hint="eastAsia"/>
          <w:color w:val="00B0F0"/>
          <w:sz w:val="28"/>
          <w:szCs w:val="28"/>
          <w:rtl/>
        </w:rPr>
        <w:t>،</w:t>
      </w:r>
      <w:r w:rsidRPr="00822D40">
        <w:rPr>
          <w:rFonts w:ascii="XMitra" w:cs="B Titr"/>
          <w:color w:val="00B0F0"/>
          <w:sz w:val="28"/>
          <w:szCs w:val="28"/>
          <w:rtl/>
        </w:rPr>
        <w:t xml:space="preserve"> راه تحق</w:t>
      </w:r>
      <w:r w:rsidRPr="00822D40">
        <w:rPr>
          <w:rFonts w:ascii="XMitra" w:cs="B Titr" w:hint="cs"/>
          <w:color w:val="00B0F0"/>
          <w:sz w:val="28"/>
          <w:szCs w:val="28"/>
          <w:rtl/>
        </w:rPr>
        <w:t>ی</w:t>
      </w:r>
      <w:r w:rsidRPr="00822D40">
        <w:rPr>
          <w:rFonts w:ascii="XMitra" w:cs="B Titr" w:hint="eastAsia"/>
          <w:color w:val="00B0F0"/>
          <w:sz w:val="28"/>
          <w:szCs w:val="28"/>
          <w:rtl/>
        </w:rPr>
        <w:t>ق،</w:t>
      </w:r>
      <w:r w:rsidRPr="00822D40">
        <w:rPr>
          <w:rFonts w:ascii="XMitra" w:cs="B Titr"/>
          <w:color w:val="00B0F0"/>
          <w:sz w:val="28"/>
          <w:szCs w:val="28"/>
          <w:rtl/>
        </w:rPr>
        <w:t xml:space="preserve"> درس اخلاق، د</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color w:val="00B0F0"/>
          <w:sz w:val="28"/>
          <w:szCs w:val="28"/>
          <w:rtl/>
        </w:rPr>
        <w:t xml:space="preserve"> به ما آموخته اند.</w:t>
      </w:r>
    </w:p>
    <w:p w:rsidR="00F85111" w:rsidRPr="001301C9" w:rsidRDefault="00437B2C" w:rsidP="005262D8">
      <w:pPr>
        <w:autoSpaceDE w:val="0"/>
        <w:autoSpaceDN w:val="0"/>
        <w:bidi/>
        <w:adjustRightInd w:val="0"/>
        <w:spacing w:after="0" w:line="240" w:lineRule="auto"/>
        <w:jc w:val="both"/>
        <w:rPr>
          <w:rFonts w:ascii="XMitra" w:cs="B Titr"/>
          <w:color w:val="FF0000"/>
          <w:sz w:val="20"/>
          <w:szCs w:val="20"/>
          <w:rtl/>
        </w:rPr>
      </w:pPr>
      <w:r w:rsidRPr="00FB11E4">
        <w:rPr>
          <w:rFonts w:ascii="XMitra" w:cs="B Titr" w:hint="cs"/>
          <w:color w:val="00B0F0"/>
          <w:sz w:val="20"/>
          <w:szCs w:val="20"/>
          <w:rtl/>
        </w:rPr>
        <w:t>رییس‌جمهور</w:t>
      </w:r>
      <w:r w:rsidR="00513FA0" w:rsidRPr="00FB11E4">
        <w:rPr>
          <w:rFonts w:ascii="XMitra" w:cs="B Titr" w:hint="cs"/>
          <w:color w:val="00B0F0"/>
          <w:sz w:val="20"/>
          <w:szCs w:val="20"/>
          <w:rtl/>
        </w:rPr>
        <w:t xml:space="preserve"> محترم د</w:t>
      </w:r>
      <w:r w:rsidR="00F85111" w:rsidRPr="00FB11E4">
        <w:rPr>
          <w:rFonts w:ascii="XMitra" w:cs="B Titr" w:hint="cs"/>
          <w:color w:val="00B0F0"/>
          <w:sz w:val="20"/>
          <w:szCs w:val="20"/>
          <w:rtl/>
        </w:rPr>
        <w:t>کتر حسن روحانی</w:t>
      </w:r>
    </w:p>
    <w:p w:rsidR="00F85111" w:rsidRDefault="00F85111" w:rsidP="00187410">
      <w:pPr>
        <w:tabs>
          <w:tab w:val="left" w:pos="720"/>
          <w:tab w:val="left" w:pos="1440"/>
          <w:tab w:val="left" w:pos="2490"/>
        </w:tabs>
        <w:spacing w:after="160" w:line="259" w:lineRule="auto"/>
        <w:jc w:val="center"/>
        <w:rPr>
          <w:rFonts w:ascii="XMitra" w:cs="B Titr"/>
          <w:color w:val="000000"/>
          <w:sz w:val="20"/>
          <w:szCs w:val="20"/>
        </w:rPr>
      </w:pPr>
    </w:p>
    <w:p w:rsidR="00822D40" w:rsidRDefault="00822D40" w:rsidP="002A687E">
      <w:pPr>
        <w:tabs>
          <w:tab w:val="left" w:pos="720"/>
          <w:tab w:val="left" w:pos="1440"/>
          <w:tab w:val="left" w:pos="2490"/>
        </w:tabs>
        <w:spacing w:after="160" w:line="259" w:lineRule="auto"/>
        <w:rPr>
          <w:rFonts w:ascii="XMitra" w:cs="B Titr"/>
          <w:color w:val="000000"/>
          <w:sz w:val="20"/>
          <w:szCs w:val="20"/>
        </w:rPr>
      </w:pPr>
    </w:p>
    <w:p w:rsidR="009F2AF6" w:rsidRDefault="009F2AF6" w:rsidP="00187410">
      <w:pPr>
        <w:spacing w:after="160" w:line="259" w:lineRule="auto"/>
        <w:rPr>
          <w:rFonts w:ascii="XMitra" w:cs="B Titr"/>
          <w:color w:val="000000"/>
          <w:sz w:val="20"/>
          <w:szCs w:val="20"/>
        </w:rPr>
      </w:pPr>
    </w:p>
    <w:sdt>
      <w:sdtPr>
        <w:rPr>
          <w:rFonts w:asciiTheme="minorHAnsi" w:hAnsiTheme="minorHAnsi" w:cstheme="minorBidi"/>
          <w:b w:val="0"/>
          <w:bCs w:val="0"/>
          <w:sz w:val="22"/>
          <w:szCs w:val="22"/>
          <w:rtl/>
          <w:lang w:bidi="ar-SA"/>
        </w:rPr>
        <w:id w:val="1994917921"/>
        <w:docPartObj>
          <w:docPartGallery w:val="Table of Contents"/>
          <w:docPartUnique/>
        </w:docPartObj>
      </w:sdtPr>
      <w:sdtEndPr>
        <w:rPr>
          <w:noProof/>
        </w:rPr>
      </w:sdtEndPr>
      <w:sdtContent>
        <w:p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rsidR="002A687E" w:rsidRDefault="002A687E" w:rsidP="00F460AF">
          <w:pPr>
            <w:pStyle w:val="TOCHeading"/>
            <w:tabs>
              <w:tab w:val="right" w:pos="8870"/>
            </w:tabs>
            <w:spacing w:line="240" w:lineRule="auto"/>
            <w:ind w:right="1350"/>
            <w:rPr>
              <w:rFonts w:asciiTheme="minorHAnsi" w:hAnsiTheme="minorHAnsi" w:cstheme="minorBidi"/>
              <w:b w:val="0"/>
              <w:bCs w:val="0"/>
              <w:sz w:val="22"/>
              <w:szCs w:val="22"/>
              <w:rtl/>
              <w:lang w:bidi="ar-SA"/>
            </w:rPr>
          </w:pPr>
        </w:p>
        <w:p w:rsidR="00E80388" w:rsidRDefault="00E80388" w:rsidP="00F460AF">
          <w:pPr>
            <w:pStyle w:val="TOCHeading"/>
            <w:tabs>
              <w:tab w:val="right" w:pos="8870"/>
            </w:tabs>
            <w:spacing w:line="240" w:lineRule="auto"/>
            <w:ind w:right="1350"/>
            <w:rPr>
              <w:rStyle w:val="Hyperlink"/>
              <w:rFonts w:asciiTheme="minorHAnsi" w:hAnsiTheme="minorHAnsi" w:cs="B Titr"/>
              <w:b w:val="0"/>
              <w:bCs w:val="0"/>
              <w:noProof/>
              <w:rtl/>
            </w:rPr>
          </w:pPr>
          <w:r w:rsidRPr="001B5A77">
            <w:rPr>
              <w:rStyle w:val="Hyperlink"/>
              <w:rFonts w:asciiTheme="minorHAnsi" w:hAnsiTheme="minorHAnsi" w:cs="B Titr" w:hint="cs"/>
              <w:b w:val="0"/>
              <w:bCs w:val="0"/>
              <w:noProof/>
              <w:rtl/>
            </w:rPr>
            <w:t>فهرست مطالب</w:t>
          </w:r>
        </w:p>
        <w:p w:rsidR="00B16F2D" w:rsidRPr="009616CA" w:rsidRDefault="00B16F2D" w:rsidP="00B16F2D">
          <w:pPr>
            <w:rPr>
              <w:sz w:val="16"/>
              <w:szCs w:val="16"/>
              <w:lang w:bidi="fa-IR"/>
            </w:rPr>
          </w:pPr>
        </w:p>
        <w:p w:rsidR="00341302" w:rsidRDefault="002C6974">
          <w:pPr>
            <w:pStyle w:val="TOC1"/>
            <w:rPr>
              <w:rFonts w:eastAsiaTheme="minorEastAsia"/>
              <w:noProof/>
              <w:rtl/>
            </w:rPr>
          </w:pPr>
          <w:r w:rsidRPr="002C6974">
            <w:fldChar w:fldCharType="begin"/>
          </w:r>
          <w:r w:rsidR="00E80388">
            <w:instrText xml:space="preserve"> TOC \o "1-3" \h \z \u </w:instrText>
          </w:r>
          <w:r w:rsidRPr="002C6974">
            <w:fldChar w:fldCharType="separate"/>
          </w:r>
          <w:hyperlink w:anchor="_Toc503356768" w:history="1">
            <w:r w:rsidR="00341302" w:rsidRPr="00447B94">
              <w:rPr>
                <w:rStyle w:val="Hyperlink"/>
                <w:rFonts w:ascii="B Nazanin" w:cs="B Titr"/>
                <w:noProof/>
                <w:rtl/>
              </w:rPr>
              <w:t>پ</w:t>
            </w:r>
            <w:r w:rsidR="00341302" w:rsidRPr="00447B94">
              <w:rPr>
                <w:rStyle w:val="Hyperlink"/>
                <w:rFonts w:ascii="B Nazanin" w:cs="B Titr" w:hint="cs"/>
                <w:noProof/>
                <w:rtl/>
              </w:rPr>
              <w:t>ی</w:t>
            </w:r>
            <w:r w:rsidR="00341302" w:rsidRPr="00447B94">
              <w:rPr>
                <w:rStyle w:val="Hyperlink"/>
                <w:rFonts w:ascii="B Nazanin" w:cs="B Titr" w:hint="eastAsia"/>
                <w:noProof/>
                <w:rtl/>
              </w:rPr>
              <w:t>ش</w:t>
            </w:r>
            <w:r w:rsidR="00341302" w:rsidRPr="00447B94">
              <w:rPr>
                <w:rStyle w:val="Hyperlink"/>
                <w:rFonts w:ascii="B Nazanin" w:cs="B Titr"/>
                <w:noProof/>
                <w:rtl/>
              </w:rPr>
              <w:t>گفتار</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503356768 </w:instrText>
            </w:r>
            <w:r w:rsidR="00341302">
              <w:rPr>
                <w:noProof/>
                <w:webHidden/>
              </w:rPr>
              <w:instrText>\h</w:instrText>
            </w:r>
            <w:r>
              <w:rPr>
                <w:noProof/>
                <w:webHidden/>
                <w:rtl/>
              </w:rPr>
            </w:r>
            <w:r>
              <w:rPr>
                <w:noProof/>
                <w:webHidden/>
                <w:rtl/>
              </w:rPr>
              <w:fldChar w:fldCharType="separate"/>
            </w:r>
            <w:r w:rsidR="00341302">
              <w:rPr>
                <w:noProof/>
                <w:webHidden/>
                <w:rtl/>
              </w:rPr>
              <w:t>7</w:t>
            </w:r>
            <w:r>
              <w:rPr>
                <w:noProof/>
                <w:webHidden/>
                <w:rtl/>
              </w:rPr>
              <w:fldChar w:fldCharType="end"/>
            </w:r>
          </w:hyperlink>
        </w:p>
        <w:p w:rsidR="00341302" w:rsidRDefault="002C6974">
          <w:pPr>
            <w:pStyle w:val="TOC1"/>
            <w:rPr>
              <w:rFonts w:eastAsiaTheme="minorEastAsia"/>
              <w:noProof/>
              <w:rtl/>
            </w:rPr>
          </w:pPr>
          <w:hyperlink w:anchor="_Toc503356769" w:history="1">
            <w:r w:rsidR="00341302" w:rsidRPr="00447B94">
              <w:rPr>
                <w:rStyle w:val="Hyperlink"/>
                <w:rFonts w:cs="B Homa"/>
                <w:noProof/>
                <w:rtl/>
                <w:lang w:bidi="fa-IR"/>
              </w:rPr>
              <w:t>فصل اول- اهداف جشنواره: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503356769 </w:instrText>
            </w:r>
            <w:r w:rsidR="00341302">
              <w:rPr>
                <w:noProof/>
                <w:webHidden/>
              </w:rPr>
              <w:instrText>\h</w:instrText>
            </w:r>
            <w:r>
              <w:rPr>
                <w:noProof/>
                <w:webHidden/>
                <w:rtl/>
              </w:rPr>
            </w:r>
            <w:r>
              <w:rPr>
                <w:noProof/>
                <w:webHidden/>
                <w:rtl/>
              </w:rPr>
              <w:fldChar w:fldCharType="separate"/>
            </w:r>
            <w:r w:rsidR="00341302">
              <w:rPr>
                <w:noProof/>
                <w:webHidden/>
                <w:rtl/>
              </w:rPr>
              <w:t>8</w:t>
            </w:r>
            <w:r>
              <w:rPr>
                <w:noProof/>
                <w:webHidden/>
                <w:rtl/>
              </w:rPr>
              <w:fldChar w:fldCharType="end"/>
            </w:r>
          </w:hyperlink>
        </w:p>
        <w:p w:rsidR="00341302" w:rsidRDefault="002C6974">
          <w:pPr>
            <w:pStyle w:val="TOC2"/>
            <w:rPr>
              <w:rFonts w:eastAsiaTheme="minorEastAsia"/>
              <w:noProof/>
              <w:rtl/>
            </w:rPr>
          </w:pPr>
          <w:hyperlink w:anchor="_Toc503356770" w:history="1">
            <w:r w:rsidR="00341302" w:rsidRPr="00447B94">
              <w:rPr>
                <w:rStyle w:val="Hyperlink"/>
                <w:rFonts w:cs="B Titr"/>
                <w:b/>
                <w:bCs/>
                <w:noProof/>
                <w:rtl/>
              </w:rPr>
              <w:t>1-1: هدف کل</w:t>
            </w:r>
            <w:r w:rsidR="00341302" w:rsidRPr="00447B94">
              <w:rPr>
                <w:rStyle w:val="Hyperlink"/>
                <w:rFonts w:cs="B Titr" w:hint="cs"/>
                <w:b/>
                <w:bCs/>
                <w:noProof/>
                <w:rtl/>
              </w:rPr>
              <w:t>ی</w:t>
            </w:r>
            <w:r w:rsidR="00341302" w:rsidRPr="00447B94">
              <w:rPr>
                <w:rStyle w:val="Hyperlink"/>
                <w:rFonts w:cs="B Titr"/>
                <w:b/>
                <w:bCs/>
                <w:noProof/>
                <w:rtl/>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503356770 </w:instrText>
            </w:r>
            <w:r w:rsidR="00341302">
              <w:rPr>
                <w:noProof/>
                <w:webHidden/>
              </w:rPr>
              <w:instrText>\h</w:instrText>
            </w:r>
            <w:r>
              <w:rPr>
                <w:noProof/>
                <w:webHidden/>
                <w:rtl/>
              </w:rPr>
            </w:r>
            <w:r>
              <w:rPr>
                <w:noProof/>
                <w:webHidden/>
                <w:rtl/>
              </w:rPr>
              <w:fldChar w:fldCharType="separate"/>
            </w:r>
            <w:r w:rsidR="00341302">
              <w:rPr>
                <w:noProof/>
                <w:webHidden/>
                <w:rtl/>
              </w:rPr>
              <w:t>8</w:t>
            </w:r>
            <w:r>
              <w:rPr>
                <w:noProof/>
                <w:webHidden/>
                <w:rtl/>
              </w:rPr>
              <w:fldChar w:fldCharType="end"/>
            </w:r>
          </w:hyperlink>
        </w:p>
        <w:p w:rsidR="00341302" w:rsidRDefault="002C6974">
          <w:pPr>
            <w:pStyle w:val="TOC2"/>
            <w:rPr>
              <w:rFonts w:eastAsiaTheme="minorEastAsia"/>
              <w:noProof/>
              <w:rtl/>
            </w:rPr>
          </w:pPr>
          <w:hyperlink w:anchor="_Toc503356771" w:history="1">
            <w:r w:rsidR="00341302" w:rsidRPr="00447B94">
              <w:rPr>
                <w:rStyle w:val="Hyperlink"/>
                <w:rFonts w:cs="B Titr"/>
                <w:b/>
                <w:bCs/>
                <w:noProof/>
                <w:rtl/>
              </w:rPr>
              <w:t>2-1: اهداف جزئ</w:t>
            </w:r>
            <w:r w:rsidR="00341302" w:rsidRPr="00447B94">
              <w:rPr>
                <w:rStyle w:val="Hyperlink"/>
                <w:rFonts w:cs="B Titr" w:hint="cs"/>
                <w:b/>
                <w:bCs/>
                <w:noProof/>
                <w:rtl/>
              </w:rPr>
              <w:t>ی</w:t>
            </w:r>
            <w:r w:rsidR="00341302" w:rsidRPr="00447B94">
              <w:rPr>
                <w:rStyle w:val="Hyperlink"/>
                <w:rFonts w:cs="B Titr"/>
                <w:b/>
                <w:bCs/>
                <w:noProof/>
                <w:rtl/>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503356771 </w:instrText>
            </w:r>
            <w:r w:rsidR="00341302">
              <w:rPr>
                <w:noProof/>
                <w:webHidden/>
              </w:rPr>
              <w:instrText>\h</w:instrText>
            </w:r>
            <w:r>
              <w:rPr>
                <w:noProof/>
                <w:webHidden/>
                <w:rtl/>
              </w:rPr>
            </w:r>
            <w:r>
              <w:rPr>
                <w:noProof/>
                <w:webHidden/>
                <w:rtl/>
              </w:rPr>
              <w:fldChar w:fldCharType="separate"/>
            </w:r>
            <w:r w:rsidR="00341302">
              <w:rPr>
                <w:noProof/>
                <w:webHidden/>
                <w:rtl/>
              </w:rPr>
              <w:t>8</w:t>
            </w:r>
            <w:r>
              <w:rPr>
                <w:noProof/>
                <w:webHidden/>
                <w:rtl/>
              </w:rPr>
              <w:fldChar w:fldCharType="end"/>
            </w:r>
          </w:hyperlink>
        </w:p>
        <w:p w:rsidR="00341302" w:rsidRDefault="002C6974">
          <w:pPr>
            <w:pStyle w:val="TOC1"/>
            <w:rPr>
              <w:rFonts w:eastAsiaTheme="minorEastAsia"/>
              <w:noProof/>
              <w:rtl/>
            </w:rPr>
          </w:pPr>
          <w:hyperlink w:anchor="_Toc503356772" w:history="1">
            <w:r w:rsidR="00341302" w:rsidRPr="00447B94">
              <w:rPr>
                <w:rStyle w:val="Hyperlink"/>
                <w:rFonts w:cs="B Homa"/>
                <w:noProof/>
                <w:rtl/>
                <w:lang w:bidi="fa-IR"/>
              </w:rPr>
              <w:t>فصل دوم-بخش‌ها</w:t>
            </w:r>
            <w:r w:rsidR="00341302" w:rsidRPr="00447B94">
              <w:rPr>
                <w:rStyle w:val="Hyperlink"/>
                <w:rFonts w:cs="B Homa" w:hint="cs"/>
                <w:noProof/>
                <w:rtl/>
                <w:lang w:bidi="fa-IR"/>
              </w:rPr>
              <w:t>ی</w:t>
            </w:r>
            <w:r w:rsidR="00341302" w:rsidRPr="00447B94">
              <w:rPr>
                <w:rStyle w:val="Hyperlink"/>
                <w:rFonts w:cs="B Homa"/>
                <w:noProof/>
                <w:rtl/>
                <w:lang w:bidi="fa-IR"/>
              </w:rPr>
              <w:t xml:space="preserve"> جشنواره: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503356772 </w:instrText>
            </w:r>
            <w:r w:rsidR="00341302">
              <w:rPr>
                <w:noProof/>
                <w:webHidden/>
              </w:rPr>
              <w:instrText>\h</w:instrText>
            </w:r>
            <w:r>
              <w:rPr>
                <w:noProof/>
                <w:webHidden/>
                <w:rtl/>
              </w:rPr>
            </w:r>
            <w:r>
              <w:rPr>
                <w:noProof/>
                <w:webHidden/>
                <w:rtl/>
              </w:rPr>
              <w:fldChar w:fldCharType="separate"/>
            </w:r>
            <w:r w:rsidR="00341302">
              <w:rPr>
                <w:noProof/>
                <w:webHidden/>
                <w:rtl/>
              </w:rPr>
              <w:t>9</w:t>
            </w:r>
            <w:r>
              <w:rPr>
                <w:noProof/>
                <w:webHidden/>
                <w:rtl/>
              </w:rPr>
              <w:fldChar w:fldCharType="end"/>
            </w:r>
          </w:hyperlink>
        </w:p>
        <w:p w:rsidR="00341302" w:rsidRDefault="002C6974">
          <w:pPr>
            <w:pStyle w:val="TOC2"/>
            <w:rPr>
              <w:rFonts w:eastAsiaTheme="minorEastAsia"/>
              <w:noProof/>
              <w:rtl/>
            </w:rPr>
          </w:pPr>
          <w:hyperlink w:anchor="_Toc503356773" w:history="1">
            <w:r w:rsidR="00341302" w:rsidRPr="00447B94">
              <w:rPr>
                <w:rStyle w:val="Hyperlink"/>
                <w:rFonts w:cs="B Titr"/>
                <w:b/>
                <w:bCs/>
                <w:noProof/>
                <w:rtl/>
              </w:rPr>
              <w:t>1-2: بخش اول رشته‌ها</w:t>
            </w:r>
            <w:r w:rsidR="00341302" w:rsidRPr="00447B94">
              <w:rPr>
                <w:rStyle w:val="Hyperlink"/>
                <w:rFonts w:cs="B Titr" w:hint="cs"/>
                <w:b/>
                <w:bCs/>
                <w:noProof/>
                <w:rtl/>
              </w:rPr>
              <w:t>ی</w:t>
            </w:r>
            <w:r w:rsidR="00341302" w:rsidRPr="00447B94">
              <w:rPr>
                <w:rStyle w:val="Hyperlink"/>
                <w:rFonts w:cs="B Titr"/>
                <w:b/>
                <w:bCs/>
                <w:noProof/>
                <w:rtl/>
              </w:rPr>
              <w:t xml:space="preserve"> " قرآني " (10 رشته)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503356773 </w:instrText>
            </w:r>
            <w:r w:rsidR="00341302">
              <w:rPr>
                <w:noProof/>
                <w:webHidden/>
              </w:rPr>
              <w:instrText>\h</w:instrText>
            </w:r>
            <w:r>
              <w:rPr>
                <w:noProof/>
                <w:webHidden/>
                <w:rtl/>
              </w:rPr>
            </w:r>
            <w:r>
              <w:rPr>
                <w:noProof/>
                <w:webHidden/>
                <w:rtl/>
              </w:rPr>
              <w:fldChar w:fldCharType="separate"/>
            </w:r>
            <w:r w:rsidR="00341302">
              <w:rPr>
                <w:noProof/>
                <w:webHidden/>
                <w:rtl/>
              </w:rPr>
              <w:t>9</w:t>
            </w:r>
            <w:r>
              <w:rPr>
                <w:noProof/>
                <w:webHidden/>
                <w:rtl/>
              </w:rPr>
              <w:fldChar w:fldCharType="end"/>
            </w:r>
          </w:hyperlink>
        </w:p>
        <w:p w:rsidR="00341302" w:rsidRDefault="002C6974">
          <w:pPr>
            <w:pStyle w:val="TOC2"/>
            <w:rPr>
              <w:rFonts w:eastAsiaTheme="minorEastAsia"/>
              <w:noProof/>
              <w:rtl/>
            </w:rPr>
          </w:pPr>
          <w:hyperlink w:anchor="_Toc503356774" w:history="1">
            <w:r w:rsidR="00341302" w:rsidRPr="00447B94">
              <w:rPr>
                <w:rStyle w:val="Hyperlink"/>
                <w:rFonts w:cs="B Titr"/>
                <w:b/>
                <w:bCs/>
                <w:noProof/>
                <w:rtl/>
              </w:rPr>
              <w:t>2-2 بخشدوم: رشته‌ها</w:t>
            </w:r>
            <w:r w:rsidR="00341302" w:rsidRPr="00447B94">
              <w:rPr>
                <w:rStyle w:val="Hyperlink"/>
                <w:rFonts w:cs="B Titr" w:hint="cs"/>
                <w:b/>
                <w:bCs/>
                <w:noProof/>
                <w:rtl/>
              </w:rPr>
              <w:t>ی</w:t>
            </w:r>
            <w:r w:rsidR="00341302" w:rsidRPr="00447B94">
              <w:rPr>
                <w:rStyle w:val="Hyperlink"/>
                <w:rFonts w:cs="B Titr"/>
                <w:b/>
                <w:bCs/>
                <w:noProof/>
                <w:rtl/>
              </w:rPr>
              <w:t xml:space="preserve"> "عترت و معارف ديني " (9 رشته)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503356774 </w:instrText>
            </w:r>
            <w:r w:rsidR="00341302">
              <w:rPr>
                <w:noProof/>
                <w:webHidden/>
              </w:rPr>
              <w:instrText>\h</w:instrText>
            </w:r>
            <w:r>
              <w:rPr>
                <w:noProof/>
                <w:webHidden/>
                <w:rtl/>
              </w:rPr>
            </w:r>
            <w:r>
              <w:rPr>
                <w:noProof/>
                <w:webHidden/>
                <w:rtl/>
              </w:rPr>
              <w:fldChar w:fldCharType="separate"/>
            </w:r>
            <w:r w:rsidR="00341302">
              <w:rPr>
                <w:noProof/>
                <w:webHidden/>
                <w:rtl/>
              </w:rPr>
              <w:t>9</w:t>
            </w:r>
            <w:r>
              <w:rPr>
                <w:noProof/>
                <w:webHidden/>
                <w:rtl/>
              </w:rPr>
              <w:fldChar w:fldCharType="end"/>
            </w:r>
          </w:hyperlink>
        </w:p>
        <w:p w:rsidR="00341302" w:rsidRDefault="002C6974">
          <w:pPr>
            <w:pStyle w:val="TOC2"/>
            <w:rPr>
              <w:rFonts w:eastAsiaTheme="minorEastAsia"/>
              <w:noProof/>
              <w:rtl/>
            </w:rPr>
          </w:pPr>
          <w:hyperlink w:anchor="_Toc503356775" w:history="1">
            <w:r w:rsidR="00341302" w:rsidRPr="00447B94">
              <w:rPr>
                <w:rStyle w:val="Hyperlink"/>
                <w:rFonts w:cs="B Titr"/>
                <w:b/>
                <w:bCs/>
                <w:noProof/>
                <w:rtl/>
              </w:rPr>
              <w:t>3-2- بخش سوم: رشته‌ها</w:t>
            </w:r>
            <w:r w:rsidR="00341302" w:rsidRPr="00447B94">
              <w:rPr>
                <w:rStyle w:val="Hyperlink"/>
                <w:rFonts w:cs="B Titr" w:hint="cs"/>
                <w:b/>
                <w:bCs/>
                <w:noProof/>
                <w:rtl/>
              </w:rPr>
              <w:t>ی</w:t>
            </w:r>
            <w:r w:rsidR="00341302" w:rsidRPr="00447B94">
              <w:rPr>
                <w:rStyle w:val="Hyperlink"/>
                <w:rFonts w:cs="B Titr"/>
                <w:b/>
                <w:bCs/>
                <w:noProof/>
                <w:rtl/>
              </w:rPr>
              <w:t xml:space="preserve"> "ادبي " (6 رشته)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503356775 </w:instrText>
            </w:r>
            <w:r w:rsidR="00341302">
              <w:rPr>
                <w:noProof/>
                <w:webHidden/>
              </w:rPr>
              <w:instrText>\h</w:instrText>
            </w:r>
            <w:r>
              <w:rPr>
                <w:noProof/>
                <w:webHidden/>
                <w:rtl/>
              </w:rPr>
            </w:r>
            <w:r>
              <w:rPr>
                <w:noProof/>
                <w:webHidden/>
                <w:rtl/>
              </w:rPr>
              <w:fldChar w:fldCharType="separate"/>
            </w:r>
            <w:r w:rsidR="00341302">
              <w:rPr>
                <w:noProof/>
                <w:webHidden/>
                <w:rtl/>
              </w:rPr>
              <w:t>9</w:t>
            </w:r>
            <w:r>
              <w:rPr>
                <w:noProof/>
                <w:webHidden/>
                <w:rtl/>
              </w:rPr>
              <w:fldChar w:fldCharType="end"/>
            </w:r>
          </w:hyperlink>
        </w:p>
        <w:p w:rsidR="00341302" w:rsidRDefault="002C6974">
          <w:pPr>
            <w:pStyle w:val="TOC2"/>
            <w:rPr>
              <w:rFonts w:eastAsiaTheme="minorEastAsia"/>
              <w:noProof/>
              <w:rtl/>
            </w:rPr>
          </w:pPr>
          <w:hyperlink w:anchor="_Toc503356776" w:history="1">
            <w:r w:rsidR="00341302" w:rsidRPr="00447B94">
              <w:rPr>
                <w:rStyle w:val="Hyperlink"/>
                <w:rFonts w:cs="B Titr"/>
                <w:b/>
                <w:bCs/>
                <w:noProof/>
                <w:rtl/>
              </w:rPr>
              <w:t>4-2-بخش چهارم: رشته‌ها</w:t>
            </w:r>
            <w:r w:rsidR="00341302" w:rsidRPr="00447B94">
              <w:rPr>
                <w:rStyle w:val="Hyperlink"/>
                <w:rFonts w:cs="B Titr" w:hint="cs"/>
                <w:b/>
                <w:bCs/>
                <w:noProof/>
                <w:rtl/>
              </w:rPr>
              <w:t>ی</w:t>
            </w:r>
            <w:r w:rsidR="00341302" w:rsidRPr="00447B94">
              <w:rPr>
                <w:rStyle w:val="Hyperlink"/>
                <w:rFonts w:cs="B Titr"/>
                <w:b/>
                <w:bCs/>
                <w:noProof/>
                <w:rtl/>
              </w:rPr>
              <w:t xml:space="preserve"> " هنر</w:t>
            </w:r>
            <w:r w:rsidR="00341302" w:rsidRPr="00447B94">
              <w:rPr>
                <w:rStyle w:val="Hyperlink"/>
                <w:rFonts w:cs="B Titr" w:hint="cs"/>
                <w:b/>
                <w:bCs/>
                <w:noProof/>
                <w:rtl/>
              </w:rPr>
              <w:t>ی</w:t>
            </w:r>
            <w:r w:rsidR="00341302" w:rsidRPr="00447B94">
              <w:rPr>
                <w:rStyle w:val="Hyperlink"/>
                <w:rFonts w:cs="B Titr"/>
                <w:b/>
                <w:bCs/>
                <w:noProof/>
                <w:rtl/>
              </w:rPr>
              <w:t xml:space="preserve"> " (10 رشته)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503356776 </w:instrText>
            </w:r>
            <w:r w:rsidR="00341302">
              <w:rPr>
                <w:noProof/>
                <w:webHidden/>
              </w:rPr>
              <w:instrText>\h</w:instrText>
            </w:r>
            <w:r>
              <w:rPr>
                <w:noProof/>
                <w:webHidden/>
                <w:rtl/>
              </w:rPr>
            </w:r>
            <w:r>
              <w:rPr>
                <w:noProof/>
                <w:webHidden/>
                <w:rtl/>
              </w:rPr>
              <w:fldChar w:fldCharType="separate"/>
            </w:r>
            <w:r w:rsidR="00341302">
              <w:rPr>
                <w:noProof/>
                <w:webHidden/>
                <w:rtl/>
              </w:rPr>
              <w:t>9</w:t>
            </w:r>
            <w:r>
              <w:rPr>
                <w:noProof/>
                <w:webHidden/>
                <w:rtl/>
              </w:rPr>
              <w:fldChar w:fldCharType="end"/>
            </w:r>
          </w:hyperlink>
        </w:p>
        <w:p w:rsidR="00341302" w:rsidRDefault="002C6974">
          <w:pPr>
            <w:pStyle w:val="TOC2"/>
            <w:rPr>
              <w:rFonts w:eastAsiaTheme="minorEastAsia"/>
              <w:noProof/>
              <w:rtl/>
            </w:rPr>
          </w:pPr>
          <w:hyperlink w:anchor="_Toc503356777" w:history="1">
            <w:r w:rsidR="00341302" w:rsidRPr="00447B94">
              <w:rPr>
                <w:rStyle w:val="Hyperlink"/>
                <w:rFonts w:cs="B Titr"/>
                <w:b/>
                <w:bCs/>
                <w:noProof/>
                <w:rtl/>
              </w:rPr>
              <w:t>5-2-بخش پنجم: رشته‌ها</w:t>
            </w:r>
            <w:r w:rsidR="00341302" w:rsidRPr="00447B94">
              <w:rPr>
                <w:rStyle w:val="Hyperlink"/>
                <w:rFonts w:cs="B Titr" w:hint="cs"/>
                <w:b/>
                <w:bCs/>
                <w:noProof/>
                <w:rtl/>
              </w:rPr>
              <w:t>ی</w:t>
            </w:r>
            <w:r w:rsidR="00341302" w:rsidRPr="00447B94">
              <w:rPr>
                <w:rStyle w:val="Hyperlink"/>
                <w:rFonts w:cs="B Titr"/>
                <w:b/>
                <w:bCs/>
                <w:noProof/>
                <w:rtl/>
              </w:rPr>
              <w:t xml:space="preserve"> " پژوهشي و نرم‌افزار " (7 رشته)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503356777 </w:instrText>
            </w:r>
            <w:r w:rsidR="00341302">
              <w:rPr>
                <w:noProof/>
                <w:webHidden/>
              </w:rPr>
              <w:instrText>\h</w:instrText>
            </w:r>
            <w:r>
              <w:rPr>
                <w:noProof/>
                <w:webHidden/>
                <w:rtl/>
              </w:rPr>
            </w:r>
            <w:r>
              <w:rPr>
                <w:noProof/>
                <w:webHidden/>
                <w:rtl/>
              </w:rPr>
              <w:fldChar w:fldCharType="separate"/>
            </w:r>
            <w:r w:rsidR="00341302">
              <w:rPr>
                <w:noProof/>
                <w:webHidden/>
                <w:rtl/>
              </w:rPr>
              <w:t>9</w:t>
            </w:r>
            <w:r>
              <w:rPr>
                <w:noProof/>
                <w:webHidden/>
                <w:rtl/>
              </w:rPr>
              <w:fldChar w:fldCharType="end"/>
            </w:r>
          </w:hyperlink>
        </w:p>
        <w:p w:rsidR="00341302" w:rsidRDefault="002C6974">
          <w:pPr>
            <w:pStyle w:val="TOC2"/>
            <w:rPr>
              <w:rFonts w:eastAsiaTheme="minorEastAsia"/>
              <w:noProof/>
              <w:rtl/>
            </w:rPr>
          </w:pPr>
          <w:hyperlink w:anchor="_Toc503356778" w:history="1">
            <w:r w:rsidR="00341302" w:rsidRPr="00447B94">
              <w:rPr>
                <w:rStyle w:val="Hyperlink"/>
                <w:rFonts w:cs="B Titr"/>
                <w:b/>
                <w:bCs/>
                <w:noProof/>
                <w:rtl/>
              </w:rPr>
              <w:t>6-2-بخش ششم:"هنرهاي گروهي "(4 رشته)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503356778 </w:instrText>
            </w:r>
            <w:r w:rsidR="00341302">
              <w:rPr>
                <w:noProof/>
                <w:webHidden/>
              </w:rPr>
              <w:instrText>\h</w:instrText>
            </w:r>
            <w:r>
              <w:rPr>
                <w:noProof/>
                <w:webHidden/>
                <w:rtl/>
              </w:rPr>
            </w:r>
            <w:r>
              <w:rPr>
                <w:noProof/>
                <w:webHidden/>
                <w:rtl/>
              </w:rPr>
              <w:fldChar w:fldCharType="separate"/>
            </w:r>
            <w:r w:rsidR="00341302">
              <w:rPr>
                <w:noProof/>
                <w:webHidden/>
                <w:rtl/>
              </w:rPr>
              <w:t>9</w:t>
            </w:r>
            <w:r>
              <w:rPr>
                <w:noProof/>
                <w:webHidden/>
                <w:rtl/>
              </w:rPr>
              <w:fldChar w:fldCharType="end"/>
            </w:r>
          </w:hyperlink>
        </w:p>
        <w:p w:rsidR="00341302" w:rsidRDefault="002C6974">
          <w:pPr>
            <w:pStyle w:val="TOC2"/>
            <w:rPr>
              <w:rFonts w:eastAsiaTheme="minorEastAsia"/>
              <w:noProof/>
              <w:rtl/>
            </w:rPr>
          </w:pPr>
          <w:hyperlink w:anchor="_Toc503356779" w:history="1">
            <w:r w:rsidR="00341302" w:rsidRPr="00447B94">
              <w:rPr>
                <w:rStyle w:val="Hyperlink"/>
                <w:rFonts w:cs="B Titr"/>
                <w:b/>
                <w:bCs/>
                <w:noProof/>
                <w:rtl/>
              </w:rPr>
              <w:t>7-2-بخش هفتم: فعاليت اجتماعي (4 رشته)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503356779 </w:instrText>
            </w:r>
            <w:r w:rsidR="00341302">
              <w:rPr>
                <w:noProof/>
                <w:webHidden/>
              </w:rPr>
              <w:instrText>\h</w:instrText>
            </w:r>
            <w:r>
              <w:rPr>
                <w:noProof/>
                <w:webHidden/>
                <w:rtl/>
              </w:rPr>
            </w:r>
            <w:r>
              <w:rPr>
                <w:noProof/>
                <w:webHidden/>
                <w:rtl/>
              </w:rPr>
              <w:fldChar w:fldCharType="separate"/>
            </w:r>
            <w:r w:rsidR="00341302">
              <w:rPr>
                <w:noProof/>
                <w:webHidden/>
                <w:rtl/>
              </w:rPr>
              <w:t>10</w:t>
            </w:r>
            <w:r>
              <w:rPr>
                <w:noProof/>
                <w:webHidden/>
                <w:rtl/>
              </w:rPr>
              <w:fldChar w:fldCharType="end"/>
            </w:r>
          </w:hyperlink>
        </w:p>
        <w:p w:rsidR="00341302" w:rsidRDefault="002C6974">
          <w:pPr>
            <w:pStyle w:val="TOC1"/>
            <w:rPr>
              <w:rFonts w:eastAsiaTheme="minorEastAsia"/>
              <w:noProof/>
              <w:rtl/>
            </w:rPr>
          </w:pPr>
          <w:hyperlink w:anchor="_Toc503356780" w:history="1">
            <w:r w:rsidR="00341302" w:rsidRPr="00447B94">
              <w:rPr>
                <w:rStyle w:val="Hyperlink"/>
                <w:rFonts w:cs="B Homa"/>
                <w:noProof/>
                <w:rtl/>
                <w:lang w:bidi="fa-IR"/>
              </w:rPr>
              <w:t>فصل سوم-ساختاراجرا</w:t>
            </w:r>
            <w:r w:rsidR="00341302" w:rsidRPr="00447B94">
              <w:rPr>
                <w:rStyle w:val="Hyperlink"/>
                <w:rFonts w:cs="B Homa" w:hint="cs"/>
                <w:noProof/>
                <w:rtl/>
                <w:lang w:bidi="fa-IR"/>
              </w:rPr>
              <w:t>یی</w:t>
            </w:r>
            <w:r w:rsidR="00341302" w:rsidRPr="00447B94">
              <w:rPr>
                <w:rStyle w:val="Hyperlink"/>
                <w:rFonts w:cs="B Homa"/>
                <w:noProof/>
                <w:rtl/>
                <w:lang w:bidi="fa-IR"/>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503356780 </w:instrText>
            </w:r>
            <w:r w:rsidR="00341302">
              <w:rPr>
                <w:noProof/>
                <w:webHidden/>
              </w:rPr>
              <w:instrText>\h</w:instrText>
            </w:r>
            <w:r>
              <w:rPr>
                <w:noProof/>
                <w:webHidden/>
                <w:rtl/>
              </w:rPr>
            </w:r>
            <w:r>
              <w:rPr>
                <w:noProof/>
                <w:webHidden/>
                <w:rtl/>
              </w:rPr>
              <w:fldChar w:fldCharType="separate"/>
            </w:r>
            <w:r w:rsidR="00341302">
              <w:rPr>
                <w:noProof/>
                <w:webHidden/>
                <w:rtl/>
              </w:rPr>
              <w:t>11</w:t>
            </w:r>
            <w:r>
              <w:rPr>
                <w:noProof/>
                <w:webHidden/>
                <w:rtl/>
              </w:rPr>
              <w:fldChar w:fldCharType="end"/>
            </w:r>
          </w:hyperlink>
        </w:p>
        <w:p w:rsidR="00341302" w:rsidRDefault="002C6974">
          <w:pPr>
            <w:pStyle w:val="TOC2"/>
            <w:rPr>
              <w:rFonts w:eastAsiaTheme="minorEastAsia"/>
              <w:noProof/>
              <w:rtl/>
            </w:rPr>
          </w:pPr>
          <w:hyperlink w:anchor="_Toc503356781" w:history="1">
            <w:r w:rsidR="00341302" w:rsidRPr="00447B94">
              <w:rPr>
                <w:rStyle w:val="Hyperlink"/>
                <w:rFonts w:cs="B Titr"/>
                <w:b/>
                <w:bCs/>
                <w:noProof/>
                <w:rtl/>
              </w:rPr>
              <w:t>1-3 ستادعال</w:t>
            </w:r>
            <w:r w:rsidR="00341302" w:rsidRPr="00447B94">
              <w:rPr>
                <w:rStyle w:val="Hyperlink"/>
                <w:rFonts w:cs="B Titr" w:hint="cs"/>
                <w:b/>
                <w:bCs/>
                <w:noProof/>
                <w:rtl/>
              </w:rPr>
              <w:t>ی</w:t>
            </w:r>
            <w:r w:rsidR="00341302" w:rsidRPr="00447B94">
              <w:rPr>
                <w:rStyle w:val="Hyperlink"/>
                <w:rFonts w:cs="B Titr"/>
                <w:b/>
                <w:bCs/>
                <w:noProof/>
                <w:rtl/>
              </w:rPr>
              <w:t>جشنواره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503356781 </w:instrText>
            </w:r>
            <w:r w:rsidR="00341302">
              <w:rPr>
                <w:noProof/>
                <w:webHidden/>
              </w:rPr>
              <w:instrText>\h</w:instrText>
            </w:r>
            <w:r>
              <w:rPr>
                <w:noProof/>
                <w:webHidden/>
                <w:rtl/>
              </w:rPr>
            </w:r>
            <w:r>
              <w:rPr>
                <w:noProof/>
                <w:webHidden/>
                <w:rtl/>
              </w:rPr>
              <w:fldChar w:fldCharType="separate"/>
            </w:r>
            <w:r w:rsidR="00341302">
              <w:rPr>
                <w:noProof/>
                <w:webHidden/>
                <w:rtl/>
              </w:rPr>
              <w:t>11</w:t>
            </w:r>
            <w:r>
              <w:rPr>
                <w:noProof/>
                <w:webHidden/>
                <w:rtl/>
              </w:rPr>
              <w:fldChar w:fldCharType="end"/>
            </w:r>
          </w:hyperlink>
        </w:p>
        <w:p w:rsidR="00341302" w:rsidRDefault="002C6974">
          <w:pPr>
            <w:pStyle w:val="TOC2"/>
            <w:rPr>
              <w:rFonts w:eastAsiaTheme="minorEastAsia"/>
              <w:noProof/>
              <w:rtl/>
            </w:rPr>
          </w:pPr>
          <w:hyperlink w:anchor="_Toc503356782" w:history="1">
            <w:r w:rsidR="00341302" w:rsidRPr="00447B94">
              <w:rPr>
                <w:rStyle w:val="Hyperlink"/>
                <w:rFonts w:cs="B Titr"/>
                <w:b/>
                <w:bCs/>
                <w:noProof/>
                <w:rtl/>
              </w:rPr>
              <w:t>2-3-شرحوظا</w:t>
            </w:r>
            <w:r w:rsidR="00341302" w:rsidRPr="00447B94">
              <w:rPr>
                <w:rStyle w:val="Hyperlink"/>
                <w:rFonts w:cs="B Titr" w:hint="cs"/>
                <w:b/>
                <w:bCs/>
                <w:noProof/>
                <w:rtl/>
              </w:rPr>
              <w:t>ی</w:t>
            </w:r>
            <w:r w:rsidR="00341302" w:rsidRPr="00447B94">
              <w:rPr>
                <w:rStyle w:val="Hyperlink"/>
                <w:rFonts w:cs="B Titr" w:hint="eastAsia"/>
                <w:b/>
                <w:bCs/>
                <w:noProof/>
                <w:rtl/>
              </w:rPr>
              <w:t>ف</w:t>
            </w:r>
            <w:r w:rsidR="00341302" w:rsidRPr="00447B94">
              <w:rPr>
                <w:rStyle w:val="Hyperlink"/>
                <w:rFonts w:cs="B Titr"/>
                <w:b/>
                <w:bCs/>
                <w:noProof/>
                <w:rtl/>
              </w:rPr>
              <w:t>ستادعال</w:t>
            </w:r>
            <w:r w:rsidR="00341302" w:rsidRPr="00447B94">
              <w:rPr>
                <w:rStyle w:val="Hyperlink"/>
                <w:rFonts w:cs="B Titr" w:hint="cs"/>
                <w:b/>
                <w:bCs/>
                <w:noProof/>
                <w:rtl/>
              </w:rPr>
              <w:t>ی</w:t>
            </w:r>
            <w:r w:rsidR="00341302" w:rsidRPr="00447B94">
              <w:rPr>
                <w:rStyle w:val="Hyperlink"/>
                <w:rFonts w:cs="B Titr"/>
                <w:b/>
                <w:bCs/>
                <w:noProof/>
                <w:rtl/>
              </w:rPr>
              <w:t>جشنواره</w:t>
            </w:r>
            <w:r w:rsidR="00341302" w:rsidRPr="00447B94">
              <w:rPr>
                <w:rStyle w:val="Hyperlink"/>
                <w:rFonts w:cs="B Titr"/>
                <w:b/>
                <w:bCs/>
                <w:noProof/>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503356782 </w:instrText>
            </w:r>
            <w:r w:rsidR="00341302">
              <w:rPr>
                <w:noProof/>
                <w:webHidden/>
              </w:rPr>
              <w:instrText>\h</w:instrText>
            </w:r>
            <w:r>
              <w:rPr>
                <w:noProof/>
                <w:webHidden/>
                <w:rtl/>
              </w:rPr>
            </w:r>
            <w:r>
              <w:rPr>
                <w:noProof/>
                <w:webHidden/>
                <w:rtl/>
              </w:rPr>
              <w:fldChar w:fldCharType="separate"/>
            </w:r>
            <w:r w:rsidR="00341302">
              <w:rPr>
                <w:noProof/>
                <w:webHidden/>
                <w:rtl/>
              </w:rPr>
              <w:t>11</w:t>
            </w:r>
            <w:r>
              <w:rPr>
                <w:noProof/>
                <w:webHidden/>
                <w:rtl/>
              </w:rPr>
              <w:fldChar w:fldCharType="end"/>
            </w:r>
          </w:hyperlink>
        </w:p>
        <w:p w:rsidR="00341302" w:rsidRDefault="002C6974">
          <w:pPr>
            <w:pStyle w:val="TOC2"/>
            <w:rPr>
              <w:rFonts w:eastAsiaTheme="minorEastAsia"/>
              <w:noProof/>
              <w:rtl/>
            </w:rPr>
          </w:pPr>
          <w:hyperlink w:anchor="_Toc503356783" w:history="1">
            <w:r w:rsidR="00341302" w:rsidRPr="00447B94">
              <w:rPr>
                <w:rStyle w:val="Hyperlink"/>
                <w:rFonts w:cs="B Titr"/>
                <w:b/>
                <w:bCs/>
                <w:noProof/>
                <w:rtl/>
              </w:rPr>
              <w:t>3-3-ستاداستان</w:t>
            </w:r>
            <w:r w:rsidR="00341302" w:rsidRPr="00447B94">
              <w:rPr>
                <w:rStyle w:val="Hyperlink"/>
                <w:rFonts w:cs="B Titr" w:hint="cs"/>
                <w:b/>
                <w:bCs/>
                <w:noProof/>
                <w:rtl/>
              </w:rPr>
              <w:t>ی</w:t>
            </w:r>
            <w:r w:rsidR="00341302" w:rsidRPr="00447B94">
              <w:rPr>
                <w:rStyle w:val="Hyperlink"/>
                <w:rFonts w:cs="B Titr"/>
                <w:b/>
                <w:bCs/>
                <w:noProof/>
                <w:rtl/>
              </w:rPr>
              <w:t xml:space="preserve"> جشنواره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503356783 </w:instrText>
            </w:r>
            <w:r w:rsidR="00341302">
              <w:rPr>
                <w:noProof/>
                <w:webHidden/>
              </w:rPr>
              <w:instrText>\h</w:instrText>
            </w:r>
            <w:r>
              <w:rPr>
                <w:noProof/>
                <w:webHidden/>
                <w:rtl/>
              </w:rPr>
            </w:r>
            <w:r>
              <w:rPr>
                <w:noProof/>
                <w:webHidden/>
                <w:rtl/>
              </w:rPr>
              <w:fldChar w:fldCharType="separate"/>
            </w:r>
            <w:r w:rsidR="00341302">
              <w:rPr>
                <w:noProof/>
                <w:webHidden/>
                <w:rtl/>
              </w:rPr>
              <w:t>11</w:t>
            </w:r>
            <w:r>
              <w:rPr>
                <w:noProof/>
                <w:webHidden/>
                <w:rtl/>
              </w:rPr>
              <w:fldChar w:fldCharType="end"/>
            </w:r>
          </w:hyperlink>
        </w:p>
        <w:p w:rsidR="00341302" w:rsidRDefault="002C6974">
          <w:pPr>
            <w:pStyle w:val="TOC2"/>
            <w:rPr>
              <w:rFonts w:eastAsiaTheme="minorEastAsia"/>
              <w:noProof/>
              <w:rtl/>
            </w:rPr>
          </w:pPr>
          <w:hyperlink w:anchor="_Toc503356784" w:history="1">
            <w:r w:rsidR="00341302" w:rsidRPr="00447B94">
              <w:rPr>
                <w:rStyle w:val="Hyperlink"/>
                <w:rFonts w:cs="B Titr"/>
                <w:b/>
                <w:bCs/>
                <w:noProof/>
                <w:rtl/>
              </w:rPr>
              <w:t>4-3-شرحوظا</w:t>
            </w:r>
            <w:r w:rsidR="00341302" w:rsidRPr="00447B94">
              <w:rPr>
                <w:rStyle w:val="Hyperlink"/>
                <w:rFonts w:cs="B Titr" w:hint="cs"/>
                <w:b/>
                <w:bCs/>
                <w:noProof/>
                <w:rtl/>
              </w:rPr>
              <w:t>ی</w:t>
            </w:r>
            <w:r w:rsidR="00341302" w:rsidRPr="00447B94">
              <w:rPr>
                <w:rStyle w:val="Hyperlink"/>
                <w:rFonts w:cs="B Titr" w:hint="eastAsia"/>
                <w:b/>
                <w:bCs/>
                <w:noProof/>
                <w:rtl/>
              </w:rPr>
              <w:t>ف</w:t>
            </w:r>
            <w:r w:rsidR="00341302" w:rsidRPr="00447B94">
              <w:rPr>
                <w:rStyle w:val="Hyperlink"/>
                <w:rFonts w:cs="B Titr"/>
                <w:b/>
                <w:bCs/>
                <w:noProof/>
                <w:rtl/>
              </w:rPr>
              <w:t>ستاداستان</w:t>
            </w:r>
            <w:r w:rsidR="00341302" w:rsidRPr="00447B94">
              <w:rPr>
                <w:rStyle w:val="Hyperlink"/>
                <w:rFonts w:cs="B Titr"/>
                <w:b/>
                <w:bCs/>
                <w:noProof/>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503356784 </w:instrText>
            </w:r>
            <w:r w:rsidR="00341302">
              <w:rPr>
                <w:noProof/>
                <w:webHidden/>
              </w:rPr>
              <w:instrText>\h</w:instrText>
            </w:r>
            <w:r>
              <w:rPr>
                <w:noProof/>
                <w:webHidden/>
                <w:rtl/>
              </w:rPr>
            </w:r>
            <w:r>
              <w:rPr>
                <w:noProof/>
                <w:webHidden/>
                <w:rtl/>
              </w:rPr>
              <w:fldChar w:fldCharType="separate"/>
            </w:r>
            <w:r w:rsidR="00341302">
              <w:rPr>
                <w:noProof/>
                <w:webHidden/>
                <w:rtl/>
              </w:rPr>
              <w:t>12</w:t>
            </w:r>
            <w:r>
              <w:rPr>
                <w:noProof/>
                <w:webHidden/>
                <w:rtl/>
              </w:rPr>
              <w:fldChar w:fldCharType="end"/>
            </w:r>
          </w:hyperlink>
        </w:p>
        <w:p w:rsidR="00341302" w:rsidRDefault="002C6974">
          <w:pPr>
            <w:pStyle w:val="TOC2"/>
            <w:rPr>
              <w:rFonts w:eastAsiaTheme="minorEastAsia"/>
              <w:noProof/>
              <w:rtl/>
            </w:rPr>
          </w:pPr>
          <w:hyperlink w:anchor="_Toc503356785" w:history="1">
            <w:r w:rsidR="00341302" w:rsidRPr="00447B94">
              <w:rPr>
                <w:rStyle w:val="Hyperlink"/>
                <w:rFonts w:cs="B Titr"/>
                <w:b/>
                <w:bCs/>
                <w:noProof/>
                <w:rtl/>
              </w:rPr>
              <w:t>5-3-ستادپرد</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b/>
                <w:bCs/>
                <w:noProof/>
                <w:rtl/>
              </w:rPr>
              <w:t>ومرکزآموزشعال</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503356785 </w:instrText>
            </w:r>
            <w:r w:rsidR="00341302">
              <w:rPr>
                <w:noProof/>
                <w:webHidden/>
              </w:rPr>
              <w:instrText>\h</w:instrText>
            </w:r>
            <w:r>
              <w:rPr>
                <w:noProof/>
                <w:webHidden/>
                <w:rtl/>
              </w:rPr>
            </w:r>
            <w:r>
              <w:rPr>
                <w:noProof/>
                <w:webHidden/>
                <w:rtl/>
              </w:rPr>
              <w:fldChar w:fldCharType="separate"/>
            </w:r>
            <w:r w:rsidR="00341302">
              <w:rPr>
                <w:noProof/>
                <w:webHidden/>
                <w:rtl/>
              </w:rPr>
              <w:t>12</w:t>
            </w:r>
            <w:r>
              <w:rPr>
                <w:noProof/>
                <w:webHidden/>
                <w:rtl/>
              </w:rPr>
              <w:fldChar w:fldCharType="end"/>
            </w:r>
          </w:hyperlink>
        </w:p>
        <w:p w:rsidR="00341302" w:rsidRDefault="002C6974">
          <w:pPr>
            <w:pStyle w:val="TOC2"/>
            <w:rPr>
              <w:rFonts w:eastAsiaTheme="minorEastAsia"/>
              <w:noProof/>
              <w:rtl/>
            </w:rPr>
          </w:pPr>
          <w:hyperlink w:anchor="_Toc503356786" w:history="1">
            <w:r w:rsidR="00341302" w:rsidRPr="00447B94">
              <w:rPr>
                <w:rStyle w:val="Hyperlink"/>
                <w:rFonts w:cs="B Titr"/>
                <w:b/>
                <w:bCs/>
                <w:noProof/>
                <w:rtl/>
              </w:rPr>
              <w:t>6-3-شرحوظا</w:t>
            </w:r>
            <w:r w:rsidR="00341302" w:rsidRPr="00447B94">
              <w:rPr>
                <w:rStyle w:val="Hyperlink"/>
                <w:rFonts w:cs="B Titr" w:hint="cs"/>
                <w:b/>
                <w:bCs/>
                <w:noProof/>
                <w:rtl/>
              </w:rPr>
              <w:t>ی</w:t>
            </w:r>
            <w:r w:rsidR="00341302" w:rsidRPr="00447B94">
              <w:rPr>
                <w:rStyle w:val="Hyperlink"/>
                <w:rFonts w:cs="B Titr" w:hint="eastAsia"/>
                <w:b/>
                <w:bCs/>
                <w:noProof/>
                <w:rtl/>
              </w:rPr>
              <w:t>ف</w:t>
            </w:r>
            <w:r w:rsidR="00341302" w:rsidRPr="00447B94">
              <w:rPr>
                <w:rStyle w:val="Hyperlink"/>
                <w:rFonts w:cs="B Titr"/>
                <w:b/>
                <w:bCs/>
                <w:noProof/>
                <w:rtl/>
              </w:rPr>
              <w:t>ستادپرد</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sidRPr="00447B94">
              <w:rPr>
                <w:rStyle w:val="Hyperlink"/>
                <w:rFonts w:cs="B Titr" w:hint="eastAsia"/>
                <w:b/>
                <w:bCs/>
                <w:noProof/>
                <w:rtl/>
              </w:rPr>
              <w:t>ا</w:t>
            </w:r>
            <w:r w:rsidR="00341302" w:rsidRPr="00447B94">
              <w:rPr>
                <w:rStyle w:val="Hyperlink"/>
                <w:rFonts w:cs="B Titr"/>
                <w:b/>
                <w:bCs/>
                <w:noProof/>
                <w:rtl/>
              </w:rPr>
              <w:t>مرکزآموزشعال</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503356786 </w:instrText>
            </w:r>
            <w:r w:rsidR="00341302">
              <w:rPr>
                <w:noProof/>
                <w:webHidden/>
              </w:rPr>
              <w:instrText>\h</w:instrText>
            </w:r>
            <w:r>
              <w:rPr>
                <w:noProof/>
                <w:webHidden/>
                <w:rtl/>
              </w:rPr>
            </w:r>
            <w:r>
              <w:rPr>
                <w:noProof/>
                <w:webHidden/>
                <w:rtl/>
              </w:rPr>
              <w:fldChar w:fldCharType="separate"/>
            </w:r>
            <w:r w:rsidR="00341302">
              <w:rPr>
                <w:noProof/>
                <w:webHidden/>
                <w:rtl/>
              </w:rPr>
              <w:t>12</w:t>
            </w:r>
            <w:r>
              <w:rPr>
                <w:noProof/>
                <w:webHidden/>
                <w:rtl/>
              </w:rPr>
              <w:fldChar w:fldCharType="end"/>
            </w:r>
          </w:hyperlink>
        </w:p>
        <w:p w:rsidR="00341302" w:rsidRDefault="002C6974">
          <w:pPr>
            <w:pStyle w:val="TOC1"/>
            <w:rPr>
              <w:rFonts w:eastAsiaTheme="minorEastAsia"/>
              <w:noProof/>
              <w:rtl/>
            </w:rPr>
          </w:pPr>
          <w:hyperlink w:anchor="_Toc503356787" w:history="1">
            <w:r w:rsidR="00341302" w:rsidRPr="00447B94">
              <w:rPr>
                <w:rStyle w:val="Hyperlink"/>
                <w:rFonts w:cs="B Homa"/>
                <w:noProof/>
                <w:rtl/>
                <w:lang w:bidi="fa-IR"/>
              </w:rPr>
              <w:t>فصل چهارم-مراحلاجرا</w:t>
            </w:r>
            <w:r w:rsidR="00341302" w:rsidRPr="00447B94">
              <w:rPr>
                <w:rStyle w:val="Hyperlink"/>
                <w:rFonts w:cs="B Homa"/>
                <w:noProof/>
                <w:lang w:bidi="fa-IR"/>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503356787 </w:instrText>
            </w:r>
            <w:r w:rsidR="00341302">
              <w:rPr>
                <w:noProof/>
                <w:webHidden/>
              </w:rPr>
              <w:instrText>\h</w:instrText>
            </w:r>
            <w:r>
              <w:rPr>
                <w:noProof/>
                <w:webHidden/>
                <w:rtl/>
              </w:rPr>
            </w:r>
            <w:r>
              <w:rPr>
                <w:noProof/>
                <w:webHidden/>
                <w:rtl/>
              </w:rPr>
              <w:fldChar w:fldCharType="separate"/>
            </w:r>
            <w:r w:rsidR="00341302">
              <w:rPr>
                <w:noProof/>
                <w:webHidden/>
                <w:rtl/>
              </w:rPr>
              <w:t>13</w:t>
            </w:r>
            <w:r>
              <w:rPr>
                <w:noProof/>
                <w:webHidden/>
                <w:rtl/>
              </w:rPr>
              <w:fldChar w:fldCharType="end"/>
            </w:r>
          </w:hyperlink>
        </w:p>
        <w:p w:rsidR="00341302" w:rsidRDefault="002C6974">
          <w:pPr>
            <w:pStyle w:val="TOC2"/>
            <w:rPr>
              <w:rFonts w:eastAsiaTheme="minorEastAsia"/>
              <w:noProof/>
              <w:rtl/>
            </w:rPr>
          </w:pPr>
          <w:hyperlink w:anchor="_Toc503356788" w:history="1">
            <w:r w:rsidR="00341302" w:rsidRPr="00447B94">
              <w:rPr>
                <w:rStyle w:val="Hyperlink"/>
                <w:rFonts w:cs="B Titr"/>
                <w:b/>
                <w:bCs/>
                <w:noProof/>
                <w:rtl/>
              </w:rPr>
              <w:t>1-4:مرحله استان</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503356788 </w:instrText>
            </w:r>
            <w:r w:rsidR="00341302">
              <w:rPr>
                <w:noProof/>
                <w:webHidden/>
              </w:rPr>
              <w:instrText>\h</w:instrText>
            </w:r>
            <w:r>
              <w:rPr>
                <w:noProof/>
                <w:webHidden/>
                <w:rtl/>
              </w:rPr>
            </w:r>
            <w:r>
              <w:rPr>
                <w:noProof/>
                <w:webHidden/>
                <w:rtl/>
              </w:rPr>
              <w:fldChar w:fldCharType="separate"/>
            </w:r>
            <w:r w:rsidR="00341302">
              <w:rPr>
                <w:noProof/>
                <w:webHidden/>
                <w:rtl/>
              </w:rPr>
              <w:t>13</w:t>
            </w:r>
            <w:r>
              <w:rPr>
                <w:noProof/>
                <w:webHidden/>
                <w:rtl/>
              </w:rPr>
              <w:fldChar w:fldCharType="end"/>
            </w:r>
          </w:hyperlink>
        </w:p>
        <w:p w:rsidR="00341302" w:rsidRDefault="002C6974">
          <w:pPr>
            <w:pStyle w:val="TOC2"/>
            <w:rPr>
              <w:rFonts w:eastAsiaTheme="minorEastAsia"/>
              <w:noProof/>
              <w:rtl/>
            </w:rPr>
          </w:pPr>
          <w:hyperlink w:anchor="_Toc503356789" w:history="1">
            <w:r w:rsidR="00341302" w:rsidRPr="00447B94">
              <w:rPr>
                <w:rStyle w:val="Hyperlink"/>
                <w:rFonts w:cs="B Titr"/>
                <w:b/>
                <w:bCs/>
                <w:noProof/>
                <w:rtl/>
              </w:rPr>
              <w:t>2-4- مرحله منطقه‌ا</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503356789 </w:instrText>
            </w:r>
            <w:r w:rsidR="00341302">
              <w:rPr>
                <w:noProof/>
                <w:webHidden/>
              </w:rPr>
              <w:instrText>\h</w:instrText>
            </w:r>
            <w:r>
              <w:rPr>
                <w:noProof/>
                <w:webHidden/>
                <w:rtl/>
              </w:rPr>
            </w:r>
            <w:r>
              <w:rPr>
                <w:noProof/>
                <w:webHidden/>
                <w:rtl/>
              </w:rPr>
              <w:fldChar w:fldCharType="separate"/>
            </w:r>
            <w:r w:rsidR="00341302">
              <w:rPr>
                <w:noProof/>
                <w:webHidden/>
                <w:rtl/>
              </w:rPr>
              <w:t>13</w:t>
            </w:r>
            <w:r>
              <w:rPr>
                <w:noProof/>
                <w:webHidden/>
                <w:rtl/>
              </w:rPr>
              <w:fldChar w:fldCharType="end"/>
            </w:r>
          </w:hyperlink>
        </w:p>
        <w:p w:rsidR="00341302" w:rsidRDefault="002C6974">
          <w:pPr>
            <w:pStyle w:val="TOC2"/>
            <w:rPr>
              <w:rFonts w:eastAsiaTheme="minorEastAsia"/>
              <w:noProof/>
              <w:rtl/>
            </w:rPr>
          </w:pPr>
          <w:hyperlink w:anchor="_Toc503356790" w:history="1">
            <w:r w:rsidR="00341302" w:rsidRPr="00447B94">
              <w:rPr>
                <w:rStyle w:val="Hyperlink"/>
                <w:rFonts w:cs="B Titr"/>
                <w:b/>
                <w:bCs/>
                <w:noProof/>
                <w:rtl/>
              </w:rPr>
              <w:t>3-4: مرحلهکشور</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503356790 </w:instrText>
            </w:r>
            <w:r w:rsidR="00341302">
              <w:rPr>
                <w:noProof/>
                <w:webHidden/>
              </w:rPr>
              <w:instrText>\h</w:instrText>
            </w:r>
            <w:r>
              <w:rPr>
                <w:noProof/>
                <w:webHidden/>
                <w:rtl/>
              </w:rPr>
            </w:r>
            <w:r>
              <w:rPr>
                <w:noProof/>
                <w:webHidden/>
                <w:rtl/>
              </w:rPr>
              <w:fldChar w:fldCharType="separate"/>
            </w:r>
            <w:r w:rsidR="00341302">
              <w:rPr>
                <w:noProof/>
                <w:webHidden/>
                <w:rtl/>
              </w:rPr>
              <w:t>14</w:t>
            </w:r>
            <w:r>
              <w:rPr>
                <w:noProof/>
                <w:webHidden/>
                <w:rtl/>
              </w:rPr>
              <w:fldChar w:fldCharType="end"/>
            </w:r>
          </w:hyperlink>
        </w:p>
        <w:p w:rsidR="00341302" w:rsidRDefault="002C6974">
          <w:pPr>
            <w:pStyle w:val="TOC1"/>
            <w:rPr>
              <w:rFonts w:eastAsiaTheme="minorEastAsia"/>
              <w:noProof/>
              <w:rtl/>
            </w:rPr>
          </w:pPr>
          <w:hyperlink w:anchor="_Toc503356791" w:history="1">
            <w:r w:rsidR="00341302" w:rsidRPr="00447B94">
              <w:rPr>
                <w:rStyle w:val="Hyperlink"/>
                <w:rFonts w:cs="B Homa"/>
                <w:noProof/>
                <w:rtl/>
                <w:lang w:bidi="fa-IR"/>
              </w:rPr>
              <w:t>فصل پنجم -امورمال</w:t>
            </w:r>
            <w:r w:rsidR="00341302" w:rsidRPr="00447B94">
              <w:rPr>
                <w:rStyle w:val="Hyperlink"/>
                <w:rFonts w:cs="B Homa" w:hint="cs"/>
                <w:noProof/>
                <w:rtl/>
                <w:lang w:bidi="fa-IR"/>
              </w:rPr>
              <w:t>ی</w:t>
            </w:r>
            <w:r w:rsidR="00341302" w:rsidRPr="00447B94">
              <w:rPr>
                <w:rStyle w:val="Hyperlink"/>
                <w:rFonts w:cs="B Homa"/>
                <w:noProof/>
                <w:rtl/>
                <w:lang w:bidi="fa-IR"/>
              </w:rPr>
              <w:t>جشنواره</w:t>
            </w:r>
            <w:r w:rsidR="00341302" w:rsidRPr="00447B94">
              <w:rPr>
                <w:rStyle w:val="Hyperlink"/>
                <w:rFonts w:cs="B Homa"/>
                <w:noProof/>
                <w:lang w:bidi="fa-IR"/>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503356791 </w:instrText>
            </w:r>
            <w:r w:rsidR="00341302">
              <w:rPr>
                <w:noProof/>
                <w:webHidden/>
              </w:rPr>
              <w:instrText>\h</w:instrText>
            </w:r>
            <w:r>
              <w:rPr>
                <w:noProof/>
                <w:webHidden/>
                <w:rtl/>
              </w:rPr>
            </w:r>
            <w:r>
              <w:rPr>
                <w:noProof/>
                <w:webHidden/>
                <w:rtl/>
              </w:rPr>
              <w:fldChar w:fldCharType="separate"/>
            </w:r>
            <w:r w:rsidR="00341302">
              <w:rPr>
                <w:noProof/>
                <w:webHidden/>
                <w:rtl/>
              </w:rPr>
              <w:t>16</w:t>
            </w:r>
            <w:r>
              <w:rPr>
                <w:noProof/>
                <w:webHidden/>
                <w:rtl/>
              </w:rPr>
              <w:fldChar w:fldCharType="end"/>
            </w:r>
          </w:hyperlink>
        </w:p>
        <w:p w:rsidR="00341302" w:rsidRDefault="002C6974">
          <w:pPr>
            <w:pStyle w:val="TOC1"/>
            <w:rPr>
              <w:rFonts w:eastAsiaTheme="minorEastAsia"/>
              <w:noProof/>
              <w:rtl/>
            </w:rPr>
          </w:pPr>
          <w:hyperlink w:anchor="_Toc503356792" w:history="1">
            <w:r w:rsidR="00341302" w:rsidRPr="00447B94">
              <w:rPr>
                <w:rStyle w:val="Hyperlink"/>
                <w:rFonts w:cs="B Homa"/>
                <w:noProof/>
                <w:rtl/>
                <w:lang w:bidi="fa-IR"/>
              </w:rPr>
              <w:t>فصل ششم -شرا</w:t>
            </w:r>
            <w:r w:rsidR="00341302" w:rsidRPr="00447B94">
              <w:rPr>
                <w:rStyle w:val="Hyperlink"/>
                <w:rFonts w:cs="B Homa" w:hint="cs"/>
                <w:noProof/>
                <w:rtl/>
                <w:lang w:bidi="fa-IR"/>
              </w:rPr>
              <w:t>ی</w:t>
            </w:r>
            <w:r w:rsidR="00341302" w:rsidRPr="00447B94">
              <w:rPr>
                <w:rStyle w:val="Hyperlink"/>
                <w:rFonts w:cs="B Homa" w:hint="eastAsia"/>
                <w:noProof/>
                <w:rtl/>
                <w:lang w:bidi="fa-IR"/>
              </w:rPr>
              <w:t>ط</w:t>
            </w:r>
            <w:r w:rsidR="00341302" w:rsidRPr="00447B94">
              <w:rPr>
                <w:rStyle w:val="Hyperlink"/>
                <w:rFonts w:cs="B Homa"/>
                <w:noProof/>
                <w:rtl/>
                <w:lang w:bidi="fa-IR"/>
              </w:rPr>
              <w:t>شرکت‌کنندگان</w:t>
            </w:r>
            <w:r w:rsidR="00341302" w:rsidRPr="00447B94">
              <w:rPr>
                <w:rStyle w:val="Hyperlink"/>
                <w:rFonts w:cs="B Homa"/>
                <w:noProof/>
                <w:lang w:bidi="fa-IR"/>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503356792 </w:instrText>
            </w:r>
            <w:r w:rsidR="00341302">
              <w:rPr>
                <w:noProof/>
                <w:webHidden/>
              </w:rPr>
              <w:instrText>\h</w:instrText>
            </w:r>
            <w:r>
              <w:rPr>
                <w:noProof/>
                <w:webHidden/>
                <w:rtl/>
              </w:rPr>
            </w:r>
            <w:r>
              <w:rPr>
                <w:noProof/>
                <w:webHidden/>
                <w:rtl/>
              </w:rPr>
              <w:fldChar w:fldCharType="separate"/>
            </w:r>
            <w:r w:rsidR="00341302">
              <w:rPr>
                <w:noProof/>
                <w:webHidden/>
                <w:rtl/>
              </w:rPr>
              <w:t>16</w:t>
            </w:r>
            <w:r>
              <w:rPr>
                <w:noProof/>
                <w:webHidden/>
                <w:rtl/>
              </w:rPr>
              <w:fldChar w:fldCharType="end"/>
            </w:r>
          </w:hyperlink>
        </w:p>
        <w:p w:rsidR="00341302" w:rsidRDefault="002C6974">
          <w:pPr>
            <w:pStyle w:val="TOC1"/>
            <w:rPr>
              <w:rFonts w:eastAsiaTheme="minorEastAsia"/>
              <w:noProof/>
              <w:rtl/>
            </w:rPr>
          </w:pPr>
          <w:hyperlink w:anchor="_Toc503356793" w:history="1">
            <w:r w:rsidR="00341302" w:rsidRPr="00447B94">
              <w:rPr>
                <w:rStyle w:val="Hyperlink"/>
                <w:rFonts w:cs="B Homa"/>
                <w:noProof/>
                <w:rtl/>
                <w:lang w:bidi="fa-IR"/>
              </w:rPr>
              <w:t>فصل هفتم-جوا</w:t>
            </w:r>
            <w:r w:rsidR="00341302" w:rsidRPr="00447B94">
              <w:rPr>
                <w:rStyle w:val="Hyperlink"/>
                <w:rFonts w:cs="B Homa" w:hint="cs"/>
                <w:noProof/>
                <w:rtl/>
                <w:lang w:bidi="fa-IR"/>
              </w:rPr>
              <w:t>ی</w:t>
            </w:r>
            <w:r w:rsidR="00341302" w:rsidRPr="00447B94">
              <w:rPr>
                <w:rStyle w:val="Hyperlink"/>
                <w:rFonts w:cs="B Homa" w:hint="eastAsia"/>
                <w:noProof/>
                <w:rtl/>
                <w:lang w:bidi="fa-IR"/>
              </w:rPr>
              <w:t>ز</w:t>
            </w:r>
            <w:r w:rsidR="00341302" w:rsidRPr="00447B94">
              <w:rPr>
                <w:rStyle w:val="Hyperlink"/>
                <w:rFonts w:cs="B Homa"/>
                <w:noProof/>
                <w:lang w:bidi="fa-IR"/>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503356793 </w:instrText>
            </w:r>
            <w:r w:rsidR="00341302">
              <w:rPr>
                <w:noProof/>
                <w:webHidden/>
              </w:rPr>
              <w:instrText>\h</w:instrText>
            </w:r>
            <w:r>
              <w:rPr>
                <w:noProof/>
                <w:webHidden/>
                <w:rtl/>
              </w:rPr>
            </w:r>
            <w:r>
              <w:rPr>
                <w:noProof/>
                <w:webHidden/>
                <w:rtl/>
              </w:rPr>
              <w:fldChar w:fldCharType="separate"/>
            </w:r>
            <w:r w:rsidR="00341302">
              <w:rPr>
                <w:noProof/>
                <w:webHidden/>
                <w:rtl/>
              </w:rPr>
              <w:t>17</w:t>
            </w:r>
            <w:r>
              <w:rPr>
                <w:noProof/>
                <w:webHidden/>
                <w:rtl/>
              </w:rPr>
              <w:fldChar w:fldCharType="end"/>
            </w:r>
          </w:hyperlink>
        </w:p>
        <w:p w:rsidR="00341302" w:rsidRDefault="002C6974">
          <w:pPr>
            <w:pStyle w:val="TOC2"/>
            <w:rPr>
              <w:rFonts w:eastAsiaTheme="minorEastAsia"/>
              <w:noProof/>
              <w:rtl/>
            </w:rPr>
          </w:pPr>
          <w:hyperlink w:anchor="_Toc503356794" w:history="1">
            <w:r w:rsidR="00341302" w:rsidRPr="00447B94">
              <w:rPr>
                <w:rStyle w:val="Hyperlink"/>
                <w:rFonts w:cs="B Titr"/>
                <w:b/>
                <w:bCs/>
                <w:noProof/>
                <w:rtl/>
              </w:rPr>
              <w:t>1-</w:t>
            </w:r>
            <w:r w:rsidR="00341302" w:rsidRPr="00447B94">
              <w:rPr>
                <w:rStyle w:val="Hyperlink"/>
                <w:rFonts w:cs="B Titr"/>
                <w:b/>
                <w:bCs/>
                <w:noProof/>
              </w:rPr>
              <w:t>7</w:t>
            </w:r>
            <w:r w:rsidR="00341302" w:rsidRPr="00447B94">
              <w:rPr>
                <w:rStyle w:val="Hyperlink"/>
                <w:rFonts w:cs="B Titr"/>
                <w:b/>
                <w:bCs/>
                <w:noProof/>
                <w:rtl/>
              </w:rPr>
              <w:t>: جوا</w:t>
            </w:r>
            <w:r w:rsidR="00341302" w:rsidRPr="00447B94">
              <w:rPr>
                <w:rStyle w:val="Hyperlink"/>
                <w:rFonts w:cs="B Titr" w:hint="cs"/>
                <w:b/>
                <w:bCs/>
                <w:noProof/>
                <w:rtl/>
              </w:rPr>
              <w:t>ی</w:t>
            </w:r>
            <w:r w:rsidR="00341302" w:rsidRPr="00447B94">
              <w:rPr>
                <w:rStyle w:val="Hyperlink"/>
                <w:rFonts w:cs="B Titr" w:hint="eastAsia"/>
                <w:b/>
                <w:bCs/>
                <w:noProof/>
                <w:rtl/>
              </w:rPr>
              <w:t>ز</w:t>
            </w:r>
            <w:r w:rsidR="00341302" w:rsidRPr="00447B94">
              <w:rPr>
                <w:rStyle w:val="Hyperlink"/>
                <w:rFonts w:cs="B Titr"/>
                <w:b/>
                <w:bCs/>
                <w:noProof/>
                <w:rtl/>
              </w:rPr>
              <w:t>رشته‌ها</w:t>
            </w:r>
            <w:r w:rsidR="00341302" w:rsidRPr="00447B94">
              <w:rPr>
                <w:rStyle w:val="Hyperlink"/>
                <w:rFonts w:cs="B Titr" w:hint="cs"/>
                <w:b/>
                <w:bCs/>
                <w:noProof/>
                <w:rtl/>
              </w:rPr>
              <w:t>ی</w:t>
            </w:r>
            <w:r w:rsidR="00341302" w:rsidRPr="00447B94">
              <w:rPr>
                <w:rStyle w:val="Hyperlink"/>
                <w:rFonts w:cs="B Titr"/>
                <w:b/>
                <w:bCs/>
                <w:noProof/>
                <w:rtl/>
              </w:rPr>
              <w:t>انفراد</w:t>
            </w:r>
            <w:r w:rsidR="00341302" w:rsidRPr="00447B94">
              <w:rPr>
                <w:rStyle w:val="Hyperlink"/>
                <w:rFonts w:cs="B Titr" w:hint="cs"/>
                <w:b/>
                <w:bCs/>
                <w:noProof/>
                <w:rtl/>
              </w:rPr>
              <w:t>ی</w:t>
            </w:r>
            <w:r w:rsidR="00341302" w:rsidRPr="00447B94">
              <w:rPr>
                <w:rStyle w:val="Hyperlink"/>
                <w:rFonts w:cs="B Titr"/>
                <w:b/>
                <w:bCs/>
                <w:noProof/>
                <w:rtl/>
              </w:rPr>
              <w:t xml:space="preserve"> مرحله کشور</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503356794 </w:instrText>
            </w:r>
            <w:r w:rsidR="00341302">
              <w:rPr>
                <w:noProof/>
                <w:webHidden/>
              </w:rPr>
              <w:instrText>\h</w:instrText>
            </w:r>
            <w:r>
              <w:rPr>
                <w:noProof/>
                <w:webHidden/>
                <w:rtl/>
              </w:rPr>
            </w:r>
            <w:r>
              <w:rPr>
                <w:noProof/>
                <w:webHidden/>
                <w:rtl/>
              </w:rPr>
              <w:fldChar w:fldCharType="separate"/>
            </w:r>
            <w:r w:rsidR="00341302">
              <w:rPr>
                <w:noProof/>
                <w:webHidden/>
                <w:rtl/>
              </w:rPr>
              <w:t>17</w:t>
            </w:r>
            <w:r>
              <w:rPr>
                <w:noProof/>
                <w:webHidden/>
                <w:rtl/>
              </w:rPr>
              <w:fldChar w:fldCharType="end"/>
            </w:r>
          </w:hyperlink>
        </w:p>
        <w:p w:rsidR="00341302" w:rsidRDefault="002C6974">
          <w:pPr>
            <w:pStyle w:val="TOC2"/>
            <w:rPr>
              <w:rFonts w:eastAsiaTheme="minorEastAsia"/>
              <w:noProof/>
              <w:rtl/>
            </w:rPr>
          </w:pPr>
          <w:hyperlink w:anchor="_Toc503356795" w:history="1">
            <w:r w:rsidR="00341302" w:rsidRPr="00447B94">
              <w:rPr>
                <w:rStyle w:val="Hyperlink"/>
                <w:rFonts w:cs="B Titr"/>
                <w:b/>
                <w:bCs/>
                <w:noProof/>
                <w:rtl/>
              </w:rPr>
              <w:t>2-</w:t>
            </w:r>
            <w:r w:rsidR="00341302" w:rsidRPr="00447B94">
              <w:rPr>
                <w:rStyle w:val="Hyperlink"/>
                <w:rFonts w:cs="B Titr"/>
                <w:b/>
                <w:bCs/>
                <w:noProof/>
              </w:rPr>
              <w:t>7</w:t>
            </w:r>
            <w:r w:rsidR="00341302" w:rsidRPr="00447B94">
              <w:rPr>
                <w:rStyle w:val="Hyperlink"/>
                <w:rFonts w:cs="B Titr"/>
                <w:b/>
                <w:bCs/>
                <w:noProof/>
                <w:rtl/>
              </w:rPr>
              <w:t>: جوا</w:t>
            </w:r>
            <w:r w:rsidR="00341302" w:rsidRPr="00447B94">
              <w:rPr>
                <w:rStyle w:val="Hyperlink"/>
                <w:rFonts w:cs="B Titr" w:hint="cs"/>
                <w:b/>
                <w:bCs/>
                <w:noProof/>
                <w:rtl/>
              </w:rPr>
              <w:t>ی</w:t>
            </w:r>
            <w:r w:rsidR="00341302" w:rsidRPr="00447B94">
              <w:rPr>
                <w:rStyle w:val="Hyperlink"/>
                <w:rFonts w:cs="B Titr" w:hint="eastAsia"/>
                <w:b/>
                <w:bCs/>
                <w:noProof/>
                <w:rtl/>
              </w:rPr>
              <w:t>ز</w:t>
            </w:r>
            <w:r w:rsidR="00341302" w:rsidRPr="00447B94">
              <w:rPr>
                <w:rStyle w:val="Hyperlink"/>
                <w:rFonts w:cs="B Titr"/>
                <w:b/>
                <w:bCs/>
                <w:noProof/>
                <w:rtl/>
              </w:rPr>
              <w:t>رشته‌ها</w:t>
            </w:r>
            <w:r w:rsidR="00341302" w:rsidRPr="00447B94">
              <w:rPr>
                <w:rStyle w:val="Hyperlink"/>
                <w:rFonts w:cs="B Titr" w:hint="cs"/>
                <w:b/>
                <w:bCs/>
                <w:noProof/>
                <w:rtl/>
              </w:rPr>
              <w:t>ی</w:t>
            </w:r>
            <w:r w:rsidR="00341302" w:rsidRPr="00447B94">
              <w:rPr>
                <w:rStyle w:val="Hyperlink"/>
                <w:rFonts w:cs="B Titr"/>
                <w:b/>
                <w:bCs/>
                <w:noProof/>
                <w:rtl/>
              </w:rPr>
              <w:t>گروه</w:t>
            </w:r>
            <w:r w:rsidR="00341302" w:rsidRPr="00447B94">
              <w:rPr>
                <w:rStyle w:val="Hyperlink"/>
                <w:rFonts w:cs="B Titr" w:hint="cs"/>
                <w:b/>
                <w:bCs/>
                <w:noProof/>
                <w:rtl/>
              </w:rPr>
              <w:t>ی</w:t>
            </w:r>
            <w:r w:rsidR="00341302" w:rsidRPr="00447B94">
              <w:rPr>
                <w:rStyle w:val="Hyperlink"/>
                <w:rFonts w:cs="B Titr"/>
                <w:b/>
                <w:bCs/>
                <w:noProof/>
                <w:rtl/>
              </w:rPr>
              <w:t xml:space="preserve"> مرحله کشور</w:t>
            </w:r>
            <w:r w:rsidR="00341302" w:rsidRPr="00447B94">
              <w:rPr>
                <w:rStyle w:val="Hyperlink"/>
                <w:rFonts w:cs="B Titr" w:hint="cs"/>
                <w:b/>
                <w:bCs/>
                <w:noProof/>
                <w:rtl/>
              </w:rPr>
              <w:t>ی</w:t>
            </w:r>
            <w:r w:rsidR="00341302" w:rsidRPr="00447B94">
              <w:rPr>
                <w:rStyle w:val="Hyperlink"/>
                <w:rFonts w:cs="B Titr"/>
                <w:b/>
                <w:bCs/>
                <w:noProof/>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503356795 </w:instrText>
            </w:r>
            <w:r w:rsidR="00341302">
              <w:rPr>
                <w:noProof/>
                <w:webHidden/>
              </w:rPr>
              <w:instrText>\h</w:instrText>
            </w:r>
            <w:r>
              <w:rPr>
                <w:noProof/>
                <w:webHidden/>
                <w:rtl/>
              </w:rPr>
            </w:r>
            <w:r>
              <w:rPr>
                <w:noProof/>
                <w:webHidden/>
                <w:rtl/>
              </w:rPr>
              <w:fldChar w:fldCharType="separate"/>
            </w:r>
            <w:r w:rsidR="00341302">
              <w:rPr>
                <w:noProof/>
                <w:webHidden/>
                <w:rtl/>
              </w:rPr>
              <w:t>17</w:t>
            </w:r>
            <w:r>
              <w:rPr>
                <w:noProof/>
                <w:webHidden/>
                <w:rtl/>
              </w:rPr>
              <w:fldChar w:fldCharType="end"/>
            </w:r>
          </w:hyperlink>
        </w:p>
        <w:p w:rsidR="00341302" w:rsidRDefault="002C6974">
          <w:pPr>
            <w:pStyle w:val="TOC1"/>
            <w:rPr>
              <w:rFonts w:eastAsiaTheme="minorEastAsia"/>
              <w:noProof/>
              <w:rtl/>
            </w:rPr>
          </w:pPr>
          <w:hyperlink w:anchor="_Toc503356796" w:history="1">
            <w:r w:rsidR="00341302" w:rsidRPr="00447B94">
              <w:rPr>
                <w:rStyle w:val="Hyperlink"/>
                <w:rFonts w:cs="B Homa"/>
                <w:noProof/>
                <w:rtl/>
                <w:lang w:bidi="fa-IR"/>
              </w:rPr>
              <w:t>فصل هشتم : ک</w:t>
            </w:r>
            <w:r w:rsidR="00341302" w:rsidRPr="00447B94">
              <w:rPr>
                <w:rStyle w:val="Hyperlink"/>
                <w:rFonts w:cs="B Homa" w:hint="cs"/>
                <w:noProof/>
                <w:rtl/>
                <w:lang w:bidi="fa-IR"/>
              </w:rPr>
              <w:t>ی</w:t>
            </w:r>
            <w:r w:rsidR="00341302" w:rsidRPr="00447B94">
              <w:rPr>
                <w:rStyle w:val="Hyperlink"/>
                <w:rFonts w:cs="B Homa" w:hint="eastAsia"/>
                <w:noProof/>
                <w:rtl/>
                <w:lang w:bidi="fa-IR"/>
              </w:rPr>
              <w:t>ف</w:t>
            </w:r>
            <w:r w:rsidR="00341302" w:rsidRPr="00447B94">
              <w:rPr>
                <w:rStyle w:val="Hyperlink"/>
                <w:rFonts w:cs="B Homa" w:hint="cs"/>
                <w:noProof/>
                <w:rtl/>
                <w:lang w:bidi="fa-IR"/>
              </w:rPr>
              <w:t>ی</w:t>
            </w:r>
            <w:r w:rsidR="00341302" w:rsidRPr="00447B94">
              <w:rPr>
                <w:rStyle w:val="Hyperlink"/>
                <w:rFonts w:cs="B Homa" w:hint="eastAsia"/>
                <w:noProof/>
                <w:rtl/>
                <w:lang w:bidi="fa-IR"/>
              </w:rPr>
              <w:t>ت</w:t>
            </w:r>
            <w:r w:rsidR="00341302" w:rsidRPr="00447B94">
              <w:rPr>
                <w:rStyle w:val="Hyperlink"/>
                <w:rFonts w:cs="B Homa"/>
                <w:noProof/>
                <w:rtl/>
                <w:lang w:bidi="fa-IR"/>
              </w:rPr>
              <w:t xml:space="preserve"> ثبت‌نام در سامانه جشنواره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503356796 </w:instrText>
            </w:r>
            <w:r w:rsidR="00341302">
              <w:rPr>
                <w:noProof/>
                <w:webHidden/>
              </w:rPr>
              <w:instrText>\h</w:instrText>
            </w:r>
            <w:r>
              <w:rPr>
                <w:noProof/>
                <w:webHidden/>
                <w:rtl/>
              </w:rPr>
            </w:r>
            <w:r>
              <w:rPr>
                <w:noProof/>
                <w:webHidden/>
                <w:rtl/>
              </w:rPr>
              <w:fldChar w:fldCharType="separate"/>
            </w:r>
            <w:r w:rsidR="00341302">
              <w:rPr>
                <w:noProof/>
                <w:webHidden/>
                <w:rtl/>
              </w:rPr>
              <w:t>18</w:t>
            </w:r>
            <w:r>
              <w:rPr>
                <w:noProof/>
                <w:webHidden/>
                <w:rtl/>
              </w:rPr>
              <w:fldChar w:fldCharType="end"/>
            </w:r>
          </w:hyperlink>
        </w:p>
        <w:p w:rsidR="00341302" w:rsidRDefault="002C6974">
          <w:pPr>
            <w:pStyle w:val="TOC1"/>
            <w:rPr>
              <w:rFonts w:eastAsiaTheme="minorEastAsia"/>
              <w:noProof/>
              <w:rtl/>
            </w:rPr>
          </w:pPr>
          <w:hyperlink w:anchor="_Toc503356797" w:history="1">
            <w:r w:rsidR="00341302" w:rsidRPr="00447B94">
              <w:rPr>
                <w:rStyle w:val="Hyperlink"/>
                <w:rFonts w:cs="B Homa"/>
                <w:noProof/>
                <w:rtl/>
                <w:lang w:bidi="fa-IR"/>
              </w:rPr>
              <w:t>فصل نهم : رشته‌ها</w:t>
            </w:r>
            <w:r w:rsidR="00341302" w:rsidRPr="00447B94">
              <w:rPr>
                <w:rStyle w:val="Hyperlink"/>
                <w:rFonts w:cs="B Homa" w:hint="cs"/>
                <w:noProof/>
                <w:rtl/>
                <w:lang w:bidi="fa-IR"/>
              </w:rPr>
              <w:t>ی</w:t>
            </w:r>
            <w:r w:rsidR="00341302" w:rsidRPr="00447B94">
              <w:rPr>
                <w:rStyle w:val="Hyperlink"/>
                <w:rFonts w:cs="B Homa"/>
                <w:noProof/>
                <w:rtl/>
                <w:lang w:bidi="fa-IR"/>
              </w:rPr>
              <w:t xml:space="preserve"> جشنواره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503356797 </w:instrText>
            </w:r>
            <w:r w:rsidR="00341302">
              <w:rPr>
                <w:noProof/>
                <w:webHidden/>
              </w:rPr>
              <w:instrText>\h</w:instrText>
            </w:r>
            <w:r>
              <w:rPr>
                <w:noProof/>
                <w:webHidden/>
                <w:rtl/>
              </w:rPr>
            </w:r>
            <w:r>
              <w:rPr>
                <w:noProof/>
                <w:webHidden/>
                <w:rtl/>
              </w:rPr>
              <w:fldChar w:fldCharType="separate"/>
            </w:r>
            <w:r w:rsidR="00341302">
              <w:rPr>
                <w:noProof/>
                <w:webHidden/>
                <w:rtl/>
              </w:rPr>
              <w:t>19</w:t>
            </w:r>
            <w:r>
              <w:rPr>
                <w:noProof/>
                <w:webHidden/>
                <w:rtl/>
              </w:rPr>
              <w:fldChar w:fldCharType="end"/>
            </w:r>
          </w:hyperlink>
        </w:p>
        <w:p w:rsidR="00341302" w:rsidRDefault="002C6974">
          <w:pPr>
            <w:pStyle w:val="TOC2"/>
            <w:rPr>
              <w:rFonts w:eastAsiaTheme="minorEastAsia"/>
              <w:noProof/>
              <w:rtl/>
            </w:rPr>
          </w:pPr>
          <w:hyperlink w:anchor="_Toc503356798" w:history="1">
            <w:r w:rsidR="00341302" w:rsidRPr="00447B94">
              <w:rPr>
                <w:rStyle w:val="Hyperlink"/>
                <w:rFonts w:cs="B Titr"/>
                <w:b/>
                <w:bCs/>
                <w:noProof/>
                <w:rtl/>
              </w:rPr>
              <w:t>1-9</w:t>
            </w:r>
            <w:r w:rsidR="00341302" w:rsidRPr="00447B94">
              <w:rPr>
                <w:rStyle w:val="Hyperlink"/>
                <w:rFonts w:cs="B Titr"/>
                <w:b/>
                <w:bCs/>
                <w:noProof/>
                <w:rtl/>
                <w:lang w:bidi="fa-IR"/>
              </w:rPr>
              <w:t xml:space="preserve">- </w:t>
            </w:r>
            <w:r w:rsidR="00341302" w:rsidRPr="00447B94">
              <w:rPr>
                <w:rStyle w:val="Hyperlink"/>
                <w:rFonts w:cs="B Titr"/>
                <w:b/>
                <w:bCs/>
                <w:noProof/>
                <w:rtl/>
              </w:rPr>
              <w:t>بخش اول رشته‌ها</w:t>
            </w:r>
            <w:r w:rsidR="00341302" w:rsidRPr="00447B94">
              <w:rPr>
                <w:rStyle w:val="Hyperlink"/>
                <w:rFonts w:cs="B Titr" w:hint="cs"/>
                <w:b/>
                <w:bCs/>
                <w:noProof/>
                <w:rtl/>
              </w:rPr>
              <w:t>ی</w:t>
            </w:r>
            <w:r w:rsidR="00341302" w:rsidRPr="00447B94">
              <w:rPr>
                <w:rStyle w:val="Hyperlink"/>
                <w:rFonts w:cs="B Titr"/>
                <w:b/>
                <w:bCs/>
                <w:noProof/>
                <w:rtl/>
              </w:rPr>
              <w:t xml:space="preserve"> " قرآني " (10 رشته)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503356798 </w:instrText>
            </w:r>
            <w:r w:rsidR="00341302">
              <w:rPr>
                <w:noProof/>
                <w:webHidden/>
              </w:rPr>
              <w:instrText>\h</w:instrText>
            </w:r>
            <w:r>
              <w:rPr>
                <w:noProof/>
                <w:webHidden/>
                <w:rtl/>
              </w:rPr>
            </w:r>
            <w:r>
              <w:rPr>
                <w:noProof/>
                <w:webHidden/>
                <w:rtl/>
              </w:rPr>
              <w:fldChar w:fldCharType="separate"/>
            </w:r>
            <w:r w:rsidR="00341302">
              <w:rPr>
                <w:noProof/>
                <w:webHidden/>
                <w:rtl/>
              </w:rPr>
              <w:t>19</w:t>
            </w:r>
            <w:r>
              <w:rPr>
                <w:noProof/>
                <w:webHidden/>
                <w:rtl/>
              </w:rPr>
              <w:fldChar w:fldCharType="end"/>
            </w:r>
          </w:hyperlink>
        </w:p>
        <w:p w:rsidR="00341302" w:rsidRDefault="002C6974">
          <w:pPr>
            <w:pStyle w:val="TOC2"/>
            <w:rPr>
              <w:rFonts w:eastAsiaTheme="minorEastAsia"/>
              <w:noProof/>
              <w:rtl/>
            </w:rPr>
          </w:pPr>
          <w:hyperlink w:anchor="_Toc503356799" w:history="1">
            <w:r w:rsidR="00341302" w:rsidRPr="00447B94">
              <w:rPr>
                <w:rStyle w:val="Hyperlink"/>
                <w:rFonts w:cs="B Titr"/>
                <w:b/>
                <w:bCs/>
                <w:noProof/>
                <w:rtl/>
              </w:rPr>
              <w:t>1-1-9-رشتهقرائتقرآنکر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b/>
                <w:bCs/>
                <w:noProof/>
              </w:rPr>
              <w:t xml:space="preserve"> ) </w:t>
            </w:r>
            <w:r w:rsidR="00341302" w:rsidRPr="00447B94">
              <w:rPr>
                <w:rStyle w:val="Hyperlink"/>
                <w:rFonts w:cs="B Titr"/>
                <w:b/>
                <w:bCs/>
                <w:noProof/>
                <w:rtl/>
              </w:rPr>
              <w:t>تحق</w:t>
            </w:r>
            <w:r w:rsidR="00341302" w:rsidRPr="00447B94">
              <w:rPr>
                <w:rStyle w:val="Hyperlink"/>
                <w:rFonts w:cs="B Titr" w:hint="cs"/>
                <w:b/>
                <w:bCs/>
                <w:noProof/>
                <w:rtl/>
              </w:rPr>
              <w:t>ی</w:t>
            </w:r>
            <w:r w:rsidR="00341302" w:rsidRPr="00447B94">
              <w:rPr>
                <w:rStyle w:val="Hyperlink"/>
                <w:rFonts w:cs="B Titr" w:hint="eastAsia"/>
                <w:b/>
                <w:bCs/>
                <w:noProof/>
                <w:rtl/>
              </w:rPr>
              <w:t>ق</w:t>
            </w:r>
            <w:r w:rsidR="00341302" w:rsidRPr="00447B94">
              <w:rPr>
                <w:rStyle w:val="Hyperlink"/>
                <w:rFonts w:cs="B Titr"/>
                <w:b/>
                <w:bCs/>
                <w:noProof/>
                <w:rtl/>
              </w:rPr>
              <w:t>وترت</w:t>
            </w:r>
            <w:r w:rsidR="00341302" w:rsidRPr="00447B94">
              <w:rPr>
                <w:rStyle w:val="Hyperlink"/>
                <w:rFonts w:cs="B Titr" w:hint="cs"/>
                <w:b/>
                <w:bCs/>
                <w:noProof/>
                <w:rtl/>
              </w:rPr>
              <w:t>ی</w:t>
            </w:r>
            <w:r w:rsidR="00341302" w:rsidRPr="00447B94">
              <w:rPr>
                <w:rStyle w:val="Hyperlink"/>
                <w:rFonts w:cs="B Titr" w:hint="eastAsia"/>
                <w:b/>
                <w:bCs/>
                <w:noProof/>
                <w:rtl/>
              </w:rPr>
              <w:t>ل</w:t>
            </w:r>
            <w:r w:rsidR="00341302" w:rsidRPr="00447B94">
              <w:rPr>
                <w:rStyle w:val="Hyperlink"/>
                <w:rFonts w:cs="B Titr"/>
                <w:b/>
                <w:bCs/>
                <w:noProof/>
                <w:rtl/>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503356799 </w:instrText>
            </w:r>
            <w:r w:rsidR="00341302">
              <w:rPr>
                <w:noProof/>
                <w:webHidden/>
              </w:rPr>
              <w:instrText>\h</w:instrText>
            </w:r>
            <w:r>
              <w:rPr>
                <w:noProof/>
                <w:webHidden/>
                <w:rtl/>
              </w:rPr>
            </w:r>
            <w:r>
              <w:rPr>
                <w:noProof/>
                <w:webHidden/>
                <w:rtl/>
              </w:rPr>
              <w:fldChar w:fldCharType="separate"/>
            </w:r>
            <w:r w:rsidR="00341302">
              <w:rPr>
                <w:noProof/>
                <w:webHidden/>
                <w:rtl/>
              </w:rPr>
              <w:t>19</w:t>
            </w:r>
            <w:r>
              <w:rPr>
                <w:noProof/>
                <w:webHidden/>
                <w:rtl/>
              </w:rPr>
              <w:fldChar w:fldCharType="end"/>
            </w:r>
          </w:hyperlink>
        </w:p>
        <w:p w:rsidR="00341302" w:rsidRDefault="002C6974">
          <w:pPr>
            <w:pStyle w:val="TOC2"/>
            <w:rPr>
              <w:rFonts w:eastAsiaTheme="minorEastAsia"/>
              <w:noProof/>
              <w:rtl/>
            </w:rPr>
          </w:pPr>
          <w:hyperlink w:anchor="_Toc503356800" w:history="1">
            <w:r w:rsidR="00341302" w:rsidRPr="00447B94">
              <w:rPr>
                <w:rStyle w:val="Hyperlink"/>
                <w:rFonts w:cs="B Titr"/>
                <w:b/>
                <w:bCs/>
                <w:noProof/>
                <w:rtl/>
              </w:rPr>
              <w:t>2-1-9-رشتهحفظقرآنکر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b/>
                <w:bCs/>
                <w:noProof/>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503356800 </w:instrText>
            </w:r>
            <w:r w:rsidR="00341302">
              <w:rPr>
                <w:noProof/>
                <w:webHidden/>
              </w:rPr>
              <w:instrText>\h</w:instrText>
            </w:r>
            <w:r>
              <w:rPr>
                <w:noProof/>
                <w:webHidden/>
                <w:rtl/>
              </w:rPr>
            </w:r>
            <w:r>
              <w:rPr>
                <w:noProof/>
                <w:webHidden/>
                <w:rtl/>
              </w:rPr>
              <w:fldChar w:fldCharType="separate"/>
            </w:r>
            <w:r w:rsidR="00341302">
              <w:rPr>
                <w:noProof/>
                <w:webHidden/>
                <w:rtl/>
              </w:rPr>
              <w:t>19</w:t>
            </w:r>
            <w:r>
              <w:rPr>
                <w:noProof/>
                <w:webHidden/>
                <w:rtl/>
              </w:rPr>
              <w:fldChar w:fldCharType="end"/>
            </w:r>
          </w:hyperlink>
        </w:p>
        <w:p w:rsidR="00341302" w:rsidRDefault="002C6974">
          <w:pPr>
            <w:pStyle w:val="TOC2"/>
            <w:rPr>
              <w:rFonts w:eastAsiaTheme="minorEastAsia"/>
              <w:noProof/>
              <w:rtl/>
            </w:rPr>
          </w:pPr>
          <w:hyperlink w:anchor="_Toc503356801" w:history="1">
            <w:r w:rsidR="00341302" w:rsidRPr="00447B94">
              <w:rPr>
                <w:rStyle w:val="Hyperlink"/>
                <w:rFonts w:cs="B Titr"/>
                <w:b/>
                <w:bCs/>
                <w:noProof/>
                <w:rtl/>
              </w:rPr>
              <w:t>3-1-9-رشته اذان</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503356801 </w:instrText>
            </w:r>
            <w:r w:rsidR="00341302">
              <w:rPr>
                <w:noProof/>
                <w:webHidden/>
              </w:rPr>
              <w:instrText>\h</w:instrText>
            </w:r>
            <w:r>
              <w:rPr>
                <w:noProof/>
                <w:webHidden/>
                <w:rtl/>
              </w:rPr>
            </w:r>
            <w:r>
              <w:rPr>
                <w:noProof/>
                <w:webHidden/>
                <w:rtl/>
              </w:rPr>
              <w:fldChar w:fldCharType="separate"/>
            </w:r>
            <w:r w:rsidR="00341302">
              <w:rPr>
                <w:noProof/>
                <w:webHidden/>
                <w:rtl/>
              </w:rPr>
              <w:t>19</w:t>
            </w:r>
            <w:r>
              <w:rPr>
                <w:noProof/>
                <w:webHidden/>
                <w:rtl/>
              </w:rPr>
              <w:fldChar w:fldCharType="end"/>
            </w:r>
          </w:hyperlink>
        </w:p>
        <w:p w:rsidR="00341302" w:rsidRDefault="002C6974">
          <w:pPr>
            <w:pStyle w:val="TOC2"/>
            <w:rPr>
              <w:rFonts w:eastAsiaTheme="minorEastAsia"/>
              <w:noProof/>
              <w:rtl/>
            </w:rPr>
          </w:pPr>
          <w:hyperlink w:anchor="_Toc503356802" w:history="1">
            <w:r w:rsidR="00341302" w:rsidRPr="00447B94">
              <w:rPr>
                <w:rStyle w:val="Hyperlink"/>
                <w:rFonts w:cs="B Titr"/>
                <w:b/>
                <w:bCs/>
                <w:noProof/>
                <w:rtl/>
              </w:rPr>
              <w:t>4-1-9-رشتهدعا و مناجات خوان</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503356802 </w:instrText>
            </w:r>
            <w:r w:rsidR="00341302">
              <w:rPr>
                <w:noProof/>
                <w:webHidden/>
              </w:rPr>
              <w:instrText>\h</w:instrText>
            </w:r>
            <w:r>
              <w:rPr>
                <w:noProof/>
                <w:webHidden/>
                <w:rtl/>
              </w:rPr>
            </w:r>
            <w:r>
              <w:rPr>
                <w:noProof/>
                <w:webHidden/>
                <w:rtl/>
              </w:rPr>
              <w:fldChar w:fldCharType="separate"/>
            </w:r>
            <w:r w:rsidR="00341302">
              <w:rPr>
                <w:noProof/>
                <w:webHidden/>
                <w:rtl/>
              </w:rPr>
              <w:t>20</w:t>
            </w:r>
            <w:r>
              <w:rPr>
                <w:noProof/>
                <w:webHidden/>
                <w:rtl/>
              </w:rPr>
              <w:fldChar w:fldCharType="end"/>
            </w:r>
          </w:hyperlink>
        </w:p>
        <w:p w:rsidR="00341302" w:rsidRDefault="002C6974">
          <w:pPr>
            <w:pStyle w:val="TOC2"/>
            <w:rPr>
              <w:rFonts w:eastAsiaTheme="minorEastAsia"/>
              <w:noProof/>
              <w:rtl/>
            </w:rPr>
          </w:pPr>
          <w:hyperlink w:anchor="_Toc503356803" w:history="1">
            <w:r w:rsidR="00341302" w:rsidRPr="00447B94">
              <w:rPr>
                <w:rStyle w:val="Hyperlink"/>
                <w:rFonts w:cs="B Titr"/>
                <w:b/>
                <w:bCs/>
                <w:noProof/>
                <w:rtl/>
              </w:rPr>
              <w:t>5-1-9-الگوي برتر تدريس قرآن كريم:</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503356803 </w:instrText>
            </w:r>
            <w:r w:rsidR="00341302">
              <w:rPr>
                <w:noProof/>
                <w:webHidden/>
              </w:rPr>
              <w:instrText>\h</w:instrText>
            </w:r>
            <w:r>
              <w:rPr>
                <w:noProof/>
                <w:webHidden/>
                <w:rtl/>
              </w:rPr>
            </w:r>
            <w:r>
              <w:rPr>
                <w:noProof/>
                <w:webHidden/>
                <w:rtl/>
              </w:rPr>
              <w:fldChar w:fldCharType="separate"/>
            </w:r>
            <w:r w:rsidR="00341302">
              <w:rPr>
                <w:noProof/>
                <w:webHidden/>
                <w:rtl/>
              </w:rPr>
              <w:t>22</w:t>
            </w:r>
            <w:r>
              <w:rPr>
                <w:noProof/>
                <w:webHidden/>
                <w:rtl/>
              </w:rPr>
              <w:fldChar w:fldCharType="end"/>
            </w:r>
          </w:hyperlink>
        </w:p>
        <w:p w:rsidR="00341302" w:rsidRDefault="002C6974">
          <w:pPr>
            <w:pStyle w:val="TOC2"/>
            <w:rPr>
              <w:rFonts w:eastAsiaTheme="minorEastAsia"/>
              <w:noProof/>
              <w:rtl/>
            </w:rPr>
          </w:pPr>
          <w:hyperlink w:anchor="_Toc503356804" w:history="1">
            <w:r w:rsidR="00341302" w:rsidRPr="00447B94">
              <w:rPr>
                <w:rStyle w:val="Hyperlink"/>
                <w:rFonts w:cs="B Titr"/>
                <w:b/>
                <w:bCs/>
                <w:noProof/>
                <w:rtl/>
                <w:lang w:bidi="fa-IR"/>
              </w:rPr>
              <w:t>2-9-بخش دوم عترت و معارف ديني:</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503356804 </w:instrText>
            </w:r>
            <w:r w:rsidR="00341302">
              <w:rPr>
                <w:noProof/>
                <w:webHidden/>
              </w:rPr>
              <w:instrText>\h</w:instrText>
            </w:r>
            <w:r>
              <w:rPr>
                <w:noProof/>
                <w:webHidden/>
                <w:rtl/>
              </w:rPr>
            </w:r>
            <w:r>
              <w:rPr>
                <w:noProof/>
                <w:webHidden/>
                <w:rtl/>
              </w:rPr>
              <w:fldChar w:fldCharType="separate"/>
            </w:r>
            <w:r w:rsidR="00341302">
              <w:rPr>
                <w:noProof/>
                <w:webHidden/>
                <w:rtl/>
              </w:rPr>
              <w:t>30</w:t>
            </w:r>
            <w:r>
              <w:rPr>
                <w:noProof/>
                <w:webHidden/>
                <w:rtl/>
              </w:rPr>
              <w:fldChar w:fldCharType="end"/>
            </w:r>
          </w:hyperlink>
        </w:p>
        <w:p w:rsidR="00341302" w:rsidRDefault="002C6974">
          <w:pPr>
            <w:pStyle w:val="TOC2"/>
            <w:rPr>
              <w:rFonts w:eastAsiaTheme="minorEastAsia"/>
              <w:noProof/>
              <w:rtl/>
            </w:rPr>
          </w:pPr>
          <w:hyperlink w:anchor="_Toc503356805" w:history="1">
            <w:r w:rsidR="00341302" w:rsidRPr="00447B94">
              <w:rPr>
                <w:rStyle w:val="Hyperlink"/>
                <w:rFonts w:cs="B Titr"/>
                <w:b/>
                <w:bCs/>
                <w:noProof/>
                <w:rtl/>
              </w:rPr>
              <w:t>1-2-9: آشنايي با ترجمه و تفسير قرآن کر</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503356805 </w:instrText>
            </w:r>
            <w:r w:rsidR="00341302">
              <w:rPr>
                <w:noProof/>
                <w:webHidden/>
              </w:rPr>
              <w:instrText>\h</w:instrText>
            </w:r>
            <w:r>
              <w:rPr>
                <w:noProof/>
                <w:webHidden/>
                <w:rtl/>
              </w:rPr>
            </w:r>
            <w:r>
              <w:rPr>
                <w:noProof/>
                <w:webHidden/>
                <w:rtl/>
              </w:rPr>
              <w:fldChar w:fldCharType="separate"/>
            </w:r>
            <w:r w:rsidR="00341302">
              <w:rPr>
                <w:noProof/>
                <w:webHidden/>
                <w:rtl/>
              </w:rPr>
              <w:t>30</w:t>
            </w:r>
            <w:r>
              <w:rPr>
                <w:noProof/>
                <w:webHidden/>
                <w:rtl/>
              </w:rPr>
              <w:fldChar w:fldCharType="end"/>
            </w:r>
          </w:hyperlink>
        </w:p>
        <w:p w:rsidR="00341302" w:rsidRDefault="002C6974">
          <w:pPr>
            <w:pStyle w:val="TOC2"/>
            <w:rPr>
              <w:rFonts w:eastAsiaTheme="minorEastAsia"/>
              <w:noProof/>
              <w:rtl/>
            </w:rPr>
          </w:pPr>
          <w:hyperlink w:anchor="_Toc503356806" w:history="1">
            <w:r w:rsidR="00341302" w:rsidRPr="00447B94">
              <w:rPr>
                <w:rStyle w:val="Hyperlink"/>
                <w:rFonts w:cs="B Titr"/>
                <w:b/>
                <w:bCs/>
                <w:noProof/>
                <w:rtl/>
              </w:rPr>
              <w:t>2-2-9: آشنا</w:t>
            </w:r>
            <w:r w:rsidR="00341302" w:rsidRPr="00447B94">
              <w:rPr>
                <w:rStyle w:val="Hyperlink"/>
                <w:rFonts w:cs="B Titr" w:hint="cs"/>
                <w:b/>
                <w:bCs/>
                <w:noProof/>
                <w:rtl/>
              </w:rPr>
              <w:t>یی</w:t>
            </w:r>
            <w:r w:rsidR="00341302" w:rsidRPr="00447B94">
              <w:rPr>
                <w:rStyle w:val="Hyperlink"/>
                <w:rFonts w:cs="B Titr"/>
                <w:b/>
                <w:bCs/>
                <w:noProof/>
                <w:rtl/>
              </w:rPr>
              <w:t xml:space="preserve"> مفاهيم نهج‌البلاغه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503356806 </w:instrText>
            </w:r>
            <w:r w:rsidR="00341302">
              <w:rPr>
                <w:noProof/>
                <w:webHidden/>
              </w:rPr>
              <w:instrText>\h</w:instrText>
            </w:r>
            <w:r>
              <w:rPr>
                <w:noProof/>
                <w:webHidden/>
                <w:rtl/>
              </w:rPr>
            </w:r>
            <w:r>
              <w:rPr>
                <w:noProof/>
                <w:webHidden/>
                <w:rtl/>
              </w:rPr>
              <w:fldChar w:fldCharType="separate"/>
            </w:r>
            <w:r w:rsidR="00341302">
              <w:rPr>
                <w:noProof/>
                <w:webHidden/>
                <w:rtl/>
              </w:rPr>
              <w:t>30</w:t>
            </w:r>
            <w:r>
              <w:rPr>
                <w:noProof/>
                <w:webHidden/>
                <w:rtl/>
              </w:rPr>
              <w:fldChar w:fldCharType="end"/>
            </w:r>
          </w:hyperlink>
        </w:p>
        <w:p w:rsidR="00341302" w:rsidRDefault="002C6974">
          <w:pPr>
            <w:pStyle w:val="TOC2"/>
            <w:rPr>
              <w:rFonts w:eastAsiaTheme="minorEastAsia"/>
              <w:noProof/>
              <w:rtl/>
            </w:rPr>
          </w:pPr>
          <w:hyperlink w:anchor="_Toc503356807" w:history="1">
            <w:r w:rsidR="00341302" w:rsidRPr="00447B94">
              <w:rPr>
                <w:rStyle w:val="Hyperlink"/>
                <w:rFonts w:cs="B Titr"/>
                <w:b/>
                <w:bCs/>
                <w:noProof/>
                <w:rtl/>
              </w:rPr>
              <w:t>3-2-9: آشنا</w:t>
            </w:r>
            <w:r w:rsidR="00341302" w:rsidRPr="00447B94">
              <w:rPr>
                <w:rStyle w:val="Hyperlink"/>
                <w:rFonts w:cs="B Titr" w:hint="cs"/>
                <w:b/>
                <w:bCs/>
                <w:noProof/>
                <w:rtl/>
              </w:rPr>
              <w:t>یی</w:t>
            </w:r>
            <w:r w:rsidR="00341302" w:rsidRPr="00447B94">
              <w:rPr>
                <w:rStyle w:val="Hyperlink"/>
                <w:rFonts w:cs="B Titr"/>
                <w:b/>
                <w:bCs/>
                <w:noProof/>
                <w:rtl/>
              </w:rPr>
              <w:t xml:space="preserve"> با  مفاهيم صح</w:t>
            </w:r>
            <w:r w:rsidR="00341302" w:rsidRPr="00447B94">
              <w:rPr>
                <w:rStyle w:val="Hyperlink"/>
                <w:rFonts w:cs="B Titr" w:hint="cs"/>
                <w:b/>
                <w:bCs/>
                <w:noProof/>
                <w:rtl/>
              </w:rPr>
              <w:t>ی</w:t>
            </w:r>
            <w:r w:rsidR="00341302" w:rsidRPr="00447B94">
              <w:rPr>
                <w:rStyle w:val="Hyperlink"/>
                <w:rFonts w:cs="B Titr" w:hint="eastAsia"/>
                <w:b/>
                <w:bCs/>
                <w:noProof/>
                <w:rtl/>
              </w:rPr>
              <w:t>فه</w:t>
            </w:r>
            <w:r w:rsidR="00341302" w:rsidRPr="00447B94">
              <w:rPr>
                <w:rStyle w:val="Hyperlink"/>
                <w:rFonts w:cs="B Titr"/>
                <w:b/>
                <w:bCs/>
                <w:noProof/>
                <w:rtl/>
              </w:rPr>
              <w:t xml:space="preserve"> سجاديه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503356807 </w:instrText>
            </w:r>
            <w:r w:rsidR="00341302">
              <w:rPr>
                <w:noProof/>
                <w:webHidden/>
              </w:rPr>
              <w:instrText>\h</w:instrText>
            </w:r>
            <w:r>
              <w:rPr>
                <w:noProof/>
                <w:webHidden/>
                <w:rtl/>
              </w:rPr>
            </w:r>
            <w:r>
              <w:rPr>
                <w:noProof/>
                <w:webHidden/>
                <w:rtl/>
              </w:rPr>
              <w:fldChar w:fldCharType="separate"/>
            </w:r>
            <w:r w:rsidR="00341302">
              <w:rPr>
                <w:noProof/>
                <w:webHidden/>
                <w:rtl/>
              </w:rPr>
              <w:t>30</w:t>
            </w:r>
            <w:r>
              <w:rPr>
                <w:noProof/>
                <w:webHidden/>
                <w:rtl/>
              </w:rPr>
              <w:fldChar w:fldCharType="end"/>
            </w:r>
          </w:hyperlink>
        </w:p>
        <w:p w:rsidR="00341302" w:rsidRDefault="002C6974">
          <w:pPr>
            <w:pStyle w:val="TOC2"/>
            <w:rPr>
              <w:rFonts w:eastAsiaTheme="minorEastAsia"/>
              <w:noProof/>
              <w:rtl/>
            </w:rPr>
          </w:pPr>
          <w:hyperlink w:anchor="_Toc503356808" w:history="1">
            <w:r w:rsidR="00341302" w:rsidRPr="00447B94">
              <w:rPr>
                <w:rStyle w:val="Hyperlink"/>
                <w:rFonts w:cs="B Titr"/>
                <w:b/>
                <w:bCs/>
                <w:noProof/>
                <w:rtl/>
              </w:rPr>
              <w:t>4-2-9: آشنايي با احاديث اهل‌ب</w:t>
            </w:r>
            <w:r w:rsidR="00341302" w:rsidRPr="00447B94">
              <w:rPr>
                <w:rStyle w:val="Hyperlink"/>
                <w:rFonts w:cs="B Titr" w:hint="cs"/>
                <w:b/>
                <w:bCs/>
                <w:noProof/>
                <w:rtl/>
              </w:rPr>
              <w:t>ی</w:t>
            </w:r>
            <w:r w:rsidR="00341302" w:rsidRPr="00447B94">
              <w:rPr>
                <w:rStyle w:val="Hyperlink"/>
                <w:rFonts w:cs="B Titr" w:hint="eastAsia"/>
                <w:b/>
                <w:bCs/>
                <w:noProof/>
                <w:rtl/>
              </w:rPr>
              <w:t>ت</w:t>
            </w:r>
            <w:r w:rsidR="00341302" w:rsidRPr="00447B94">
              <w:rPr>
                <w:rStyle w:val="Hyperlink"/>
                <w:rFonts w:cs="B Titr"/>
                <w:b/>
                <w:bCs/>
                <w:noProof/>
                <w:rtl/>
              </w:rPr>
              <w:t xml:space="preserve"> (ع)</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503356808 </w:instrText>
            </w:r>
            <w:r w:rsidR="00341302">
              <w:rPr>
                <w:noProof/>
                <w:webHidden/>
              </w:rPr>
              <w:instrText>\h</w:instrText>
            </w:r>
            <w:r>
              <w:rPr>
                <w:noProof/>
                <w:webHidden/>
                <w:rtl/>
              </w:rPr>
            </w:r>
            <w:r>
              <w:rPr>
                <w:noProof/>
                <w:webHidden/>
                <w:rtl/>
              </w:rPr>
              <w:fldChar w:fldCharType="separate"/>
            </w:r>
            <w:r w:rsidR="00341302">
              <w:rPr>
                <w:noProof/>
                <w:webHidden/>
                <w:rtl/>
              </w:rPr>
              <w:t>30</w:t>
            </w:r>
            <w:r>
              <w:rPr>
                <w:noProof/>
                <w:webHidden/>
                <w:rtl/>
              </w:rPr>
              <w:fldChar w:fldCharType="end"/>
            </w:r>
          </w:hyperlink>
        </w:p>
        <w:p w:rsidR="00341302" w:rsidRDefault="002C6974">
          <w:pPr>
            <w:pStyle w:val="TOC2"/>
            <w:rPr>
              <w:rFonts w:eastAsiaTheme="minorEastAsia"/>
              <w:noProof/>
              <w:rtl/>
            </w:rPr>
          </w:pPr>
          <w:hyperlink w:anchor="_Toc503356809" w:history="1">
            <w:r w:rsidR="00341302" w:rsidRPr="00447B94">
              <w:rPr>
                <w:rStyle w:val="Hyperlink"/>
                <w:rFonts w:cs="B Titr"/>
                <w:b/>
                <w:bCs/>
                <w:noProof/>
                <w:rtl/>
              </w:rPr>
              <w:t>5-2-9: آشنايي با سيرة معصومين (ع)</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503356809 </w:instrText>
            </w:r>
            <w:r w:rsidR="00341302">
              <w:rPr>
                <w:noProof/>
                <w:webHidden/>
              </w:rPr>
              <w:instrText>\h</w:instrText>
            </w:r>
            <w:r>
              <w:rPr>
                <w:noProof/>
                <w:webHidden/>
                <w:rtl/>
              </w:rPr>
            </w:r>
            <w:r>
              <w:rPr>
                <w:noProof/>
                <w:webHidden/>
                <w:rtl/>
              </w:rPr>
              <w:fldChar w:fldCharType="separate"/>
            </w:r>
            <w:r w:rsidR="00341302">
              <w:rPr>
                <w:noProof/>
                <w:webHidden/>
                <w:rtl/>
              </w:rPr>
              <w:t>30</w:t>
            </w:r>
            <w:r>
              <w:rPr>
                <w:noProof/>
                <w:webHidden/>
                <w:rtl/>
              </w:rPr>
              <w:fldChar w:fldCharType="end"/>
            </w:r>
          </w:hyperlink>
        </w:p>
        <w:p w:rsidR="00341302" w:rsidRDefault="002C6974">
          <w:pPr>
            <w:pStyle w:val="TOC2"/>
            <w:rPr>
              <w:rFonts w:eastAsiaTheme="minorEastAsia"/>
              <w:noProof/>
              <w:rtl/>
            </w:rPr>
          </w:pPr>
          <w:hyperlink w:anchor="_Toc503356810" w:history="1">
            <w:r w:rsidR="00341302" w:rsidRPr="00447B94">
              <w:rPr>
                <w:rStyle w:val="Hyperlink"/>
                <w:rFonts w:cs="B Titr"/>
                <w:b/>
                <w:bCs/>
                <w:noProof/>
                <w:rtl/>
              </w:rPr>
              <w:t>6-2-9: حفظ موضوعي قرآن كريم</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503356810 </w:instrText>
            </w:r>
            <w:r w:rsidR="00341302">
              <w:rPr>
                <w:noProof/>
                <w:webHidden/>
              </w:rPr>
              <w:instrText>\h</w:instrText>
            </w:r>
            <w:r>
              <w:rPr>
                <w:noProof/>
                <w:webHidden/>
                <w:rtl/>
              </w:rPr>
            </w:r>
            <w:r>
              <w:rPr>
                <w:noProof/>
                <w:webHidden/>
                <w:rtl/>
              </w:rPr>
              <w:fldChar w:fldCharType="separate"/>
            </w:r>
            <w:r w:rsidR="00341302">
              <w:rPr>
                <w:noProof/>
                <w:webHidden/>
                <w:rtl/>
              </w:rPr>
              <w:t>30</w:t>
            </w:r>
            <w:r>
              <w:rPr>
                <w:noProof/>
                <w:webHidden/>
                <w:rtl/>
              </w:rPr>
              <w:fldChar w:fldCharType="end"/>
            </w:r>
          </w:hyperlink>
        </w:p>
        <w:p w:rsidR="00341302" w:rsidRDefault="002C6974">
          <w:pPr>
            <w:pStyle w:val="TOC2"/>
            <w:rPr>
              <w:rFonts w:eastAsiaTheme="minorEastAsia"/>
              <w:noProof/>
              <w:rtl/>
            </w:rPr>
          </w:pPr>
          <w:hyperlink w:anchor="_Toc503356811" w:history="1">
            <w:r w:rsidR="00341302" w:rsidRPr="00447B94">
              <w:rPr>
                <w:rStyle w:val="Hyperlink"/>
                <w:rFonts w:cs="B Titr"/>
                <w:b/>
                <w:bCs/>
                <w:noProof/>
                <w:rtl/>
              </w:rPr>
              <w:t>7-2-9: احكام</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503356811 </w:instrText>
            </w:r>
            <w:r w:rsidR="00341302">
              <w:rPr>
                <w:noProof/>
                <w:webHidden/>
              </w:rPr>
              <w:instrText>\h</w:instrText>
            </w:r>
            <w:r>
              <w:rPr>
                <w:noProof/>
                <w:webHidden/>
                <w:rtl/>
              </w:rPr>
            </w:r>
            <w:r>
              <w:rPr>
                <w:noProof/>
                <w:webHidden/>
                <w:rtl/>
              </w:rPr>
              <w:fldChar w:fldCharType="separate"/>
            </w:r>
            <w:r w:rsidR="00341302">
              <w:rPr>
                <w:noProof/>
                <w:webHidden/>
                <w:rtl/>
              </w:rPr>
              <w:t>30</w:t>
            </w:r>
            <w:r>
              <w:rPr>
                <w:noProof/>
                <w:webHidden/>
                <w:rtl/>
              </w:rPr>
              <w:fldChar w:fldCharType="end"/>
            </w:r>
          </w:hyperlink>
        </w:p>
        <w:p w:rsidR="00341302" w:rsidRDefault="002C6974">
          <w:pPr>
            <w:pStyle w:val="TOC2"/>
            <w:rPr>
              <w:rFonts w:eastAsiaTheme="minorEastAsia"/>
              <w:noProof/>
              <w:rtl/>
            </w:rPr>
          </w:pPr>
          <w:hyperlink w:anchor="_Toc503356812" w:history="1">
            <w:r w:rsidR="00341302" w:rsidRPr="00447B94">
              <w:rPr>
                <w:rStyle w:val="Hyperlink"/>
                <w:rFonts w:cs="B Titr"/>
                <w:b/>
                <w:bCs/>
                <w:noProof/>
                <w:rtl/>
              </w:rPr>
              <w:t>8-2-9: پرسمان معارفي</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503356812 </w:instrText>
            </w:r>
            <w:r w:rsidR="00341302">
              <w:rPr>
                <w:noProof/>
                <w:webHidden/>
              </w:rPr>
              <w:instrText>\h</w:instrText>
            </w:r>
            <w:r>
              <w:rPr>
                <w:noProof/>
                <w:webHidden/>
                <w:rtl/>
              </w:rPr>
            </w:r>
            <w:r>
              <w:rPr>
                <w:noProof/>
                <w:webHidden/>
                <w:rtl/>
              </w:rPr>
              <w:fldChar w:fldCharType="separate"/>
            </w:r>
            <w:r w:rsidR="00341302">
              <w:rPr>
                <w:noProof/>
                <w:webHidden/>
                <w:rtl/>
              </w:rPr>
              <w:t>30</w:t>
            </w:r>
            <w:r>
              <w:rPr>
                <w:noProof/>
                <w:webHidden/>
                <w:rtl/>
              </w:rPr>
              <w:fldChar w:fldCharType="end"/>
            </w:r>
          </w:hyperlink>
        </w:p>
        <w:p w:rsidR="00341302" w:rsidRDefault="002C6974">
          <w:pPr>
            <w:pStyle w:val="TOC2"/>
            <w:rPr>
              <w:rFonts w:eastAsiaTheme="minorEastAsia"/>
              <w:noProof/>
              <w:rtl/>
            </w:rPr>
          </w:pPr>
          <w:hyperlink w:anchor="_Toc503356813" w:history="1">
            <w:r w:rsidR="00341302" w:rsidRPr="00447B94">
              <w:rPr>
                <w:rStyle w:val="Hyperlink"/>
                <w:rFonts w:cs="B Titr"/>
                <w:b/>
                <w:bCs/>
                <w:noProof/>
                <w:rtl/>
              </w:rPr>
              <w:t>9-2-9: سبک زندگ</w:t>
            </w:r>
            <w:r w:rsidR="00341302" w:rsidRPr="00447B94">
              <w:rPr>
                <w:rStyle w:val="Hyperlink"/>
                <w:rFonts w:cs="B Titr" w:hint="cs"/>
                <w:b/>
                <w:bCs/>
                <w:noProof/>
                <w:rtl/>
              </w:rPr>
              <w:t>ی</w:t>
            </w:r>
            <w:r w:rsidR="00341302" w:rsidRPr="00447B94">
              <w:rPr>
                <w:rStyle w:val="Hyperlink"/>
                <w:rFonts w:cs="B Titr"/>
                <w:b/>
                <w:bCs/>
                <w:noProof/>
                <w:rtl/>
              </w:rPr>
              <w:t xml:space="preserve"> اسلام</w:t>
            </w:r>
            <w:r w:rsidR="00341302" w:rsidRPr="00447B94">
              <w:rPr>
                <w:rStyle w:val="Hyperlink"/>
                <w:rFonts w:cs="B Titr" w:hint="cs"/>
                <w:b/>
                <w:bCs/>
                <w:noProof/>
                <w:rtl/>
              </w:rPr>
              <w:t>ی</w:t>
            </w:r>
            <w:r w:rsidR="00341302" w:rsidRPr="00447B94">
              <w:rPr>
                <w:rStyle w:val="Hyperlink"/>
                <w:rFonts w:cs="B Titr"/>
                <w:b/>
                <w:bCs/>
                <w:noProof/>
                <w:rtl/>
              </w:rPr>
              <w:t xml:space="preserve"> ا</w:t>
            </w:r>
            <w:r w:rsidR="00341302" w:rsidRPr="00447B94">
              <w:rPr>
                <w:rStyle w:val="Hyperlink"/>
                <w:rFonts w:cs="B Titr" w:hint="cs"/>
                <w:b/>
                <w:bCs/>
                <w:noProof/>
                <w:rtl/>
              </w:rPr>
              <w:t>ی</w:t>
            </w:r>
            <w:r w:rsidR="00341302" w:rsidRPr="00447B94">
              <w:rPr>
                <w:rStyle w:val="Hyperlink"/>
                <w:rFonts w:cs="B Titr" w:hint="eastAsia"/>
                <w:b/>
                <w:bCs/>
                <w:noProof/>
                <w:rtl/>
              </w:rPr>
              <w:t>ران</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503356813 </w:instrText>
            </w:r>
            <w:r w:rsidR="00341302">
              <w:rPr>
                <w:noProof/>
                <w:webHidden/>
              </w:rPr>
              <w:instrText>\h</w:instrText>
            </w:r>
            <w:r>
              <w:rPr>
                <w:noProof/>
                <w:webHidden/>
                <w:rtl/>
              </w:rPr>
            </w:r>
            <w:r>
              <w:rPr>
                <w:noProof/>
                <w:webHidden/>
                <w:rtl/>
              </w:rPr>
              <w:fldChar w:fldCharType="separate"/>
            </w:r>
            <w:r w:rsidR="00341302">
              <w:rPr>
                <w:noProof/>
                <w:webHidden/>
                <w:rtl/>
              </w:rPr>
              <w:t>30</w:t>
            </w:r>
            <w:r>
              <w:rPr>
                <w:noProof/>
                <w:webHidden/>
                <w:rtl/>
              </w:rPr>
              <w:fldChar w:fldCharType="end"/>
            </w:r>
          </w:hyperlink>
        </w:p>
        <w:p w:rsidR="00341302" w:rsidRDefault="002C6974">
          <w:pPr>
            <w:pStyle w:val="TOC2"/>
            <w:rPr>
              <w:rFonts w:eastAsiaTheme="minorEastAsia"/>
              <w:noProof/>
              <w:rtl/>
            </w:rPr>
          </w:pPr>
          <w:hyperlink w:anchor="_Toc503356814" w:history="1">
            <w:r w:rsidR="00341302" w:rsidRPr="00447B94">
              <w:rPr>
                <w:rStyle w:val="Hyperlink"/>
                <w:rFonts w:cs="B Titr"/>
                <w:b/>
                <w:bCs/>
                <w:noProof/>
                <w:rtl/>
                <w:lang w:bidi="fa-IR"/>
              </w:rPr>
              <w:t>3-9- بخش سوم (ادبي</w:t>
            </w:r>
            <w:r w:rsidR="00341302" w:rsidRPr="00447B94">
              <w:rPr>
                <w:rStyle w:val="Hyperlink"/>
                <w:rFonts w:cs="Cambria"/>
                <w:b/>
                <w:bCs/>
                <w:noProof/>
                <w:rtl/>
                <w:lang w:bidi="fa-IR"/>
              </w:rPr>
              <w:t>)</w:t>
            </w:r>
            <w:r w:rsidR="00341302" w:rsidRPr="00447B94">
              <w:rPr>
                <w:rStyle w:val="Hyperlink"/>
                <w:rFonts w:cs="B Titr"/>
                <w:b/>
                <w:bCs/>
                <w:noProof/>
                <w:rtl/>
                <w:lang w:bidi="fa-IR"/>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503356814 </w:instrText>
            </w:r>
            <w:r w:rsidR="00341302">
              <w:rPr>
                <w:noProof/>
                <w:webHidden/>
              </w:rPr>
              <w:instrText>\h</w:instrText>
            </w:r>
            <w:r>
              <w:rPr>
                <w:noProof/>
                <w:webHidden/>
                <w:rtl/>
              </w:rPr>
            </w:r>
            <w:r>
              <w:rPr>
                <w:noProof/>
                <w:webHidden/>
                <w:rtl/>
              </w:rPr>
              <w:fldChar w:fldCharType="separate"/>
            </w:r>
            <w:r w:rsidR="00341302">
              <w:rPr>
                <w:noProof/>
                <w:webHidden/>
                <w:rtl/>
              </w:rPr>
              <w:t>33</w:t>
            </w:r>
            <w:r>
              <w:rPr>
                <w:noProof/>
                <w:webHidden/>
                <w:rtl/>
              </w:rPr>
              <w:fldChar w:fldCharType="end"/>
            </w:r>
          </w:hyperlink>
        </w:p>
        <w:p w:rsidR="00341302" w:rsidRDefault="002C6974">
          <w:pPr>
            <w:pStyle w:val="TOC2"/>
            <w:rPr>
              <w:rFonts w:eastAsiaTheme="minorEastAsia"/>
              <w:noProof/>
              <w:rtl/>
            </w:rPr>
          </w:pPr>
          <w:hyperlink w:anchor="_Toc503356815" w:history="1">
            <w:r w:rsidR="00341302" w:rsidRPr="00447B94">
              <w:rPr>
                <w:rStyle w:val="Hyperlink"/>
                <w:rFonts w:cs="B Titr"/>
                <w:b/>
                <w:bCs/>
                <w:noProof/>
                <w:rtl/>
              </w:rPr>
              <w:t>1-3-9-شعر</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503356815 </w:instrText>
            </w:r>
            <w:r w:rsidR="00341302">
              <w:rPr>
                <w:noProof/>
                <w:webHidden/>
              </w:rPr>
              <w:instrText>\h</w:instrText>
            </w:r>
            <w:r>
              <w:rPr>
                <w:noProof/>
                <w:webHidden/>
                <w:rtl/>
              </w:rPr>
            </w:r>
            <w:r>
              <w:rPr>
                <w:noProof/>
                <w:webHidden/>
                <w:rtl/>
              </w:rPr>
              <w:fldChar w:fldCharType="separate"/>
            </w:r>
            <w:r w:rsidR="00341302">
              <w:rPr>
                <w:noProof/>
                <w:webHidden/>
                <w:rtl/>
              </w:rPr>
              <w:t>33</w:t>
            </w:r>
            <w:r>
              <w:rPr>
                <w:noProof/>
                <w:webHidden/>
                <w:rtl/>
              </w:rPr>
              <w:fldChar w:fldCharType="end"/>
            </w:r>
          </w:hyperlink>
        </w:p>
        <w:p w:rsidR="00341302" w:rsidRDefault="002C6974">
          <w:pPr>
            <w:pStyle w:val="TOC2"/>
            <w:rPr>
              <w:rFonts w:eastAsiaTheme="minorEastAsia"/>
              <w:noProof/>
              <w:rtl/>
            </w:rPr>
          </w:pPr>
          <w:hyperlink w:anchor="_Toc503356816" w:history="1">
            <w:r w:rsidR="00341302" w:rsidRPr="00447B94">
              <w:rPr>
                <w:rStyle w:val="Hyperlink"/>
                <w:rFonts w:cs="B Titr"/>
                <w:b/>
                <w:bCs/>
                <w:noProof/>
                <w:rtl/>
              </w:rPr>
              <w:t>2-3-9-داستان‌نو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sidRPr="00447B94">
              <w:rPr>
                <w:rStyle w:val="Hyperlink"/>
                <w:rFonts w:cs="B Titr"/>
                <w:b/>
                <w:bCs/>
                <w:noProof/>
                <w:rtl/>
              </w:rPr>
              <w:t>(داستان کوتاه)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503356816 </w:instrText>
            </w:r>
            <w:r w:rsidR="00341302">
              <w:rPr>
                <w:noProof/>
                <w:webHidden/>
              </w:rPr>
              <w:instrText>\h</w:instrText>
            </w:r>
            <w:r>
              <w:rPr>
                <w:noProof/>
                <w:webHidden/>
                <w:rtl/>
              </w:rPr>
            </w:r>
            <w:r>
              <w:rPr>
                <w:noProof/>
                <w:webHidden/>
                <w:rtl/>
              </w:rPr>
              <w:fldChar w:fldCharType="separate"/>
            </w:r>
            <w:r w:rsidR="00341302">
              <w:rPr>
                <w:noProof/>
                <w:webHidden/>
                <w:rtl/>
              </w:rPr>
              <w:t>34</w:t>
            </w:r>
            <w:r>
              <w:rPr>
                <w:noProof/>
                <w:webHidden/>
                <w:rtl/>
              </w:rPr>
              <w:fldChar w:fldCharType="end"/>
            </w:r>
          </w:hyperlink>
        </w:p>
        <w:p w:rsidR="00341302" w:rsidRDefault="002C6974">
          <w:pPr>
            <w:pStyle w:val="TOC2"/>
            <w:rPr>
              <w:rFonts w:eastAsiaTheme="minorEastAsia"/>
              <w:noProof/>
              <w:rtl/>
            </w:rPr>
          </w:pPr>
          <w:hyperlink w:anchor="_Toc503356817" w:history="1">
            <w:r w:rsidR="00341302" w:rsidRPr="00447B94">
              <w:rPr>
                <w:rStyle w:val="Hyperlink"/>
                <w:rFonts w:cs="B Titr"/>
                <w:b/>
                <w:bCs/>
                <w:noProof/>
                <w:rtl/>
              </w:rPr>
              <w:t>3-3-9-ف</w:t>
            </w:r>
            <w:r w:rsidR="00341302" w:rsidRPr="00447B94">
              <w:rPr>
                <w:rStyle w:val="Hyperlink"/>
                <w:rFonts w:cs="B Titr" w:hint="cs"/>
                <w:b/>
                <w:bCs/>
                <w:noProof/>
                <w:rtl/>
              </w:rPr>
              <w:t>ی</w:t>
            </w:r>
            <w:r w:rsidR="00341302" w:rsidRPr="00447B94">
              <w:rPr>
                <w:rStyle w:val="Hyperlink"/>
                <w:rFonts w:cs="B Titr" w:hint="eastAsia"/>
                <w:b/>
                <w:bCs/>
                <w:noProof/>
                <w:rtl/>
              </w:rPr>
              <w:t>لم‌نامه‌نو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503356817 </w:instrText>
            </w:r>
            <w:r w:rsidR="00341302">
              <w:rPr>
                <w:noProof/>
                <w:webHidden/>
              </w:rPr>
              <w:instrText>\h</w:instrText>
            </w:r>
            <w:r>
              <w:rPr>
                <w:noProof/>
                <w:webHidden/>
                <w:rtl/>
              </w:rPr>
            </w:r>
            <w:r>
              <w:rPr>
                <w:noProof/>
                <w:webHidden/>
                <w:rtl/>
              </w:rPr>
              <w:fldChar w:fldCharType="separate"/>
            </w:r>
            <w:r w:rsidR="00341302">
              <w:rPr>
                <w:noProof/>
                <w:webHidden/>
                <w:rtl/>
              </w:rPr>
              <w:t>34</w:t>
            </w:r>
            <w:r>
              <w:rPr>
                <w:noProof/>
                <w:webHidden/>
                <w:rtl/>
              </w:rPr>
              <w:fldChar w:fldCharType="end"/>
            </w:r>
          </w:hyperlink>
        </w:p>
        <w:p w:rsidR="00341302" w:rsidRDefault="002C6974">
          <w:pPr>
            <w:pStyle w:val="TOC2"/>
            <w:rPr>
              <w:rFonts w:eastAsiaTheme="minorEastAsia"/>
              <w:noProof/>
              <w:rtl/>
            </w:rPr>
          </w:pPr>
          <w:hyperlink w:anchor="_Toc503356818" w:history="1">
            <w:r w:rsidR="00341302" w:rsidRPr="00447B94">
              <w:rPr>
                <w:rStyle w:val="Hyperlink"/>
                <w:rFonts w:cs="B Titr"/>
                <w:b/>
                <w:bCs/>
                <w:noProof/>
                <w:rtl/>
              </w:rPr>
              <w:t>4-3-9-نما</w:t>
            </w:r>
            <w:r w:rsidR="00341302" w:rsidRPr="00447B94">
              <w:rPr>
                <w:rStyle w:val="Hyperlink"/>
                <w:rFonts w:cs="B Titr" w:hint="cs"/>
                <w:b/>
                <w:bCs/>
                <w:noProof/>
                <w:rtl/>
              </w:rPr>
              <w:t>ی</w:t>
            </w:r>
            <w:r w:rsidR="00341302" w:rsidRPr="00447B94">
              <w:rPr>
                <w:rStyle w:val="Hyperlink"/>
                <w:rFonts w:cs="B Titr" w:hint="eastAsia"/>
                <w:b/>
                <w:bCs/>
                <w:noProof/>
                <w:rtl/>
              </w:rPr>
              <w:t>شنامه‌نو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503356818 </w:instrText>
            </w:r>
            <w:r w:rsidR="00341302">
              <w:rPr>
                <w:noProof/>
                <w:webHidden/>
              </w:rPr>
              <w:instrText>\h</w:instrText>
            </w:r>
            <w:r>
              <w:rPr>
                <w:noProof/>
                <w:webHidden/>
                <w:rtl/>
              </w:rPr>
            </w:r>
            <w:r>
              <w:rPr>
                <w:noProof/>
                <w:webHidden/>
                <w:rtl/>
              </w:rPr>
              <w:fldChar w:fldCharType="separate"/>
            </w:r>
            <w:r w:rsidR="00341302">
              <w:rPr>
                <w:noProof/>
                <w:webHidden/>
                <w:rtl/>
              </w:rPr>
              <w:t>35</w:t>
            </w:r>
            <w:r>
              <w:rPr>
                <w:noProof/>
                <w:webHidden/>
                <w:rtl/>
              </w:rPr>
              <w:fldChar w:fldCharType="end"/>
            </w:r>
          </w:hyperlink>
        </w:p>
        <w:p w:rsidR="00341302" w:rsidRDefault="002C6974">
          <w:pPr>
            <w:pStyle w:val="TOC2"/>
            <w:rPr>
              <w:rFonts w:eastAsiaTheme="minorEastAsia"/>
              <w:noProof/>
              <w:rtl/>
            </w:rPr>
          </w:pPr>
          <w:hyperlink w:anchor="_Toc503356819" w:history="1">
            <w:r w:rsidR="00341302" w:rsidRPr="00447B94">
              <w:rPr>
                <w:rStyle w:val="Hyperlink"/>
                <w:rFonts w:cs="B Titr"/>
                <w:b/>
                <w:bCs/>
                <w:noProof/>
                <w:rtl/>
              </w:rPr>
              <w:t>5-3-9-سخنور</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503356819 </w:instrText>
            </w:r>
            <w:r w:rsidR="00341302">
              <w:rPr>
                <w:noProof/>
                <w:webHidden/>
              </w:rPr>
              <w:instrText>\h</w:instrText>
            </w:r>
            <w:r>
              <w:rPr>
                <w:noProof/>
                <w:webHidden/>
                <w:rtl/>
              </w:rPr>
            </w:r>
            <w:r>
              <w:rPr>
                <w:noProof/>
                <w:webHidden/>
                <w:rtl/>
              </w:rPr>
              <w:fldChar w:fldCharType="separate"/>
            </w:r>
            <w:r w:rsidR="00341302">
              <w:rPr>
                <w:noProof/>
                <w:webHidden/>
                <w:rtl/>
              </w:rPr>
              <w:t>35</w:t>
            </w:r>
            <w:r>
              <w:rPr>
                <w:noProof/>
                <w:webHidden/>
                <w:rtl/>
              </w:rPr>
              <w:fldChar w:fldCharType="end"/>
            </w:r>
          </w:hyperlink>
        </w:p>
        <w:p w:rsidR="00341302" w:rsidRDefault="002C6974">
          <w:pPr>
            <w:pStyle w:val="TOC2"/>
            <w:rPr>
              <w:rFonts w:eastAsiaTheme="minorEastAsia"/>
              <w:noProof/>
              <w:rtl/>
            </w:rPr>
          </w:pPr>
          <w:hyperlink w:anchor="_Toc503356820" w:history="1">
            <w:r w:rsidR="00341302" w:rsidRPr="00447B94">
              <w:rPr>
                <w:rStyle w:val="Hyperlink"/>
                <w:rFonts w:cs="B Titr"/>
                <w:b/>
                <w:bCs/>
                <w:noProof/>
                <w:rtl/>
              </w:rPr>
              <w:t>6-3-9-قصه‌گو</w:t>
            </w:r>
            <w:r w:rsidR="00341302" w:rsidRPr="00447B94">
              <w:rPr>
                <w:rStyle w:val="Hyperlink"/>
                <w:rFonts w:cs="B Titr" w:hint="cs"/>
                <w:b/>
                <w:bCs/>
                <w:noProof/>
                <w:rtl/>
              </w:rPr>
              <w:t>یی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503356820 </w:instrText>
            </w:r>
            <w:r w:rsidR="00341302">
              <w:rPr>
                <w:noProof/>
                <w:webHidden/>
              </w:rPr>
              <w:instrText>\h</w:instrText>
            </w:r>
            <w:r>
              <w:rPr>
                <w:noProof/>
                <w:webHidden/>
                <w:rtl/>
              </w:rPr>
            </w:r>
            <w:r>
              <w:rPr>
                <w:noProof/>
                <w:webHidden/>
                <w:rtl/>
              </w:rPr>
              <w:fldChar w:fldCharType="separate"/>
            </w:r>
            <w:r w:rsidR="00341302">
              <w:rPr>
                <w:noProof/>
                <w:webHidden/>
                <w:rtl/>
              </w:rPr>
              <w:t>36</w:t>
            </w:r>
            <w:r>
              <w:rPr>
                <w:noProof/>
                <w:webHidden/>
                <w:rtl/>
              </w:rPr>
              <w:fldChar w:fldCharType="end"/>
            </w:r>
          </w:hyperlink>
        </w:p>
        <w:p w:rsidR="00341302" w:rsidRDefault="002C6974">
          <w:pPr>
            <w:pStyle w:val="TOC2"/>
            <w:rPr>
              <w:rFonts w:eastAsiaTheme="minorEastAsia"/>
              <w:noProof/>
              <w:rtl/>
            </w:rPr>
          </w:pPr>
          <w:hyperlink w:anchor="_Toc503356821" w:history="1">
            <w:r w:rsidR="00341302" w:rsidRPr="00447B94">
              <w:rPr>
                <w:rStyle w:val="Hyperlink"/>
                <w:rFonts w:cs="B Titr"/>
                <w:b/>
                <w:bCs/>
                <w:noProof/>
                <w:rtl/>
                <w:lang w:bidi="fa-IR"/>
              </w:rPr>
              <w:t>4-9-بخش چهارم:" هنر</w:t>
            </w:r>
            <w:r w:rsidR="00341302" w:rsidRPr="00447B94">
              <w:rPr>
                <w:rStyle w:val="Hyperlink"/>
                <w:rFonts w:cs="B Titr" w:hint="cs"/>
                <w:b/>
                <w:bCs/>
                <w:noProof/>
                <w:rtl/>
                <w:lang w:bidi="fa-IR"/>
              </w:rPr>
              <w:t>ی</w:t>
            </w:r>
            <w:r w:rsidR="00341302" w:rsidRPr="00447B94">
              <w:rPr>
                <w:rStyle w:val="Hyperlink"/>
                <w:rFonts w:cs="B Titr"/>
                <w:b/>
                <w:bCs/>
                <w:noProof/>
                <w:rtl/>
                <w:lang w:bidi="fa-IR"/>
              </w:rPr>
              <w:t xml:space="preserve"> ":</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503356821 </w:instrText>
            </w:r>
            <w:r w:rsidR="00341302">
              <w:rPr>
                <w:noProof/>
                <w:webHidden/>
              </w:rPr>
              <w:instrText>\h</w:instrText>
            </w:r>
            <w:r>
              <w:rPr>
                <w:noProof/>
                <w:webHidden/>
                <w:rtl/>
              </w:rPr>
            </w:r>
            <w:r>
              <w:rPr>
                <w:noProof/>
                <w:webHidden/>
                <w:rtl/>
              </w:rPr>
              <w:fldChar w:fldCharType="separate"/>
            </w:r>
            <w:r w:rsidR="00341302">
              <w:rPr>
                <w:noProof/>
                <w:webHidden/>
                <w:rtl/>
              </w:rPr>
              <w:t>36</w:t>
            </w:r>
            <w:r>
              <w:rPr>
                <w:noProof/>
                <w:webHidden/>
                <w:rtl/>
              </w:rPr>
              <w:fldChar w:fldCharType="end"/>
            </w:r>
          </w:hyperlink>
        </w:p>
        <w:p w:rsidR="00341302" w:rsidRDefault="002C6974">
          <w:pPr>
            <w:pStyle w:val="TOC2"/>
            <w:rPr>
              <w:rFonts w:eastAsiaTheme="minorEastAsia"/>
              <w:noProof/>
              <w:rtl/>
            </w:rPr>
          </w:pPr>
          <w:hyperlink w:anchor="_Toc503356822" w:history="1">
            <w:r w:rsidR="00341302" w:rsidRPr="00447B94">
              <w:rPr>
                <w:rStyle w:val="Hyperlink"/>
                <w:rFonts w:cs="B Titr"/>
                <w:b/>
                <w:bCs/>
                <w:noProof/>
                <w:rtl/>
              </w:rPr>
              <w:t>1-4-9-نقّاش</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503356822 </w:instrText>
            </w:r>
            <w:r w:rsidR="00341302">
              <w:rPr>
                <w:noProof/>
                <w:webHidden/>
              </w:rPr>
              <w:instrText>\h</w:instrText>
            </w:r>
            <w:r>
              <w:rPr>
                <w:noProof/>
                <w:webHidden/>
                <w:rtl/>
              </w:rPr>
            </w:r>
            <w:r>
              <w:rPr>
                <w:noProof/>
                <w:webHidden/>
                <w:rtl/>
              </w:rPr>
              <w:fldChar w:fldCharType="separate"/>
            </w:r>
            <w:r w:rsidR="00341302">
              <w:rPr>
                <w:noProof/>
                <w:webHidden/>
                <w:rtl/>
              </w:rPr>
              <w:t>37</w:t>
            </w:r>
            <w:r>
              <w:rPr>
                <w:noProof/>
                <w:webHidden/>
                <w:rtl/>
              </w:rPr>
              <w:fldChar w:fldCharType="end"/>
            </w:r>
          </w:hyperlink>
        </w:p>
        <w:p w:rsidR="00341302" w:rsidRDefault="002C6974">
          <w:pPr>
            <w:pStyle w:val="TOC2"/>
            <w:rPr>
              <w:rFonts w:eastAsiaTheme="minorEastAsia"/>
              <w:noProof/>
              <w:rtl/>
            </w:rPr>
          </w:pPr>
          <w:hyperlink w:anchor="_Toc503356823" w:history="1">
            <w:r w:rsidR="00341302" w:rsidRPr="00447B94">
              <w:rPr>
                <w:rStyle w:val="Hyperlink"/>
                <w:rFonts w:cs="B Titr"/>
                <w:b/>
                <w:bCs/>
                <w:noProof/>
                <w:rtl/>
              </w:rPr>
              <w:t>2-4-9-خوشنو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503356823 </w:instrText>
            </w:r>
            <w:r w:rsidR="00341302">
              <w:rPr>
                <w:noProof/>
                <w:webHidden/>
              </w:rPr>
              <w:instrText>\h</w:instrText>
            </w:r>
            <w:r>
              <w:rPr>
                <w:noProof/>
                <w:webHidden/>
                <w:rtl/>
              </w:rPr>
            </w:r>
            <w:r>
              <w:rPr>
                <w:noProof/>
                <w:webHidden/>
                <w:rtl/>
              </w:rPr>
              <w:fldChar w:fldCharType="separate"/>
            </w:r>
            <w:r w:rsidR="00341302">
              <w:rPr>
                <w:noProof/>
                <w:webHidden/>
                <w:rtl/>
              </w:rPr>
              <w:t>37</w:t>
            </w:r>
            <w:r>
              <w:rPr>
                <w:noProof/>
                <w:webHidden/>
                <w:rtl/>
              </w:rPr>
              <w:fldChar w:fldCharType="end"/>
            </w:r>
          </w:hyperlink>
        </w:p>
        <w:p w:rsidR="00341302" w:rsidRDefault="002C6974">
          <w:pPr>
            <w:pStyle w:val="TOC2"/>
            <w:rPr>
              <w:rFonts w:eastAsiaTheme="minorEastAsia"/>
              <w:noProof/>
              <w:rtl/>
            </w:rPr>
          </w:pPr>
          <w:hyperlink w:anchor="_Toc503356824" w:history="1">
            <w:r w:rsidR="00341302" w:rsidRPr="00447B94">
              <w:rPr>
                <w:rStyle w:val="Hyperlink"/>
                <w:rFonts w:cs="B Titr"/>
                <w:b/>
                <w:bCs/>
                <w:noProof/>
                <w:rtl/>
              </w:rPr>
              <w:t>3-4-9-خطتحر</w:t>
            </w:r>
            <w:r w:rsidR="00341302" w:rsidRPr="00447B94">
              <w:rPr>
                <w:rStyle w:val="Hyperlink"/>
                <w:rFonts w:cs="B Titr" w:hint="cs"/>
                <w:b/>
                <w:bCs/>
                <w:noProof/>
                <w:rtl/>
              </w:rPr>
              <w:t>ی</w:t>
            </w:r>
            <w:r w:rsidR="00341302" w:rsidRPr="00447B94">
              <w:rPr>
                <w:rStyle w:val="Hyperlink"/>
                <w:rFonts w:cs="B Titr" w:hint="eastAsia"/>
                <w:b/>
                <w:bCs/>
                <w:noProof/>
                <w:rtl/>
              </w:rPr>
              <w:t>ر</w:t>
            </w:r>
            <w:r w:rsidR="00341302" w:rsidRPr="00447B94">
              <w:rPr>
                <w:rStyle w:val="Hyperlink"/>
                <w:rFonts w:cs="B Titr" w:hint="cs"/>
                <w:b/>
                <w:bCs/>
                <w:noProof/>
                <w:rtl/>
              </w:rPr>
              <w:t>ی</w:t>
            </w:r>
            <w:r w:rsidR="00341302" w:rsidRPr="00447B94">
              <w:rPr>
                <w:rStyle w:val="Hyperlink"/>
                <w:rFonts w:cs="B Titr"/>
                <w:b/>
                <w:bCs/>
                <w:noProof/>
                <w:rtl/>
              </w:rPr>
              <w:t>(نستعل</w:t>
            </w:r>
            <w:r w:rsidR="00341302" w:rsidRPr="00447B94">
              <w:rPr>
                <w:rStyle w:val="Hyperlink"/>
                <w:rFonts w:cs="B Titr" w:hint="cs"/>
                <w:b/>
                <w:bCs/>
                <w:noProof/>
                <w:rtl/>
              </w:rPr>
              <w:t>ی</w:t>
            </w:r>
            <w:r w:rsidR="00341302" w:rsidRPr="00447B94">
              <w:rPr>
                <w:rStyle w:val="Hyperlink"/>
                <w:rFonts w:cs="B Titr" w:hint="eastAsia"/>
                <w:b/>
                <w:bCs/>
                <w:noProof/>
                <w:rtl/>
              </w:rPr>
              <w:t>ق</w:t>
            </w:r>
            <w:r w:rsidR="00341302" w:rsidRPr="00447B94">
              <w:rPr>
                <w:rStyle w:val="Hyperlink"/>
                <w:rFonts w:cs="B Titr"/>
                <w:b/>
                <w:bCs/>
                <w:noProof/>
                <w:rtl/>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503356824 </w:instrText>
            </w:r>
            <w:r w:rsidR="00341302">
              <w:rPr>
                <w:noProof/>
                <w:webHidden/>
              </w:rPr>
              <w:instrText>\h</w:instrText>
            </w:r>
            <w:r>
              <w:rPr>
                <w:noProof/>
                <w:webHidden/>
                <w:rtl/>
              </w:rPr>
            </w:r>
            <w:r>
              <w:rPr>
                <w:noProof/>
                <w:webHidden/>
                <w:rtl/>
              </w:rPr>
              <w:fldChar w:fldCharType="separate"/>
            </w:r>
            <w:r w:rsidR="00341302">
              <w:rPr>
                <w:noProof/>
                <w:webHidden/>
                <w:rtl/>
              </w:rPr>
              <w:t>38</w:t>
            </w:r>
            <w:r>
              <w:rPr>
                <w:noProof/>
                <w:webHidden/>
                <w:rtl/>
              </w:rPr>
              <w:fldChar w:fldCharType="end"/>
            </w:r>
          </w:hyperlink>
        </w:p>
        <w:p w:rsidR="00341302" w:rsidRDefault="002C6974">
          <w:pPr>
            <w:pStyle w:val="TOC2"/>
            <w:rPr>
              <w:rFonts w:eastAsiaTheme="minorEastAsia"/>
              <w:noProof/>
              <w:rtl/>
            </w:rPr>
          </w:pPr>
          <w:hyperlink w:anchor="_Toc503356825" w:history="1">
            <w:r w:rsidR="00341302" w:rsidRPr="00447B94">
              <w:rPr>
                <w:rStyle w:val="Hyperlink"/>
                <w:rFonts w:cs="B Titr"/>
                <w:b/>
                <w:bCs/>
                <w:noProof/>
                <w:rtl/>
              </w:rPr>
              <w:t>4-4-9-عکاس</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503356825 </w:instrText>
            </w:r>
            <w:r w:rsidR="00341302">
              <w:rPr>
                <w:noProof/>
                <w:webHidden/>
              </w:rPr>
              <w:instrText>\h</w:instrText>
            </w:r>
            <w:r>
              <w:rPr>
                <w:noProof/>
                <w:webHidden/>
                <w:rtl/>
              </w:rPr>
            </w:r>
            <w:r>
              <w:rPr>
                <w:noProof/>
                <w:webHidden/>
                <w:rtl/>
              </w:rPr>
              <w:fldChar w:fldCharType="separate"/>
            </w:r>
            <w:r w:rsidR="00341302">
              <w:rPr>
                <w:noProof/>
                <w:webHidden/>
                <w:rtl/>
              </w:rPr>
              <w:t>38</w:t>
            </w:r>
            <w:r>
              <w:rPr>
                <w:noProof/>
                <w:webHidden/>
                <w:rtl/>
              </w:rPr>
              <w:fldChar w:fldCharType="end"/>
            </w:r>
          </w:hyperlink>
        </w:p>
        <w:p w:rsidR="00341302" w:rsidRDefault="002C6974">
          <w:pPr>
            <w:pStyle w:val="TOC2"/>
            <w:rPr>
              <w:rFonts w:eastAsiaTheme="minorEastAsia"/>
              <w:noProof/>
              <w:rtl/>
            </w:rPr>
          </w:pPr>
          <w:hyperlink w:anchor="_Toc503356826" w:history="1">
            <w:r w:rsidR="00341302" w:rsidRPr="00447B94">
              <w:rPr>
                <w:rStyle w:val="Hyperlink"/>
                <w:rFonts w:cs="B Titr"/>
                <w:b/>
                <w:bCs/>
                <w:noProof/>
                <w:rtl/>
              </w:rPr>
              <w:t>5-4-9-طراح</w:t>
            </w:r>
            <w:r w:rsidR="00341302" w:rsidRPr="00447B94">
              <w:rPr>
                <w:rStyle w:val="Hyperlink"/>
                <w:rFonts w:cs="B Titr" w:hint="cs"/>
                <w:b/>
                <w:bCs/>
                <w:noProof/>
                <w:rtl/>
              </w:rPr>
              <w:t>ی</w:t>
            </w:r>
            <w:r w:rsidR="00341302" w:rsidRPr="00447B94">
              <w:rPr>
                <w:rStyle w:val="Hyperlink"/>
                <w:rFonts w:cs="B Titr"/>
                <w:b/>
                <w:bCs/>
                <w:noProof/>
                <w:rtl/>
              </w:rPr>
              <w:t>پوستر</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503356826 </w:instrText>
            </w:r>
            <w:r w:rsidR="00341302">
              <w:rPr>
                <w:noProof/>
                <w:webHidden/>
              </w:rPr>
              <w:instrText>\h</w:instrText>
            </w:r>
            <w:r>
              <w:rPr>
                <w:noProof/>
                <w:webHidden/>
                <w:rtl/>
              </w:rPr>
            </w:r>
            <w:r>
              <w:rPr>
                <w:noProof/>
                <w:webHidden/>
                <w:rtl/>
              </w:rPr>
              <w:fldChar w:fldCharType="separate"/>
            </w:r>
            <w:r w:rsidR="00341302">
              <w:rPr>
                <w:noProof/>
                <w:webHidden/>
                <w:rtl/>
              </w:rPr>
              <w:t>39</w:t>
            </w:r>
            <w:r>
              <w:rPr>
                <w:noProof/>
                <w:webHidden/>
                <w:rtl/>
              </w:rPr>
              <w:fldChar w:fldCharType="end"/>
            </w:r>
          </w:hyperlink>
        </w:p>
        <w:p w:rsidR="00341302" w:rsidRDefault="002C6974">
          <w:pPr>
            <w:pStyle w:val="TOC2"/>
            <w:rPr>
              <w:rFonts w:eastAsiaTheme="minorEastAsia"/>
              <w:noProof/>
              <w:rtl/>
            </w:rPr>
          </w:pPr>
          <w:hyperlink w:anchor="_Toc503356827" w:history="1">
            <w:r w:rsidR="00341302" w:rsidRPr="00447B94">
              <w:rPr>
                <w:rStyle w:val="Hyperlink"/>
                <w:rFonts w:cs="B Titr"/>
                <w:b/>
                <w:bCs/>
                <w:noProof/>
                <w:rtl/>
              </w:rPr>
              <w:t>6-4-9-تذه</w:t>
            </w:r>
            <w:r w:rsidR="00341302" w:rsidRPr="00447B94">
              <w:rPr>
                <w:rStyle w:val="Hyperlink"/>
                <w:rFonts w:cs="B Titr" w:hint="cs"/>
                <w:b/>
                <w:bCs/>
                <w:noProof/>
                <w:rtl/>
              </w:rPr>
              <w:t>ی</w:t>
            </w:r>
            <w:r w:rsidR="00341302" w:rsidRPr="00447B94">
              <w:rPr>
                <w:rStyle w:val="Hyperlink"/>
                <w:rFonts w:cs="B Titr" w:hint="eastAsia"/>
                <w:b/>
                <w:bCs/>
                <w:noProof/>
                <w:rtl/>
              </w:rPr>
              <w:t>ب</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503356827 </w:instrText>
            </w:r>
            <w:r w:rsidR="00341302">
              <w:rPr>
                <w:noProof/>
                <w:webHidden/>
              </w:rPr>
              <w:instrText>\h</w:instrText>
            </w:r>
            <w:r>
              <w:rPr>
                <w:noProof/>
                <w:webHidden/>
                <w:rtl/>
              </w:rPr>
            </w:r>
            <w:r>
              <w:rPr>
                <w:noProof/>
                <w:webHidden/>
                <w:rtl/>
              </w:rPr>
              <w:fldChar w:fldCharType="separate"/>
            </w:r>
            <w:r w:rsidR="00341302">
              <w:rPr>
                <w:noProof/>
                <w:webHidden/>
                <w:rtl/>
              </w:rPr>
              <w:t>40</w:t>
            </w:r>
            <w:r>
              <w:rPr>
                <w:noProof/>
                <w:webHidden/>
                <w:rtl/>
              </w:rPr>
              <w:fldChar w:fldCharType="end"/>
            </w:r>
          </w:hyperlink>
        </w:p>
        <w:p w:rsidR="00341302" w:rsidRDefault="002C6974">
          <w:pPr>
            <w:pStyle w:val="TOC2"/>
            <w:rPr>
              <w:rFonts w:eastAsiaTheme="minorEastAsia"/>
              <w:noProof/>
              <w:rtl/>
            </w:rPr>
          </w:pPr>
          <w:hyperlink w:anchor="_Toc503356828" w:history="1">
            <w:r w:rsidR="00341302" w:rsidRPr="00447B94">
              <w:rPr>
                <w:rStyle w:val="Hyperlink"/>
                <w:rFonts w:cs="B Titr"/>
                <w:b/>
                <w:bCs/>
                <w:noProof/>
                <w:rtl/>
              </w:rPr>
              <w:t>7-4-9-معرق و منبت</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503356828 </w:instrText>
            </w:r>
            <w:r w:rsidR="00341302">
              <w:rPr>
                <w:noProof/>
                <w:webHidden/>
              </w:rPr>
              <w:instrText>\h</w:instrText>
            </w:r>
            <w:r>
              <w:rPr>
                <w:noProof/>
                <w:webHidden/>
                <w:rtl/>
              </w:rPr>
            </w:r>
            <w:r>
              <w:rPr>
                <w:noProof/>
                <w:webHidden/>
                <w:rtl/>
              </w:rPr>
              <w:fldChar w:fldCharType="separate"/>
            </w:r>
            <w:r w:rsidR="00341302">
              <w:rPr>
                <w:noProof/>
                <w:webHidden/>
                <w:rtl/>
              </w:rPr>
              <w:t>40</w:t>
            </w:r>
            <w:r>
              <w:rPr>
                <w:noProof/>
                <w:webHidden/>
                <w:rtl/>
              </w:rPr>
              <w:fldChar w:fldCharType="end"/>
            </w:r>
          </w:hyperlink>
        </w:p>
        <w:p w:rsidR="00341302" w:rsidRDefault="002C6974">
          <w:pPr>
            <w:pStyle w:val="TOC2"/>
            <w:rPr>
              <w:rFonts w:eastAsiaTheme="minorEastAsia"/>
              <w:noProof/>
              <w:rtl/>
            </w:rPr>
          </w:pPr>
          <w:hyperlink w:anchor="_Toc503356829" w:history="1">
            <w:r w:rsidR="00341302" w:rsidRPr="00447B94">
              <w:rPr>
                <w:rStyle w:val="Hyperlink"/>
                <w:rFonts w:cs="B Titr"/>
                <w:b/>
                <w:bCs/>
                <w:noProof/>
                <w:rtl/>
              </w:rPr>
              <w:t>8-4-9-ف</w:t>
            </w:r>
            <w:r w:rsidR="00341302" w:rsidRPr="00447B94">
              <w:rPr>
                <w:rStyle w:val="Hyperlink"/>
                <w:rFonts w:cs="B Titr" w:hint="cs"/>
                <w:b/>
                <w:bCs/>
                <w:noProof/>
                <w:rtl/>
              </w:rPr>
              <w:t>ی</w:t>
            </w:r>
            <w:r w:rsidR="00341302" w:rsidRPr="00447B94">
              <w:rPr>
                <w:rStyle w:val="Hyperlink"/>
                <w:rFonts w:cs="B Titr" w:hint="eastAsia"/>
                <w:b/>
                <w:bCs/>
                <w:noProof/>
                <w:rtl/>
              </w:rPr>
              <w:t>لم</w:t>
            </w:r>
            <w:r w:rsidR="00341302" w:rsidRPr="00447B94">
              <w:rPr>
                <w:rStyle w:val="Hyperlink"/>
                <w:rFonts w:cs="B Titr"/>
                <w:b/>
                <w:bCs/>
                <w:noProof/>
                <w:rtl/>
              </w:rPr>
              <w:t>کوتاه(مستند،داستاني)</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503356829 </w:instrText>
            </w:r>
            <w:r w:rsidR="00341302">
              <w:rPr>
                <w:noProof/>
                <w:webHidden/>
              </w:rPr>
              <w:instrText>\h</w:instrText>
            </w:r>
            <w:r>
              <w:rPr>
                <w:noProof/>
                <w:webHidden/>
                <w:rtl/>
              </w:rPr>
            </w:r>
            <w:r>
              <w:rPr>
                <w:noProof/>
                <w:webHidden/>
                <w:rtl/>
              </w:rPr>
              <w:fldChar w:fldCharType="separate"/>
            </w:r>
            <w:r w:rsidR="00341302">
              <w:rPr>
                <w:noProof/>
                <w:webHidden/>
                <w:rtl/>
              </w:rPr>
              <w:t>41</w:t>
            </w:r>
            <w:r>
              <w:rPr>
                <w:noProof/>
                <w:webHidden/>
                <w:rtl/>
              </w:rPr>
              <w:fldChar w:fldCharType="end"/>
            </w:r>
          </w:hyperlink>
        </w:p>
        <w:p w:rsidR="00341302" w:rsidRDefault="002C6974">
          <w:pPr>
            <w:pStyle w:val="TOC2"/>
            <w:rPr>
              <w:rFonts w:eastAsiaTheme="minorEastAsia"/>
              <w:noProof/>
              <w:rtl/>
            </w:rPr>
          </w:pPr>
          <w:hyperlink w:anchor="_Toc503356830" w:history="1">
            <w:r w:rsidR="00341302" w:rsidRPr="00447B94">
              <w:rPr>
                <w:rStyle w:val="Hyperlink"/>
                <w:rFonts w:cs="B Titr"/>
                <w:b/>
                <w:bCs/>
                <w:noProof/>
                <w:rtl/>
              </w:rPr>
              <w:t>9-4-9-نماهنگ</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503356830 </w:instrText>
            </w:r>
            <w:r w:rsidR="00341302">
              <w:rPr>
                <w:noProof/>
                <w:webHidden/>
              </w:rPr>
              <w:instrText>\h</w:instrText>
            </w:r>
            <w:r>
              <w:rPr>
                <w:noProof/>
                <w:webHidden/>
                <w:rtl/>
              </w:rPr>
            </w:r>
            <w:r>
              <w:rPr>
                <w:noProof/>
                <w:webHidden/>
                <w:rtl/>
              </w:rPr>
              <w:fldChar w:fldCharType="separate"/>
            </w:r>
            <w:r w:rsidR="00341302">
              <w:rPr>
                <w:noProof/>
                <w:webHidden/>
                <w:rtl/>
              </w:rPr>
              <w:t>43</w:t>
            </w:r>
            <w:r>
              <w:rPr>
                <w:noProof/>
                <w:webHidden/>
                <w:rtl/>
              </w:rPr>
              <w:fldChar w:fldCharType="end"/>
            </w:r>
          </w:hyperlink>
        </w:p>
        <w:p w:rsidR="00341302" w:rsidRDefault="002C6974">
          <w:pPr>
            <w:pStyle w:val="TOC2"/>
            <w:rPr>
              <w:rFonts w:eastAsiaTheme="minorEastAsia"/>
              <w:noProof/>
              <w:rtl/>
            </w:rPr>
          </w:pPr>
          <w:hyperlink w:anchor="_Toc503356831" w:history="1">
            <w:r w:rsidR="00341302" w:rsidRPr="00447B94">
              <w:rPr>
                <w:rStyle w:val="Hyperlink"/>
                <w:rFonts w:cs="B Titr"/>
                <w:b/>
                <w:bCs/>
                <w:noProof/>
                <w:rtl/>
              </w:rPr>
              <w:t>10-4-9-پو</w:t>
            </w:r>
            <w:r w:rsidR="00341302" w:rsidRPr="00447B94">
              <w:rPr>
                <w:rStyle w:val="Hyperlink"/>
                <w:rFonts w:cs="B Titr" w:hint="cs"/>
                <w:b/>
                <w:bCs/>
                <w:noProof/>
                <w:rtl/>
              </w:rPr>
              <w:t>ی</w:t>
            </w:r>
            <w:r w:rsidR="00341302" w:rsidRPr="00447B94">
              <w:rPr>
                <w:rStyle w:val="Hyperlink"/>
                <w:rFonts w:cs="B Titr" w:hint="eastAsia"/>
                <w:b/>
                <w:bCs/>
                <w:noProof/>
                <w:rtl/>
              </w:rPr>
              <w:t>انما</w:t>
            </w:r>
            <w:r w:rsidR="00341302" w:rsidRPr="00447B94">
              <w:rPr>
                <w:rStyle w:val="Hyperlink"/>
                <w:rFonts w:cs="B Titr" w:hint="cs"/>
                <w:b/>
                <w:bCs/>
                <w:noProof/>
                <w:rtl/>
              </w:rPr>
              <w:t>یی</w:t>
            </w:r>
            <w:r w:rsidR="00341302" w:rsidRPr="00447B94">
              <w:rPr>
                <w:rStyle w:val="Hyperlink"/>
                <w:rFonts w:cs="B Titr"/>
                <w:b/>
                <w:bCs/>
                <w:noProof/>
                <w:rtl/>
              </w:rPr>
              <w:t>(ان</w:t>
            </w:r>
            <w:r w:rsidR="00341302" w:rsidRPr="00447B94">
              <w:rPr>
                <w:rStyle w:val="Hyperlink"/>
                <w:rFonts w:cs="B Titr" w:hint="cs"/>
                <w:b/>
                <w:bCs/>
                <w:noProof/>
                <w:rtl/>
              </w:rPr>
              <w:t>ی</w:t>
            </w:r>
            <w:r w:rsidR="00341302" w:rsidRPr="00447B94">
              <w:rPr>
                <w:rStyle w:val="Hyperlink"/>
                <w:rFonts w:cs="B Titr" w:hint="eastAsia"/>
                <w:b/>
                <w:bCs/>
                <w:noProof/>
                <w:rtl/>
              </w:rPr>
              <w:t>م</w:t>
            </w:r>
            <w:r w:rsidR="00341302" w:rsidRPr="00447B94">
              <w:rPr>
                <w:rStyle w:val="Hyperlink"/>
                <w:rFonts w:cs="B Titr" w:hint="cs"/>
                <w:b/>
                <w:bCs/>
                <w:noProof/>
                <w:rtl/>
              </w:rPr>
              <w:t>ی</w:t>
            </w:r>
            <w:r w:rsidR="00341302" w:rsidRPr="00447B94">
              <w:rPr>
                <w:rStyle w:val="Hyperlink"/>
                <w:rFonts w:cs="B Titr" w:hint="eastAsia"/>
                <w:b/>
                <w:bCs/>
                <w:noProof/>
                <w:rtl/>
              </w:rPr>
              <w:t>شن</w:t>
            </w:r>
            <w:r w:rsidR="00341302" w:rsidRPr="00447B94">
              <w:rPr>
                <w:rStyle w:val="Hyperlink"/>
                <w:rFonts w:cs="B Titr"/>
                <w:b/>
                <w:bCs/>
                <w:noProof/>
                <w:rtl/>
              </w:rPr>
              <w:t>)</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503356831 </w:instrText>
            </w:r>
            <w:r w:rsidR="00341302">
              <w:rPr>
                <w:noProof/>
                <w:webHidden/>
              </w:rPr>
              <w:instrText>\h</w:instrText>
            </w:r>
            <w:r>
              <w:rPr>
                <w:noProof/>
                <w:webHidden/>
                <w:rtl/>
              </w:rPr>
            </w:r>
            <w:r>
              <w:rPr>
                <w:noProof/>
                <w:webHidden/>
                <w:rtl/>
              </w:rPr>
              <w:fldChar w:fldCharType="separate"/>
            </w:r>
            <w:r w:rsidR="00341302">
              <w:rPr>
                <w:noProof/>
                <w:webHidden/>
                <w:rtl/>
              </w:rPr>
              <w:t>44</w:t>
            </w:r>
            <w:r>
              <w:rPr>
                <w:noProof/>
                <w:webHidden/>
                <w:rtl/>
              </w:rPr>
              <w:fldChar w:fldCharType="end"/>
            </w:r>
          </w:hyperlink>
        </w:p>
        <w:p w:rsidR="00341302" w:rsidRDefault="002C6974">
          <w:pPr>
            <w:pStyle w:val="TOC2"/>
            <w:rPr>
              <w:rFonts w:eastAsiaTheme="minorEastAsia"/>
              <w:noProof/>
              <w:rtl/>
            </w:rPr>
          </w:pPr>
          <w:hyperlink w:anchor="_Toc503356832" w:history="1">
            <w:r w:rsidR="00341302" w:rsidRPr="00447B94">
              <w:rPr>
                <w:rStyle w:val="Hyperlink"/>
                <w:rFonts w:cs="B Titr"/>
                <w:b/>
                <w:bCs/>
                <w:noProof/>
                <w:rtl/>
                <w:lang w:bidi="fa-IR"/>
              </w:rPr>
              <w:t>5-9-بخش پنجم:" پژوهشي و نرم‌افزار ":</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503356832 </w:instrText>
            </w:r>
            <w:r w:rsidR="00341302">
              <w:rPr>
                <w:noProof/>
                <w:webHidden/>
              </w:rPr>
              <w:instrText>\h</w:instrText>
            </w:r>
            <w:r>
              <w:rPr>
                <w:noProof/>
                <w:webHidden/>
                <w:rtl/>
              </w:rPr>
            </w:r>
            <w:r>
              <w:rPr>
                <w:noProof/>
                <w:webHidden/>
                <w:rtl/>
              </w:rPr>
              <w:fldChar w:fldCharType="separate"/>
            </w:r>
            <w:r w:rsidR="00341302">
              <w:rPr>
                <w:noProof/>
                <w:webHidden/>
                <w:rtl/>
              </w:rPr>
              <w:t>45</w:t>
            </w:r>
            <w:r>
              <w:rPr>
                <w:noProof/>
                <w:webHidden/>
                <w:rtl/>
              </w:rPr>
              <w:fldChar w:fldCharType="end"/>
            </w:r>
          </w:hyperlink>
        </w:p>
        <w:p w:rsidR="00341302" w:rsidRDefault="002C6974">
          <w:pPr>
            <w:pStyle w:val="TOC2"/>
            <w:rPr>
              <w:rFonts w:eastAsiaTheme="minorEastAsia"/>
              <w:noProof/>
              <w:rtl/>
            </w:rPr>
          </w:pPr>
          <w:hyperlink w:anchor="_Toc503356833" w:history="1">
            <w:r w:rsidR="00341302" w:rsidRPr="00447B94">
              <w:rPr>
                <w:rStyle w:val="Hyperlink"/>
                <w:rFonts w:cs="B Titr"/>
                <w:b/>
                <w:bCs/>
                <w:noProof/>
                <w:rtl/>
              </w:rPr>
              <w:t>1-5-9- 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tl/>
              </w:rPr>
              <w:t>نرم‌افزار</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503356833 </w:instrText>
            </w:r>
            <w:r w:rsidR="00341302">
              <w:rPr>
                <w:noProof/>
                <w:webHidden/>
              </w:rPr>
              <w:instrText>\h</w:instrText>
            </w:r>
            <w:r>
              <w:rPr>
                <w:noProof/>
                <w:webHidden/>
                <w:rtl/>
              </w:rPr>
            </w:r>
            <w:r>
              <w:rPr>
                <w:noProof/>
                <w:webHidden/>
                <w:rtl/>
              </w:rPr>
              <w:fldChar w:fldCharType="separate"/>
            </w:r>
            <w:r w:rsidR="00341302">
              <w:rPr>
                <w:noProof/>
                <w:webHidden/>
                <w:rtl/>
              </w:rPr>
              <w:t>45</w:t>
            </w:r>
            <w:r>
              <w:rPr>
                <w:noProof/>
                <w:webHidden/>
                <w:rtl/>
              </w:rPr>
              <w:fldChar w:fldCharType="end"/>
            </w:r>
          </w:hyperlink>
        </w:p>
        <w:p w:rsidR="00341302" w:rsidRDefault="002C6974">
          <w:pPr>
            <w:pStyle w:val="TOC2"/>
            <w:rPr>
              <w:rFonts w:eastAsiaTheme="minorEastAsia"/>
              <w:noProof/>
              <w:rtl/>
            </w:rPr>
          </w:pPr>
          <w:hyperlink w:anchor="_Toc503356834" w:history="1">
            <w:r w:rsidR="00341302" w:rsidRPr="00447B94">
              <w:rPr>
                <w:rStyle w:val="Hyperlink"/>
                <w:rFonts w:cs="B Titr"/>
                <w:b/>
                <w:bCs/>
                <w:noProof/>
                <w:rtl/>
              </w:rPr>
              <w:t>2-5-9-مقاله‌نو</w:t>
            </w:r>
            <w:r w:rsidR="00341302" w:rsidRPr="00447B94">
              <w:rPr>
                <w:rStyle w:val="Hyperlink"/>
                <w:rFonts w:cs="B Titr" w:hint="cs"/>
                <w:b/>
                <w:bCs/>
                <w:noProof/>
                <w:rtl/>
              </w:rPr>
              <w:t>ی</w:t>
            </w:r>
            <w:r w:rsidR="00341302" w:rsidRPr="00447B94">
              <w:rPr>
                <w:rStyle w:val="Hyperlink"/>
                <w:rFonts w:cs="B Titr" w:hint="eastAsia"/>
                <w:b/>
                <w:bCs/>
                <w:noProof/>
                <w:rtl/>
              </w:rPr>
              <w:t>س</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503356834 </w:instrText>
            </w:r>
            <w:r w:rsidR="00341302">
              <w:rPr>
                <w:noProof/>
                <w:webHidden/>
              </w:rPr>
              <w:instrText>\h</w:instrText>
            </w:r>
            <w:r>
              <w:rPr>
                <w:noProof/>
                <w:webHidden/>
                <w:rtl/>
              </w:rPr>
            </w:r>
            <w:r>
              <w:rPr>
                <w:noProof/>
                <w:webHidden/>
                <w:rtl/>
              </w:rPr>
              <w:fldChar w:fldCharType="separate"/>
            </w:r>
            <w:r w:rsidR="00341302">
              <w:rPr>
                <w:noProof/>
                <w:webHidden/>
                <w:rtl/>
              </w:rPr>
              <w:t>46</w:t>
            </w:r>
            <w:r>
              <w:rPr>
                <w:noProof/>
                <w:webHidden/>
                <w:rtl/>
              </w:rPr>
              <w:fldChar w:fldCharType="end"/>
            </w:r>
          </w:hyperlink>
        </w:p>
        <w:p w:rsidR="00341302" w:rsidRDefault="002C6974">
          <w:pPr>
            <w:pStyle w:val="TOC2"/>
            <w:rPr>
              <w:rFonts w:eastAsiaTheme="minorEastAsia"/>
              <w:noProof/>
              <w:rtl/>
            </w:rPr>
          </w:pPr>
          <w:hyperlink w:anchor="_Toc503356835" w:history="1">
            <w:r w:rsidR="00341302" w:rsidRPr="00447B94">
              <w:rPr>
                <w:rStyle w:val="Hyperlink"/>
                <w:rFonts w:cs="B Titr"/>
                <w:b/>
                <w:bCs/>
                <w:noProof/>
                <w:rtl/>
              </w:rPr>
              <w:t>5-5-9-تول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tl/>
              </w:rPr>
              <w:t>باز</w:t>
            </w:r>
            <w:r w:rsidR="00341302" w:rsidRPr="00447B94">
              <w:rPr>
                <w:rStyle w:val="Hyperlink"/>
                <w:rFonts w:cs="B Titr" w:hint="cs"/>
                <w:b/>
                <w:bCs/>
                <w:noProof/>
                <w:rtl/>
              </w:rPr>
              <w:t>ی‌</w:t>
            </w:r>
            <w:r w:rsidR="00341302" w:rsidRPr="00447B94">
              <w:rPr>
                <w:rStyle w:val="Hyperlink"/>
                <w:rFonts w:cs="B Titr" w:hint="eastAsia"/>
                <w:b/>
                <w:bCs/>
                <w:noProof/>
                <w:rtl/>
              </w:rPr>
              <w:t>ها</w:t>
            </w:r>
            <w:r w:rsidR="00341302" w:rsidRPr="00447B94">
              <w:rPr>
                <w:rStyle w:val="Hyperlink"/>
                <w:rFonts w:cs="B Titr" w:hint="cs"/>
                <w:b/>
                <w:bCs/>
                <w:noProof/>
                <w:rtl/>
              </w:rPr>
              <w:t>ی</w:t>
            </w:r>
            <w:r w:rsidR="00341302" w:rsidRPr="00447B94">
              <w:rPr>
                <w:rStyle w:val="Hyperlink"/>
                <w:rFonts w:cs="B Titr"/>
                <w:b/>
                <w:bCs/>
                <w:noProof/>
                <w:rtl/>
              </w:rPr>
              <w:t>را</w:t>
            </w:r>
            <w:r w:rsidR="00341302" w:rsidRPr="00447B94">
              <w:rPr>
                <w:rStyle w:val="Hyperlink"/>
                <w:rFonts w:cs="B Titr" w:hint="cs"/>
                <w:b/>
                <w:bCs/>
                <w:noProof/>
                <w:rtl/>
              </w:rPr>
              <w:t>ی</w:t>
            </w:r>
            <w:r w:rsidR="00341302" w:rsidRPr="00447B94">
              <w:rPr>
                <w:rStyle w:val="Hyperlink"/>
                <w:rFonts w:cs="B Titr" w:hint="eastAsia"/>
                <w:b/>
                <w:bCs/>
                <w:noProof/>
                <w:rtl/>
              </w:rPr>
              <w:t>انه‌ا</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503356835 </w:instrText>
            </w:r>
            <w:r w:rsidR="00341302">
              <w:rPr>
                <w:noProof/>
                <w:webHidden/>
              </w:rPr>
              <w:instrText>\h</w:instrText>
            </w:r>
            <w:r>
              <w:rPr>
                <w:noProof/>
                <w:webHidden/>
                <w:rtl/>
              </w:rPr>
            </w:r>
            <w:r>
              <w:rPr>
                <w:noProof/>
                <w:webHidden/>
                <w:rtl/>
              </w:rPr>
              <w:fldChar w:fldCharType="separate"/>
            </w:r>
            <w:r w:rsidR="00341302">
              <w:rPr>
                <w:noProof/>
                <w:webHidden/>
                <w:rtl/>
              </w:rPr>
              <w:t>50</w:t>
            </w:r>
            <w:r>
              <w:rPr>
                <w:noProof/>
                <w:webHidden/>
                <w:rtl/>
              </w:rPr>
              <w:fldChar w:fldCharType="end"/>
            </w:r>
          </w:hyperlink>
        </w:p>
        <w:p w:rsidR="00341302" w:rsidRDefault="002C6974">
          <w:pPr>
            <w:pStyle w:val="TOC2"/>
            <w:rPr>
              <w:rFonts w:eastAsiaTheme="minorEastAsia"/>
              <w:noProof/>
              <w:rtl/>
            </w:rPr>
          </w:pPr>
          <w:hyperlink w:anchor="_Toc503356836" w:history="1">
            <w:r w:rsidR="00341302" w:rsidRPr="00447B94">
              <w:rPr>
                <w:rStyle w:val="Hyperlink"/>
                <w:rFonts w:cs="B Titr"/>
                <w:b/>
                <w:bCs/>
                <w:noProof/>
                <w:rtl/>
              </w:rPr>
              <w:t>6-5-9-تلخ</w:t>
            </w:r>
            <w:r w:rsidR="00341302" w:rsidRPr="00447B94">
              <w:rPr>
                <w:rStyle w:val="Hyperlink"/>
                <w:rFonts w:cs="B Titr" w:hint="cs"/>
                <w:b/>
                <w:bCs/>
                <w:noProof/>
                <w:rtl/>
              </w:rPr>
              <w:t>ی</w:t>
            </w:r>
            <w:r w:rsidR="00341302" w:rsidRPr="00447B94">
              <w:rPr>
                <w:rStyle w:val="Hyperlink"/>
                <w:rFonts w:cs="B Titr" w:hint="eastAsia"/>
                <w:b/>
                <w:bCs/>
                <w:noProof/>
                <w:rtl/>
              </w:rPr>
              <w:t>ص</w:t>
            </w:r>
            <w:r w:rsidR="00341302" w:rsidRPr="00447B94">
              <w:rPr>
                <w:rStyle w:val="Hyperlink"/>
                <w:rFonts w:cs="B Titr"/>
                <w:b/>
                <w:bCs/>
                <w:noProof/>
                <w:rtl/>
              </w:rPr>
              <w:t>کتاب</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503356836 </w:instrText>
            </w:r>
            <w:r w:rsidR="00341302">
              <w:rPr>
                <w:noProof/>
                <w:webHidden/>
              </w:rPr>
              <w:instrText>\h</w:instrText>
            </w:r>
            <w:r>
              <w:rPr>
                <w:noProof/>
                <w:webHidden/>
                <w:rtl/>
              </w:rPr>
            </w:r>
            <w:r>
              <w:rPr>
                <w:noProof/>
                <w:webHidden/>
                <w:rtl/>
              </w:rPr>
              <w:fldChar w:fldCharType="separate"/>
            </w:r>
            <w:r w:rsidR="00341302">
              <w:rPr>
                <w:noProof/>
                <w:webHidden/>
                <w:rtl/>
              </w:rPr>
              <w:t>51</w:t>
            </w:r>
            <w:r>
              <w:rPr>
                <w:noProof/>
                <w:webHidden/>
                <w:rtl/>
              </w:rPr>
              <w:fldChar w:fldCharType="end"/>
            </w:r>
          </w:hyperlink>
        </w:p>
        <w:p w:rsidR="00341302" w:rsidRDefault="002C6974">
          <w:pPr>
            <w:pStyle w:val="TOC2"/>
            <w:rPr>
              <w:rFonts w:eastAsiaTheme="minorEastAsia"/>
              <w:noProof/>
              <w:rtl/>
            </w:rPr>
          </w:pPr>
          <w:hyperlink w:anchor="_Toc503356837" w:history="1">
            <w:r w:rsidR="00341302" w:rsidRPr="00447B94">
              <w:rPr>
                <w:rStyle w:val="Hyperlink"/>
                <w:rFonts w:cs="B Titr"/>
                <w:b/>
                <w:bCs/>
                <w:noProof/>
                <w:rtl/>
              </w:rPr>
              <w:t>7-5-9-تول</w:t>
            </w:r>
            <w:r w:rsidR="00341302" w:rsidRPr="00447B94">
              <w:rPr>
                <w:rStyle w:val="Hyperlink"/>
                <w:rFonts w:cs="B Titr" w:hint="cs"/>
                <w:b/>
                <w:bCs/>
                <w:noProof/>
                <w:rtl/>
              </w:rPr>
              <w:t>ی</w:t>
            </w:r>
            <w:r w:rsidR="00341302" w:rsidRPr="00447B94">
              <w:rPr>
                <w:rStyle w:val="Hyperlink"/>
                <w:rFonts w:cs="B Titr" w:hint="eastAsia"/>
                <w:b/>
                <w:bCs/>
                <w:noProof/>
                <w:rtl/>
              </w:rPr>
              <w:t>د</w:t>
            </w:r>
            <w:r w:rsidR="00341302" w:rsidRPr="00447B94">
              <w:rPr>
                <w:rStyle w:val="Hyperlink"/>
                <w:rFonts w:cs="B Titr"/>
                <w:b/>
                <w:bCs/>
                <w:noProof/>
                <w:rtl/>
              </w:rPr>
              <w:t xml:space="preserve"> اپل</w:t>
            </w:r>
            <w:r w:rsidR="00341302" w:rsidRPr="00447B94">
              <w:rPr>
                <w:rStyle w:val="Hyperlink"/>
                <w:rFonts w:cs="B Titr" w:hint="cs"/>
                <w:b/>
                <w:bCs/>
                <w:noProof/>
                <w:rtl/>
              </w:rPr>
              <w:t>ی</w:t>
            </w:r>
            <w:r w:rsidR="00341302" w:rsidRPr="00447B94">
              <w:rPr>
                <w:rStyle w:val="Hyperlink"/>
                <w:rFonts w:cs="B Titr" w:hint="eastAsia"/>
                <w:b/>
                <w:bCs/>
                <w:noProof/>
                <w:rtl/>
              </w:rPr>
              <w:t>ک</w:t>
            </w:r>
            <w:r w:rsidR="00341302" w:rsidRPr="00447B94">
              <w:rPr>
                <w:rStyle w:val="Hyperlink"/>
                <w:rFonts w:cs="B Titr" w:hint="cs"/>
                <w:b/>
                <w:bCs/>
                <w:noProof/>
                <w:rtl/>
              </w:rPr>
              <w:t>ی</w:t>
            </w:r>
            <w:r w:rsidR="00341302" w:rsidRPr="00447B94">
              <w:rPr>
                <w:rStyle w:val="Hyperlink"/>
                <w:rFonts w:cs="B Titr" w:hint="eastAsia"/>
                <w:b/>
                <w:bCs/>
                <w:noProof/>
                <w:rtl/>
              </w:rPr>
              <w:t>شن</w:t>
            </w:r>
            <w:r w:rsidR="00341302" w:rsidRPr="00447B94">
              <w:rPr>
                <w:rStyle w:val="Hyperlink"/>
                <w:rFonts w:cs="B Titr"/>
                <w:b/>
                <w:bCs/>
                <w:noProof/>
                <w:rtl/>
              </w:rPr>
              <w:t xml:space="preserve"> و ربات</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503356837 </w:instrText>
            </w:r>
            <w:r w:rsidR="00341302">
              <w:rPr>
                <w:noProof/>
                <w:webHidden/>
              </w:rPr>
              <w:instrText>\h</w:instrText>
            </w:r>
            <w:r>
              <w:rPr>
                <w:noProof/>
                <w:webHidden/>
                <w:rtl/>
              </w:rPr>
            </w:r>
            <w:r>
              <w:rPr>
                <w:noProof/>
                <w:webHidden/>
                <w:rtl/>
              </w:rPr>
              <w:fldChar w:fldCharType="separate"/>
            </w:r>
            <w:r w:rsidR="00341302">
              <w:rPr>
                <w:noProof/>
                <w:webHidden/>
                <w:rtl/>
              </w:rPr>
              <w:t>53</w:t>
            </w:r>
            <w:r>
              <w:rPr>
                <w:noProof/>
                <w:webHidden/>
                <w:rtl/>
              </w:rPr>
              <w:fldChar w:fldCharType="end"/>
            </w:r>
          </w:hyperlink>
        </w:p>
        <w:p w:rsidR="00341302" w:rsidRDefault="002C6974">
          <w:pPr>
            <w:pStyle w:val="TOC2"/>
            <w:rPr>
              <w:rFonts w:eastAsiaTheme="minorEastAsia"/>
              <w:noProof/>
              <w:rtl/>
            </w:rPr>
          </w:pPr>
          <w:hyperlink w:anchor="_Toc503356838" w:history="1">
            <w:r w:rsidR="00341302" w:rsidRPr="00447B94">
              <w:rPr>
                <w:rStyle w:val="Hyperlink"/>
                <w:rFonts w:cs="B Titr"/>
                <w:b/>
                <w:bCs/>
                <w:noProof/>
                <w:rtl/>
              </w:rPr>
              <w:t>6-9-بخش ششم:"هنرهاي گروهي ":</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503356838 </w:instrText>
            </w:r>
            <w:r w:rsidR="00341302">
              <w:rPr>
                <w:noProof/>
                <w:webHidden/>
              </w:rPr>
              <w:instrText>\h</w:instrText>
            </w:r>
            <w:r>
              <w:rPr>
                <w:noProof/>
                <w:webHidden/>
                <w:rtl/>
              </w:rPr>
            </w:r>
            <w:r>
              <w:rPr>
                <w:noProof/>
                <w:webHidden/>
                <w:rtl/>
              </w:rPr>
              <w:fldChar w:fldCharType="separate"/>
            </w:r>
            <w:r w:rsidR="00341302">
              <w:rPr>
                <w:noProof/>
                <w:webHidden/>
                <w:rtl/>
              </w:rPr>
              <w:t>55</w:t>
            </w:r>
            <w:r>
              <w:rPr>
                <w:noProof/>
                <w:webHidden/>
                <w:rtl/>
              </w:rPr>
              <w:fldChar w:fldCharType="end"/>
            </w:r>
          </w:hyperlink>
        </w:p>
        <w:p w:rsidR="00341302" w:rsidRDefault="002C6974">
          <w:pPr>
            <w:pStyle w:val="TOC2"/>
            <w:rPr>
              <w:rFonts w:eastAsiaTheme="minorEastAsia"/>
              <w:noProof/>
              <w:rtl/>
            </w:rPr>
          </w:pPr>
          <w:hyperlink w:anchor="_Toc503356839" w:history="1">
            <w:r w:rsidR="00341302" w:rsidRPr="00447B94">
              <w:rPr>
                <w:rStyle w:val="Hyperlink"/>
                <w:rFonts w:cs="B Titr"/>
                <w:b/>
                <w:bCs/>
                <w:noProof/>
                <w:rtl/>
              </w:rPr>
              <w:t>1-6-9- سرود</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503356839 </w:instrText>
            </w:r>
            <w:r w:rsidR="00341302">
              <w:rPr>
                <w:noProof/>
                <w:webHidden/>
              </w:rPr>
              <w:instrText>\h</w:instrText>
            </w:r>
            <w:r>
              <w:rPr>
                <w:noProof/>
                <w:webHidden/>
                <w:rtl/>
              </w:rPr>
            </w:r>
            <w:r>
              <w:rPr>
                <w:noProof/>
                <w:webHidden/>
                <w:rtl/>
              </w:rPr>
              <w:fldChar w:fldCharType="separate"/>
            </w:r>
            <w:r w:rsidR="00341302">
              <w:rPr>
                <w:noProof/>
                <w:webHidden/>
                <w:rtl/>
              </w:rPr>
              <w:t>56</w:t>
            </w:r>
            <w:r>
              <w:rPr>
                <w:noProof/>
                <w:webHidden/>
                <w:rtl/>
              </w:rPr>
              <w:fldChar w:fldCharType="end"/>
            </w:r>
          </w:hyperlink>
        </w:p>
        <w:p w:rsidR="00341302" w:rsidRDefault="002C6974">
          <w:pPr>
            <w:pStyle w:val="TOC2"/>
            <w:rPr>
              <w:rFonts w:eastAsiaTheme="minorEastAsia"/>
              <w:noProof/>
              <w:rtl/>
            </w:rPr>
          </w:pPr>
          <w:hyperlink w:anchor="_Toc503356840" w:history="1">
            <w:r w:rsidR="00341302" w:rsidRPr="00447B94">
              <w:rPr>
                <w:rStyle w:val="Hyperlink"/>
                <w:rFonts w:cs="B Titr"/>
                <w:b/>
                <w:bCs/>
                <w:noProof/>
                <w:rtl/>
              </w:rPr>
              <w:t>2-6-9-تئاتر صحنه‌ا</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503356840 </w:instrText>
            </w:r>
            <w:r w:rsidR="00341302">
              <w:rPr>
                <w:noProof/>
                <w:webHidden/>
              </w:rPr>
              <w:instrText>\h</w:instrText>
            </w:r>
            <w:r>
              <w:rPr>
                <w:noProof/>
                <w:webHidden/>
                <w:rtl/>
              </w:rPr>
            </w:r>
            <w:r>
              <w:rPr>
                <w:noProof/>
                <w:webHidden/>
                <w:rtl/>
              </w:rPr>
              <w:fldChar w:fldCharType="separate"/>
            </w:r>
            <w:r w:rsidR="00341302">
              <w:rPr>
                <w:noProof/>
                <w:webHidden/>
                <w:rtl/>
              </w:rPr>
              <w:t>57</w:t>
            </w:r>
            <w:r>
              <w:rPr>
                <w:noProof/>
                <w:webHidden/>
                <w:rtl/>
              </w:rPr>
              <w:fldChar w:fldCharType="end"/>
            </w:r>
          </w:hyperlink>
        </w:p>
        <w:p w:rsidR="00341302" w:rsidRDefault="002C6974">
          <w:pPr>
            <w:pStyle w:val="TOC2"/>
            <w:rPr>
              <w:rFonts w:eastAsiaTheme="minorEastAsia"/>
              <w:noProof/>
              <w:rtl/>
            </w:rPr>
          </w:pPr>
          <w:hyperlink w:anchor="_Toc503356841" w:history="1">
            <w:r w:rsidR="00341302" w:rsidRPr="00447B94">
              <w:rPr>
                <w:rStyle w:val="Hyperlink"/>
                <w:rFonts w:cs="B Titr"/>
                <w:b/>
                <w:bCs/>
                <w:noProof/>
                <w:rtl/>
              </w:rPr>
              <w:t>3-6-9-تئاترعروسک</w:t>
            </w:r>
            <w:r w:rsidR="00341302" w:rsidRPr="00447B94">
              <w:rPr>
                <w:rStyle w:val="Hyperlink"/>
                <w:rFonts w:cs="B Titr" w:hint="cs"/>
                <w:b/>
                <w:bCs/>
                <w:noProof/>
                <w:rtl/>
              </w:rPr>
              <w:t>ی</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503356841 </w:instrText>
            </w:r>
            <w:r w:rsidR="00341302">
              <w:rPr>
                <w:noProof/>
                <w:webHidden/>
              </w:rPr>
              <w:instrText>\h</w:instrText>
            </w:r>
            <w:r>
              <w:rPr>
                <w:noProof/>
                <w:webHidden/>
                <w:rtl/>
              </w:rPr>
            </w:r>
            <w:r>
              <w:rPr>
                <w:noProof/>
                <w:webHidden/>
                <w:rtl/>
              </w:rPr>
              <w:fldChar w:fldCharType="separate"/>
            </w:r>
            <w:r w:rsidR="00341302">
              <w:rPr>
                <w:noProof/>
                <w:webHidden/>
                <w:rtl/>
              </w:rPr>
              <w:t>58</w:t>
            </w:r>
            <w:r>
              <w:rPr>
                <w:noProof/>
                <w:webHidden/>
                <w:rtl/>
              </w:rPr>
              <w:fldChar w:fldCharType="end"/>
            </w:r>
          </w:hyperlink>
        </w:p>
        <w:p w:rsidR="00341302" w:rsidRDefault="002C6974">
          <w:pPr>
            <w:pStyle w:val="TOC2"/>
            <w:rPr>
              <w:rFonts w:eastAsiaTheme="minorEastAsia"/>
              <w:noProof/>
              <w:rtl/>
            </w:rPr>
          </w:pPr>
          <w:hyperlink w:anchor="_Toc503356842" w:history="1">
            <w:r w:rsidR="00341302" w:rsidRPr="00447B94">
              <w:rPr>
                <w:rStyle w:val="Hyperlink"/>
                <w:rFonts w:cs="B Titr"/>
                <w:b/>
                <w:bCs/>
                <w:noProof/>
                <w:rtl/>
              </w:rPr>
              <w:t>4-6-9- رشته تواشيح (برادران و خواهران)</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503356842 </w:instrText>
            </w:r>
            <w:r w:rsidR="00341302">
              <w:rPr>
                <w:noProof/>
                <w:webHidden/>
              </w:rPr>
              <w:instrText>\h</w:instrText>
            </w:r>
            <w:r>
              <w:rPr>
                <w:noProof/>
                <w:webHidden/>
                <w:rtl/>
              </w:rPr>
            </w:r>
            <w:r>
              <w:rPr>
                <w:noProof/>
                <w:webHidden/>
                <w:rtl/>
              </w:rPr>
              <w:fldChar w:fldCharType="separate"/>
            </w:r>
            <w:r w:rsidR="00341302">
              <w:rPr>
                <w:noProof/>
                <w:webHidden/>
                <w:rtl/>
              </w:rPr>
              <w:t>59</w:t>
            </w:r>
            <w:r>
              <w:rPr>
                <w:noProof/>
                <w:webHidden/>
                <w:rtl/>
              </w:rPr>
              <w:fldChar w:fldCharType="end"/>
            </w:r>
          </w:hyperlink>
        </w:p>
        <w:p w:rsidR="00341302" w:rsidRDefault="002C6974">
          <w:pPr>
            <w:pStyle w:val="TOC2"/>
            <w:rPr>
              <w:rFonts w:eastAsiaTheme="minorEastAsia"/>
              <w:noProof/>
              <w:rtl/>
            </w:rPr>
          </w:pPr>
          <w:hyperlink w:anchor="_Toc503356843" w:history="1">
            <w:r w:rsidR="00341302" w:rsidRPr="00447B94">
              <w:rPr>
                <w:rStyle w:val="Hyperlink"/>
                <w:rFonts w:cs="B Titr"/>
                <w:b/>
                <w:bCs/>
                <w:noProof/>
                <w:rtl/>
              </w:rPr>
              <w:t>7-9-بخش هفتم:" "فعاليت اجتماعي " شامل4 رشته:</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503356843 </w:instrText>
            </w:r>
            <w:r w:rsidR="00341302">
              <w:rPr>
                <w:noProof/>
                <w:webHidden/>
              </w:rPr>
              <w:instrText>\h</w:instrText>
            </w:r>
            <w:r>
              <w:rPr>
                <w:noProof/>
                <w:webHidden/>
                <w:rtl/>
              </w:rPr>
            </w:r>
            <w:r>
              <w:rPr>
                <w:noProof/>
                <w:webHidden/>
                <w:rtl/>
              </w:rPr>
              <w:fldChar w:fldCharType="separate"/>
            </w:r>
            <w:r w:rsidR="00341302">
              <w:rPr>
                <w:noProof/>
                <w:webHidden/>
                <w:rtl/>
              </w:rPr>
              <w:t>61</w:t>
            </w:r>
            <w:r>
              <w:rPr>
                <w:noProof/>
                <w:webHidden/>
                <w:rtl/>
              </w:rPr>
              <w:fldChar w:fldCharType="end"/>
            </w:r>
          </w:hyperlink>
        </w:p>
        <w:p w:rsidR="00341302" w:rsidRDefault="002C6974">
          <w:pPr>
            <w:pStyle w:val="TOC2"/>
            <w:rPr>
              <w:rFonts w:eastAsiaTheme="minorEastAsia"/>
              <w:noProof/>
              <w:rtl/>
            </w:rPr>
          </w:pPr>
          <w:hyperlink w:anchor="_Toc503356844" w:history="1">
            <w:r w:rsidR="00341302" w:rsidRPr="00447B94">
              <w:rPr>
                <w:rStyle w:val="Hyperlink"/>
                <w:rFonts w:cs="B Titr"/>
                <w:b/>
                <w:bCs/>
                <w:noProof/>
                <w:rtl/>
              </w:rPr>
              <w:t>1-7-9-انجمن‌ها</w:t>
            </w:r>
            <w:r w:rsidR="00341302" w:rsidRPr="00447B94">
              <w:rPr>
                <w:rStyle w:val="Hyperlink"/>
                <w:rFonts w:cs="B Titr" w:hint="cs"/>
                <w:b/>
                <w:bCs/>
                <w:noProof/>
                <w:rtl/>
              </w:rPr>
              <w:t>ی</w:t>
            </w:r>
            <w:r w:rsidR="00341302" w:rsidRPr="00447B94">
              <w:rPr>
                <w:rStyle w:val="Hyperlink"/>
                <w:rFonts w:cs="B Titr"/>
                <w:b/>
                <w:bCs/>
                <w:noProof/>
                <w:rtl/>
              </w:rPr>
              <w:t xml:space="preserve"> برتر</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503356844 </w:instrText>
            </w:r>
            <w:r w:rsidR="00341302">
              <w:rPr>
                <w:noProof/>
                <w:webHidden/>
              </w:rPr>
              <w:instrText>\h</w:instrText>
            </w:r>
            <w:r>
              <w:rPr>
                <w:noProof/>
                <w:webHidden/>
                <w:rtl/>
              </w:rPr>
            </w:r>
            <w:r>
              <w:rPr>
                <w:noProof/>
                <w:webHidden/>
                <w:rtl/>
              </w:rPr>
              <w:fldChar w:fldCharType="separate"/>
            </w:r>
            <w:r w:rsidR="00341302">
              <w:rPr>
                <w:noProof/>
                <w:webHidden/>
                <w:rtl/>
              </w:rPr>
              <w:t>61</w:t>
            </w:r>
            <w:r>
              <w:rPr>
                <w:noProof/>
                <w:webHidden/>
                <w:rtl/>
              </w:rPr>
              <w:fldChar w:fldCharType="end"/>
            </w:r>
          </w:hyperlink>
        </w:p>
        <w:p w:rsidR="00341302" w:rsidRDefault="002C6974">
          <w:pPr>
            <w:pStyle w:val="TOC2"/>
            <w:rPr>
              <w:rFonts w:eastAsiaTheme="minorEastAsia"/>
              <w:noProof/>
              <w:rtl/>
            </w:rPr>
          </w:pPr>
          <w:hyperlink w:anchor="_Toc503356845" w:history="1">
            <w:r w:rsidR="00341302" w:rsidRPr="00447B94">
              <w:rPr>
                <w:rStyle w:val="Hyperlink"/>
                <w:rFonts w:cs="B Titr"/>
                <w:b/>
                <w:bCs/>
                <w:noProof/>
                <w:rtl/>
              </w:rPr>
              <w:t>2-7-9-کانون‌ها</w:t>
            </w:r>
            <w:r w:rsidR="00341302" w:rsidRPr="00447B94">
              <w:rPr>
                <w:rStyle w:val="Hyperlink"/>
                <w:rFonts w:cs="B Titr" w:hint="cs"/>
                <w:b/>
                <w:bCs/>
                <w:noProof/>
                <w:rtl/>
              </w:rPr>
              <w:t>ی</w:t>
            </w:r>
            <w:r w:rsidR="00341302" w:rsidRPr="00447B94">
              <w:rPr>
                <w:rStyle w:val="Hyperlink"/>
                <w:rFonts w:cs="B Titr"/>
                <w:b/>
                <w:bCs/>
                <w:noProof/>
                <w:rtl/>
              </w:rPr>
              <w:t xml:space="preserve"> برتر</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503356845 </w:instrText>
            </w:r>
            <w:r w:rsidR="00341302">
              <w:rPr>
                <w:noProof/>
                <w:webHidden/>
              </w:rPr>
              <w:instrText>\h</w:instrText>
            </w:r>
            <w:r>
              <w:rPr>
                <w:noProof/>
                <w:webHidden/>
                <w:rtl/>
              </w:rPr>
            </w:r>
            <w:r>
              <w:rPr>
                <w:noProof/>
                <w:webHidden/>
                <w:rtl/>
              </w:rPr>
              <w:fldChar w:fldCharType="separate"/>
            </w:r>
            <w:r w:rsidR="00341302">
              <w:rPr>
                <w:noProof/>
                <w:webHidden/>
                <w:rtl/>
              </w:rPr>
              <w:t>63</w:t>
            </w:r>
            <w:r>
              <w:rPr>
                <w:noProof/>
                <w:webHidden/>
                <w:rtl/>
              </w:rPr>
              <w:fldChar w:fldCharType="end"/>
            </w:r>
          </w:hyperlink>
        </w:p>
        <w:p w:rsidR="00341302" w:rsidRDefault="002C6974">
          <w:pPr>
            <w:pStyle w:val="TOC2"/>
            <w:rPr>
              <w:rFonts w:eastAsiaTheme="minorEastAsia"/>
              <w:noProof/>
              <w:rtl/>
            </w:rPr>
          </w:pPr>
          <w:hyperlink w:anchor="_Toc503356846" w:history="1">
            <w:r w:rsidR="00341302" w:rsidRPr="00447B94">
              <w:rPr>
                <w:rStyle w:val="Hyperlink"/>
                <w:rFonts w:cs="B Titr"/>
                <w:b/>
                <w:bCs/>
                <w:noProof/>
                <w:rtl/>
              </w:rPr>
              <w:t>3-7-9-نشريات برتر (الکترون</w:t>
            </w:r>
            <w:r w:rsidR="00341302" w:rsidRPr="00447B94">
              <w:rPr>
                <w:rStyle w:val="Hyperlink"/>
                <w:rFonts w:cs="B Titr" w:hint="cs"/>
                <w:b/>
                <w:bCs/>
                <w:noProof/>
                <w:rtl/>
              </w:rPr>
              <w:t>ی</w:t>
            </w:r>
            <w:r w:rsidR="00341302" w:rsidRPr="00447B94">
              <w:rPr>
                <w:rStyle w:val="Hyperlink"/>
                <w:rFonts w:cs="B Titr" w:hint="eastAsia"/>
                <w:b/>
                <w:bCs/>
                <w:noProof/>
                <w:rtl/>
              </w:rPr>
              <w:t>ک</w:t>
            </w:r>
            <w:r w:rsidR="00341302" w:rsidRPr="00447B94">
              <w:rPr>
                <w:rStyle w:val="Hyperlink"/>
                <w:rFonts w:cs="B Titr" w:hint="cs"/>
                <w:b/>
                <w:bCs/>
                <w:noProof/>
                <w:rtl/>
              </w:rPr>
              <w:t>ی</w:t>
            </w:r>
            <w:r w:rsidR="00341302" w:rsidRPr="00447B94">
              <w:rPr>
                <w:rStyle w:val="Hyperlink"/>
                <w:rFonts w:cs="B Titr"/>
                <w:b/>
                <w:bCs/>
                <w:noProof/>
                <w:rtl/>
              </w:rPr>
              <w:t>- مکتوب)</w:t>
            </w:r>
            <w:r w:rsidR="00341302">
              <w:rPr>
                <w:noProof/>
                <w:webHidden/>
                <w:rtl/>
              </w:rPr>
              <w:tab/>
            </w:r>
            <w:r>
              <w:rPr>
                <w:noProof/>
                <w:webHidden/>
                <w:rtl/>
              </w:rPr>
              <w:fldChar w:fldCharType="begin"/>
            </w:r>
            <w:r w:rsidR="00341302">
              <w:rPr>
                <w:noProof/>
                <w:webHidden/>
              </w:rPr>
              <w:instrText>PAGEREF</w:instrText>
            </w:r>
            <w:r w:rsidR="00341302">
              <w:rPr>
                <w:noProof/>
                <w:webHidden/>
                <w:rtl/>
              </w:rPr>
              <w:instrText xml:space="preserve"> _</w:instrText>
            </w:r>
            <w:r w:rsidR="00341302">
              <w:rPr>
                <w:noProof/>
                <w:webHidden/>
              </w:rPr>
              <w:instrText>Toc</w:instrText>
            </w:r>
            <w:r w:rsidR="00341302">
              <w:rPr>
                <w:noProof/>
                <w:webHidden/>
                <w:rtl/>
              </w:rPr>
              <w:instrText xml:space="preserve">503356846 </w:instrText>
            </w:r>
            <w:r w:rsidR="00341302">
              <w:rPr>
                <w:noProof/>
                <w:webHidden/>
              </w:rPr>
              <w:instrText>\h</w:instrText>
            </w:r>
            <w:r>
              <w:rPr>
                <w:noProof/>
                <w:webHidden/>
                <w:rtl/>
              </w:rPr>
            </w:r>
            <w:r>
              <w:rPr>
                <w:noProof/>
                <w:webHidden/>
                <w:rtl/>
              </w:rPr>
              <w:fldChar w:fldCharType="separate"/>
            </w:r>
            <w:r w:rsidR="00341302">
              <w:rPr>
                <w:noProof/>
                <w:webHidden/>
                <w:rtl/>
              </w:rPr>
              <w:t>65</w:t>
            </w:r>
            <w:r>
              <w:rPr>
                <w:noProof/>
                <w:webHidden/>
                <w:rtl/>
              </w:rPr>
              <w:fldChar w:fldCharType="end"/>
            </w:r>
          </w:hyperlink>
        </w:p>
        <w:p w:rsidR="00E80388" w:rsidRDefault="002C6974" w:rsidP="00E365B5">
          <w:pPr>
            <w:tabs>
              <w:tab w:val="right" w:pos="9140"/>
            </w:tabs>
            <w:bidi/>
            <w:spacing w:line="240" w:lineRule="auto"/>
            <w:ind w:left="230"/>
            <w:jc w:val="both"/>
          </w:pPr>
          <w:r>
            <w:rPr>
              <w:b/>
              <w:bCs/>
              <w:noProof/>
            </w:rPr>
            <w:fldChar w:fldCharType="end"/>
          </w:r>
          <w:r w:rsidR="00034218" w:rsidRPr="00E24AEC">
            <w:rPr>
              <w:rStyle w:val="Hyperlink"/>
              <w:rFonts w:cs="B Titr"/>
              <w:b/>
              <w:bCs/>
              <w:noProof/>
              <w:color w:val="000000" w:themeColor="text1"/>
              <w:u w:val="none"/>
            </w:rPr>
            <w:t>9</w:t>
          </w:r>
          <w:r w:rsidR="00034218" w:rsidRPr="00E24AEC">
            <w:rPr>
              <w:rStyle w:val="Hyperlink"/>
              <w:rFonts w:cs="B Titr" w:hint="cs"/>
              <w:b/>
              <w:bCs/>
              <w:noProof/>
              <w:color w:val="000000" w:themeColor="text1"/>
              <w:u w:val="none"/>
            </w:rPr>
            <w:t>-7</w:t>
          </w:r>
          <w:r w:rsidR="00034218" w:rsidRPr="00E24AEC">
            <w:rPr>
              <w:rStyle w:val="Hyperlink"/>
              <w:rFonts w:cs="B Titr"/>
              <w:b/>
              <w:bCs/>
              <w:noProof/>
              <w:color w:val="000000" w:themeColor="text1"/>
              <w:u w:val="none"/>
            </w:rPr>
            <w:t>-4</w:t>
          </w:r>
          <w:r w:rsidR="00034218" w:rsidRPr="00E24AEC">
            <w:rPr>
              <w:rStyle w:val="Hyperlink"/>
              <w:rFonts w:cs="B Titr"/>
              <w:b/>
              <w:bCs/>
              <w:noProof/>
              <w:color w:val="000000" w:themeColor="text1"/>
              <w:u w:val="none"/>
              <w:rtl/>
            </w:rPr>
            <w:t>-</w:t>
          </w:r>
          <w:r w:rsidR="00034218">
            <w:rPr>
              <w:rStyle w:val="Hyperlink"/>
              <w:rFonts w:cs="B Titr" w:hint="cs"/>
              <w:b/>
              <w:bCs/>
              <w:noProof/>
              <w:color w:val="000000" w:themeColor="text1"/>
              <w:sz w:val="20"/>
              <w:szCs w:val="20"/>
              <w:u w:val="none"/>
              <w:rtl/>
              <w:lang w:bidi="fa-IR"/>
            </w:rPr>
            <w:t>هیات مذهبی</w:t>
          </w:r>
          <w:r w:rsidR="00E365B5" w:rsidRPr="00E365B5">
            <w:rPr>
              <w:rFonts w:hint="cs"/>
              <w:rtl/>
            </w:rPr>
            <w:t>59</w:t>
          </w:r>
        </w:p>
      </w:sdtContent>
    </w:sdt>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Default="00955204" w:rsidP="009F2AF6">
      <w:pPr>
        <w:tabs>
          <w:tab w:val="left" w:pos="720"/>
          <w:tab w:val="left" w:pos="1440"/>
          <w:tab w:val="left" w:pos="2490"/>
        </w:tabs>
        <w:spacing w:after="160" w:line="259" w:lineRule="auto"/>
        <w:jc w:val="center"/>
        <w:rPr>
          <w:rFonts w:ascii="2  Zar,Bold" w:hAnsi="Calibri" w:cs="B Titr"/>
          <w:b/>
          <w:bCs/>
          <w:sz w:val="24"/>
          <w:rtl/>
          <w:lang w:bidi="fa-IR"/>
        </w:rPr>
      </w:pPr>
    </w:p>
    <w:p w:rsidR="00955204" w:rsidRPr="009F2AF6" w:rsidRDefault="00955204" w:rsidP="009F2AF6">
      <w:pPr>
        <w:tabs>
          <w:tab w:val="left" w:pos="720"/>
          <w:tab w:val="left" w:pos="1440"/>
          <w:tab w:val="left" w:pos="2490"/>
        </w:tabs>
        <w:spacing w:after="160" w:line="259" w:lineRule="auto"/>
        <w:jc w:val="center"/>
        <w:rPr>
          <w:rFonts w:ascii="2  Zar,Bold" w:hAnsi="Calibri" w:cs="B Titr"/>
          <w:b/>
          <w:bCs/>
          <w:szCs w:val="20"/>
          <w:lang w:bidi="fa-IR"/>
        </w:rPr>
      </w:pPr>
    </w:p>
    <w:p w:rsidR="00955204" w:rsidRDefault="00955204" w:rsidP="00093A40">
      <w:pPr>
        <w:bidi/>
        <w:jc w:val="center"/>
        <w:rPr>
          <w:rFonts w:ascii="2  Zar,Bold" w:hAnsi="Calibri" w:cs="B Titr"/>
          <w:b/>
          <w:bCs/>
          <w:color w:val="0070C0"/>
          <w:szCs w:val="20"/>
          <w:rtl/>
          <w:lang w:bidi="fa-IR"/>
        </w:rPr>
      </w:pPr>
    </w:p>
    <w:p w:rsidR="00955204" w:rsidRDefault="00955204" w:rsidP="00955204">
      <w:pPr>
        <w:tabs>
          <w:tab w:val="left" w:pos="720"/>
          <w:tab w:val="left" w:pos="1440"/>
          <w:tab w:val="left" w:pos="2490"/>
        </w:tabs>
        <w:spacing w:after="160" w:line="259" w:lineRule="auto"/>
        <w:jc w:val="center"/>
        <w:rPr>
          <w:rFonts w:ascii="2  Zar,Bold" w:hAnsi="Calibri" w:cs="B Titr"/>
          <w:b/>
          <w:bCs/>
          <w:sz w:val="24"/>
          <w:rtl/>
          <w:lang w:bidi="fa-IR"/>
        </w:rPr>
      </w:pPr>
      <w:r w:rsidRPr="009F2AF6">
        <w:rPr>
          <w:rFonts w:ascii="2  Zar,Bold" w:hAnsi="Calibri" w:cs="B Titr" w:hint="cs"/>
          <w:b/>
          <w:bCs/>
          <w:sz w:val="24"/>
          <w:rtl/>
          <w:lang w:bidi="fa-IR"/>
        </w:rPr>
        <w:t>باسمه‌تعالی</w:t>
      </w:r>
    </w:p>
    <w:p w:rsidR="00955204" w:rsidRDefault="00955204" w:rsidP="00955204">
      <w:pPr>
        <w:bidi/>
        <w:jc w:val="center"/>
        <w:rPr>
          <w:rFonts w:ascii="2  Zar,Bold" w:hAnsi="Calibri" w:cs="B Titr"/>
          <w:b/>
          <w:bCs/>
          <w:color w:val="0070C0"/>
          <w:szCs w:val="20"/>
          <w:rtl/>
          <w:lang w:bidi="fa-IR"/>
        </w:rPr>
      </w:pPr>
    </w:p>
    <w:p w:rsidR="00E914F2" w:rsidRPr="00FB11E4" w:rsidRDefault="009F2AF6" w:rsidP="00955204">
      <w:pPr>
        <w:bidi/>
        <w:jc w:val="center"/>
        <w:rPr>
          <w:rFonts w:ascii="2  Zar,Bold" w:hAnsi="Calibri" w:cs="B Titr"/>
          <w:b/>
          <w:bCs/>
          <w:color w:val="0070C0"/>
          <w:szCs w:val="20"/>
          <w:rtl/>
          <w:lang w:bidi="fa-IR"/>
        </w:rPr>
      </w:pPr>
      <w:r w:rsidRPr="00FB11E4">
        <w:rPr>
          <w:rFonts w:ascii="2  Zar,Bold" w:hAnsi="Calibri" w:cs="B Titr" w:hint="cs"/>
          <w:b/>
          <w:bCs/>
          <w:color w:val="0070C0"/>
          <w:szCs w:val="20"/>
          <w:rtl/>
          <w:lang w:bidi="fa-IR"/>
        </w:rPr>
        <w:t>دستورالعمل</w:t>
      </w:r>
      <w:r w:rsidR="001F4E58" w:rsidRPr="00FB11E4">
        <w:rPr>
          <w:rFonts w:ascii="2  Zar,Bold" w:hAnsi="Calibri" w:cs="B Titr" w:hint="cs"/>
          <w:b/>
          <w:bCs/>
          <w:color w:val="0070C0"/>
          <w:szCs w:val="20"/>
          <w:rtl/>
          <w:lang w:bidi="fa-IR"/>
        </w:rPr>
        <w:t xml:space="preserve"> جامع </w:t>
      </w:r>
      <w:r w:rsidR="00082103" w:rsidRPr="00FB11E4">
        <w:rPr>
          <w:rFonts w:ascii="2  Zar,Bold" w:hAnsi="Calibri" w:cs="B Titr" w:hint="cs"/>
          <w:b/>
          <w:bCs/>
          <w:color w:val="0070C0"/>
          <w:szCs w:val="20"/>
          <w:rtl/>
          <w:lang w:bidi="fa-IR"/>
        </w:rPr>
        <w:t xml:space="preserve">برگزاری </w:t>
      </w:r>
      <w:r w:rsidR="001F0EED" w:rsidRPr="00FB11E4">
        <w:rPr>
          <w:rFonts w:ascii="2  Zar,Bold" w:hAnsi="Calibri" w:cs="B Titr" w:hint="cs"/>
          <w:b/>
          <w:bCs/>
          <w:color w:val="0070C0"/>
          <w:szCs w:val="20"/>
          <w:rtl/>
          <w:lang w:bidi="fa-IR"/>
        </w:rPr>
        <w:t>بیست‌و</w:t>
      </w:r>
      <w:r w:rsidR="00093A40">
        <w:rPr>
          <w:rFonts w:ascii="2  Zar,Bold" w:hAnsi="Calibri" w:cs="B Titr" w:hint="cs"/>
          <w:b/>
          <w:bCs/>
          <w:color w:val="0070C0"/>
          <w:szCs w:val="20"/>
          <w:rtl/>
          <w:lang w:bidi="fa-IR"/>
        </w:rPr>
        <w:t>هشتمین</w:t>
      </w:r>
      <w:r w:rsidR="009F1F7F" w:rsidRPr="00FB11E4">
        <w:rPr>
          <w:rFonts w:ascii="2  Zar,Bold" w:hAnsi="Calibri" w:cs="B Titr" w:hint="cs"/>
          <w:b/>
          <w:bCs/>
          <w:color w:val="0070C0"/>
          <w:szCs w:val="20"/>
          <w:rtl/>
          <w:lang w:bidi="fa-IR"/>
        </w:rPr>
        <w:t>جشنوارهفرهنگی</w:t>
      </w:r>
      <w:r w:rsidR="00093ABF" w:rsidRPr="00FB11E4">
        <w:rPr>
          <w:rFonts w:ascii="2  Zar,Bold" w:hAnsi="Calibri" w:cs="B Titr" w:hint="cs"/>
          <w:b/>
          <w:bCs/>
          <w:color w:val="0070C0"/>
          <w:szCs w:val="20"/>
          <w:rtl/>
          <w:lang w:bidi="fa-IR"/>
        </w:rPr>
        <w:t>دانشجو معلمان دانشگاه فرهنگیان</w:t>
      </w:r>
      <w:r w:rsidR="009F1F7F" w:rsidRPr="00FB11E4">
        <w:rPr>
          <w:rFonts w:ascii="2  Zar,Bold" w:hAnsi="Calibri" w:cs="B Titr" w:hint="cs"/>
          <w:b/>
          <w:bCs/>
          <w:color w:val="0070C0"/>
          <w:szCs w:val="20"/>
          <w:rtl/>
          <w:lang w:bidi="fa-IR"/>
        </w:rPr>
        <w:t>سال تحصیلی 9</w:t>
      </w:r>
      <w:r w:rsidR="00A02BA4">
        <w:rPr>
          <w:rFonts w:ascii="2  Zar,Bold" w:hAnsi="Calibri" w:cs="B Titr" w:hint="cs"/>
          <w:b/>
          <w:bCs/>
          <w:color w:val="0070C0"/>
          <w:szCs w:val="20"/>
          <w:rtl/>
          <w:lang w:bidi="fa-IR"/>
        </w:rPr>
        <w:t>7</w:t>
      </w:r>
      <w:r w:rsidR="009F1F7F" w:rsidRPr="00FB11E4">
        <w:rPr>
          <w:rFonts w:ascii="2  Zar,Bold" w:hAnsi="Calibri" w:cs="B Titr" w:hint="cs"/>
          <w:b/>
          <w:bCs/>
          <w:color w:val="0070C0"/>
          <w:szCs w:val="20"/>
          <w:rtl/>
          <w:lang w:bidi="fa-IR"/>
        </w:rPr>
        <w:t>-139</w:t>
      </w:r>
      <w:r w:rsidR="00A02BA4">
        <w:rPr>
          <w:rFonts w:ascii="2  Zar,Bold" w:hAnsi="Calibri" w:cs="B Titr" w:hint="cs"/>
          <w:b/>
          <w:bCs/>
          <w:color w:val="0070C0"/>
          <w:szCs w:val="20"/>
          <w:rtl/>
          <w:lang w:bidi="fa-IR"/>
        </w:rPr>
        <w:t>6</w:t>
      </w:r>
    </w:p>
    <w:p w:rsidR="005F5432" w:rsidRPr="00DB1E88" w:rsidRDefault="005F5432" w:rsidP="00187410">
      <w:pPr>
        <w:pStyle w:val="Heading1"/>
        <w:ind w:hanging="810"/>
        <w:rPr>
          <w:rFonts w:ascii="B Nazanin" w:cs="B Titr"/>
          <w:sz w:val="22"/>
          <w:szCs w:val="22"/>
          <w:lang w:bidi="ar-SA"/>
        </w:rPr>
      </w:pPr>
      <w:bookmarkStart w:id="1" w:name="_Toc434847489"/>
      <w:bookmarkStart w:id="2" w:name="_Toc436123593"/>
      <w:bookmarkStart w:id="3" w:name="_Toc503356768"/>
      <w:r w:rsidRPr="00DB1E88">
        <w:rPr>
          <w:rFonts w:ascii="B Nazanin" w:cs="B Titr"/>
          <w:sz w:val="22"/>
          <w:szCs w:val="22"/>
          <w:rtl/>
          <w:lang w:bidi="ar-SA"/>
        </w:rPr>
        <w:t>پیشگفتار</w:t>
      </w:r>
      <w:bookmarkEnd w:id="0"/>
      <w:bookmarkEnd w:id="1"/>
      <w:bookmarkEnd w:id="2"/>
      <w:bookmarkEnd w:id="3"/>
    </w:p>
    <w:p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دانشگاهفرهنگیان</w:t>
      </w:r>
      <w:r w:rsidR="00437B2C">
        <w:rPr>
          <w:rFonts w:ascii="B Nazanin" w:hAnsi="Calibri" w:cs="B Nazanin" w:hint="cs"/>
          <w:sz w:val="32"/>
          <w:szCs w:val="32"/>
          <w:rtl/>
        </w:rPr>
        <w:t>به‌منزله</w:t>
      </w:r>
      <w:r w:rsidR="00CC0007">
        <w:rPr>
          <w:rFonts w:ascii="B Nazanin" w:hAnsi="Calibri" w:cs="B Nazanin" w:hint="cs"/>
          <w:sz w:val="32"/>
          <w:szCs w:val="32"/>
          <w:rtl/>
        </w:rPr>
        <w:t>مهم‌ترین</w:t>
      </w:r>
      <w:r w:rsidRPr="00AC0BDD">
        <w:rPr>
          <w:rFonts w:ascii="B Nazanin" w:hAnsi="Calibri" w:cs="B Nazanin" w:hint="cs"/>
          <w:sz w:val="32"/>
          <w:szCs w:val="32"/>
          <w:rtl/>
        </w:rPr>
        <w:t>نهادتخصصی</w:t>
      </w:r>
      <w:r w:rsidR="008749EA">
        <w:rPr>
          <w:rFonts w:ascii="B Nazanin" w:hAnsi="Calibri" w:cs="B Nazanin" w:hint="cs"/>
          <w:sz w:val="32"/>
          <w:szCs w:val="32"/>
          <w:rtl/>
        </w:rPr>
        <w:t>تربیت‌معلم</w:t>
      </w:r>
      <w:r w:rsidRPr="00AC0BDD">
        <w:rPr>
          <w:rFonts w:ascii="B Nazanin" w:hAnsi="Calibri" w:cs="B Nazanin" w:hint="cs"/>
          <w:sz w:val="32"/>
          <w:szCs w:val="32"/>
          <w:rtl/>
        </w:rPr>
        <w:t>درکشورمسئولیت</w:t>
      </w:r>
      <w:r w:rsidR="008749EA">
        <w:rPr>
          <w:rFonts w:ascii="B Nazanin" w:hAnsi="Calibri" w:cs="B Nazanin" w:hint="cs"/>
          <w:sz w:val="32"/>
          <w:szCs w:val="32"/>
          <w:rtl/>
        </w:rPr>
        <w:t>تربیت‌معلم</w:t>
      </w:r>
      <w:r w:rsidRPr="00AC0BDD">
        <w:rPr>
          <w:rFonts w:ascii="B Nazanin" w:hAnsi="Calibri" w:cs="B Nazanin" w:hint="cs"/>
          <w:sz w:val="32"/>
          <w:szCs w:val="32"/>
          <w:rtl/>
        </w:rPr>
        <w:t>انطرازجمهوریاسلامیایرانبراساسنظاممعیاراسلامیراعهده‌داراست</w:t>
      </w:r>
      <w:r w:rsidRPr="00AC0BDD">
        <w:rPr>
          <w:rFonts w:ascii="B Nazanin" w:hAnsi="Calibri" w:cs="B Nazanin" w:hint="cs"/>
          <w:sz w:val="32"/>
          <w:szCs w:val="32"/>
        </w:rPr>
        <w:t>.</w:t>
      </w:r>
    </w:p>
    <w:p w:rsidR="00E70EC7" w:rsidRPr="00AC0BDD" w:rsidRDefault="005F5432" w:rsidP="00C955D2">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لذابایستیهمهبرنامه‌هایآموزشی،پژوهشیوفرهنگیودانشجوییایندانشگاهدرراستایزمینه‌سازیبرایکسبشایستگی‌هایعامواختصاصیمعلمیتوسطدانشجومعلمانسامانیابد</w:t>
      </w:r>
      <w:r w:rsidR="00E70EC7" w:rsidRPr="00AC0BDD">
        <w:rPr>
          <w:rFonts w:ascii="B Nazanin" w:hAnsi="Calibri" w:cs="B Nazanin" w:hint="cs"/>
          <w:sz w:val="32"/>
          <w:szCs w:val="32"/>
        </w:rPr>
        <w:t>.</w:t>
      </w:r>
      <w:r w:rsidR="00E855F7">
        <w:rPr>
          <w:rFonts w:ascii="B Nazanin" w:hAnsi="Calibri" w:cs="B Nazanin" w:hint="cs"/>
          <w:sz w:val="32"/>
          <w:szCs w:val="32"/>
          <w:rtl/>
        </w:rPr>
        <w:t>بدیهی</w:t>
      </w:r>
      <w:r w:rsidRPr="00AC0BDD">
        <w:rPr>
          <w:rFonts w:ascii="B Nazanin" w:hAnsi="Calibri" w:cs="B Nazanin" w:hint="cs"/>
          <w:sz w:val="32"/>
          <w:szCs w:val="32"/>
          <w:rtl/>
        </w:rPr>
        <w:t>استدراینمیاننقش</w:t>
      </w:r>
      <w:r w:rsidR="000F371B">
        <w:rPr>
          <w:rFonts w:ascii="B Nazanin" w:hAnsi="Calibri" w:cs="B Nazanin" w:hint="cs"/>
          <w:sz w:val="32"/>
          <w:szCs w:val="32"/>
          <w:rtl/>
        </w:rPr>
        <w:t>فعالیت‌های</w:t>
      </w:r>
      <w:r w:rsidRPr="00AC0BDD">
        <w:rPr>
          <w:rFonts w:ascii="B Nazanin" w:hAnsi="Calibri" w:cs="B Nazanin" w:hint="cs"/>
          <w:sz w:val="32"/>
          <w:szCs w:val="32"/>
          <w:rtl/>
        </w:rPr>
        <w:t>فرهنگیواجتماعیبهلحاظماهیتاختیاریوانتخابی</w:t>
      </w:r>
      <w:r w:rsidR="00492097">
        <w:rPr>
          <w:rFonts w:ascii="Cambria" w:hAnsi="Cambria" w:cs="B Nazanin" w:hint="cs"/>
          <w:sz w:val="32"/>
          <w:szCs w:val="32"/>
          <w:rtl/>
          <w:lang w:bidi="fa-IR"/>
        </w:rPr>
        <w:t xml:space="preserve">آن </w:t>
      </w:r>
      <w:r w:rsidR="0017687E">
        <w:rPr>
          <w:rFonts w:ascii="Cambria" w:hAnsi="Cambria" w:cs="B Nazanin" w:hint="cs"/>
          <w:sz w:val="32"/>
          <w:szCs w:val="32"/>
          <w:rtl/>
          <w:lang w:bidi="fa-IR"/>
        </w:rPr>
        <w:t xml:space="preserve">از </w:t>
      </w:r>
      <w:r w:rsidR="00E70EC7" w:rsidRPr="00AC0BDD">
        <w:rPr>
          <w:rFonts w:ascii="B Nazanin" w:hAnsi="Calibri" w:cs="B Nazanin" w:hint="cs"/>
          <w:sz w:val="32"/>
          <w:szCs w:val="32"/>
          <w:rtl/>
        </w:rPr>
        <w:t>جایگاهویژه‌ای</w:t>
      </w:r>
      <w:r w:rsidR="0017687E">
        <w:rPr>
          <w:rFonts w:ascii="B Nazanin" w:hAnsi="Calibri" w:cs="B Nazanin" w:hint="cs"/>
          <w:sz w:val="32"/>
          <w:szCs w:val="32"/>
          <w:rtl/>
        </w:rPr>
        <w:t>برخوردار</w:t>
      </w:r>
      <w:r w:rsidR="001F0EED">
        <w:rPr>
          <w:rFonts w:ascii="B Nazanin" w:hAnsi="Calibri" w:cs="B Nazanin" w:hint="cs"/>
          <w:sz w:val="32"/>
          <w:szCs w:val="32"/>
          <w:rtl/>
        </w:rPr>
        <w:t>است</w:t>
      </w:r>
      <w:r w:rsidR="00E70EC7" w:rsidRPr="00AC0BDD">
        <w:rPr>
          <w:rFonts w:ascii="B Nazanin" w:hAnsi="Calibri" w:cs="B Nazanin" w:hint="cs"/>
          <w:sz w:val="32"/>
          <w:szCs w:val="32"/>
          <w:rtl/>
        </w:rPr>
        <w:t>.برپاییشایستهاین‌گونهمسابقاتمی‌تواندباعثبرانگیختنشورو شوقیادگیریورشدهمه‌جانبهدرمیاندانشجومعلمانشدهوفضایبانشاطیرادردانشگاهرقمزند.ازاین‌رومعاونتفرهنگیواجتماعیدانشگاه،سیاستارتقاءوتوسعه</w:t>
      </w:r>
      <w:r w:rsidR="00C955D2">
        <w:rPr>
          <w:rFonts w:ascii="B Nazanin" w:hAnsi="Calibri" w:cs="B Nazanin" w:hint="cs"/>
          <w:sz w:val="32"/>
          <w:szCs w:val="32"/>
          <w:rtl/>
        </w:rPr>
        <w:t xml:space="preserve">رقابت های </w:t>
      </w:r>
      <w:r w:rsidR="00E70EC7" w:rsidRPr="00AC0BDD">
        <w:rPr>
          <w:rFonts w:ascii="B Nazanin" w:hAnsi="Calibri" w:cs="B Nazanin" w:hint="cs"/>
          <w:sz w:val="32"/>
          <w:szCs w:val="32"/>
          <w:rtl/>
        </w:rPr>
        <w:t>فرهنگی</w:t>
      </w:r>
      <w:r w:rsidR="00C955D2">
        <w:rPr>
          <w:rFonts w:ascii="B Nazanin" w:hAnsi="Calibri" w:cs="B Nazanin" w:hint="cs"/>
          <w:sz w:val="32"/>
          <w:szCs w:val="32"/>
          <w:rtl/>
        </w:rPr>
        <w:t xml:space="preserve"> و اجتماعی</w:t>
      </w:r>
      <w:r w:rsidR="00E70EC7" w:rsidRPr="00AC0BDD">
        <w:rPr>
          <w:rFonts w:ascii="B Nazanin" w:hAnsi="Calibri" w:cs="B Nazanin" w:hint="cs"/>
          <w:sz w:val="32"/>
          <w:szCs w:val="32"/>
          <w:rtl/>
        </w:rPr>
        <w:t>رامجدانهپیگرفتهاستوتوسعهکمیوکیفیجشنواره‌هایفرهنگیوتنوع‌بخشیبهرشته‌هارا</w:t>
      </w:r>
      <w:r w:rsidR="00AC384A">
        <w:rPr>
          <w:rFonts w:ascii="B Nazanin" w:hAnsi="Calibri" w:cs="B Nazanin" w:hint="cs"/>
          <w:sz w:val="32"/>
          <w:szCs w:val="32"/>
          <w:rtl/>
        </w:rPr>
        <w:t xml:space="preserve">با رویکرد اندیشه ورزانه </w:t>
      </w:r>
      <w:r w:rsidR="00E70EC7" w:rsidRPr="00AC0BDD">
        <w:rPr>
          <w:rFonts w:ascii="B Nazanin" w:hAnsi="Calibri" w:cs="B Nazanin" w:hint="cs"/>
          <w:sz w:val="32"/>
          <w:szCs w:val="32"/>
          <w:rtl/>
        </w:rPr>
        <w:t>دردستورکارقراردادهاست</w:t>
      </w:r>
      <w:r w:rsidR="00E70EC7" w:rsidRPr="00AC0BDD">
        <w:rPr>
          <w:rFonts w:ascii="B Nazanin" w:hAnsi="Calibri" w:cs="B Nazanin" w:hint="cs"/>
          <w:sz w:val="32"/>
          <w:szCs w:val="32"/>
        </w:rPr>
        <w:t>.</w:t>
      </w:r>
    </w:p>
    <w:p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p>
    <w:p w:rsidR="005F5432" w:rsidRPr="00AC0BDD" w:rsidRDefault="005F5432" w:rsidP="00BB2E7A">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اکنونپساز</w:t>
      </w:r>
      <w:r w:rsidR="008749EA">
        <w:rPr>
          <w:rFonts w:ascii="B Nazanin" w:hAnsi="Calibri" w:cs="B Nazanin" w:hint="cs"/>
          <w:sz w:val="32"/>
          <w:szCs w:val="32"/>
          <w:rtl/>
        </w:rPr>
        <w:t>بهره‌مندی</w:t>
      </w:r>
      <w:r w:rsidR="00E70EC7" w:rsidRPr="00AC0BDD">
        <w:rPr>
          <w:rFonts w:ascii="B Nazanin" w:hAnsi="Calibri" w:cs="B Nazanin" w:hint="cs"/>
          <w:sz w:val="32"/>
          <w:szCs w:val="32"/>
          <w:rtl/>
        </w:rPr>
        <w:t>ازتجاربذی‌قیمت</w:t>
      </w:r>
      <w:r w:rsidRPr="00AC0BDD">
        <w:rPr>
          <w:rFonts w:ascii="B Nazanin" w:hAnsi="Calibri" w:cs="B Nazanin" w:hint="cs"/>
          <w:sz w:val="32"/>
          <w:szCs w:val="32"/>
          <w:rtl/>
        </w:rPr>
        <w:t>برگزاری</w:t>
      </w:r>
      <w:r w:rsidR="008749EA">
        <w:rPr>
          <w:rFonts w:ascii="B Nazanin" w:hAnsi="Calibri" w:cs="B Nazanin" w:hint="cs"/>
          <w:sz w:val="32"/>
          <w:szCs w:val="32"/>
          <w:rtl/>
        </w:rPr>
        <w:t>بیست‌و</w:t>
      </w:r>
      <w:r w:rsidR="002C5465">
        <w:rPr>
          <w:rFonts w:ascii="B Nazanin" w:hAnsi="Calibri" w:cs="B Nazanin" w:hint="cs"/>
          <w:sz w:val="32"/>
          <w:szCs w:val="32"/>
          <w:rtl/>
        </w:rPr>
        <w:t>هفت</w:t>
      </w:r>
      <w:r w:rsidR="00E70EC7" w:rsidRPr="00AC0BDD">
        <w:rPr>
          <w:rFonts w:ascii="B Nazanin" w:hAnsi="Calibri" w:cs="B Nazanin" w:hint="cs"/>
          <w:sz w:val="32"/>
          <w:szCs w:val="32"/>
          <w:rtl/>
        </w:rPr>
        <w:t xml:space="preserve"> دوره گذشته،</w:t>
      </w:r>
      <w:r w:rsidRPr="00AC0BDD">
        <w:rPr>
          <w:rFonts w:ascii="B Nazanin" w:hAnsi="Calibri" w:cs="B Nazanin" w:hint="cs"/>
          <w:sz w:val="32"/>
          <w:szCs w:val="32"/>
          <w:rtl/>
        </w:rPr>
        <w:t>دستورالعمل</w:t>
      </w:r>
      <w:r w:rsidR="008D3A62">
        <w:rPr>
          <w:rFonts w:ascii="B Nazanin" w:hAnsi="Calibri" w:cs="B Nazanin" w:hint="cs"/>
          <w:sz w:val="32"/>
          <w:szCs w:val="32"/>
          <w:rtl/>
          <w:lang w:bidi="fa-IR"/>
        </w:rPr>
        <w:t>جامع</w:t>
      </w:r>
      <w:r w:rsidR="001F0EED">
        <w:rPr>
          <w:rFonts w:ascii="B Nazanin" w:hAnsi="Calibri" w:cs="B Nazanin" w:hint="cs"/>
          <w:sz w:val="32"/>
          <w:szCs w:val="32"/>
          <w:rtl/>
        </w:rPr>
        <w:t>بیست‌و</w:t>
      </w:r>
      <w:r w:rsidR="002C5465">
        <w:rPr>
          <w:rFonts w:ascii="B Nazanin" w:hAnsi="Calibri" w:cs="B Nazanin" w:hint="cs"/>
          <w:sz w:val="32"/>
          <w:szCs w:val="32"/>
          <w:rtl/>
        </w:rPr>
        <w:t xml:space="preserve">هشتمین </w:t>
      </w:r>
      <w:r w:rsidRPr="00AC0BDD">
        <w:rPr>
          <w:rFonts w:ascii="B Nazanin" w:hAnsi="Calibri" w:cs="B Nazanin" w:hint="cs"/>
          <w:sz w:val="32"/>
          <w:szCs w:val="32"/>
          <w:rtl/>
        </w:rPr>
        <w:t>جشنوارهفرهنگیدانشگاهبرایاجراابلاغمی‌شود</w:t>
      </w:r>
      <w:r w:rsidRPr="00AC0BDD">
        <w:rPr>
          <w:rFonts w:ascii="B Nazanin" w:hAnsi="Calibri" w:cs="B Nazanin" w:hint="cs"/>
          <w:sz w:val="32"/>
          <w:szCs w:val="32"/>
        </w:rPr>
        <w:t>.</w:t>
      </w:r>
    </w:p>
    <w:p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امیداستباتلاش</w:t>
      </w:r>
      <w:r w:rsidR="00E11AA5">
        <w:rPr>
          <w:rFonts w:ascii="B Nazanin" w:hAnsi="Calibri" w:cs="B Nazanin" w:hint="cs"/>
          <w:sz w:val="32"/>
          <w:szCs w:val="32"/>
          <w:rtl/>
        </w:rPr>
        <w:t xml:space="preserve"> مجدانه</w:t>
      </w:r>
      <w:r w:rsidRPr="00AC0BDD">
        <w:rPr>
          <w:rFonts w:ascii="B Nazanin" w:hAnsi="Calibri" w:cs="B Nazanin" w:hint="cs"/>
          <w:sz w:val="32"/>
          <w:szCs w:val="32"/>
          <w:rtl/>
        </w:rPr>
        <w:t>همه</w:t>
      </w:r>
      <w:r w:rsidR="00FE5765">
        <w:rPr>
          <w:rFonts w:ascii="B Nazanin" w:hAnsi="Calibri" w:cs="B Nazanin" w:hint="cs"/>
          <w:sz w:val="32"/>
          <w:szCs w:val="32"/>
          <w:rtl/>
        </w:rPr>
        <w:t>دست‌اندرکاران</w:t>
      </w:r>
      <w:r w:rsidRPr="00AC0BDD">
        <w:rPr>
          <w:rFonts w:ascii="B Nazanin" w:hAnsi="Calibri" w:cs="B Nazanin" w:hint="cs"/>
          <w:sz w:val="32"/>
          <w:szCs w:val="32"/>
          <w:rtl/>
        </w:rPr>
        <w:t>اینحرکتفرهنگیسترگ،</w:t>
      </w:r>
      <w:r w:rsidR="001F48AB">
        <w:rPr>
          <w:rFonts w:ascii="B Nazanin" w:hAnsi="Calibri" w:cs="B Nazanin" w:hint="cs"/>
          <w:sz w:val="32"/>
          <w:szCs w:val="32"/>
          <w:rtl/>
        </w:rPr>
        <w:t xml:space="preserve">شاهد </w:t>
      </w:r>
      <w:r w:rsidRPr="00AC0BDD">
        <w:rPr>
          <w:rFonts w:ascii="B Nazanin" w:hAnsi="Calibri" w:cs="B Nazanin" w:hint="cs"/>
          <w:sz w:val="32"/>
          <w:szCs w:val="32"/>
          <w:rtl/>
        </w:rPr>
        <w:t>استقبال</w:t>
      </w:r>
      <w:r w:rsidR="001F48AB">
        <w:rPr>
          <w:rFonts w:ascii="B Nazanin" w:hAnsi="Calibri" w:cs="B Nazanin" w:hint="cs"/>
          <w:sz w:val="32"/>
          <w:szCs w:val="32"/>
          <w:rtl/>
        </w:rPr>
        <w:t>گسترده</w:t>
      </w:r>
      <w:r w:rsidRPr="00AC0BDD">
        <w:rPr>
          <w:rFonts w:ascii="B Nazanin" w:hAnsi="Calibri" w:cs="B Nazanin" w:hint="cs"/>
          <w:sz w:val="32"/>
          <w:szCs w:val="32"/>
          <w:rtl/>
        </w:rPr>
        <w:t>دانشجومعلماندانشگاه</w:t>
      </w:r>
      <w:r w:rsidR="00955D96">
        <w:rPr>
          <w:rFonts w:ascii="B Nazanin" w:hAnsi="Calibri" w:cs="B Nazanin" w:hint="cs"/>
          <w:sz w:val="32"/>
          <w:szCs w:val="32"/>
          <w:rtl/>
        </w:rPr>
        <w:t>بو</w:t>
      </w:r>
      <w:r w:rsidRPr="00AC0BDD">
        <w:rPr>
          <w:rFonts w:ascii="B Nazanin" w:hAnsi="Calibri" w:cs="B Nazanin" w:hint="cs"/>
          <w:sz w:val="32"/>
          <w:szCs w:val="32"/>
          <w:rtl/>
        </w:rPr>
        <w:t>د</w:t>
      </w:r>
      <w:r w:rsidR="00955D96">
        <w:rPr>
          <w:rFonts w:ascii="B Nazanin" w:hAnsi="Calibri" w:cs="B Nazanin" w:hint="cs"/>
          <w:sz w:val="32"/>
          <w:szCs w:val="32"/>
          <w:rtl/>
        </w:rPr>
        <w:t>ه</w:t>
      </w:r>
      <w:r w:rsidRPr="00AC0BDD">
        <w:rPr>
          <w:rFonts w:ascii="B Nazanin" w:hAnsi="Calibri" w:cs="B Nazanin" w:hint="cs"/>
          <w:sz w:val="32"/>
          <w:szCs w:val="32"/>
          <w:rtl/>
        </w:rPr>
        <w:t>وبهآثارونتایجموردانتظار</w:t>
      </w:r>
      <w:r w:rsidR="001F0EED">
        <w:rPr>
          <w:rFonts w:ascii="B Nazanin" w:hAnsi="Calibri" w:cs="B Nazanin" w:hint="cs"/>
          <w:sz w:val="32"/>
          <w:szCs w:val="32"/>
          <w:rtl/>
        </w:rPr>
        <w:t>دست‌یابیم</w:t>
      </w:r>
      <w:r w:rsidRPr="00AC0BDD">
        <w:rPr>
          <w:rFonts w:ascii="B Nazanin" w:hAnsi="Calibri" w:cs="B Nazanin" w:hint="cs"/>
          <w:sz w:val="32"/>
          <w:szCs w:val="32"/>
        </w:rPr>
        <w:t>.</w:t>
      </w:r>
    </w:p>
    <w:p w:rsidR="00C976AD" w:rsidRDefault="00C976AD" w:rsidP="00187410">
      <w:pPr>
        <w:autoSpaceDE w:val="0"/>
        <w:autoSpaceDN w:val="0"/>
        <w:bidi/>
        <w:adjustRightInd w:val="0"/>
        <w:spacing w:after="0" w:line="240" w:lineRule="auto"/>
        <w:jc w:val="both"/>
        <w:rPr>
          <w:rFonts w:ascii="B Nazanin" w:hAnsi="Calibri" w:cs="B Nazanin"/>
          <w:sz w:val="28"/>
          <w:szCs w:val="28"/>
          <w:rtl/>
          <w:lang w:bidi="fa-IR"/>
        </w:rPr>
      </w:pPr>
    </w:p>
    <w:p w:rsidR="005F5432" w:rsidRPr="00B16782" w:rsidRDefault="00BB2E7A" w:rsidP="00187E11">
      <w:pPr>
        <w:jc w:val="center"/>
        <w:rPr>
          <w:rFonts w:ascii="B Nazanin" w:hAnsi="Calibri" w:cs="B Nazanin"/>
          <w:sz w:val="32"/>
          <w:szCs w:val="32"/>
        </w:rPr>
      </w:pPr>
      <w:r>
        <w:rPr>
          <w:rFonts w:ascii="B Nazanin" w:hAnsi="Calibri" w:cs="B Nazanin" w:hint="cs"/>
          <w:sz w:val="32"/>
          <w:szCs w:val="32"/>
          <w:rtl/>
        </w:rPr>
        <w:t>دکتر حبیب صفرزاده</w:t>
      </w:r>
    </w:p>
    <w:p w:rsidR="00513FA0" w:rsidRPr="00B16782" w:rsidRDefault="005F5432" w:rsidP="00BB2E7A">
      <w:pPr>
        <w:jc w:val="center"/>
        <w:rPr>
          <w:rFonts w:ascii="B Nazanin" w:hAnsi="Calibri" w:cs="B Nazanin"/>
          <w:sz w:val="32"/>
          <w:szCs w:val="32"/>
          <w:rtl/>
        </w:rPr>
      </w:pPr>
      <w:r w:rsidRPr="00B16782">
        <w:rPr>
          <w:rFonts w:ascii="B Nazanin" w:hAnsi="Calibri" w:cs="B Nazanin" w:hint="cs"/>
          <w:sz w:val="32"/>
          <w:szCs w:val="32"/>
          <w:rtl/>
        </w:rPr>
        <w:t>فرهنگیو</w:t>
      </w:r>
      <w:r w:rsidR="00B16782" w:rsidRPr="00B16782">
        <w:rPr>
          <w:rFonts w:ascii="B Nazanin" w:hAnsi="Calibri" w:cs="B Nazanin" w:hint="cs"/>
          <w:sz w:val="32"/>
          <w:szCs w:val="32"/>
          <w:rtl/>
        </w:rPr>
        <w:t>معاون</w:t>
      </w:r>
      <w:r w:rsidRPr="00B16782">
        <w:rPr>
          <w:rFonts w:ascii="B Nazanin" w:hAnsi="Calibri" w:cs="B Nazanin" w:hint="cs"/>
          <w:sz w:val="32"/>
          <w:szCs w:val="32"/>
          <w:rtl/>
        </w:rPr>
        <w:t>اجتماعی</w:t>
      </w:r>
    </w:p>
    <w:p w:rsidR="00513FA0" w:rsidRDefault="00513FA0" w:rsidP="00187410">
      <w:pPr>
        <w:spacing w:after="160" w:line="259" w:lineRule="auto"/>
        <w:rPr>
          <w:rFonts w:ascii="B Nazanin,Bold" w:hAnsi="Calibri" w:cs="B Lotus"/>
          <w:sz w:val="28"/>
          <w:szCs w:val="28"/>
          <w:rtl/>
        </w:rPr>
      </w:pPr>
      <w:r>
        <w:rPr>
          <w:rFonts w:ascii="B Nazanin,Bold" w:hAnsi="Calibri" w:cs="B Lotus"/>
          <w:sz w:val="28"/>
          <w:szCs w:val="28"/>
          <w:rtl/>
        </w:rPr>
        <w:br w:type="page"/>
      </w:r>
    </w:p>
    <w:p w:rsidR="00AC0BDD" w:rsidRPr="002A213C" w:rsidRDefault="00D11EBB" w:rsidP="00D11EBB">
      <w:pPr>
        <w:pStyle w:val="Heading1"/>
        <w:rPr>
          <w:rFonts w:cs="B Homa"/>
          <w:rtl/>
        </w:rPr>
      </w:pPr>
      <w:bookmarkStart w:id="4" w:name="_Toc434245886"/>
      <w:bookmarkStart w:id="5" w:name="_Toc436123594"/>
      <w:bookmarkStart w:id="6" w:name="_Toc503356769"/>
      <w:r w:rsidRPr="002A213C">
        <w:rPr>
          <w:rFonts w:cs="B Homa" w:hint="cs"/>
          <w:sz w:val="28"/>
          <w:szCs w:val="28"/>
          <w:rtl/>
        </w:rPr>
        <w:lastRenderedPageBreak/>
        <w:t>فصل اول</w:t>
      </w:r>
      <w:r w:rsidR="005F5432" w:rsidRPr="002A213C">
        <w:rPr>
          <w:rFonts w:cs="B Homa"/>
          <w:sz w:val="28"/>
          <w:szCs w:val="28"/>
          <w:rtl/>
        </w:rPr>
        <w:t>- اهداف جشنواره:</w:t>
      </w:r>
      <w:bookmarkEnd w:id="4"/>
      <w:bookmarkEnd w:id="5"/>
      <w:bookmarkEnd w:id="6"/>
    </w:p>
    <w:p w:rsidR="005F5432" w:rsidRPr="00E6434A" w:rsidRDefault="00083DB6" w:rsidP="00187410">
      <w:pPr>
        <w:pStyle w:val="Heading2"/>
        <w:bidi/>
        <w:rPr>
          <w:rFonts w:cs="B Titr"/>
          <w:b/>
          <w:bCs/>
          <w:sz w:val="24"/>
          <w:szCs w:val="24"/>
          <w:rtl/>
        </w:rPr>
      </w:pPr>
      <w:bookmarkStart w:id="7" w:name="_Toc434245887"/>
      <w:bookmarkStart w:id="8" w:name="_Toc436123595"/>
      <w:bookmarkStart w:id="9" w:name="_Toc503356770"/>
      <w:r w:rsidRPr="00E4015B">
        <w:rPr>
          <w:rFonts w:cs="B Titr" w:hint="cs"/>
          <w:b/>
          <w:bCs/>
          <w:color w:val="FF0000"/>
          <w:sz w:val="24"/>
          <w:szCs w:val="24"/>
          <w:rtl/>
        </w:rPr>
        <w:t>1-1</w:t>
      </w:r>
      <w:r w:rsidR="00513FA0" w:rsidRPr="00E4015B">
        <w:rPr>
          <w:rFonts w:cs="B Titr" w:hint="cs"/>
          <w:b/>
          <w:bCs/>
          <w:color w:val="FF0000"/>
          <w:sz w:val="24"/>
          <w:szCs w:val="24"/>
          <w:rtl/>
        </w:rPr>
        <w:t xml:space="preserve">: </w:t>
      </w:r>
      <w:r w:rsidR="005F5432" w:rsidRPr="00E4015B">
        <w:rPr>
          <w:rFonts w:cs="B Titr"/>
          <w:b/>
          <w:bCs/>
          <w:color w:val="FF0000"/>
          <w:sz w:val="24"/>
          <w:szCs w:val="24"/>
          <w:rtl/>
        </w:rPr>
        <w:t>هدف کلی:</w:t>
      </w:r>
      <w:bookmarkEnd w:id="7"/>
      <w:bookmarkEnd w:id="8"/>
      <w:bookmarkEnd w:id="9"/>
    </w:p>
    <w:p w:rsidR="005F5432" w:rsidRPr="002D6666" w:rsidRDefault="005F5432" w:rsidP="00187410">
      <w:pPr>
        <w:bidi/>
        <w:jc w:val="both"/>
        <w:rPr>
          <w:rFonts w:cs="B Nazanin"/>
          <w:b/>
          <w:bCs/>
          <w:sz w:val="24"/>
          <w:szCs w:val="24"/>
          <w:rtl/>
        </w:rPr>
      </w:pPr>
      <w:r w:rsidRPr="002D6666">
        <w:rPr>
          <w:rFonts w:cs="B Nazanin" w:hint="cs"/>
          <w:b/>
          <w:bCs/>
          <w:sz w:val="24"/>
          <w:szCs w:val="24"/>
          <w:rtl/>
        </w:rPr>
        <w:t>زمینه‌سازی برای</w:t>
      </w:r>
      <w:r w:rsidR="00AC0BDD" w:rsidRPr="002D6666">
        <w:rPr>
          <w:rFonts w:cs="B Nazanin" w:hint="cs"/>
          <w:b/>
          <w:bCs/>
          <w:sz w:val="24"/>
          <w:szCs w:val="24"/>
          <w:rtl/>
        </w:rPr>
        <w:t xml:space="preserve"> تعالی و</w:t>
      </w:r>
      <w:r w:rsidRPr="002D6666">
        <w:rPr>
          <w:rFonts w:cs="B Nazanin" w:hint="cs"/>
          <w:b/>
          <w:bCs/>
          <w:sz w:val="24"/>
          <w:szCs w:val="24"/>
          <w:rtl/>
        </w:rPr>
        <w:t xml:space="preserve"> کسب شایستگی‌های عمومی و حرفه‌ای دانشجومعلّمانو اعتلاي علمي، معنوی، هنری و ادبی آنان با </w:t>
      </w:r>
      <w:r w:rsidR="00437B2C">
        <w:rPr>
          <w:rFonts w:cs="B Nazanin" w:hint="cs"/>
          <w:b/>
          <w:bCs/>
          <w:sz w:val="24"/>
          <w:szCs w:val="24"/>
          <w:rtl/>
        </w:rPr>
        <w:t>تأکید</w:t>
      </w:r>
      <w:r w:rsidRPr="002D6666">
        <w:rPr>
          <w:rFonts w:cs="B Nazanin" w:hint="cs"/>
          <w:b/>
          <w:bCs/>
          <w:sz w:val="24"/>
          <w:szCs w:val="24"/>
          <w:rtl/>
        </w:rPr>
        <w:t xml:space="preserve"> بر ساحت‌های شش‌گانه تربیتی</w:t>
      </w:r>
      <w:r w:rsidR="00410DB9">
        <w:rPr>
          <w:rFonts w:cs="B Nazanin" w:hint="cs"/>
          <w:b/>
          <w:bCs/>
          <w:sz w:val="24"/>
          <w:szCs w:val="24"/>
          <w:rtl/>
        </w:rPr>
        <w:t xml:space="preserve">سند تحول بنیادین </w:t>
      </w:r>
      <w:r w:rsidR="007A7331" w:rsidRPr="002D6666">
        <w:rPr>
          <w:rFonts w:cs="B Nazanin" w:hint="cs"/>
          <w:b/>
          <w:bCs/>
          <w:sz w:val="24"/>
          <w:szCs w:val="24"/>
          <w:rtl/>
        </w:rPr>
        <w:t>مبتني بر</w:t>
      </w:r>
      <w:r w:rsidR="008749EA" w:rsidRPr="002D6666">
        <w:rPr>
          <w:rFonts w:cs="B Nazanin" w:hint="cs"/>
          <w:b/>
          <w:bCs/>
          <w:sz w:val="24"/>
          <w:szCs w:val="24"/>
          <w:rtl/>
        </w:rPr>
        <w:t>دیدگاه‌های</w:t>
      </w:r>
      <w:r w:rsidR="007A7331" w:rsidRPr="002D6666">
        <w:rPr>
          <w:rFonts w:cs="B Nazanin" w:hint="cs"/>
          <w:b/>
          <w:bCs/>
          <w:sz w:val="24"/>
          <w:szCs w:val="24"/>
          <w:rtl/>
        </w:rPr>
        <w:t xml:space="preserve"> امام </w:t>
      </w:r>
      <w:r w:rsidR="00DD6F77" w:rsidRPr="002D6666">
        <w:rPr>
          <w:rFonts w:cs="B Nazanin" w:hint="cs"/>
          <w:b/>
          <w:bCs/>
          <w:sz w:val="24"/>
          <w:szCs w:val="24"/>
          <w:rtl/>
        </w:rPr>
        <w:t xml:space="preserve">راحل </w:t>
      </w:r>
      <w:r w:rsidR="007A7331" w:rsidRPr="002D6666">
        <w:rPr>
          <w:rFonts w:cs="B Nazanin" w:hint="cs"/>
          <w:b/>
          <w:bCs/>
          <w:sz w:val="24"/>
          <w:szCs w:val="24"/>
          <w:rtl/>
        </w:rPr>
        <w:t>(</w:t>
      </w:r>
      <w:r w:rsidR="00DD6F77" w:rsidRPr="002D6666">
        <w:rPr>
          <w:rFonts w:cs="B Nazanin" w:hint="cs"/>
          <w:b/>
          <w:bCs/>
          <w:sz w:val="24"/>
          <w:szCs w:val="24"/>
          <w:rtl/>
        </w:rPr>
        <w:t>ره</w:t>
      </w:r>
      <w:r w:rsidR="007A7331" w:rsidRPr="002D6666">
        <w:rPr>
          <w:rFonts w:cs="B Nazanin" w:hint="cs"/>
          <w:b/>
          <w:bCs/>
          <w:sz w:val="24"/>
          <w:szCs w:val="24"/>
          <w:rtl/>
        </w:rPr>
        <w:t xml:space="preserve">)، </w:t>
      </w:r>
      <w:r w:rsidR="002645F7" w:rsidRPr="002D6666">
        <w:rPr>
          <w:rFonts w:cs="B Nazanin" w:hint="cs"/>
          <w:b/>
          <w:bCs/>
          <w:sz w:val="24"/>
          <w:szCs w:val="24"/>
          <w:rtl/>
        </w:rPr>
        <w:t xml:space="preserve">مقام معظم </w:t>
      </w:r>
      <w:r w:rsidR="003C7A27" w:rsidRPr="002D6666">
        <w:rPr>
          <w:rFonts w:cs="B Nazanin" w:hint="cs"/>
          <w:b/>
          <w:bCs/>
          <w:sz w:val="24"/>
          <w:szCs w:val="24"/>
          <w:rtl/>
        </w:rPr>
        <w:t>رهبري</w:t>
      </w:r>
      <w:r w:rsidR="003C7A27" w:rsidRPr="002D6666">
        <w:rPr>
          <w:rFonts w:cs="B Nazanin"/>
          <w:b/>
          <w:bCs/>
          <w:sz w:val="24"/>
          <w:szCs w:val="24"/>
          <w:rtl/>
        </w:rPr>
        <w:t xml:space="preserve"> (</w:t>
      </w:r>
      <w:r w:rsidR="008749EA" w:rsidRPr="002D6666">
        <w:rPr>
          <w:rFonts w:cs="B Nazanin" w:hint="cs"/>
          <w:b/>
          <w:bCs/>
          <w:sz w:val="24"/>
          <w:szCs w:val="24"/>
          <w:rtl/>
        </w:rPr>
        <w:t>مدظله‌العالی</w:t>
      </w:r>
      <w:r w:rsidR="002645F7" w:rsidRPr="002D6666">
        <w:rPr>
          <w:rFonts w:cs="B Nazanin" w:hint="cs"/>
          <w:b/>
          <w:bCs/>
          <w:sz w:val="24"/>
          <w:szCs w:val="24"/>
          <w:rtl/>
        </w:rPr>
        <w:t>)</w:t>
      </w:r>
      <w:r w:rsidR="007A7331" w:rsidRPr="002D6666">
        <w:rPr>
          <w:rFonts w:cs="B Nazanin" w:hint="cs"/>
          <w:b/>
          <w:bCs/>
          <w:sz w:val="24"/>
          <w:szCs w:val="24"/>
          <w:rtl/>
        </w:rPr>
        <w:t xml:space="preserve"> و </w:t>
      </w:r>
      <w:r w:rsidR="008749EA" w:rsidRPr="002D6666">
        <w:rPr>
          <w:rFonts w:cs="B Nazanin" w:hint="cs"/>
          <w:b/>
          <w:bCs/>
          <w:sz w:val="24"/>
          <w:szCs w:val="24"/>
          <w:rtl/>
        </w:rPr>
        <w:t>آرمان‌های</w:t>
      </w:r>
      <w:r w:rsidR="002645F7" w:rsidRPr="002D6666">
        <w:rPr>
          <w:rFonts w:cs="B Nazanin" w:hint="cs"/>
          <w:b/>
          <w:bCs/>
          <w:sz w:val="24"/>
          <w:szCs w:val="24"/>
          <w:rtl/>
        </w:rPr>
        <w:t xml:space="preserve">مقدس </w:t>
      </w:r>
      <w:r w:rsidR="007A7331" w:rsidRPr="002D6666">
        <w:rPr>
          <w:rFonts w:cs="B Nazanin" w:hint="cs"/>
          <w:b/>
          <w:bCs/>
          <w:sz w:val="24"/>
          <w:szCs w:val="24"/>
          <w:rtl/>
        </w:rPr>
        <w:t>انقلاب اسلامي.</w:t>
      </w:r>
    </w:p>
    <w:p w:rsidR="005F5432" w:rsidRPr="00E4015B" w:rsidRDefault="00E6434A" w:rsidP="00187410">
      <w:pPr>
        <w:pStyle w:val="Heading2"/>
        <w:bidi/>
        <w:rPr>
          <w:rFonts w:cs="B Titr"/>
          <w:b/>
          <w:bCs/>
          <w:color w:val="FF0000"/>
          <w:sz w:val="24"/>
          <w:szCs w:val="24"/>
          <w:rtl/>
        </w:rPr>
      </w:pPr>
      <w:bookmarkStart w:id="10" w:name="_Toc434245888"/>
      <w:bookmarkStart w:id="11" w:name="_Toc436123596"/>
      <w:bookmarkStart w:id="12" w:name="_Toc503356771"/>
      <w:r w:rsidRPr="00E4015B">
        <w:rPr>
          <w:rFonts w:cs="B Titr" w:hint="cs"/>
          <w:b/>
          <w:bCs/>
          <w:color w:val="FF0000"/>
          <w:sz w:val="24"/>
          <w:szCs w:val="24"/>
          <w:rtl/>
        </w:rPr>
        <w:t>2-1</w:t>
      </w:r>
      <w:r w:rsidR="00513FA0" w:rsidRPr="00E4015B">
        <w:rPr>
          <w:rFonts w:cs="B Titr" w:hint="cs"/>
          <w:b/>
          <w:bCs/>
          <w:color w:val="FF0000"/>
          <w:sz w:val="24"/>
          <w:szCs w:val="24"/>
          <w:rtl/>
        </w:rPr>
        <w:t xml:space="preserve">: </w:t>
      </w:r>
      <w:r w:rsidR="005F5432" w:rsidRPr="00E4015B">
        <w:rPr>
          <w:rFonts w:cs="B Titr"/>
          <w:b/>
          <w:bCs/>
          <w:color w:val="FF0000"/>
          <w:sz w:val="24"/>
          <w:szCs w:val="24"/>
          <w:rtl/>
        </w:rPr>
        <w:t xml:space="preserve">اهداف </w:t>
      </w:r>
      <w:r w:rsidR="009B68DC" w:rsidRPr="00E4015B">
        <w:rPr>
          <w:rFonts w:cs="B Titr"/>
          <w:b/>
          <w:bCs/>
          <w:color w:val="FF0000"/>
          <w:sz w:val="24"/>
          <w:szCs w:val="24"/>
          <w:rtl/>
        </w:rPr>
        <w:t>جزئی</w:t>
      </w:r>
      <w:bookmarkEnd w:id="10"/>
      <w:bookmarkEnd w:id="11"/>
      <w:r w:rsidR="00C81E36" w:rsidRPr="00E4015B">
        <w:rPr>
          <w:rFonts w:cs="B Titr" w:hint="cs"/>
          <w:b/>
          <w:bCs/>
          <w:color w:val="FF0000"/>
          <w:sz w:val="24"/>
          <w:szCs w:val="24"/>
          <w:rtl/>
        </w:rPr>
        <w:t>:</w:t>
      </w:r>
      <w:bookmarkEnd w:id="12"/>
    </w:p>
    <w:p w:rsidR="00EA0342" w:rsidRPr="00EA0342" w:rsidRDefault="00EA0342" w:rsidP="00187410">
      <w:pPr>
        <w:bidi/>
        <w:ind w:right="-360"/>
        <w:rPr>
          <w:rtl/>
        </w:rPr>
      </w:pPr>
    </w:p>
    <w:p w:rsidR="005F5432" w:rsidRPr="002D6666" w:rsidRDefault="005F5432" w:rsidP="00AD5F5B">
      <w:pPr>
        <w:pStyle w:val="ListParagraph"/>
        <w:numPr>
          <w:ilvl w:val="0"/>
          <w:numId w:val="23"/>
        </w:numPr>
        <w:bidi/>
        <w:jc w:val="both"/>
        <w:rPr>
          <w:rFonts w:cs="B Nazanin"/>
          <w:b/>
          <w:bCs/>
          <w:sz w:val="24"/>
          <w:szCs w:val="24"/>
        </w:rPr>
      </w:pPr>
      <w:r w:rsidRPr="002D6666">
        <w:rPr>
          <w:rFonts w:cs="B Nazanin" w:hint="cs"/>
          <w:b/>
          <w:bCs/>
          <w:sz w:val="24"/>
          <w:szCs w:val="24"/>
          <w:rtl/>
        </w:rPr>
        <w:t>تقویتمبانیفکری،فرهنگیواعتقادیدانشجومعلمان ‌</w:t>
      </w:r>
      <w:r w:rsidRPr="002D6666">
        <w:rPr>
          <w:rFonts w:cs="B Nazanin" w:hint="cs"/>
          <w:b/>
          <w:bCs/>
          <w:sz w:val="24"/>
          <w:szCs w:val="24"/>
        </w:rPr>
        <w:t>.</w:t>
      </w:r>
    </w:p>
    <w:p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ایجادزمینهتحرّک،پویایی،شادابیونشاطبیشتردانشجومعلّمانازطریق</w:t>
      </w:r>
      <w:r w:rsidR="009B68DC" w:rsidRPr="002D6666">
        <w:rPr>
          <w:rFonts w:cs="B Nazanin" w:hint="cs"/>
          <w:b/>
          <w:bCs/>
          <w:sz w:val="24"/>
          <w:szCs w:val="24"/>
          <w:rtl/>
        </w:rPr>
        <w:t>رقابت‌های</w:t>
      </w:r>
      <w:r w:rsidRPr="002D6666">
        <w:rPr>
          <w:rFonts w:cs="B Nazanin" w:hint="cs"/>
          <w:b/>
          <w:bCs/>
          <w:sz w:val="24"/>
          <w:szCs w:val="24"/>
          <w:rtl/>
        </w:rPr>
        <w:t>سازندهو</w:t>
      </w:r>
      <w:r w:rsidR="009B68DC" w:rsidRPr="002D6666">
        <w:rPr>
          <w:rFonts w:cs="B Nazanin" w:hint="cs"/>
          <w:b/>
          <w:bCs/>
          <w:sz w:val="24"/>
          <w:szCs w:val="24"/>
          <w:rtl/>
        </w:rPr>
        <w:t>تعالی‌بخش</w:t>
      </w:r>
      <w:r w:rsidRPr="002D6666">
        <w:rPr>
          <w:rFonts w:cs="B Nazanin" w:hint="cs"/>
          <w:b/>
          <w:bCs/>
          <w:sz w:val="24"/>
          <w:szCs w:val="24"/>
        </w:rPr>
        <w:t>.</w:t>
      </w:r>
    </w:p>
    <w:p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ایجادفضایهمدلی،</w:t>
      </w:r>
      <w:r w:rsidR="009B68DC" w:rsidRPr="002D6666">
        <w:rPr>
          <w:rFonts w:cs="B Nazanin" w:hint="cs"/>
          <w:b/>
          <w:bCs/>
          <w:sz w:val="24"/>
          <w:szCs w:val="24"/>
          <w:rtl/>
        </w:rPr>
        <w:t>هم‌افزایی</w:t>
      </w:r>
      <w:r w:rsidRPr="002D6666">
        <w:rPr>
          <w:rFonts w:cs="B Nazanin" w:hint="cs"/>
          <w:b/>
          <w:bCs/>
          <w:sz w:val="24"/>
          <w:szCs w:val="24"/>
          <w:rtl/>
        </w:rPr>
        <w:t>،تعاملفرهنگیواجتماعیوتبادلدانشومهارتبیندانشجومعلمان.</w:t>
      </w:r>
    </w:p>
    <w:p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شناساییدانشجومعلمان</w:t>
      </w:r>
      <w:r w:rsidR="009B68DC" w:rsidRPr="002D6666">
        <w:rPr>
          <w:rFonts w:cs="B Nazanin" w:hint="cs"/>
          <w:b/>
          <w:bCs/>
          <w:sz w:val="24"/>
          <w:szCs w:val="24"/>
          <w:rtl/>
        </w:rPr>
        <w:t>علاقه‌مند</w:t>
      </w:r>
      <w:r w:rsidRPr="002D6666">
        <w:rPr>
          <w:rFonts w:cs="B Nazanin" w:hint="cs"/>
          <w:b/>
          <w:bCs/>
          <w:sz w:val="24"/>
          <w:szCs w:val="24"/>
          <w:rtl/>
        </w:rPr>
        <w:t>به</w:t>
      </w:r>
      <w:r w:rsidR="000F371B">
        <w:rPr>
          <w:rFonts w:cs="B Nazanin" w:hint="cs"/>
          <w:b/>
          <w:bCs/>
          <w:sz w:val="24"/>
          <w:szCs w:val="24"/>
          <w:rtl/>
        </w:rPr>
        <w:t>فعالیت‌های</w:t>
      </w:r>
      <w:r w:rsidRPr="002D6666">
        <w:rPr>
          <w:rFonts w:cs="B Nazanin" w:hint="cs"/>
          <w:b/>
          <w:bCs/>
          <w:sz w:val="24"/>
          <w:szCs w:val="24"/>
          <w:rtl/>
        </w:rPr>
        <w:t>فرهنگی</w:t>
      </w:r>
      <w:r w:rsidR="00437B2C">
        <w:rPr>
          <w:rFonts w:cs="B Nazanin" w:hint="cs"/>
          <w:b/>
          <w:bCs/>
          <w:sz w:val="24"/>
          <w:szCs w:val="24"/>
          <w:rtl/>
        </w:rPr>
        <w:t>و اجتماعی</w:t>
      </w:r>
      <w:r w:rsidR="002D6666" w:rsidRPr="002D6666">
        <w:rPr>
          <w:rFonts w:cs="B Nazanin" w:hint="cs"/>
          <w:b/>
          <w:bCs/>
          <w:sz w:val="24"/>
          <w:szCs w:val="24"/>
          <w:rtl/>
        </w:rPr>
        <w:t xml:space="preserve"> و</w:t>
      </w:r>
      <w:r w:rsidRPr="002D6666">
        <w:rPr>
          <w:rFonts w:cs="B Nazanin" w:hint="cs"/>
          <w:b/>
          <w:bCs/>
          <w:sz w:val="24"/>
          <w:szCs w:val="24"/>
          <w:rtl/>
        </w:rPr>
        <w:t>ایجاد</w:t>
      </w:r>
      <w:r w:rsidR="009B68DC" w:rsidRPr="002D6666">
        <w:rPr>
          <w:rFonts w:cs="B Nazanin" w:hint="cs"/>
          <w:b/>
          <w:bCs/>
          <w:sz w:val="24"/>
          <w:szCs w:val="24"/>
          <w:rtl/>
        </w:rPr>
        <w:t>بستر</w:t>
      </w:r>
      <w:r w:rsidR="00D54CF8">
        <w:rPr>
          <w:rFonts w:cs="B Nazanin" w:hint="cs"/>
          <w:b/>
          <w:bCs/>
          <w:sz w:val="24"/>
          <w:szCs w:val="24"/>
          <w:rtl/>
          <w:lang w:bidi="fa-IR"/>
        </w:rPr>
        <w:t>های</w:t>
      </w:r>
      <w:r w:rsidR="009B68DC" w:rsidRPr="002D6666">
        <w:rPr>
          <w:rFonts w:cs="B Nazanin" w:hint="cs"/>
          <w:b/>
          <w:bCs/>
          <w:sz w:val="24"/>
          <w:szCs w:val="24"/>
          <w:rtl/>
        </w:rPr>
        <w:t>لازم</w:t>
      </w:r>
      <w:r w:rsidRPr="002D6666">
        <w:rPr>
          <w:rFonts w:cs="B Nazanin" w:hint="cs"/>
          <w:b/>
          <w:bCs/>
          <w:sz w:val="24"/>
          <w:szCs w:val="24"/>
          <w:rtl/>
        </w:rPr>
        <w:t>برایارتقایدانش،بینش</w:t>
      </w:r>
      <w:r w:rsidR="009B68DC" w:rsidRPr="002D6666">
        <w:rPr>
          <w:rFonts w:cs="B Nazanin" w:hint="cs"/>
          <w:b/>
          <w:bCs/>
          <w:sz w:val="24"/>
          <w:szCs w:val="24"/>
          <w:rtl/>
        </w:rPr>
        <w:t>ومهارت‌های</w:t>
      </w:r>
      <w:r w:rsidRPr="002D6666">
        <w:rPr>
          <w:rFonts w:cs="B Nazanin" w:hint="cs"/>
          <w:b/>
          <w:bCs/>
          <w:sz w:val="24"/>
          <w:szCs w:val="24"/>
          <w:rtl/>
        </w:rPr>
        <w:t>آنان.</w:t>
      </w:r>
    </w:p>
    <w:p w:rsidR="005F5432" w:rsidRPr="002D6666" w:rsidRDefault="009B68DC" w:rsidP="00AD5F5B">
      <w:pPr>
        <w:pStyle w:val="ListParagraph"/>
        <w:numPr>
          <w:ilvl w:val="0"/>
          <w:numId w:val="23"/>
        </w:numPr>
        <w:bidi/>
        <w:jc w:val="both"/>
        <w:rPr>
          <w:rFonts w:cs="B Nazanin"/>
          <w:b/>
          <w:bCs/>
          <w:sz w:val="24"/>
          <w:szCs w:val="24"/>
          <w:rtl/>
        </w:rPr>
      </w:pPr>
      <w:r w:rsidRPr="002D6666">
        <w:rPr>
          <w:rFonts w:cs="B Nazanin" w:hint="cs"/>
          <w:b/>
          <w:bCs/>
          <w:sz w:val="24"/>
          <w:szCs w:val="24"/>
          <w:rtl/>
        </w:rPr>
        <w:t>ارج‌گذاری</w:t>
      </w:r>
      <w:r w:rsidR="005F5432" w:rsidRPr="002D6666">
        <w:rPr>
          <w:rFonts w:cs="B Nazanin" w:hint="cs"/>
          <w:b/>
          <w:bCs/>
          <w:sz w:val="24"/>
          <w:szCs w:val="24"/>
          <w:rtl/>
        </w:rPr>
        <w:t>و</w:t>
      </w:r>
      <w:r w:rsidR="008749EA" w:rsidRPr="002D6666">
        <w:rPr>
          <w:rFonts w:cs="B Nazanin" w:hint="cs"/>
          <w:b/>
          <w:bCs/>
          <w:sz w:val="24"/>
          <w:szCs w:val="24"/>
          <w:rtl/>
        </w:rPr>
        <w:t>معرفی</w:t>
      </w:r>
      <w:r w:rsidR="005F5432" w:rsidRPr="002D6666">
        <w:rPr>
          <w:rFonts w:cs="B Nazanin" w:hint="cs"/>
          <w:b/>
          <w:bCs/>
          <w:sz w:val="24"/>
          <w:szCs w:val="24"/>
          <w:rtl/>
        </w:rPr>
        <w:t>توانمندی‌هاو</w:t>
      </w:r>
      <w:r w:rsidRPr="002D6666">
        <w:rPr>
          <w:rFonts w:cs="B Nazanin" w:hint="cs"/>
          <w:b/>
          <w:bCs/>
          <w:sz w:val="24"/>
          <w:szCs w:val="24"/>
          <w:rtl/>
        </w:rPr>
        <w:t>مهارت‌های</w:t>
      </w:r>
      <w:r w:rsidR="005F5432" w:rsidRPr="002D6666">
        <w:rPr>
          <w:rFonts w:cs="B Nazanin" w:hint="cs"/>
          <w:b/>
          <w:bCs/>
          <w:sz w:val="24"/>
          <w:szCs w:val="24"/>
          <w:rtl/>
        </w:rPr>
        <w:t>علمی،ادبیوهنریدانشجومعلمان.</w:t>
      </w:r>
    </w:p>
    <w:p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توسعهوتعمیق</w:t>
      </w:r>
      <w:r w:rsidR="000F371B">
        <w:rPr>
          <w:rFonts w:cs="B Nazanin" w:hint="cs"/>
          <w:b/>
          <w:bCs/>
          <w:sz w:val="24"/>
          <w:szCs w:val="24"/>
          <w:rtl/>
        </w:rPr>
        <w:t>فعالیت‌های</w:t>
      </w:r>
      <w:r w:rsidRPr="002D6666">
        <w:rPr>
          <w:rFonts w:cs="B Nazanin" w:hint="cs"/>
          <w:b/>
          <w:bCs/>
          <w:sz w:val="24"/>
          <w:szCs w:val="24"/>
          <w:rtl/>
        </w:rPr>
        <w:t xml:space="preserve">جمعیوگروهی در </w:t>
      </w:r>
      <w:r w:rsidR="00676DAA" w:rsidRPr="002D6666">
        <w:rPr>
          <w:rFonts w:cs="B Nazanin" w:hint="cs"/>
          <w:b/>
          <w:bCs/>
          <w:sz w:val="24"/>
          <w:szCs w:val="24"/>
          <w:rtl/>
        </w:rPr>
        <w:t>قالب</w:t>
      </w:r>
      <w:r w:rsidR="009B68DC" w:rsidRPr="002D6666">
        <w:rPr>
          <w:rFonts w:cs="B Nazanin" w:hint="cs"/>
          <w:b/>
          <w:bCs/>
          <w:sz w:val="24"/>
          <w:szCs w:val="24"/>
          <w:rtl/>
        </w:rPr>
        <w:t>کانون‌ها</w:t>
      </w:r>
      <w:r w:rsidRPr="002D6666">
        <w:rPr>
          <w:rFonts w:cs="B Nazanin" w:hint="cs"/>
          <w:b/>
          <w:bCs/>
          <w:sz w:val="24"/>
          <w:szCs w:val="24"/>
          <w:rtl/>
        </w:rPr>
        <w:t xml:space="preserve"> و </w:t>
      </w:r>
      <w:r w:rsidR="009B68DC" w:rsidRPr="002D6666">
        <w:rPr>
          <w:rFonts w:cs="B Nazanin" w:hint="cs"/>
          <w:b/>
          <w:bCs/>
          <w:sz w:val="24"/>
          <w:szCs w:val="24"/>
          <w:rtl/>
        </w:rPr>
        <w:t>تشکل‌ها</w:t>
      </w:r>
      <w:r w:rsidRPr="002D6666">
        <w:rPr>
          <w:rFonts w:cs="B Nazanin" w:hint="cs"/>
          <w:b/>
          <w:bCs/>
          <w:sz w:val="24"/>
          <w:szCs w:val="24"/>
          <w:rtl/>
        </w:rPr>
        <w:t xml:space="preserve"> و جذب</w:t>
      </w:r>
      <w:r w:rsidR="009B68DC" w:rsidRPr="002D6666">
        <w:rPr>
          <w:rFonts w:cs="B Nazanin" w:hint="cs"/>
          <w:b/>
          <w:bCs/>
          <w:sz w:val="24"/>
          <w:szCs w:val="24"/>
          <w:rtl/>
        </w:rPr>
        <w:t>حداکثری</w:t>
      </w:r>
      <w:r w:rsidRPr="002D6666">
        <w:rPr>
          <w:rFonts w:cs="B Nazanin" w:hint="cs"/>
          <w:b/>
          <w:bCs/>
          <w:sz w:val="24"/>
          <w:szCs w:val="24"/>
          <w:rtl/>
        </w:rPr>
        <w:t>دانشجومعلمان در</w:t>
      </w:r>
      <w:r w:rsidR="000F371B">
        <w:rPr>
          <w:rFonts w:cs="B Nazanin" w:hint="cs"/>
          <w:b/>
          <w:bCs/>
          <w:sz w:val="24"/>
          <w:szCs w:val="24"/>
          <w:rtl/>
        </w:rPr>
        <w:t>فعالیت‌های</w:t>
      </w:r>
      <w:r w:rsidRPr="002D6666">
        <w:rPr>
          <w:rFonts w:cs="B Nazanin" w:hint="cs"/>
          <w:b/>
          <w:bCs/>
          <w:sz w:val="24"/>
          <w:szCs w:val="24"/>
          <w:rtl/>
        </w:rPr>
        <w:t>فرهنگی</w:t>
      </w:r>
      <w:r w:rsidR="00D54CF8">
        <w:rPr>
          <w:rFonts w:cs="B Nazanin" w:hint="cs"/>
          <w:b/>
          <w:bCs/>
          <w:sz w:val="24"/>
          <w:szCs w:val="24"/>
          <w:rtl/>
        </w:rPr>
        <w:t xml:space="preserve"> و اجتماعی</w:t>
      </w:r>
      <w:r w:rsidRPr="002D6666">
        <w:rPr>
          <w:rFonts w:cs="B Nazanin" w:hint="cs"/>
          <w:b/>
          <w:bCs/>
          <w:sz w:val="24"/>
          <w:szCs w:val="24"/>
          <w:rtl/>
        </w:rPr>
        <w:t>.</w:t>
      </w:r>
    </w:p>
    <w:p w:rsidR="005F5432" w:rsidRPr="002D6666" w:rsidRDefault="005F5432" w:rsidP="00AD5F5B">
      <w:pPr>
        <w:pStyle w:val="ListParagraph"/>
        <w:numPr>
          <w:ilvl w:val="0"/>
          <w:numId w:val="23"/>
        </w:numPr>
        <w:bidi/>
        <w:jc w:val="both"/>
        <w:rPr>
          <w:rFonts w:cs="B Nazanin"/>
          <w:b/>
          <w:bCs/>
          <w:sz w:val="24"/>
          <w:szCs w:val="24"/>
        </w:rPr>
      </w:pPr>
      <w:r w:rsidRPr="002D6666">
        <w:rPr>
          <w:rFonts w:cs="B Nazanin" w:hint="cs"/>
          <w:b/>
          <w:bCs/>
          <w:sz w:val="24"/>
          <w:szCs w:val="24"/>
          <w:rtl/>
        </w:rPr>
        <w:t xml:space="preserve">غنی‌سازی اوقات فراغت و </w:t>
      </w:r>
      <w:r w:rsidR="009B68DC" w:rsidRPr="002D6666">
        <w:rPr>
          <w:rFonts w:cs="B Nazanin" w:hint="cs"/>
          <w:b/>
          <w:bCs/>
          <w:sz w:val="24"/>
          <w:szCs w:val="24"/>
          <w:rtl/>
        </w:rPr>
        <w:t>نهادینه‌سازی</w:t>
      </w:r>
      <w:r w:rsidRPr="002D6666">
        <w:rPr>
          <w:rFonts w:cs="B Nazanin" w:hint="cs"/>
          <w:b/>
          <w:bCs/>
          <w:sz w:val="24"/>
          <w:szCs w:val="24"/>
          <w:rtl/>
        </w:rPr>
        <w:t xml:space="preserve"> کاربرد فرهنگ و هنر در زندگی فردی و اجتماعی دانشجو معلمان.</w:t>
      </w:r>
    </w:p>
    <w:p w:rsidR="005F5432" w:rsidRPr="002D6666" w:rsidRDefault="009B68DC" w:rsidP="00AD5F5B">
      <w:pPr>
        <w:pStyle w:val="ListParagraph"/>
        <w:numPr>
          <w:ilvl w:val="0"/>
          <w:numId w:val="23"/>
        </w:numPr>
        <w:bidi/>
        <w:jc w:val="both"/>
        <w:rPr>
          <w:rFonts w:cs="B Nazanin"/>
          <w:b/>
          <w:bCs/>
          <w:sz w:val="24"/>
          <w:szCs w:val="24"/>
          <w:rtl/>
        </w:rPr>
      </w:pPr>
      <w:r w:rsidRPr="002D6666">
        <w:rPr>
          <w:rFonts w:cs="B Nazanin" w:hint="cs"/>
          <w:b/>
          <w:bCs/>
          <w:sz w:val="24"/>
          <w:szCs w:val="24"/>
          <w:rtl/>
        </w:rPr>
        <w:t>جریان سازی</w:t>
      </w:r>
      <w:r w:rsidR="005F5432" w:rsidRPr="002D6666">
        <w:rPr>
          <w:rFonts w:cs="B Nazanin" w:hint="cs"/>
          <w:b/>
          <w:bCs/>
          <w:sz w:val="24"/>
          <w:szCs w:val="24"/>
          <w:rtl/>
        </w:rPr>
        <w:t xml:space="preserve"> و بسترسازی برای تولید و توسعه محتوای منطبق بر فرهنگ اسلامی، بومی و ملی</w:t>
      </w:r>
    </w:p>
    <w:p w:rsidR="009F1F7F" w:rsidRPr="00C976AD" w:rsidRDefault="009F1F7F" w:rsidP="00187410">
      <w:pPr>
        <w:autoSpaceDE w:val="0"/>
        <w:autoSpaceDN w:val="0"/>
        <w:bidi/>
        <w:adjustRightInd w:val="0"/>
        <w:spacing w:after="0" w:line="240" w:lineRule="auto"/>
        <w:jc w:val="both"/>
        <w:rPr>
          <w:rFonts w:ascii="B Nazanin" w:hAnsi="Calibri" w:cs="B Nazanin"/>
          <w:sz w:val="28"/>
          <w:szCs w:val="28"/>
          <w:rtl/>
        </w:rPr>
      </w:pPr>
    </w:p>
    <w:p w:rsidR="00604EAA" w:rsidRDefault="00604EAA" w:rsidP="00187410">
      <w:pPr>
        <w:pStyle w:val="Heading1"/>
        <w:rPr>
          <w:rFonts w:cs="B Titr"/>
          <w:sz w:val="32"/>
          <w:szCs w:val="32"/>
          <w:rtl/>
        </w:rPr>
      </w:pPr>
    </w:p>
    <w:p w:rsidR="00604EAA" w:rsidRDefault="00604EAA" w:rsidP="00187410">
      <w:pPr>
        <w:pStyle w:val="Heading1"/>
        <w:rPr>
          <w:rFonts w:cs="B Titr"/>
          <w:sz w:val="32"/>
          <w:szCs w:val="32"/>
          <w:rtl/>
        </w:rPr>
      </w:pPr>
    </w:p>
    <w:p w:rsidR="00604EAA" w:rsidRDefault="00604EAA" w:rsidP="00187410">
      <w:pPr>
        <w:pStyle w:val="Heading1"/>
        <w:rPr>
          <w:rFonts w:cs="B Titr"/>
          <w:sz w:val="32"/>
          <w:szCs w:val="32"/>
          <w:rtl/>
        </w:rPr>
      </w:pPr>
    </w:p>
    <w:p w:rsidR="00604EAA" w:rsidRDefault="00604EAA" w:rsidP="00187410">
      <w:pPr>
        <w:pStyle w:val="Heading1"/>
        <w:rPr>
          <w:rFonts w:cs="B Titr"/>
          <w:sz w:val="32"/>
          <w:szCs w:val="32"/>
          <w:rtl/>
        </w:rPr>
      </w:pPr>
    </w:p>
    <w:p w:rsidR="00604EAA" w:rsidRDefault="00604EAA" w:rsidP="00187410">
      <w:pPr>
        <w:pStyle w:val="Heading1"/>
        <w:rPr>
          <w:rFonts w:cs="B Titr"/>
          <w:sz w:val="32"/>
          <w:szCs w:val="32"/>
          <w:rtl/>
        </w:rPr>
      </w:pPr>
    </w:p>
    <w:p w:rsidR="00604EAA" w:rsidRDefault="00604EAA" w:rsidP="00187410">
      <w:pPr>
        <w:pStyle w:val="Heading1"/>
        <w:rPr>
          <w:rFonts w:cs="B Titr"/>
          <w:sz w:val="32"/>
          <w:szCs w:val="32"/>
          <w:rtl/>
        </w:rPr>
      </w:pPr>
    </w:p>
    <w:p w:rsidR="00604EAA" w:rsidRDefault="00604EAA" w:rsidP="00187410">
      <w:pPr>
        <w:pStyle w:val="Heading1"/>
        <w:rPr>
          <w:rFonts w:cs="B Titr"/>
          <w:sz w:val="32"/>
          <w:szCs w:val="32"/>
        </w:rPr>
      </w:pPr>
    </w:p>
    <w:p w:rsidR="00AD687A" w:rsidRPr="00AD687A" w:rsidRDefault="00AD687A" w:rsidP="00AD687A">
      <w:pPr>
        <w:rPr>
          <w:rtl/>
          <w:lang w:bidi="fa-IR"/>
        </w:rPr>
      </w:pPr>
    </w:p>
    <w:p w:rsidR="00D53894" w:rsidRDefault="00D53894" w:rsidP="00187410">
      <w:pPr>
        <w:pStyle w:val="Heading1"/>
        <w:rPr>
          <w:rFonts w:cs="B Homa"/>
          <w:sz w:val="28"/>
          <w:szCs w:val="28"/>
          <w:rtl/>
        </w:rPr>
      </w:pPr>
    </w:p>
    <w:p w:rsidR="005F5432" w:rsidRPr="002A213C" w:rsidRDefault="00D11EBB" w:rsidP="00187410">
      <w:pPr>
        <w:pStyle w:val="Heading1"/>
        <w:rPr>
          <w:rFonts w:cs="B Homa"/>
          <w:sz w:val="28"/>
          <w:szCs w:val="28"/>
          <w:rtl/>
        </w:rPr>
      </w:pPr>
      <w:bookmarkStart w:id="13" w:name="_Toc503356772"/>
      <w:r w:rsidRPr="002A213C">
        <w:rPr>
          <w:rFonts w:cs="B Homa" w:hint="cs"/>
          <w:sz w:val="28"/>
          <w:szCs w:val="28"/>
          <w:rtl/>
        </w:rPr>
        <w:lastRenderedPageBreak/>
        <w:t>فصل دوم</w:t>
      </w:r>
      <w:r w:rsidR="00513FA0" w:rsidRPr="002A213C">
        <w:rPr>
          <w:rFonts w:cs="B Homa" w:hint="cs"/>
          <w:sz w:val="28"/>
          <w:szCs w:val="28"/>
          <w:rtl/>
        </w:rPr>
        <w:t>-</w:t>
      </w:r>
      <w:r w:rsidR="00437B2C" w:rsidRPr="002A213C">
        <w:rPr>
          <w:rFonts w:cs="B Homa" w:hint="eastAsia"/>
          <w:sz w:val="28"/>
          <w:szCs w:val="28"/>
          <w:rtl/>
        </w:rPr>
        <w:t>بخش‌های</w:t>
      </w:r>
      <w:r w:rsidR="00074EDC" w:rsidRPr="002A213C">
        <w:rPr>
          <w:rFonts w:cs="B Homa" w:hint="cs"/>
          <w:sz w:val="28"/>
          <w:szCs w:val="28"/>
          <w:rtl/>
        </w:rPr>
        <w:t xml:space="preserve"> جشنواره:</w:t>
      </w:r>
      <w:bookmarkEnd w:id="13"/>
    </w:p>
    <w:p w:rsidR="005F5432" w:rsidRPr="004E0FA1" w:rsidRDefault="00083DB6" w:rsidP="00187410">
      <w:pPr>
        <w:pStyle w:val="Heading2"/>
        <w:bidi/>
        <w:rPr>
          <w:rFonts w:cs="B Titr"/>
          <w:b/>
          <w:bCs/>
          <w:color w:val="FF0000"/>
          <w:sz w:val="24"/>
          <w:szCs w:val="24"/>
          <w:rtl/>
        </w:rPr>
      </w:pPr>
      <w:bookmarkStart w:id="14" w:name="_Toc503356773"/>
      <w:r w:rsidRPr="004E0FA1">
        <w:rPr>
          <w:rFonts w:cs="B Titr" w:hint="cs"/>
          <w:b/>
          <w:bCs/>
          <w:color w:val="FF0000"/>
          <w:sz w:val="24"/>
          <w:szCs w:val="24"/>
          <w:rtl/>
        </w:rPr>
        <w:t>1-2</w:t>
      </w:r>
      <w:r w:rsidR="00513FA0" w:rsidRPr="004E0FA1">
        <w:rPr>
          <w:rFonts w:cs="B Titr" w:hint="cs"/>
          <w:b/>
          <w:bCs/>
          <w:color w:val="FF0000"/>
          <w:sz w:val="24"/>
          <w:szCs w:val="24"/>
          <w:rtl/>
        </w:rPr>
        <w:t xml:space="preserve">: </w:t>
      </w:r>
      <w:r w:rsidR="00074EDC" w:rsidRPr="004E0FA1">
        <w:rPr>
          <w:rFonts w:cs="B Titr" w:hint="cs"/>
          <w:b/>
          <w:bCs/>
          <w:color w:val="FF0000"/>
          <w:sz w:val="24"/>
          <w:szCs w:val="24"/>
          <w:rtl/>
        </w:rPr>
        <w:t xml:space="preserve">بخش </w:t>
      </w:r>
      <w:r w:rsidR="003C7A27" w:rsidRPr="004E0FA1">
        <w:rPr>
          <w:rFonts w:cs="B Titr" w:hint="cs"/>
          <w:b/>
          <w:bCs/>
          <w:color w:val="FF0000"/>
          <w:sz w:val="24"/>
          <w:szCs w:val="24"/>
          <w:rtl/>
        </w:rPr>
        <w:t>اول</w:t>
      </w:r>
      <w:r w:rsidR="00437B2C">
        <w:rPr>
          <w:rFonts w:cs="B Titr" w:hint="cs"/>
          <w:b/>
          <w:bCs/>
          <w:color w:val="FF0000"/>
          <w:sz w:val="24"/>
          <w:szCs w:val="24"/>
          <w:rtl/>
        </w:rPr>
        <w:t>رشته‌های</w:t>
      </w:r>
      <w:r w:rsidR="003C7A27" w:rsidRPr="004E0FA1">
        <w:rPr>
          <w:rFonts w:cs="B Titr"/>
          <w:b/>
          <w:bCs/>
          <w:color w:val="FF0000"/>
          <w:sz w:val="24"/>
          <w:szCs w:val="24"/>
          <w:rtl/>
        </w:rPr>
        <w:t xml:space="preserve"> "</w:t>
      </w:r>
      <w:r w:rsidR="006C363A">
        <w:rPr>
          <w:rFonts w:cs="B Titr" w:hint="eastAsia"/>
          <w:b/>
          <w:bCs/>
          <w:color w:val="FF0000"/>
          <w:sz w:val="24"/>
          <w:szCs w:val="24"/>
          <w:rtl/>
        </w:rPr>
        <w:t>قرآني</w:t>
      </w:r>
      <w:r w:rsidR="006C363A">
        <w:rPr>
          <w:rFonts w:cs="B Titr"/>
          <w:b/>
          <w:bCs/>
          <w:color w:val="FF0000"/>
          <w:sz w:val="24"/>
          <w:szCs w:val="24"/>
          <w:rtl/>
        </w:rPr>
        <w:t xml:space="preserve"> "</w:t>
      </w:r>
      <w:r w:rsidR="00B96ACC" w:rsidRPr="004E0FA1">
        <w:rPr>
          <w:rFonts w:cs="B Titr" w:hint="cs"/>
          <w:b/>
          <w:bCs/>
          <w:color w:val="FF0000"/>
          <w:sz w:val="24"/>
          <w:szCs w:val="24"/>
          <w:rtl/>
        </w:rPr>
        <w:t>(10</w:t>
      </w:r>
      <w:r w:rsidR="00EB041C" w:rsidRPr="004E0FA1">
        <w:rPr>
          <w:rFonts w:cs="B Titr" w:hint="cs"/>
          <w:b/>
          <w:bCs/>
          <w:color w:val="FF0000"/>
          <w:sz w:val="24"/>
          <w:szCs w:val="24"/>
          <w:rtl/>
        </w:rPr>
        <w:t xml:space="preserve"> رشته</w:t>
      </w:r>
      <w:r w:rsidR="006C363A">
        <w:rPr>
          <w:rFonts w:cs="B Titr"/>
          <w:b/>
          <w:bCs/>
          <w:color w:val="FF0000"/>
          <w:sz w:val="24"/>
          <w:szCs w:val="24"/>
          <w:rtl/>
        </w:rPr>
        <w:t>)</w:t>
      </w:r>
      <w:bookmarkEnd w:id="14"/>
    </w:p>
    <w:p w:rsidR="005F5432" w:rsidRPr="00E4015B" w:rsidRDefault="00E4015B" w:rsidP="00155E63">
      <w:pPr>
        <w:bidi/>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27794C">
        <w:rPr>
          <w:rFonts w:ascii="B Mitra" w:hAnsi="Calibri" w:cs="B Nazanin" w:hint="cs"/>
          <w:b/>
          <w:bCs/>
          <w:sz w:val="24"/>
          <w:szCs w:val="24"/>
          <w:rtl/>
          <w:lang w:bidi="fa-IR"/>
        </w:rPr>
        <w:t xml:space="preserve">: 1- </w:t>
      </w:r>
      <w:r w:rsidR="005F5432" w:rsidRPr="00E4015B">
        <w:rPr>
          <w:rFonts w:ascii="B Mitra" w:hAnsi="Calibri" w:cs="B Nazanin" w:hint="cs"/>
          <w:b/>
          <w:bCs/>
          <w:sz w:val="24"/>
          <w:szCs w:val="24"/>
          <w:rtl/>
          <w:lang w:bidi="fa-IR"/>
        </w:rPr>
        <w:t>قرائتقرآنکریم</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تحقیق</w:t>
      </w:r>
      <w:r w:rsidR="00BA144E" w:rsidRPr="00E4015B">
        <w:rPr>
          <w:rFonts w:ascii="B Mitra" w:hAnsi="Calibri" w:cs="B Nazanin" w:hint="cs"/>
          <w:b/>
          <w:bCs/>
          <w:sz w:val="24"/>
          <w:szCs w:val="24"/>
          <w:rtl/>
          <w:lang w:bidi="fa-IR"/>
        </w:rPr>
        <w:t>*</w:t>
      </w:r>
      <w:r w:rsidR="006C363A">
        <w:rPr>
          <w:rFonts w:ascii="B Mitra" w:hAnsi="Calibri" w:cs="B Nazanin"/>
          <w:b/>
          <w:bCs/>
          <w:sz w:val="24"/>
          <w:szCs w:val="24"/>
          <w:lang w:bidi="fa-IR"/>
        </w:rPr>
        <w:t xml:space="preserve"> (</w:t>
      </w:r>
      <w:r w:rsidR="005F5432" w:rsidRPr="00E4015B">
        <w:rPr>
          <w:rFonts w:ascii="B Mitra" w:hAnsi="Calibri" w:cs="B Nazanin" w:hint="cs"/>
          <w:b/>
          <w:bCs/>
          <w:sz w:val="24"/>
          <w:szCs w:val="24"/>
          <w:rtl/>
          <w:lang w:bidi="fa-IR"/>
        </w:rPr>
        <w:t>2- قرائتقرآنکریم</w:t>
      </w:r>
      <w:r w:rsidR="005F5432" w:rsidRPr="00E4015B">
        <w:rPr>
          <w:rFonts w:ascii="B Mitra" w:hAnsi="Calibri" w:cs="B Nazanin" w:hint="cs"/>
          <w:b/>
          <w:bCs/>
          <w:sz w:val="24"/>
          <w:szCs w:val="24"/>
          <w:lang w:bidi="fa-IR"/>
        </w:rPr>
        <w:t>)</w:t>
      </w:r>
      <w:r w:rsidR="005F5432" w:rsidRPr="00E4015B">
        <w:rPr>
          <w:rFonts w:ascii="B Mitra" w:hAnsi="Calibri" w:cs="B Nazanin" w:hint="cs"/>
          <w:b/>
          <w:bCs/>
          <w:sz w:val="24"/>
          <w:szCs w:val="24"/>
          <w:rtl/>
          <w:lang w:bidi="fa-IR"/>
        </w:rPr>
        <w:t xml:space="preserve"> ترتیل</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3</w:t>
      </w:r>
      <w:r w:rsidR="005F5432" w:rsidRPr="00E4015B">
        <w:rPr>
          <w:rFonts w:ascii="B Mitra" w:hAnsi="Calibri" w:cs="B Nazanin" w:hint="cs"/>
          <w:b/>
          <w:bCs/>
          <w:sz w:val="24"/>
          <w:szCs w:val="24"/>
          <w:rtl/>
          <w:lang w:bidi="fa-IR"/>
        </w:rPr>
        <w:t>-حفظقرآنکریم (</w:t>
      </w:r>
      <w:r w:rsidR="00CB49A3">
        <w:rPr>
          <w:rFonts w:ascii="B Mitra" w:hAnsi="Calibri" w:cs="B Nazanin" w:hint="cs"/>
          <w:b/>
          <w:bCs/>
          <w:sz w:val="24"/>
          <w:szCs w:val="24"/>
          <w:rtl/>
          <w:lang w:bidi="fa-IR"/>
        </w:rPr>
        <w:t xml:space="preserve">یک </w:t>
      </w:r>
      <w:r w:rsidR="005F5432" w:rsidRPr="00E4015B">
        <w:rPr>
          <w:rFonts w:ascii="B Mitra" w:hAnsi="Calibri" w:cs="B Nazanin" w:hint="cs"/>
          <w:b/>
          <w:bCs/>
          <w:sz w:val="24"/>
          <w:szCs w:val="24"/>
          <w:rtl/>
          <w:lang w:bidi="fa-IR"/>
        </w:rPr>
        <w:t xml:space="preserve">جزء) </w:t>
      </w:r>
      <w:r w:rsidR="00074EDC" w:rsidRPr="00E4015B">
        <w:rPr>
          <w:rFonts w:ascii="B Mitra" w:hAnsi="Calibri" w:cs="B Nazanin" w:hint="cs"/>
          <w:b/>
          <w:bCs/>
          <w:sz w:val="24"/>
          <w:szCs w:val="24"/>
          <w:rtl/>
          <w:lang w:bidi="fa-IR"/>
        </w:rPr>
        <w:t>4</w:t>
      </w:r>
      <w:r w:rsidR="005F5432" w:rsidRPr="00E4015B">
        <w:rPr>
          <w:rFonts w:ascii="B Mitra" w:hAnsi="Calibri" w:cs="B Nazanin" w:hint="cs"/>
          <w:b/>
          <w:bCs/>
          <w:sz w:val="24"/>
          <w:szCs w:val="24"/>
          <w:rtl/>
          <w:lang w:bidi="fa-IR"/>
        </w:rPr>
        <w:t>-حفظقرآنکریم (پنج جزء</w:t>
      </w:r>
      <w:r w:rsidR="001317AC">
        <w:rPr>
          <w:rFonts w:ascii="B Mitra" w:hAnsi="Calibri" w:cs="B Nazanin" w:hint="cs"/>
          <w:b/>
          <w:bCs/>
          <w:sz w:val="24"/>
          <w:szCs w:val="24"/>
          <w:rtl/>
          <w:lang w:bidi="fa-IR"/>
        </w:rPr>
        <w:t>پیوسته</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5</w:t>
      </w:r>
      <w:r w:rsidR="005F5432" w:rsidRPr="00E4015B">
        <w:rPr>
          <w:rFonts w:ascii="B Mitra" w:hAnsi="Calibri" w:cs="B Nazanin" w:hint="cs"/>
          <w:b/>
          <w:bCs/>
          <w:sz w:val="24"/>
          <w:szCs w:val="24"/>
          <w:rtl/>
          <w:lang w:bidi="fa-IR"/>
        </w:rPr>
        <w:t>-حفظقرآنکریم (دهجزء</w:t>
      </w:r>
      <w:r w:rsidR="001317AC">
        <w:rPr>
          <w:rFonts w:ascii="B Mitra" w:hAnsi="Calibri" w:cs="B Nazanin" w:hint="cs"/>
          <w:b/>
          <w:bCs/>
          <w:sz w:val="24"/>
          <w:szCs w:val="24"/>
          <w:rtl/>
          <w:lang w:bidi="fa-IR"/>
        </w:rPr>
        <w:t xml:space="preserve"> پیوسته </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6</w:t>
      </w:r>
      <w:r w:rsidR="005F5432" w:rsidRPr="00E4015B">
        <w:rPr>
          <w:rFonts w:ascii="B Mitra" w:hAnsi="Calibri" w:cs="B Nazanin" w:hint="cs"/>
          <w:b/>
          <w:bCs/>
          <w:sz w:val="24"/>
          <w:szCs w:val="24"/>
          <w:rtl/>
          <w:lang w:bidi="fa-IR"/>
        </w:rPr>
        <w:t>-حفظقرآنکریم (بیستجزء</w:t>
      </w:r>
      <w:r w:rsidR="001317AC">
        <w:rPr>
          <w:rFonts w:ascii="B Mitra" w:hAnsi="Calibri" w:cs="B Nazanin" w:hint="cs"/>
          <w:b/>
          <w:bCs/>
          <w:sz w:val="24"/>
          <w:szCs w:val="24"/>
          <w:rtl/>
          <w:lang w:bidi="fa-IR"/>
        </w:rPr>
        <w:t>پیوسته</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7</w:t>
      </w:r>
      <w:r w:rsidR="005F5432" w:rsidRPr="00E4015B">
        <w:rPr>
          <w:rFonts w:ascii="B Mitra" w:hAnsi="Calibri" w:cs="B Nazanin" w:hint="cs"/>
          <w:b/>
          <w:bCs/>
          <w:sz w:val="24"/>
          <w:szCs w:val="24"/>
          <w:rtl/>
          <w:lang w:bidi="fa-IR"/>
        </w:rPr>
        <w:t>- حفظکلقرآنکریم</w:t>
      </w:r>
      <w:r w:rsidR="00BA144E" w:rsidRPr="00E4015B">
        <w:rPr>
          <w:rFonts w:ascii="B Mitra" w:hAnsi="Calibri" w:cs="B Nazanin" w:hint="cs"/>
          <w:b/>
          <w:bCs/>
          <w:sz w:val="24"/>
          <w:szCs w:val="24"/>
          <w:rtl/>
          <w:lang w:bidi="fa-IR"/>
        </w:rPr>
        <w:t>*</w:t>
      </w:r>
      <w:r w:rsidR="00074EDC" w:rsidRPr="00E4015B">
        <w:rPr>
          <w:rFonts w:ascii="B Mitra" w:hAnsi="Calibri" w:cs="B Nazanin" w:hint="cs"/>
          <w:b/>
          <w:bCs/>
          <w:sz w:val="24"/>
          <w:szCs w:val="24"/>
          <w:rtl/>
          <w:lang w:bidi="fa-IR"/>
        </w:rPr>
        <w:t>8</w:t>
      </w:r>
      <w:r w:rsidR="005F5432" w:rsidRPr="00E4015B">
        <w:rPr>
          <w:rFonts w:ascii="B Mitra" w:hAnsi="Calibri" w:cs="B Nazanin" w:hint="cs"/>
          <w:b/>
          <w:bCs/>
          <w:sz w:val="24"/>
          <w:szCs w:val="24"/>
          <w:rtl/>
          <w:lang w:bidi="fa-IR"/>
        </w:rPr>
        <w:t>- اذان</w:t>
      </w:r>
      <w:r w:rsidR="001223C5"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ویژه برادران</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w:t>
      </w:r>
      <w:r w:rsidR="00016DAB" w:rsidRPr="00E4015B">
        <w:rPr>
          <w:rFonts w:ascii="B Mitra" w:hAnsi="Calibri" w:cs="B Nazanin" w:hint="cs"/>
          <w:b/>
          <w:bCs/>
          <w:sz w:val="24"/>
          <w:szCs w:val="24"/>
          <w:rtl/>
          <w:lang w:bidi="fa-IR"/>
        </w:rPr>
        <w:t>9</w:t>
      </w:r>
      <w:r w:rsidR="005F5432" w:rsidRPr="00E4015B">
        <w:rPr>
          <w:rFonts w:ascii="B Mitra" w:hAnsi="Calibri" w:cs="B Nazanin" w:hint="cs"/>
          <w:b/>
          <w:bCs/>
          <w:sz w:val="24"/>
          <w:szCs w:val="24"/>
          <w:rtl/>
          <w:lang w:bidi="fa-IR"/>
        </w:rPr>
        <w:t>- دعا</w:t>
      </w:r>
      <w:r w:rsidR="00273526">
        <w:rPr>
          <w:rFonts w:ascii="B Mitra" w:hAnsi="Calibri" w:cs="B Nazanin" w:hint="cs"/>
          <w:b/>
          <w:bCs/>
          <w:sz w:val="24"/>
          <w:szCs w:val="24"/>
          <w:rtl/>
          <w:lang w:bidi="fa-IR"/>
        </w:rPr>
        <w:t>و مناجات خوانی *</w:t>
      </w:r>
      <w:r w:rsidR="00016DAB" w:rsidRPr="00E4015B">
        <w:rPr>
          <w:rFonts w:ascii="B Mitra" w:hAnsi="Calibri" w:cs="B Nazanin" w:hint="cs"/>
          <w:b/>
          <w:bCs/>
          <w:sz w:val="24"/>
          <w:szCs w:val="24"/>
          <w:rtl/>
          <w:lang w:bidi="fa-IR"/>
        </w:rPr>
        <w:t>10</w:t>
      </w:r>
      <w:r w:rsidR="00885AE0" w:rsidRPr="00E4015B">
        <w:rPr>
          <w:rFonts w:ascii="B Mitra" w:hAnsi="Calibri" w:cs="B Nazanin" w:hint="cs"/>
          <w:b/>
          <w:bCs/>
          <w:sz w:val="24"/>
          <w:szCs w:val="24"/>
          <w:rtl/>
          <w:lang w:bidi="fa-IR"/>
        </w:rPr>
        <w:t xml:space="preserve">- الگوي برتر تدريس </w:t>
      </w:r>
      <w:r w:rsidR="008749EA" w:rsidRPr="00E4015B">
        <w:rPr>
          <w:rFonts w:ascii="B Mitra" w:hAnsi="Calibri" w:cs="B Nazanin" w:hint="cs"/>
          <w:b/>
          <w:bCs/>
          <w:sz w:val="24"/>
          <w:szCs w:val="24"/>
          <w:rtl/>
          <w:lang w:bidi="fa-IR"/>
        </w:rPr>
        <w:t>قرآن</w:t>
      </w:r>
      <w:r w:rsidR="00885AE0" w:rsidRPr="00E4015B">
        <w:rPr>
          <w:rFonts w:ascii="B Mitra" w:hAnsi="Calibri" w:cs="B Nazanin" w:hint="cs"/>
          <w:b/>
          <w:bCs/>
          <w:sz w:val="24"/>
          <w:szCs w:val="24"/>
          <w:rtl/>
          <w:lang w:bidi="fa-IR"/>
        </w:rPr>
        <w:t xml:space="preserve"> كريم</w:t>
      </w:r>
    </w:p>
    <w:p w:rsidR="00E914F2" w:rsidRPr="004E0FA1" w:rsidRDefault="00C81E36" w:rsidP="00187410">
      <w:pPr>
        <w:pStyle w:val="Heading2"/>
        <w:bidi/>
        <w:rPr>
          <w:rFonts w:cs="B Titr"/>
          <w:b/>
          <w:bCs/>
          <w:color w:val="FF0000"/>
          <w:sz w:val="24"/>
          <w:szCs w:val="24"/>
        </w:rPr>
      </w:pPr>
      <w:bookmarkStart w:id="15" w:name="_Toc503356774"/>
      <w:r w:rsidRPr="004E0FA1">
        <w:rPr>
          <w:rFonts w:cs="B Titr" w:hint="cs"/>
          <w:b/>
          <w:bCs/>
          <w:color w:val="FF0000"/>
          <w:sz w:val="24"/>
          <w:szCs w:val="24"/>
          <w:rtl/>
        </w:rPr>
        <w:t>2</w:t>
      </w:r>
      <w:r w:rsidR="00083DB6" w:rsidRPr="004E0FA1">
        <w:rPr>
          <w:rFonts w:cs="B Titr" w:hint="cs"/>
          <w:b/>
          <w:bCs/>
          <w:color w:val="FF0000"/>
          <w:sz w:val="24"/>
          <w:szCs w:val="24"/>
          <w:rtl/>
        </w:rPr>
        <w:t>-2</w:t>
      </w:r>
      <w:r w:rsidR="003C7A27" w:rsidRPr="004E0FA1">
        <w:rPr>
          <w:rFonts w:cs="B Titr" w:hint="cs"/>
          <w:b/>
          <w:bCs/>
          <w:color w:val="FF0000"/>
          <w:sz w:val="24"/>
          <w:szCs w:val="24"/>
          <w:rtl/>
        </w:rPr>
        <w:t>بخش</w:t>
      </w:r>
      <w:r w:rsidR="007D20EA" w:rsidRPr="004E0FA1">
        <w:rPr>
          <w:rFonts w:cs="B Titr" w:hint="cs"/>
          <w:b/>
          <w:bCs/>
          <w:color w:val="FF0000"/>
          <w:sz w:val="24"/>
          <w:szCs w:val="24"/>
          <w:rtl/>
        </w:rPr>
        <w:t xml:space="preserve">دوم: </w:t>
      </w:r>
      <w:r w:rsidR="00437B2C">
        <w:rPr>
          <w:rFonts w:cs="B Titr" w:hint="cs"/>
          <w:b/>
          <w:bCs/>
          <w:color w:val="FF0000"/>
          <w:sz w:val="24"/>
          <w:szCs w:val="24"/>
          <w:rtl/>
        </w:rPr>
        <w:t>رشته‌های</w:t>
      </w:r>
      <w:r w:rsidR="002B6E9A" w:rsidRPr="004E0FA1">
        <w:rPr>
          <w:rFonts w:cs="B Titr" w:hint="cs"/>
          <w:b/>
          <w:bCs/>
          <w:color w:val="FF0000"/>
          <w:sz w:val="24"/>
          <w:szCs w:val="24"/>
          <w:rtl/>
        </w:rPr>
        <w:t>"</w:t>
      </w:r>
      <w:r w:rsidR="007D20EA" w:rsidRPr="004E0FA1">
        <w:rPr>
          <w:rFonts w:cs="B Titr" w:hint="cs"/>
          <w:b/>
          <w:bCs/>
          <w:color w:val="FF0000"/>
          <w:sz w:val="24"/>
          <w:szCs w:val="24"/>
          <w:rtl/>
        </w:rPr>
        <w:t>عترت و معارف ديني</w:t>
      </w:r>
      <w:r w:rsidR="002B6E9A" w:rsidRPr="004E0FA1">
        <w:rPr>
          <w:rFonts w:cs="B Titr" w:hint="cs"/>
          <w:b/>
          <w:bCs/>
          <w:color w:val="FF0000"/>
          <w:sz w:val="24"/>
          <w:szCs w:val="24"/>
          <w:rtl/>
        </w:rPr>
        <w:t>"</w:t>
      </w:r>
      <w:r w:rsidR="00B96ACC" w:rsidRPr="004E0FA1">
        <w:rPr>
          <w:rFonts w:cs="B Titr" w:hint="cs"/>
          <w:b/>
          <w:bCs/>
          <w:color w:val="FF0000"/>
          <w:sz w:val="24"/>
          <w:szCs w:val="24"/>
          <w:rtl/>
        </w:rPr>
        <w:t xml:space="preserve"> (9</w:t>
      </w:r>
      <w:r w:rsidR="00360C9E" w:rsidRPr="004E0FA1">
        <w:rPr>
          <w:rFonts w:cs="B Titr" w:hint="cs"/>
          <w:b/>
          <w:bCs/>
          <w:color w:val="FF0000"/>
          <w:sz w:val="24"/>
          <w:szCs w:val="24"/>
          <w:rtl/>
        </w:rPr>
        <w:t xml:space="preserve"> رشته</w:t>
      </w:r>
      <w:r w:rsidR="00B96ACC" w:rsidRPr="004E0FA1">
        <w:rPr>
          <w:rFonts w:cs="B Titr" w:hint="cs"/>
          <w:b/>
          <w:bCs/>
          <w:color w:val="FF0000"/>
          <w:sz w:val="24"/>
          <w:szCs w:val="24"/>
          <w:rtl/>
        </w:rPr>
        <w:t>)</w:t>
      </w:r>
      <w:bookmarkEnd w:id="15"/>
    </w:p>
    <w:p w:rsidR="00C37DD2" w:rsidRDefault="00E4015B" w:rsidP="00396502">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Pr="00E4015B">
        <w:rPr>
          <w:rFonts w:ascii="B Mitra" w:hAnsi="Calibri" w:cs="B Nazanin" w:hint="cs"/>
          <w:b/>
          <w:bCs/>
          <w:sz w:val="24"/>
          <w:szCs w:val="24"/>
          <w:lang w:bidi="fa-IR"/>
        </w:rPr>
        <w:t>:</w:t>
      </w:r>
      <w:r w:rsidRPr="00E4015B">
        <w:rPr>
          <w:rFonts w:ascii="B Mitra" w:hAnsi="Calibri" w:cs="B Nazanin" w:hint="cs"/>
          <w:b/>
          <w:bCs/>
          <w:sz w:val="24"/>
          <w:szCs w:val="24"/>
          <w:rtl/>
          <w:lang w:bidi="fa-IR"/>
        </w:rPr>
        <w:t>1</w:t>
      </w:r>
      <w:r w:rsidR="00C37DD2">
        <w:rPr>
          <w:rFonts w:ascii="B Mitra" w:hAnsi="Calibri" w:cs="B Nazanin" w:hint="cs"/>
          <w:b/>
          <w:bCs/>
          <w:sz w:val="24"/>
          <w:szCs w:val="24"/>
          <w:rtl/>
          <w:lang w:bidi="fa-IR"/>
        </w:rPr>
        <w:t>-</w:t>
      </w:r>
      <w:r w:rsidR="00C37DD2" w:rsidRPr="00E4015B">
        <w:rPr>
          <w:rFonts w:ascii="B Mitra" w:hAnsi="Calibri" w:cs="B Nazanin" w:hint="cs"/>
          <w:b/>
          <w:bCs/>
          <w:sz w:val="24"/>
          <w:szCs w:val="24"/>
          <w:rtl/>
          <w:lang w:bidi="fa-IR"/>
        </w:rPr>
        <w:t>آشنايي با ترجمه و تفسير قرآن</w:t>
      </w:r>
      <w:r w:rsidR="0006015E">
        <w:rPr>
          <w:rFonts w:ascii="B Mitra" w:hAnsi="Calibri" w:cs="B Nazanin" w:hint="cs"/>
          <w:b/>
          <w:bCs/>
          <w:sz w:val="24"/>
          <w:szCs w:val="24"/>
          <w:rtl/>
          <w:lang w:bidi="fa-IR"/>
        </w:rPr>
        <w:t xml:space="preserve"> کریم</w:t>
      </w:r>
      <w:r w:rsidR="00C37DD2" w:rsidRPr="00E4015B">
        <w:rPr>
          <w:rFonts w:ascii="B Mitra" w:hAnsi="Calibri" w:cs="B Nazanin" w:hint="cs"/>
          <w:b/>
          <w:bCs/>
          <w:sz w:val="24"/>
          <w:szCs w:val="24"/>
          <w:rtl/>
          <w:lang w:bidi="fa-IR"/>
        </w:rPr>
        <w:t xml:space="preserve"> *</w:t>
      </w:r>
      <w:r w:rsidR="002000D7">
        <w:rPr>
          <w:rFonts w:ascii="B Mitra" w:hAnsi="Calibri" w:cs="B Nazanin" w:hint="cs"/>
          <w:b/>
          <w:bCs/>
          <w:sz w:val="24"/>
          <w:szCs w:val="24"/>
          <w:rtl/>
          <w:lang w:bidi="fa-IR"/>
        </w:rPr>
        <w:t>2- آشنایی</w:t>
      </w:r>
      <w:r w:rsidR="00B91572" w:rsidRPr="00E4015B">
        <w:rPr>
          <w:rFonts w:ascii="B Mitra" w:hAnsi="Calibri" w:cs="B Nazanin" w:hint="cs"/>
          <w:b/>
          <w:bCs/>
          <w:sz w:val="24"/>
          <w:szCs w:val="24"/>
          <w:rtl/>
          <w:lang w:bidi="fa-IR"/>
        </w:rPr>
        <w:t>مفاهيم نهج‌البلاغه</w:t>
      </w:r>
      <w:r w:rsidR="007204A2" w:rsidRPr="00E4015B">
        <w:rPr>
          <w:rFonts w:ascii="B Mitra" w:hAnsi="Calibri" w:cs="B Nazanin" w:hint="cs"/>
          <w:b/>
          <w:bCs/>
          <w:sz w:val="24"/>
          <w:szCs w:val="24"/>
          <w:rtl/>
          <w:lang w:bidi="fa-IR"/>
        </w:rPr>
        <w:t>*</w:t>
      </w:r>
      <w:r w:rsidR="00E057EE">
        <w:rPr>
          <w:rFonts w:ascii="B Mitra" w:hAnsi="Calibri" w:cs="B Nazanin" w:hint="cs"/>
          <w:b/>
          <w:bCs/>
          <w:sz w:val="24"/>
          <w:szCs w:val="24"/>
          <w:rtl/>
          <w:lang w:bidi="fa-IR"/>
        </w:rPr>
        <w:t>3</w:t>
      </w:r>
      <w:r w:rsidR="00E057EE" w:rsidRPr="00E4015B">
        <w:rPr>
          <w:rFonts w:ascii="B Mitra" w:hAnsi="Calibri" w:cs="B Nazanin" w:hint="cs"/>
          <w:b/>
          <w:bCs/>
          <w:sz w:val="24"/>
          <w:szCs w:val="24"/>
          <w:rtl/>
          <w:lang w:bidi="fa-IR"/>
        </w:rPr>
        <w:t>-</w:t>
      </w:r>
      <w:r w:rsidR="00E057EE">
        <w:rPr>
          <w:rFonts w:ascii="B Mitra" w:hAnsi="Calibri" w:cs="B Nazanin" w:hint="cs"/>
          <w:b/>
          <w:bCs/>
          <w:sz w:val="24"/>
          <w:szCs w:val="24"/>
          <w:rtl/>
          <w:lang w:bidi="fa-IR"/>
        </w:rPr>
        <w:t xml:space="preserve"> آشنایی با </w:t>
      </w:r>
      <w:r w:rsidR="00E057EE" w:rsidRPr="00E4015B">
        <w:rPr>
          <w:rFonts w:ascii="B Mitra" w:hAnsi="Calibri" w:cs="B Nazanin" w:hint="cs"/>
          <w:b/>
          <w:bCs/>
          <w:sz w:val="24"/>
          <w:szCs w:val="24"/>
          <w:rtl/>
          <w:lang w:bidi="fa-IR"/>
        </w:rPr>
        <w:t xml:space="preserve"> مفاهيم صحیفه سجاديه *</w:t>
      </w:r>
      <w:r w:rsidR="00E057EE">
        <w:rPr>
          <w:rFonts w:ascii="B Mitra" w:hAnsi="Calibri" w:cs="B Nazanin" w:hint="cs"/>
          <w:b/>
          <w:bCs/>
          <w:sz w:val="24"/>
          <w:szCs w:val="24"/>
          <w:rtl/>
          <w:lang w:bidi="fa-IR"/>
        </w:rPr>
        <w:t>4-</w:t>
      </w:r>
      <w:r w:rsidR="00943DCF" w:rsidRPr="00E4015B">
        <w:rPr>
          <w:rFonts w:ascii="B Mitra" w:hAnsi="Calibri" w:cs="B Nazanin" w:hint="cs"/>
          <w:b/>
          <w:bCs/>
          <w:sz w:val="24"/>
          <w:szCs w:val="24"/>
          <w:rtl/>
          <w:lang w:bidi="fa-IR"/>
        </w:rPr>
        <w:t>آشنايي با احاديث اهل‌بیت</w:t>
      </w:r>
      <w:r w:rsidR="00943DCF" w:rsidRPr="00E4015B">
        <w:rPr>
          <w:rFonts w:ascii="B Mitra" w:hAnsi="Calibri" w:cs="B Nazanin"/>
          <w:b/>
          <w:bCs/>
          <w:sz w:val="24"/>
          <w:szCs w:val="24"/>
          <w:rtl/>
          <w:lang w:bidi="fa-IR"/>
        </w:rPr>
        <w:t xml:space="preserve"> (</w:t>
      </w:r>
      <w:r w:rsidR="00943DCF" w:rsidRPr="00E4015B">
        <w:rPr>
          <w:rFonts w:ascii="B Mitra" w:hAnsi="Calibri" w:cs="B Nazanin" w:hint="cs"/>
          <w:b/>
          <w:bCs/>
          <w:sz w:val="24"/>
          <w:szCs w:val="24"/>
          <w:rtl/>
          <w:lang w:bidi="fa-IR"/>
        </w:rPr>
        <w:t>ع) *</w:t>
      </w:r>
      <w:r w:rsidR="00943DCF">
        <w:rPr>
          <w:rFonts w:ascii="B Mitra" w:hAnsi="Calibri" w:cs="B Nazanin" w:hint="cs"/>
          <w:b/>
          <w:bCs/>
          <w:sz w:val="24"/>
          <w:szCs w:val="24"/>
          <w:rtl/>
          <w:lang w:bidi="fa-IR"/>
        </w:rPr>
        <w:t xml:space="preserve"> 5- </w:t>
      </w:r>
      <w:r w:rsidR="00DF2622" w:rsidRPr="00E4015B">
        <w:rPr>
          <w:rFonts w:ascii="B Mitra" w:hAnsi="Calibri" w:cs="B Nazanin" w:hint="cs"/>
          <w:b/>
          <w:bCs/>
          <w:sz w:val="24"/>
          <w:szCs w:val="24"/>
          <w:rtl/>
          <w:lang w:bidi="fa-IR"/>
        </w:rPr>
        <w:t>آشنايي با سيرة معصومين (ع) *</w:t>
      </w:r>
      <w:r w:rsidR="00DF2622">
        <w:rPr>
          <w:rFonts w:ascii="B Mitra" w:hAnsi="Calibri" w:cs="B Nazanin" w:hint="cs"/>
          <w:b/>
          <w:bCs/>
          <w:sz w:val="24"/>
          <w:szCs w:val="24"/>
          <w:rtl/>
          <w:lang w:bidi="fa-IR"/>
        </w:rPr>
        <w:t xml:space="preserve"> 6- </w:t>
      </w:r>
      <w:r w:rsidR="008A39E8" w:rsidRPr="00E4015B">
        <w:rPr>
          <w:rFonts w:ascii="B Mitra" w:hAnsi="Calibri" w:cs="B Nazanin" w:hint="cs"/>
          <w:b/>
          <w:bCs/>
          <w:sz w:val="24"/>
          <w:szCs w:val="24"/>
          <w:rtl/>
          <w:lang w:bidi="fa-IR"/>
        </w:rPr>
        <w:t>حفظ موضوعي قرآن كريم *</w:t>
      </w:r>
      <w:r w:rsidR="008A39E8">
        <w:rPr>
          <w:rFonts w:ascii="B Mitra" w:hAnsi="Calibri" w:cs="B Nazanin" w:hint="cs"/>
          <w:b/>
          <w:bCs/>
          <w:sz w:val="24"/>
          <w:szCs w:val="24"/>
          <w:rtl/>
          <w:lang w:bidi="fa-IR"/>
        </w:rPr>
        <w:t xml:space="preserve"> 7-</w:t>
      </w:r>
      <w:r w:rsidR="008A39E8" w:rsidRPr="00E4015B">
        <w:rPr>
          <w:rFonts w:ascii="B Mitra" w:hAnsi="Calibri" w:cs="B Nazanin" w:hint="cs"/>
          <w:b/>
          <w:bCs/>
          <w:sz w:val="24"/>
          <w:szCs w:val="24"/>
          <w:rtl/>
          <w:lang w:bidi="fa-IR"/>
        </w:rPr>
        <w:t>احكام*</w:t>
      </w:r>
      <w:r w:rsidR="008A39E8">
        <w:rPr>
          <w:rFonts w:ascii="B Mitra" w:hAnsi="Calibri" w:cs="B Nazanin" w:hint="cs"/>
          <w:b/>
          <w:bCs/>
          <w:sz w:val="24"/>
          <w:szCs w:val="24"/>
          <w:rtl/>
          <w:lang w:bidi="fa-IR"/>
        </w:rPr>
        <w:t xml:space="preserve"> 8-پرسمان معارفي * 9- </w:t>
      </w:r>
      <w:r w:rsidR="008C7761">
        <w:rPr>
          <w:rFonts w:ascii="B Mitra" w:hAnsi="Calibri" w:cs="B Nazanin" w:hint="cs"/>
          <w:b/>
          <w:bCs/>
          <w:sz w:val="24"/>
          <w:szCs w:val="24"/>
          <w:rtl/>
          <w:lang w:bidi="fa-IR"/>
        </w:rPr>
        <w:t>سبک زندگی اسلامی ایرانی</w:t>
      </w:r>
      <w:r w:rsidR="005A699F">
        <w:rPr>
          <w:rFonts w:ascii="B Mitra" w:hAnsi="Calibri" w:cs="B Nazanin" w:hint="cs"/>
          <w:b/>
          <w:bCs/>
          <w:sz w:val="24"/>
          <w:szCs w:val="24"/>
          <w:rtl/>
          <w:lang w:bidi="fa-IR"/>
        </w:rPr>
        <w:t>*</w:t>
      </w:r>
    </w:p>
    <w:p w:rsidR="00E4015B" w:rsidRPr="004E0FA1" w:rsidRDefault="00CF0DDD" w:rsidP="0027794C">
      <w:pPr>
        <w:pStyle w:val="Heading2"/>
        <w:bidi/>
        <w:jc w:val="both"/>
        <w:rPr>
          <w:rFonts w:cs="B Titr"/>
          <w:b/>
          <w:bCs/>
          <w:color w:val="FF0000"/>
          <w:sz w:val="24"/>
          <w:szCs w:val="24"/>
          <w:rtl/>
        </w:rPr>
      </w:pPr>
      <w:bookmarkStart w:id="16" w:name="_Toc503356775"/>
      <w:r w:rsidRPr="004E0FA1">
        <w:rPr>
          <w:rFonts w:cs="B Titr" w:hint="cs"/>
          <w:b/>
          <w:bCs/>
          <w:color w:val="FF0000"/>
          <w:sz w:val="24"/>
          <w:szCs w:val="24"/>
          <w:rtl/>
        </w:rPr>
        <w:t xml:space="preserve">3-2- </w:t>
      </w:r>
      <w:r w:rsidR="004F463E" w:rsidRPr="004E0FA1">
        <w:rPr>
          <w:rFonts w:cs="B Titr" w:hint="cs"/>
          <w:b/>
          <w:bCs/>
          <w:color w:val="FF0000"/>
          <w:sz w:val="24"/>
          <w:szCs w:val="24"/>
          <w:rtl/>
        </w:rPr>
        <w:t xml:space="preserve">بخش سوم: </w:t>
      </w:r>
      <w:r w:rsidR="00437B2C">
        <w:rPr>
          <w:rFonts w:cs="B Titr" w:hint="cs"/>
          <w:b/>
          <w:bCs/>
          <w:color w:val="FF0000"/>
          <w:sz w:val="24"/>
          <w:szCs w:val="24"/>
          <w:rtl/>
        </w:rPr>
        <w:t>رشته‌های</w:t>
      </w:r>
      <w:r w:rsidR="002B6E9A" w:rsidRPr="004E0FA1">
        <w:rPr>
          <w:rFonts w:cs="B Titr" w:hint="cs"/>
          <w:b/>
          <w:bCs/>
          <w:color w:val="FF0000"/>
          <w:sz w:val="24"/>
          <w:szCs w:val="24"/>
          <w:rtl/>
        </w:rPr>
        <w:t>"</w:t>
      </w:r>
      <w:r w:rsidR="003C7A27" w:rsidRPr="004E0FA1">
        <w:rPr>
          <w:rFonts w:cs="B Titr" w:hint="cs"/>
          <w:b/>
          <w:bCs/>
          <w:color w:val="FF0000"/>
          <w:sz w:val="24"/>
          <w:szCs w:val="24"/>
          <w:rtl/>
        </w:rPr>
        <w:t>ادبي</w:t>
      </w:r>
      <w:r w:rsidR="003C7A27" w:rsidRPr="004E0FA1">
        <w:rPr>
          <w:rFonts w:cs="B Titr"/>
          <w:b/>
          <w:bCs/>
          <w:color w:val="FF0000"/>
          <w:sz w:val="24"/>
          <w:szCs w:val="24"/>
          <w:rtl/>
        </w:rPr>
        <w:t xml:space="preserve"> "</w:t>
      </w:r>
      <w:r w:rsidR="00DE4DE6" w:rsidRPr="004E0FA1">
        <w:rPr>
          <w:rFonts w:cs="B Titr" w:hint="cs"/>
          <w:b/>
          <w:bCs/>
          <w:color w:val="FF0000"/>
          <w:sz w:val="24"/>
          <w:szCs w:val="24"/>
          <w:rtl/>
        </w:rPr>
        <w:t>(6</w:t>
      </w:r>
      <w:r w:rsidR="00851642" w:rsidRPr="004E0FA1">
        <w:rPr>
          <w:rFonts w:cs="B Titr" w:hint="cs"/>
          <w:b/>
          <w:bCs/>
          <w:color w:val="FF0000"/>
          <w:sz w:val="24"/>
          <w:szCs w:val="24"/>
          <w:rtl/>
        </w:rPr>
        <w:t xml:space="preserve"> رشته</w:t>
      </w:r>
      <w:r w:rsidR="006C363A">
        <w:rPr>
          <w:rFonts w:cs="B Titr"/>
          <w:b/>
          <w:bCs/>
          <w:color w:val="FF0000"/>
          <w:sz w:val="24"/>
          <w:szCs w:val="24"/>
          <w:rtl/>
        </w:rPr>
        <w:t>)</w:t>
      </w:r>
      <w:bookmarkEnd w:id="16"/>
    </w:p>
    <w:p w:rsidR="00EA0342" w:rsidRPr="00E4015B" w:rsidRDefault="00E92D0F" w:rsidP="00A62C0E">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764DE3" w:rsidRPr="00E4015B">
        <w:rPr>
          <w:rFonts w:ascii="B Mitra" w:hAnsi="Calibri" w:cs="B Nazanin"/>
          <w:b/>
          <w:bCs/>
          <w:sz w:val="24"/>
          <w:szCs w:val="24"/>
          <w:lang w:bidi="fa-IR"/>
        </w:rPr>
        <w:t>:</w:t>
      </w:r>
      <w:r w:rsidR="00871FC4" w:rsidRPr="00E4015B">
        <w:rPr>
          <w:rFonts w:ascii="B Mitra" w:hAnsi="Calibri" w:cs="B Nazanin" w:hint="cs"/>
          <w:b/>
          <w:bCs/>
          <w:sz w:val="24"/>
          <w:szCs w:val="24"/>
          <w:rtl/>
          <w:lang w:bidi="fa-IR"/>
        </w:rPr>
        <w:t>1- شعر</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 xml:space="preserve"> 2-داستان‌نویسی </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3-فیلم‌نامه‌نویسی</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4- نمایشنامه‌نویسی</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 xml:space="preserve">5-سخنوری 6 </w:t>
      </w:r>
      <w:r w:rsidR="00871FC4" w:rsidRPr="00E4015B">
        <w:rPr>
          <w:rFonts w:ascii="B Mitra" w:hAnsi="Calibri" w:cs="B Nazanin"/>
          <w:b/>
          <w:bCs/>
          <w:sz w:val="24"/>
          <w:szCs w:val="24"/>
          <w:rtl/>
          <w:lang w:bidi="fa-IR"/>
        </w:rPr>
        <w:t xml:space="preserve">- </w:t>
      </w:r>
      <w:r w:rsidR="00871FC4" w:rsidRPr="00E4015B">
        <w:rPr>
          <w:rFonts w:ascii="B Mitra" w:hAnsi="Calibri" w:cs="B Nazanin" w:hint="cs"/>
          <w:b/>
          <w:bCs/>
          <w:sz w:val="24"/>
          <w:szCs w:val="24"/>
          <w:rtl/>
          <w:lang w:bidi="fa-IR"/>
        </w:rPr>
        <w:t>قصه‌گویی</w:t>
      </w:r>
    </w:p>
    <w:p w:rsidR="00DE18C9" w:rsidRPr="00DE18C9" w:rsidRDefault="00EA0342" w:rsidP="00DE18C9">
      <w:pPr>
        <w:pStyle w:val="Heading2"/>
        <w:bidi/>
        <w:jc w:val="both"/>
        <w:rPr>
          <w:rFonts w:cs="B Titr"/>
          <w:b/>
          <w:bCs/>
          <w:color w:val="FF0000"/>
          <w:sz w:val="24"/>
          <w:szCs w:val="24"/>
          <w:rtl/>
        </w:rPr>
      </w:pPr>
      <w:bookmarkStart w:id="17" w:name="_Toc503356776"/>
      <w:r w:rsidRPr="004E0FA1">
        <w:rPr>
          <w:rFonts w:cs="B Titr" w:hint="cs"/>
          <w:b/>
          <w:bCs/>
          <w:color w:val="FF0000"/>
          <w:sz w:val="24"/>
          <w:szCs w:val="24"/>
          <w:rtl/>
        </w:rPr>
        <w:t>4-2-</w:t>
      </w:r>
      <w:r w:rsidR="0073756B" w:rsidRPr="004E0FA1">
        <w:rPr>
          <w:rFonts w:cs="B Titr" w:hint="cs"/>
          <w:b/>
          <w:bCs/>
          <w:color w:val="FF0000"/>
          <w:sz w:val="24"/>
          <w:szCs w:val="24"/>
          <w:rtl/>
        </w:rPr>
        <w:t xml:space="preserve">بخش </w:t>
      </w:r>
      <w:r w:rsidR="00D53BC7" w:rsidRPr="004E0FA1">
        <w:rPr>
          <w:rFonts w:cs="B Titr" w:hint="cs"/>
          <w:b/>
          <w:bCs/>
          <w:color w:val="FF0000"/>
          <w:sz w:val="24"/>
          <w:szCs w:val="24"/>
          <w:rtl/>
        </w:rPr>
        <w:t>چهارم</w:t>
      </w:r>
      <w:r w:rsidR="0073756B" w:rsidRPr="004E0FA1">
        <w:rPr>
          <w:rFonts w:cs="B Titr" w:hint="cs"/>
          <w:b/>
          <w:bCs/>
          <w:color w:val="FF0000"/>
          <w:sz w:val="24"/>
          <w:szCs w:val="24"/>
          <w:rtl/>
        </w:rPr>
        <w:t>:</w:t>
      </w:r>
      <w:r w:rsidR="00437B2C">
        <w:rPr>
          <w:rFonts w:cs="B Titr" w:hint="cs"/>
          <w:b/>
          <w:bCs/>
          <w:color w:val="FF0000"/>
          <w:sz w:val="24"/>
          <w:szCs w:val="24"/>
          <w:rtl/>
        </w:rPr>
        <w:t>رشته‌های</w:t>
      </w:r>
      <w:r w:rsidR="00B77F9E" w:rsidRPr="004E0FA1">
        <w:rPr>
          <w:rFonts w:cs="B Titr" w:hint="cs"/>
          <w:b/>
          <w:bCs/>
          <w:color w:val="FF0000"/>
          <w:sz w:val="24"/>
          <w:szCs w:val="24"/>
          <w:rtl/>
        </w:rPr>
        <w:t>"</w:t>
      </w:r>
      <w:r w:rsidR="003C7A27" w:rsidRPr="004E0FA1">
        <w:rPr>
          <w:rFonts w:cs="B Titr" w:hint="cs"/>
          <w:b/>
          <w:bCs/>
          <w:color w:val="FF0000"/>
          <w:sz w:val="24"/>
          <w:szCs w:val="24"/>
          <w:rtl/>
        </w:rPr>
        <w:t>هنری</w:t>
      </w:r>
      <w:r w:rsidR="003C7A27" w:rsidRPr="004E0FA1">
        <w:rPr>
          <w:rFonts w:cs="B Titr"/>
          <w:b/>
          <w:bCs/>
          <w:color w:val="FF0000"/>
          <w:sz w:val="24"/>
          <w:szCs w:val="24"/>
          <w:rtl/>
        </w:rPr>
        <w:t xml:space="preserve"> " </w:t>
      </w:r>
      <w:r w:rsidR="00DE4DE6" w:rsidRPr="004E0FA1">
        <w:rPr>
          <w:rFonts w:cs="B Titr" w:hint="cs"/>
          <w:b/>
          <w:bCs/>
          <w:color w:val="FF0000"/>
          <w:sz w:val="24"/>
          <w:szCs w:val="24"/>
          <w:rtl/>
        </w:rPr>
        <w:t>(</w:t>
      </w:r>
      <w:r w:rsidR="000D4629">
        <w:rPr>
          <w:rFonts w:cs="B Titr" w:hint="cs"/>
          <w:b/>
          <w:bCs/>
          <w:color w:val="FF0000"/>
          <w:sz w:val="24"/>
          <w:szCs w:val="24"/>
          <w:rtl/>
        </w:rPr>
        <w:t>10</w:t>
      </w:r>
      <w:r w:rsidR="00851642"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7"/>
    </w:p>
    <w:p w:rsidR="0073756B" w:rsidRPr="00E4015B" w:rsidRDefault="0073756B" w:rsidP="000D4629">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3C7A27" w:rsidRPr="00E4015B">
        <w:rPr>
          <w:rFonts w:ascii="B Mitra" w:hAnsi="Calibri" w:cs="B Nazanin"/>
          <w:b/>
          <w:bCs/>
          <w:sz w:val="24"/>
          <w:szCs w:val="24"/>
          <w:rtl/>
          <w:lang w:bidi="fa-IR"/>
        </w:rPr>
        <w:t>:</w:t>
      </w:r>
      <w:r w:rsidR="000D4629">
        <w:rPr>
          <w:rFonts w:ascii="B Mitra" w:hAnsi="Calibri" w:cs="B Nazanin" w:hint="cs"/>
          <w:b/>
          <w:bCs/>
          <w:sz w:val="24"/>
          <w:szCs w:val="24"/>
          <w:rtl/>
          <w:lang w:bidi="fa-IR"/>
        </w:rPr>
        <w:t>1</w:t>
      </w:r>
      <w:r w:rsidRPr="00E4015B">
        <w:rPr>
          <w:rFonts w:ascii="B Mitra" w:hAnsi="Calibri" w:cs="B Nazanin" w:hint="cs"/>
          <w:b/>
          <w:bCs/>
          <w:sz w:val="24"/>
          <w:szCs w:val="24"/>
          <w:rtl/>
          <w:lang w:bidi="fa-IR"/>
        </w:rPr>
        <w:t>-نقّاشی</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2</w:t>
      </w:r>
      <w:r w:rsidRPr="00E4015B">
        <w:rPr>
          <w:rFonts w:ascii="B Mitra" w:hAnsi="Calibri" w:cs="B Nazanin" w:hint="cs"/>
          <w:b/>
          <w:bCs/>
          <w:sz w:val="24"/>
          <w:szCs w:val="24"/>
          <w:rtl/>
          <w:lang w:bidi="fa-IR"/>
        </w:rPr>
        <w:t>-خوش‌نویسی</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3</w:t>
      </w:r>
      <w:r w:rsidRPr="00E4015B">
        <w:rPr>
          <w:rFonts w:ascii="B Mitra" w:hAnsi="Calibri" w:cs="B Nazanin" w:hint="cs"/>
          <w:b/>
          <w:bCs/>
          <w:sz w:val="24"/>
          <w:szCs w:val="24"/>
          <w:rtl/>
          <w:lang w:bidi="fa-IR"/>
        </w:rPr>
        <w:t xml:space="preserve">-خطتحریری </w:t>
      </w:r>
      <w:r w:rsidR="000D4629">
        <w:rPr>
          <w:rFonts w:ascii="B Mitra" w:hAnsi="Calibri" w:cs="B Nazanin" w:hint="cs"/>
          <w:b/>
          <w:bCs/>
          <w:sz w:val="24"/>
          <w:szCs w:val="24"/>
          <w:rtl/>
          <w:lang w:bidi="fa-IR"/>
        </w:rPr>
        <w:t>4</w:t>
      </w:r>
      <w:r w:rsidRPr="00E4015B">
        <w:rPr>
          <w:rFonts w:ascii="B Mitra" w:hAnsi="Calibri" w:cs="B Nazanin" w:hint="cs"/>
          <w:b/>
          <w:bCs/>
          <w:sz w:val="24"/>
          <w:szCs w:val="24"/>
          <w:rtl/>
          <w:lang w:bidi="fa-IR"/>
        </w:rPr>
        <w:t>-عکاسی</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5</w:t>
      </w:r>
      <w:r w:rsidRPr="00E4015B">
        <w:rPr>
          <w:rFonts w:ascii="B Mitra" w:hAnsi="Calibri" w:cs="B Nazanin" w:hint="cs"/>
          <w:b/>
          <w:bCs/>
          <w:sz w:val="24"/>
          <w:szCs w:val="24"/>
          <w:rtl/>
          <w:lang w:bidi="fa-IR"/>
        </w:rPr>
        <w:t>-طراحیپوستر</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6</w:t>
      </w:r>
      <w:r w:rsidRPr="00E4015B">
        <w:rPr>
          <w:rFonts w:ascii="B Mitra" w:hAnsi="Calibri" w:cs="B Nazanin" w:hint="cs"/>
          <w:b/>
          <w:bCs/>
          <w:sz w:val="24"/>
          <w:szCs w:val="24"/>
          <w:rtl/>
          <w:lang w:bidi="fa-IR"/>
        </w:rPr>
        <w:t>-تذهیب</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7</w:t>
      </w:r>
      <w:r w:rsidRPr="00E4015B">
        <w:rPr>
          <w:rFonts w:ascii="B Mitra" w:hAnsi="Calibri" w:cs="B Nazanin" w:hint="cs"/>
          <w:b/>
          <w:bCs/>
          <w:sz w:val="24"/>
          <w:szCs w:val="24"/>
          <w:rtl/>
          <w:lang w:bidi="fa-IR"/>
        </w:rPr>
        <w:t>- معرق</w:t>
      </w:r>
      <w:r w:rsidR="00B33A8C">
        <w:rPr>
          <w:rFonts w:ascii="B Mitra" w:hAnsi="Calibri" w:cs="B Nazanin" w:hint="cs"/>
          <w:b/>
          <w:bCs/>
          <w:sz w:val="24"/>
          <w:szCs w:val="24"/>
          <w:rtl/>
          <w:lang w:bidi="fa-IR"/>
        </w:rPr>
        <w:t xml:space="preserve"> و منبت </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8</w:t>
      </w:r>
      <w:r w:rsidRPr="00E4015B">
        <w:rPr>
          <w:rFonts w:ascii="B Mitra" w:hAnsi="Calibri" w:cs="B Nazanin" w:hint="cs"/>
          <w:b/>
          <w:bCs/>
          <w:sz w:val="24"/>
          <w:szCs w:val="24"/>
          <w:rtl/>
          <w:lang w:bidi="fa-IR"/>
        </w:rPr>
        <w:t>-فیلمکوتاه</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9</w:t>
      </w:r>
      <w:r w:rsidRPr="00E4015B">
        <w:rPr>
          <w:rFonts w:ascii="B Mitra" w:hAnsi="Calibri" w:cs="B Nazanin" w:hint="cs"/>
          <w:b/>
          <w:bCs/>
          <w:sz w:val="24"/>
          <w:szCs w:val="24"/>
          <w:rtl/>
          <w:lang w:bidi="fa-IR"/>
        </w:rPr>
        <w:t xml:space="preserve">-نماهنگ </w:t>
      </w:r>
      <w:r w:rsidR="000D4629">
        <w:rPr>
          <w:rFonts w:ascii="B Mitra" w:hAnsi="Calibri" w:cs="B Nazanin" w:hint="cs"/>
          <w:b/>
          <w:bCs/>
          <w:sz w:val="24"/>
          <w:szCs w:val="24"/>
          <w:rtl/>
          <w:lang w:bidi="fa-IR"/>
        </w:rPr>
        <w:t>10</w:t>
      </w:r>
      <w:r w:rsidRPr="00E4015B">
        <w:rPr>
          <w:rFonts w:ascii="B Mitra" w:hAnsi="Calibri" w:cs="B Nazanin" w:hint="cs"/>
          <w:b/>
          <w:bCs/>
          <w:sz w:val="24"/>
          <w:szCs w:val="24"/>
          <w:rtl/>
          <w:lang w:bidi="fa-IR"/>
        </w:rPr>
        <w:t>-پویانمایی</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انیمیشن)</w:t>
      </w:r>
    </w:p>
    <w:p w:rsidR="00E4015B" w:rsidRPr="0027794C" w:rsidRDefault="00CF0DDD" w:rsidP="0027794C">
      <w:pPr>
        <w:pStyle w:val="Heading2"/>
        <w:bidi/>
        <w:jc w:val="both"/>
        <w:rPr>
          <w:rFonts w:cs="B Titr"/>
          <w:b/>
          <w:bCs/>
          <w:color w:val="FF0000"/>
          <w:sz w:val="24"/>
          <w:szCs w:val="24"/>
          <w:rtl/>
        </w:rPr>
      </w:pPr>
      <w:bookmarkStart w:id="18" w:name="_Toc503356777"/>
      <w:r w:rsidRPr="004E0FA1">
        <w:rPr>
          <w:rFonts w:cs="B Titr" w:hint="cs"/>
          <w:b/>
          <w:bCs/>
          <w:color w:val="FF0000"/>
          <w:sz w:val="24"/>
          <w:szCs w:val="24"/>
          <w:rtl/>
        </w:rPr>
        <w:t>5-2-</w:t>
      </w:r>
      <w:r w:rsidR="0046203B" w:rsidRPr="004E0FA1">
        <w:rPr>
          <w:rFonts w:cs="B Titr" w:hint="cs"/>
          <w:b/>
          <w:bCs/>
          <w:color w:val="FF0000"/>
          <w:sz w:val="24"/>
          <w:szCs w:val="24"/>
          <w:rtl/>
        </w:rPr>
        <w:t>بخش پنجم:</w:t>
      </w:r>
      <w:r w:rsidR="00437B2C">
        <w:rPr>
          <w:rFonts w:cs="B Titr" w:hint="cs"/>
          <w:b/>
          <w:bCs/>
          <w:color w:val="FF0000"/>
          <w:sz w:val="24"/>
          <w:szCs w:val="24"/>
          <w:rtl/>
        </w:rPr>
        <w:t>رشته‌های</w:t>
      </w:r>
      <w:r w:rsidR="0046203B" w:rsidRPr="004E0FA1">
        <w:rPr>
          <w:rFonts w:cs="B Titr" w:hint="cs"/>
          <w:b/>
          <w:bCs/>
          <w:color w:val="FF0000"/>
          <w:sz w:val="24"/>
          <w:szCs w:val="24"/>
          <w:rtl/>
        </w:rPr>
        <w:t xml:space="preserve">" پژوهشي و </w:t>
      </w:r>
      <w:r w:rsidR="008749EA" w:rsidRPr="004E0FA1">
        <w:rPr>
          <w:rFonts w:cs="B Titr" w:hint="cs"/>
          <w:b/>
          <w:bCs/>
          <w:color w:val="FF0000"/>
          <w:sz w:val="24"/>
          <w:szCs w:val="24"/>
          <w:rtl/>
        </w:rPr>
        <w:t>نرم‌افزار</w:t>
      </w:r>
      <w:r w:rsidR="0046203B" w:rsidRPr="004E0FA1">
        <w:rPr>
          <w:rFonts w:cs="B Titr" w:hint="cs"/>
          <w:b/>
          <w:bCs/>
          <w:color w:val="FF0000"/>
          <w:sz w:val="24"/>
          <w:szCs w:val="24"/>
          <w:rtl/>
        </w:rPr>
        <w:t xml:space="preserve"> " </w:t>
      </w:r>
      <w:r w:rsidR="00DE4DE6" w:rsidRPr="004E0FA1">
        <w:rPr>
          <w:rFonts w:cs="B Titr" w:hint="cs"/>
          <w:b/>
          <w:bCs/>
          <w:color w:val="FF0000"/>
          <w:sz w:val="24"/>
          <w:szCs w:val="24"/>
          <w:rtl/>
        </w:rPr>
        <w:t>(</w:t>
      </w:r>
      <w:r w:rsidR="00547F0D" w:rsidRPr="004E0FA1">
        <w:rPr>
          <w:rFonts w:cs="B Titr" w:hint="cs"/>
          <w:b/>
          <w:bCs/>
          <w:color w:val="FF0000"/>
          <w:sz w:val="24"/>
          <w:szCs w:val="24"/>
          <w:rtl/>
        </w:rPr>
        <w:t>7</w:t>
      </w:r>
      <w:r w:rsidR="00EF495C"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8"/>
    </w:p>
    <w:p w:rsidR="0046203B" w:rsidRDefault="0046203B" w:rsidP="00FA1F21">
      <w:pPr>
        <w:bidi/>
        <w:jc w:val="both"/>
        <w:rPr>
          <w:rFonts w:ascii="B Mitra" w:hAnsi="Calibri" w:cs="B Nazanin"/>
          <w:b/>
          <w:bCs/>
          <w:sz w:val="24"/>
          <w:szCs w:val="24"/>
          <w:lang w:bidi="fa-IR"/>
        </w:rPr>
      </w:pPr>
      <w:r w:rsidRPr="00E4015B">
        <w:rPr>
          <w:rFonts w:ascii="B Mitra" w:hAnsi="Calibri" w:cs="B Nazanin" w:hint="cs"/>
          <w:b/>
          <w:bCs/>
          <w:sz w:val="24"/>
          <w:szCs w:val="24"/>
          <w:rtl/>
          <w:lang w:bidi="fa-IR"/>
        </w:rPr>
        <w:t>شامل</w:t>
      </w:r>
      <w:r w:rsidR="00EF495C"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1- تولید</w:t>
      </w:r>
      <w:r w:rsidR="00547F0D" w:rsidRPr="00E4015B">
        <w:rPr>
          <w:rFonts w:ascii="B Mitra" w:hAnsi="Calibri" w:cs="B Nazanin" w:hint="cs"/>
          <w:b/>
          <w:bCs/>
          <w:sz w:val="24"/>
          <w:szCs w:val="24"/>
          <w:rtl/>
          <w:lang w:bidi="fa-IR"/>
        </w:rPr>
        <w:t>اپليكيشن</w:t>
      </w:r>
      <w:r w:rsidR="005A4147">
        <w:rPr>
          <w:rFonts w:ascii="B Mitra" w:hAnsi="Calibri" w:cs="B Nazanin" w:hint="cs"/>
          <w:b/>
          <w:bCs/>
          <w:sz w:val="24"/>
          <w:szCs w:val="24"/>
          <w:rtl/>
          <w:lang w:bidi="fa-IR"/>
        </w:rPr>
        <w:t xml:space="preserve"> و ربات</w:t>
      </w:r>
      <w:r w:rsidR="00547F0D" w:rsidRPr="00E4015B">
        <w:rPr>
          <w:rFonts w:ascii="B Mitra" w:hAnsi="Calibri" w:cs="B Nazanin" w:hint="cs"/>
          <w:b/>
          <w:bCs/>
          <w:sz w:val="24"/>
          <w:szCs w:val="24"/>
          <w:rtl/>
          <w:lang w:bidi="fa-IR"/>
        </w:rPr>
        <w:t xml:space="preserve"> *</w:t>
      </w:r>
      <w:r w:rsidRPr="00E4015B">
        <w:rPr>
          <w:rFonts w:ascii="B Mitra" w:hAnsi="Calibri" w:cs="B Nazanin" w:hint="cs"/>
          <w:b/>
          <w:bCs/>
          <w:sz w:val="24"/>
          <w:szCs w:val="24"/>
          <w:rtl/>
          <w:lang w:bidi="fa-IR"/>
        </w:rPr>
        <w:t xml:space="preserve"> 2- مقاله‌نویسی</w:t>
      </w:r>
      <w:r w:rsidR="00EA0342" w:rsidRPr="00E4015B">
        <w:rPr>
          <w:rFonts w:ascii="B Mitra" w:hAnsi="Calibri" w:cs="B Nazanin" w:hint="cs"/>
          <w:b/>
          <w:bCs/>
          <w:sz w:val="24"/>
          <w:szCs w:val="24"/>
          <w:rtl/>
          <w:lang w:bidi="fa-IR"/>
        </w:rPr>
        <w:t>*</w:t>
      </w:r>
      <w:r w:rsidR="00FA1F21">
        <w:rPr>
          <w:rFonts w:ascii="B Mitra" w:hAnsi="Calibri" w:cs="B Nazanin" w:hint="cs"/>
          <w:b/>
          <w:bCs/>
          <w:sz w:val="24"/>
          <w:szCs w:val="24"/>
          <w:rtl/>
          <w:lang w:bidi="fa-IR"/>
        </w:rPr>
        <w:t>3</w:t>
      </w:r>
      <w:r w:rsidRPr="00E4015B">
        <w:rPr>
          <w:rFonts w:ascii="B Mitra" w:hAnsi="Calibri" w:cs="B Nazanin" w:hint="cs"/>
          <w:b/>
          <w:bCs/>
          <w:sz w:val="24"/>
          <w:szCs w:val="24"/>
          <w:rtl/>
          <w:lang w:bidi="fa-IR"/>
        </w:rPr>
        <w:t>-</w:t>
      </w:r>
      <w:r w:rsidR="001F0EED">
        <w:rPr>
          <w:rFonts w:ascii="B Mitra" w:hAnsi="Calibri" w:cs="B Nazanin" w:hint="cs"/>
          <w:b/>
          <w:bCs/>
          <w:sz w:val="24"/>
          <w:szCs w:val="24"/>
          <w:rtl/>
          <w:lang w:bidi="fa-IR"/>
        </w:rPr>
        <w:t>وب‌سایت</w:t>
      </w:r>
      <w:r w:rsidR="00FA1F21">
        <w:rPr>
          <w:rFonts w:ascii="B Mitra" w:hAnsi="Calibri" w:cs="B Nazanin" w:hint="cs"/>
          <w:b/>
          <w:bCs/>
          <w:sz w:val="24"/>
          <w:szCs w:val="24"/>
          <w:rtl/>
          <w:lang w:bidi="fa-IR"/>
        </w:rPr>
        <w:t>4</w:t>
      </w:r>
      <w:r w:rsidR="00282198">
        <w:rPr>
          <w:rFonts w:ascii="B Mitra" w:hAnsi="Calibri" w:cs="B Nazanin" w:hint="cs"/>
          <w:b/>
          <w:bCs/>
          <w:sz w:val="24"/>
          <w:szCs w:val="24"/>
          <w:rtl/>
          <w:lang w:bidi="fa-IR"/>
        </w:rPr>
        <w:t>-</w:t>
      </w:r>
      <w:r w:rsidRPr="00E4015B">
        <w:rPr>
          <w:rFonts w:ascii="B Mitra" w:hAnsi="Calibri" w:cs="B Nazanin" w:hint="cs"/>
          <w:b/>
          <w:bCs/>
          <w:sz w:val="24"/>
          <w:szCs w:val="24"/>
          <w:rtl/>
          <w:lang w:bidi="fa-IR"/>
        </w:rPr>
        <w:t>تولیدبازی‌هایرایانه</w:t>
      </w:r>
      <w:r w:rsidRPr="00E4015B">
        <w:rPr>
          <w:rFonts w:ascii="B Mitra" w:hAnsi="Calibri" w:cs="B Nazanin" w:hint="cs"/>
          <w:b/>
          <w:bCs/>
          <w:sz w:val="24"/>
          <w:szCs w:val="24"/>
          <w:rtl/>
          <w:lang w:bidi="fa-IR"/>
        </w:rPr>
        <w:softHyphen/>
        <w:t xml:space="preserve">ای </w:t>
      </w:r>
      <w:r w:rsidR="00FA1F21">
        <w:rPr>
          <w:rFonts w:ascii="B Mitra" w:hAnsi="Calibri" w:cs="B Nazanin" w:hint="cs"/>
          <w:b/>
          <w:bCs/>
          <w:sz w:val="24"/>
          <w:szCs w:val="24"/>
          <w:rtl/>
          <w:lang w:bidi="fa-IR"/>
        </w:rPr>
        <w:t>5</w:t>
      </w:r>
      <w:r w:rsidRPr="00E4015B">
        <w:rPr>
          <w:rFonts w:ascii="B Mitra" w:hAnsi="Calibri" w:cs="B Nazanin" w:hint="cs"/>
          <w:b/>
          <w:bCs/>
          <w:sz w:val="24"/>
          <w:szCs w:val="24"/>
          <w:rtl/>
          <w:lang w:bidi="fa-IR"/>
        </w:rPr>
        <w:t>-تلخيص كتاب</w:t>
      </w:r>
      <w:r w:rsidR="00564EA6" w:rsidRPr="00E4015B">
        <w:rPr>
          <w:rFonts w:ascii="B Mitra" w:hAnsi="Calibri" w:cs="B Nazanin" w:hint="cs"/>
          <w:b/>
          <w:bCs/>
          <w:sz w:val="24"/>
          <w:szCs w:val="24"/>
          <w:rtl/>
          <w:lang w:bidi="fa-IR"/>
        </w:rPr>
        <w:t>*</w:t>
      </w:r>
      <w:r w:rsidR="00FA1F21">
        <w:rPr>
          <w:rFonts w:ascii="B Mitra" w:hAnsi="Calibri" w:cs="B Nazanin" w:hint="cs"/>
          <w:b/>
          <w:bCs/>
          <w:sz w:val="24"/>
          <w:szCs w:val="24"/>
          <w:rtl/>
          <w:lang w:bidi="fa-IR"/>
        </w:rPr>
        <w:t>6</w:t>
      </w:r>
      <w:r w:rsidR="003B1BD8">
        <w:rPr>
          <w:rFonts w:ascii="B Mitra" w:hAnsi="Calibri" w:cs="B Nazanin" w:hint="cs"/>
          <w:b/>
          <w:bCs/>
          <w:sz w:val="24"/>
          <w:szCs w:val="24"/>
          <w:rtl/>
          <w:lang w:bidi="fa-IR"/>
        </w:rPr>
        <w:t>-کانالهای مجازی قرآنی</w:t>
      </w:r>
      <w:r w:rsidR="00C062FF">
        <w:rPr>
          <w:rFonts w:ascii="B Mitra" w:hAnsi="Calibri" w:cs="B Nazanin" w:hint="cs"/>
          <w:b/>
          <w:bCs/>
          <w:sz w:val="24"/>
          <w:szCs w:val="24"/>
          <w:rtl/>
          <w:lang w:bidi="fa-IR"/>
        </w:rPr>
        <w:t xml:space="preserve"> *</w:t>
      </w:r>
      <w:r w:rsidR="00FA1F21">
        <w:rPr>
          <w:rFonts w:ascii="B Mitra" w:hAnsi="Calibri" w:cs="B Nazanin" w:hint="cs"/>
          <w:b/>
          <w:bCs/>
          <w:sz w:val="24"/>
          <w:szCs w:val="24"/>
          <w:rtl/>
          <w:lang w:bidi="fa-IR"/>
        </w:rPr>
        <w:t>7</w:t>
      </w:r>
      <w:r w:rsidR="00396502">
        <w:rPr>
          <w:rFonts w:ascii="B Mitra" w:hAnsi="Calibri" w:cs="B Nazanin" w:hint="cs"/>
          <w:b/>
          <w:bCs/>
          <w:sz w:val="24"/>
          <w:szCs w:val="24"/>
          <w:rtl/>
          <w:lang w:bidi="fa-IR"/>
        </w:rPr>
        <w:t>-تولید نرم افزار*</w:t>
      </w:r>
    </w:p>
    <w:p w:rsidR="005C1ED6" w:rsidRPr="005C1ED6" w:rsidRDefault="005C1ED6" w:rsidP="000F371B">
      <w:pPr>
        <w:bidi/>
        <w:jc w:val="both"/>
        <w:rPr>
          <w:rFonts w:ascii="Cambria" w:hAnsi="Cambria" w:cs="B Nazanin"/>
          <w:b/>
          <w:bCs/>
          <w:sz w:val="24"/>
          <w:szCs w:val="24"/>
          <w:rtl/>
          <w:lang w:bidi="fa-IR"/>
        </w:rPr>
      </w:pPr>
      <w:r w:rsidRPr="00491701">
        <w:rPr>
          <w:rFonts w:ascii="B Mitra" w:hAnsi="Calibri" w:cs="B Titr" w:hint="cs"/>
          <w:b/>
          <w:bCs/>
          <w:sz w:val="24"/>
          <w:szCs w:val="24"/>
          <w:rtl/>
          <w:lang w:bidi="fa-IR"/>
        </w:rPr>
        <w:t>تذکر:</w:t>
      </w:r>
      <w:r w:rsidR="00E96664">
        <w:rPr>
          <w:rFonts w:ascii="B Mitra" w:hAnsi="Calibri" w:cs="B Titr" w:hint="cs"/>
          <w:b/>
          <w:bCs/>
          <w:sz w:val="24"/>
          <w:szCs w:val="24"/>
          <w:rtl/>
          <w:lang w:bidi="fa-IR"/>
        </w:rPr>
        <w:t>رشته</w:t>
      </w:r>
      <w:r w:rsidRPr="00491701">
        <w:rPr>
          <w:rFonts w:ascii="B Mitra" w:hAnsi="Calibri" w:cs="B Titr" w:hint="cs"/>
          <w:b/>
          <w:bCs/>
          <w:sz w:val="24"/>
          <w:szCs w:val="24"/>
          <w:rtl/>
          <w:lang w:bidi="fa-IR"/>
        </w:rPr>
        <w:t>‏های ستاره‏دار</w:t>
      </w:r>
      <w:r w:rsidR="001F4E58">
        <w:rPr>
          <w:rFonts w:ascii="B Mitra" w:hAnsi="Calibri" w:cs="B Titr" w:hint="cs"/>
          <w:b/>
          <w:bCs/>
          <w:sz w:val="24"/>
          <w:szCs w:val="24"/>
          <w:rtl/>
          <w:lang w:bidi="fa-IR"/>
        </w:rPr>
        <w:t>(</w:t>
      </w:r>
      <w:r w:rsidRPr="00491701">
        <w:rPr>
          <w:rFonts w:ascii="B Mitra" w:hAnsi="Calibri" w:cs="B Titr" w:hint="cs"/>
          <w:b/>
          <w:bCs/>
          <w:sz w:val="24"/>
          <w:szCs w:val="24"/>
          <w:rtl/>
          <w:lang w:bidi="fa-IR"/>
        </w:rPr>
        <w:t>*</w:t>
      </w:r>
      <w:r w:rsidR="001F4E58">
        <w:rPr>
          <w:rFonts w:ascii="B Mitra" w:hAnsi="Calibri" w:cs="B Titr" w:hint="cs"/>
          <w:b/>
          <w:bCs/>
          <w:sz w:val="24"/>
          <w:szCs w:val="24"/>
          <w:rtl/>
          <w:lang w:bidi="fa-IR"/>
        </w:rPr>
        <w:t>)</w:t>
      </w:r>
      <w:r w:rsidRPr="00491701">
        <w:rPr>
          <w:rFonts w:ascii="B Mitra" w:hAnsi="Calibri" w:cs="B Titr" w:hint="cs"/>
          <w:b/>
          <w:bCs/>
          <w:sz w:val="24"/>
          <w:szCs w:val="24"/>
          <w:rtl/>
          <w:lang w:bidi="fa-IR"/>
        </w:rPr>
        <w:t xml:space="preserve">جزء رشته‏های جشنواره‏های ملی قرآن و عترت </w:t>
      </w:r>
      <w:r w:rsidR="000F371B">
        <w:rPr>
          <w:rFonts w:ascii="B Mitra" w:hAnsi="Calibri" w:cs="B Titr" w:hint="cs"/>
          <w:b/>
          <w:bCs/>
          <w:sz w:val="24"/>
          <w:szCs w:val="24"/>
          <w:rtl/>
          <w:lang w:bidi="fa-IR"/>
        </w:rPr>
        <w:t>هستند</w:t>
      </w:r>
      <w:r w:rsidRPr="00491701">
        <w:rPr>
          <w:rFonts w:ascii="B Mitra" w:hAnsi="Calibri" w:cs="B Titr" w:hint="cs"/>
          <w:b/>
          <w:bCs/>
          <w:sz w:val="24"/>
          <w:szCs w:val="24"/>
          <w:rtl/>
          <w:lang w:bidi="fa-IR"/>
        </w:rPr>
        <w:t>.</w:t>
      </w:r>
    </w:p>
    <w:p w:rsidR="00E4015B" w:rsidRPr="0027794C" w:rsidRDefault="00CF0DDD" w:rsidP="006E7954">
      <w:pPr>
        <w:pStyle w:val="Heading2"/>
        <w:bidi/>
        <w:jc w:val="both"/>
        <w:rPr>
          <w:rFonts w:cs="B Titr"/>
          <w:b/>
          <w:bCs/>
          <w:color w:val="FF0000"/>
          <w:sz w:val="24"/>
          <w:szCs w:val="24"/>
          <w:rtl/>
        </w:rPr>
      </w:pPr>
      <w:bookmarkStart w:id="19" w:name="_Toc503356778"/>
      <w:r w:rsidRPr="004E0FA1">
        <w:rPr>
          <w:rFonts w:cs="B Titr" w:hint="cs"/>
          <w:b/>
          <w:bCs/>
          <w:color w:val="FF0000"/>
          <w:sz w:val="24"/>
          <w:szCs w:val="24"/>
          <w:rtl/>
        </w:rPr>
        <w:t>6-2-</w:t>
      </w:r>
      <w:r w:rsidR="00E62E4B" w:rsidRPr="004E0FA1">
        <w:rPr>
          <w:rFonts w:cs="B Titr" w:hint="cs"/>
          <w:b/>
          <w:bCs/>
          <w:color w:val="FF0000"/>
          <w:sz w:val="24"/>
          <w:szCs w:val="24"/>
          <w:rtl/>
        </w:rPr>
        <w:t>بخش ششم:</w:t>
      </w:r>
      <w:r w:rsidR="00B77F9E" w:rsidRPr="004E0FA1">
        <w:rPr>
          <w:rFonts w:cs="B Titr" w:hint="cs"/>
          <w:b/>
          <w:bCs/>
          <w:color w:val="FF0000"/>
          <w:sz w:val="24"/>
          <w:szCs w:val="24"/>
          <w:rtl/>
        </w:rPr>
        <w:t>"</w:t>
      </w:r>
      <w:r w:rsidR="00F02486" w:rsidRPr="004E0FA1">
        <w:rPr>
          <w:rFonts w:cs="B Titr" w:hint="cs"/>
          <w:b/>
          <w:bCs/>
          <w:color w:val="FF0000"/>
          <w:sz w:val="24"/>
          <w:szCs w:val="24"/>
          <w:rtl/>
        </w:rPr>
        <w:t>هنرهاي</w:t>
      </w:r>
      <w:r w:rsidR="003C7A27" w:rsidRPr="004E0FA1">
        <w:rPr>
          <w:rFonts w:cs="B Titr" w:hint="cs"/>
          <w:b/>
          <w:bCs/>
          <w:color w:val="FF0000"/>
          <w:sz w:val="24"/>
          <w:szCs w:val="24"/>
          <w:rtl/>
        </w:rPr>
        <w:t>گروهي</w:t>
      </w:r>
      <w:r w:rsidR="003C7A27" w:rsidRPr="004E0FA1">
        <w:rPr>
          <w:rFonts w:cs="B Titr"/>
          <w:b/>
          <w:bCs/>
          <w:color w:val="FF0000"/>
          <w:sz w:val="24"/>
          <w:szCs w:val="24"/>
          <w:rtl/>
        </w:rPr>
        <w:t xml:space="preserve"> "</w:t>
      </w:r>
      <w:r w:rsidR="006C363A">
        <w:rPr>
          <w:rFonts w:cs="B Titr"/>
          <w:b/>
          <w:bCs/>
          <w:color w:val="FF0000"/>
          <w:sz w:val="24"/>
          <w:szCs w:val="24"/>
          <w:rtl/>
        </w:rPr>
        <w:t>(</w:t>
      </w:r>
      <w:r w:rsidR="006E7954">
        <w:rPr>
          <w:rFonts w:cs="B Titr" w:hint="cs"/>
          <w:b/>
          <w:bCs/>
          <w:color w:val="FF0000"/>
          <w:sz w:val="24"/>
          <w:szCs w:val="24"/>
          <w:rtl/>
        </w:rPr>
        <w:t>4</w:t>
      </w:r>
      <w:r w:rsidR="00F02486"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9"/>
    </w:p>
    <w:p w:rsidR="00CE2E3D" w:rsidRDefault="00536187" w:rsidP="000B158A">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E62E4B" w:rsidRPr="00E4015B">
        <w:rPr>
          <w:rFonts w:ascii="B Mitra" w:hAnsi="Calibri" w:cs="B Nazanin" w:hint="cs"/>
          <w:b/>
          <w:bCs/>
          <w:sz w:val="24"/>
          <w:szCs w:val="24"/>
          <w:rtl/>
          <w:lang w:bidi="fa-IR"/>
        </w:rPr>
        <w:t>:</w:t>
      </w:r>
      <w:r w:rsidR="00997C03" w:rsidRPr="00E4015B">
        <w:rPr>
          <w:rFonts w:ascii="B Mitra" w:hAnsi="Calibri" w:cs="B Nazanin" w:hint="cs"/>
          <w:b/>
          <w:bCs/>
          <w:sz w:val="24"/>
          <w:szCs w:val="24"/>
          <w:rtl/>
          <w:lang w:bidi="fa-IR"/>
        </w:rPr>
        <w:t xml:space="preserve"> 1- سرود </w:t>
      </w:r>
      <w:r w:rsidR="003C7A27" w:rsidRPr="00E4015B">
        <w:rPr>
          <w:rFonts w:ascii="B Mitra" w:hAnsi="Calibri" w:cs="B Nazanin"/>
          <w:b/>
          <w:bCs/>
          <w:sz w:val="24"/>
          <w:szCs w:val="24"/>
          <w:rtl/>
          <w:lang w:bidi="fa-IR"/>
        </w:rPr>
        <w:t>(</w:t>
      </w:r>
      <w:r w:rsidR="00997C03" w:rsidRPr="00E4015B">
        <w:rPr>
          <w:rFonts w:ascii="B Mitra" w:hAnsi="Calibri" w:cs="B Nazanin" w:hint="cs"/>
          <w:b/>
          <w:bCs/>
          <w:sz w:val="24"/>
          <w:szCs w:val="24"/>
          <w:rtl/>
          <w:lang w:bidi="fa-IR"/>
        </w:rPr>
        <w:t xml:space="preserve">محلي و ملي) 2- تئاتر </w:t>
      </w:r>
      <w:r w:rsidR="008749EA" w:rsidRPr="00E4015B">
        <w:rPr>
          <w:rFonts w:ascii="B Mitra" w:hAnsi="Calibri" w:cs="B Nazanin" w:hint="cs"/>
          <w:b/>
          <w:bCs/>
          <w:sz w:val="24"/>
          <w:szCs w:val="24"/>
          <w:rtl/>
          <w:lang w:bidi="fa-IR"/>
        </w:rPr>
        <w:t>صحنه‌ای</w:t>
      </w:r>
      <w:r w:rsidR="003C7A27" w:rsidRPr="00E4015B">
        <w:rPr>
          <w:rFonts w:ascii="B Mitra" w:hAnsi="Calibri" w:cs="B Nazanin"/>
          <w:b/>
          <w:bCs/>
          <w:sz w:val="24"/>
          <w:szCs w:val="24"/>
          <w:rtl/>
          <w:lang w:bidi="fa-IR"/>
        </w:rPr>
        <w:t xml:space="preserve"> 3</w:t>
      </w:r>
      <w:r w:rsidR="00F02486" w:rsidRPr="00E4015B">
        <w:rPr>
          <w:rFonts w:ascii="B Mitra" w:hAnsi="Calibri" w:cs="B Nazanin" w:hint="cs"/>
          <w:b/>
          <w:bCs/>
          <w:sz w:val="24"/>
          <w:szCs w:val="24"/>
          <w:rtl/>
          <w:lang w:bidi="fa-IR"/>
        </w:rPr>
        <w:t>-تئاتر</w:t>
      </w:r>
      <w:r w:rsidR="00997C03" w:rsidRPr="00E4015B">
        <w:rPr>
          <w:rFonts w:ascii="B Mitra" w:hAnsi="Calibri" w:cs="B Nazanin" w:hint="cs"/>
          <w:b/>
          <w:bCs/>
          <w:sz w:val="24"/>
          <w:szCs w:val="24"/>
          <w:rtl/>
          <w:lang w:bidi="fa-IR"/>
        </w:rPr>
        <w:t xml:space="preserve"> عروسكي </w:t>
      </w:r>
      <w:r w:rsidR="00F02486" w:rsidRPr="00E4015B">
        <w:rPr>
          <w:rFonts w:ascii="B Mitra" w:hAnsi="Calibri" w:cs="B Nazanin" w:hint="cs"/>
          <w:b/>
          <w:bCs/>
          <w:sz w:val="24"/>
          <w:szCs w:val="24"/>
          <w:rtl/>
          <w:lang w:bidi="fa-IR"/>
        </w:rPr>
        <w:t>4</w:t>
      </w:r>
      <w:r w:rsidR="00997C03" w:rsidRPr="00E4015B">
        <w:rPr>
          <w:rFonts w:ascii="B Mitra" w:hAnsi="Calibri" w:cs="B Nazanin" w:hint="cs"/>
          <w:b/>
          <w:bCs/>
          <w:sz w:val="24"/>
          <w:szCs w:val="24"/>
          <w:rtl/>
          <w:lang w:bidi="fa-IR"/>
        </w:rPr>
        <w:t>- تواشيح</w:t>
      </w:r>
      <w:r w:rsidR="00613284">
        <w:rPr>
          <w:rFonts w:ascii="B Mitra" w:hAnsi="Calibri" w:cs="B Nazanin" w:hint="cs"/>
          <w:b/>
          <w:bCs/>
          <w:sz w:val="24"/>
          <w:szCs w:val="24"/>
          <w:rtl/>
          <w:lang w:bidi="fa-IR"/>
        </w:rPr>
        <w:t xml:space="preserve"> و همخوانی قرآن کریم</w:t>
      </w:r>
      <w:r w:rsidR="003C7A27" w:rsidRPr="00E4015B">
        <w:rPr>
          <w:rFonts w:ascii="B Mitra" w:hAnsi="Calibri" w:cs="B Nazanin"/>
          <w:b/>
          <w:bCs/>
          <w:sz w:val="24"/>
          <w:szCs w:val="24"/>
          <w:rtl/>
          <w:lang w:bidi="fa-IR"/>
        </w:rPr>
        <w:t>(</w:t>
      </w:r>
      <w:r w:rsidR="00F02486" w:rsidRPr="00E4015B">
        <w:rPr>
          <w:rFonts w:ascii="B Mitra" w:hAnsi="Calibri" w:cs="B Nazanin" w:hint="cs"/>
          <w:b/>
          <w:bCs/>
          <w:sz w:val="24"/>
          <w:szCs w:val="24"/>
          <w:rtl/>
          <w:lang w:bidi="fa-IR"/>
        </w:rPr>
        <w:t>برادران</w:t>
      </w:r>
      <w:r w:rsidR="005703AA">
        <w:rPr>
          <w:rFonts w:ascii="B Mitra" w:hAnsi="Calibri" w:cs="B Nazanin" w:hint="cs"/>
          <w:b/>
          <w:bCs/>
          <w:sz w:val="24"/>
          <w:szCs w:val="24"/>
          <w:rtl/>
          <w:lang w:bidi="fa-IR"/>
        </w:rPr>
        <w:t xml:space="preserve"> *</w:t>
      </w:r>
      <w:r w:rsidR="00F02486" w:rsidRPr="00E4015B">
        <w:rPr>
          <w:rFonts w:ascii="B Mitra" w:hAnsi="Calibri" w:cs="B Nazanin" w:hint="cs"/>
          <w:b/>
          <w:bCs/>
          <w:sz w:val="24"/>
          <w:szCs w:val="24"/>
          <w:rtl/>
          <w:lang w:bidi="fa-IR"/>
        </w:rPr>
        <w:t>و خواهران)</w:t>
      </w:r>
    </w:p>
    <w:p w:rsidR="00CE2E3D" w:rsidRDefault="00327011" w:rsidP="000F371B">
      <w:pPr>
        <w:bidi/>
        <w:jc w:val="both"/>
        <w:rPr>
          <w:rFonts w:ascii="B Mitra" w:hAnsi="Calibri" w:cs="B Titr"/>
          <w:b/>
          <w:bCs/>
          <w:sz w:val="24"/>
          <w:szCs w:val="24"/>
          <w:lang w:bidi="fa-IR"/>
        </w:rPr>
      </w:pPr>
      <w:r>
        <w:rPr>
          <w:rFonts w:ascii="B Mitra" w:hAnsi="Calibri" w:cs="B Titr" w:hint="cs"/>
          <w:b/>
          <w:bCs/>
          <w:sz w:val="24"/>
          <w:szCs w:val="24"/>
          <w:rtl/>
          <w:lang w:bidi="fa-IR"/>
        </w:rPr>
        <w:t>تذکر</w:t>
      </w:r>
      <w:r w:rsidR="00CE2E3D" w:rsidRPr="00CE2E3D">
        <w:rPr>
          <w:rFonts w:ascii="B Mitra" w:hAnsi="Calibri" w:cs="B Titr" w:hint="cs"/>
          <w:b/>
          <w:bCs/>
          <w:sz w:val="24"/>
          <w:szCs w:val="24"/>
          <w:rtl/>
          <w:lang w:bidi="fa-IR"/>
        </w:rPr>
        <w:t xml:space="preserve">: تواشیحدر بخش برادران </w:t>
      </w:r>
      <w:r w:rsidR="001F0EED">
        <w:rPr>
          <w:rFonts w:ascii="B Mitra" w:hAnsi="Calibri" w:cs="B Titr" w:hint="cs"/>
          <w:b/>
          <w:bCs/>
          <w:sz w:val="24"/>
          <w:szCs w:val="24"/>
          <w:rtl/>
          <w:lang w:bidi="fa-IR"/>
        </w:rPr>
        <w:t>به‌صورت</w:t>
      </w:r>
      <w:r w:rsidR="00CE2E3D" w:rsidRPr="00CE2E3D">
        <w:rPr>
          <w:rFonts w:ascii="B Mitra" w:hAnsi="Calibri" w:cs="B Titr" w:hint="cs"/>
          <w:b/>
          <w:bCs/>
          <w:sz w:val="24"/>
          <w:szCs w:val="24"/>
          <w:rtl/>
          <w:lang w:bidi="fa-IR"/>
        </w:rPr>
        <w:t xml:space="preserve"> ملی برگزار </w:t>
      </w:r>
      <w:r w:rsidR="001F0EED">
        <w:rPr>
          <w:rFonts w:ascii="B Mitra" w:hAnsi="Calibri" w:cs="B Titr" w:hint="cs"/>
          <w:b/>
          <w:bCs/>
          <w:sz w:val="24"/>
          <w:szCs w:val="24"/>
          <w:rtl/>
          <w:lang w:bidi="fa-IR"/>
        </w:rPr>
        <w:t>می‌شود</w:t>
      </w:r>
      <w:r w:rsidR="001F4E58">
        <w:rPr>
          <w:rFonts w:ascii="B Mitra" w:hAnsi="Calibri" w:cs="B Titr" w:hint="cs"/>
          <w:b/>
          <w:bCs/>
          <w:sz w:val="24"/>
          <w:szCs w:val="24"/>
          <w:rtl/>
          <w:lang w:bidi="fa-IR"/>
        </w:rPr>
        <w:t>؛</w:t>
      </w:r>
      <w:r w:rsidR="00E96664">
        <w:rPr>
          <w:rFonts w:ascii="B Mitra" w:hAnsi="Calibri" w:cs="B Titr" w:hint="cs"/>
          <w:b/>
          <w:bCs/>
          <w:sz w:val="24"/>
          <w:szCs w:val="24"/>
          <w:rtl/>
          <w:lang w:bidi="fa-IR"/>
        </w:rPr>
        <w:t>اما</w:t>
      </w:r>
      <w:r>
        <w:rPr>
          <w:rFonts w:ascii="B Mitra" w:hAnsi="Calibri" w:cs="B Titr" w:hint="cs"/>
          <w:b/>
          <w:bCs/>
          <w:sz w:val="24"/>
          <w:szCs w:val="24"/>
          <w:rtl/>
          <w:lang w:bidi="fa-IR"/>
        </w:rPr>
        <w:t xml:space="preserve"> در بخش خ</w:t>
      </w:r>
      <w:r w:rsidR="000F371B">
        <w:rPr>
          <w:rFonts w:ascii="B Mitra" w:hAnsi="Calibri" w:cs="B Titr" w:hint="cs"/>
          <w:b/>
          <w:bCs/>
          <w:sz w:val="24"/>
          <w:szCs w:val="24"/>
          <w:rtl/>
          <w:lang w:bidi="fa-IR"/>
        </w:rPr>
        <w:t>واهران تا مرحله کشوری برگزار‏می</w:t>
      </w:r>
      <w:r w:rsidR="000F371B">
        <w:rPr>
          <w:rFonts w:ascii="B Mitra" w:hAnsi="Calibri" w:cs="B Titr"/>
          <w:b/>
          <w:bCs/>
          <w:sz w:val="24"/>
          <w:szCs w:val="24"/>
          <w:rtl/>
          <w:lang w:bidi="fa-IR"/>
        </w:rPr>
        <w:softHyphen/>
      </w:r>
      <w:r>
        <w:rPr>
          <w:rFonts w:ascii="B Mitra" w:hAnsi="Calibri" w:cs="B Titr" w:hint="cs"/>
          <w:b/>
          <w:bCs/>
          <w:sz w:val="24"/>
          <w:szCs w:val="24"/>
          <w:rtl/>
          <w:lang w:bidi="fa-IR"/>
        </w:rPr>
        <w:t>شود.</w:t>
      </w:r>
    </w:p>
    <w:p w:rsidR="00AD687A" w:rsidRDefault="00AD687A" w:rsidP="00AD687A">
      <w:pPr>
        <w:bidi/>
        <w:jc w:val="both"/>
        <w:rPr>
          <w:rFonts w:ascii="B Mitra" w:hAnsi="Calibri" w:cs="B Titr"/>
          <w:b/>
          <w:bCs/>
          <w:sz w:val="24"/>
          <w:szCs w:val="24"/>
          <w:lang w:bidi="fa-IR"/>
        </w:rPr>
      </w:pPr>
    </w:p>
    <w:p w:rsidR="00AD687A" w:rsidRPr="00CE2E3D" w:rsidRDefault="00AD687A" w:rsidP="00AD687A">
      <w:pPr>
        <w:bidi/>
        <w:jc w:val="both"/>
        <w:rPr>
          <w:rFonts w:ascii="B Mitra" w:hAnsi="Calibri" w:cs="B Titr"/>
          <w:b/>
          <w:bCs/>
          <w:sz w:val="24"/>
          <w:szCs w:val="24"/>
          <w:rtl/>
          <w:lang w:bidi="fa-IR"/>
        </w:rPr>
      </w:pPr>
    </w:p>
    <w:p w:rsidR="00E4015B" w:rsidRPr="00F3398B" w:rsidRDefault="00CF0DDD" w:rsidP="00AD687A">
      <w:pPr>
        <w:pStyle w:val="Heading2"/>
        <w:bidi/>
        <w:rPr>
          <w:rFonts w:cs="B Titr"/>
          <w:b/>
          <w:bCs/>
          <w:color w:val="FF0000"/>
          <w:sz w:val="24"/>
          <w:szCs w:val="24"/>
          <w:rtl/>
        </w:rPr>
      </w:pPr>
      <w:bookmarkStart w:id="20" w:name="_Toc503356779"/>
      <w:r w:rsidRPr="004E0FA1">
        <w:rPr>
          <w:rFonts w:cs="B Titr" w:hint="cs"/>
          <w:b/>
          <w:bCs/>
          <w:color w:val="FF0000"/>
          <w:sz w:val="24"/>
          <w:szCs w:val="24"/>
          <w:rtl/>
        </w:rPr>
        <w:lastRenderedPageBreak/>
        <w:t>7-2-</w:t>
      </w:r>
      <w:r w:rsidR="00285F04" w:rsidRPr="004E0FA1">
        <w:rPr>
          <w:rFonts w:cs="B Titr" w:hint="cs"/>
          <w:b/>
          <w:bCs/>
          <w:color w:val="FF0000"/>
          <w:sz w:val="24"/>
          <w:szCs w:val="24"/>
          <w:rtl/>
        </w:rPr>
        <w:t>بخش هفتم</w:t>
      </w:r>
      <w:r w:rsidR="00E436DC" w:rsidRPr="004E0FA1">
        <w:rPr>
          <w:rFonts w:cs="B Titr" w:hint="cs"/>
          <w:b/>
          <w:bCs/>
          <w:color w:val="FF0000"/>
          <w:sz w:val="24"/>
          <w:szCs w:val="24"/>
          <w:rtl/>
        </w:rPr>
        <w:t>:</w:t>
      </w:r>
      <w:r w:rsidR="00B206D3" w:rsidRPr="004E0FA1">
        <w:rPr>
          <w:rFonts w:cs="B Titr" w:hint="cs"/>
          <w:b/>
          <w:bCs/>
          <w:color w:val="FF0000"/>
          <w:sz w:val="24"/>
          <w:szCs w:val="24"/>
          <w:rtl/>
        </w:rPr>
        <w:t xml:space="preserve"> فعاليت اجتماعي</w:t>
      </w:r>
      <w:r w:rsidR="00DE4DE6" w:rsidRPr="004E0FA1">
        <w:rPr>
          <w:rFonts w:cs="B Titr" w:hint="cs"/>
          <w:b/>
          <w:bCs/>
          <w:color w:val="FF0000"/>
          <w:sz w:val="24"/>
          <w:szCs w:val="24"/>
          <w:rtl/>
        </w:rPr>
        <w:t xml:space="preserve"> (</w:t>
      </w:r>
      <w:r w:rsidR="000F371B">
        <w:rPr>
          <w:rFonts w:cs="B Titr" w:hint="cs"/>
          <w:b/>
          <w:bCs/>
          <w:color w:val="FF0000"/>
          <w:sz w:val="24"/>
          <w:szCs w:val="24"/>
          <w:rtl/>
        </w:rPr>
        <w:t>4</w:t>
      </w:r>
      <w:r w:rsidR="00B206D3"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20"/>
    </w:p>
    <w:p w:rsidR="00F3398B" w:rsidRDefault="00E4015B" w:rsidP="00F3398B">
      <w:pPr>
        <w:bidi/>
        <w:rPr>
          <w:rFonts w:ascii="B Mitra" w:hAnsi="Calibri" w:cs="B Nazanin"/>
          <w:b/>
          <w:bCs/>
          <w:sz w:val="24"/>
          <w:szCs w:val="24"/>
          <w:rtl/>
          <w:lang w:bidi="fa-IR"/>
        </w:rPr>
      </w:pPr>
      <w:r w:rsidRPr="00E4015B">
        <w:rPr>
          <w:rFonts w:ascii="B Mitra" w:hAnsi="Calibri" w:cs="B Nazanin" w:hint="cs"/>
          <w:b/>
          <w:bCs/>
          <w:sz w:val="24"/>
          <w:szCs w:val="24"/>
          <w:rtl/>
          <w:lang w:bidi="fa-IR"/>
        </w:rPr>
        <w:t>شامل:</w:t>
      </w:r>
    </w:p>
    <w:p w:rsidR="00F3398B" w:rsidRDefault="00E4015B" w:rsidP="009F2AF6">
      <w:pPr>
        <w:bidi/>
        <w:spacing w:after="0" w:line="240" w:lineRule="auto"/>
        <w:rPr>
          <w:rtl/>
        </w:rPr>
      </w:pPr>
      <w:r w:rsidRPr="00E4015B">
        <w:rPr>
          <w:rFonts w:ascii="B Mitra" w:hAnsi="Calibri" w:cs="B Nazanin" w:hint="cs"/>
          <w:b/>
          <w:bCs/>
          <w:sz w:val="24"/>
          <w:szCs w:val="24"/>
          <w:rtl/>
          <w:lang w:bidi="fa-IR"/>
        </w:rPr>
        <w:t>1-</w:t>
      </w:r>
      <w:r w:rsidR="008749EA" w:rsidRPr="000F371B">
        <w:rPr>
          <w:rFonts w:ascii="B Mitra" w:hAnsi="Calibri" w:cs="B Nazanin" w:hint="cs"/>
          <w:b/>
          <w:bCs/>
          <w:sz w:val="28"/>
          <w:szCs w:val="28"/>
          <w:rtl/>
          <w:lang w:bidi="fa-IR"/>
        </w:rPr>
        <w:t>انجمن‌های</w:t>
      </w:r>
      <w:r w:rsidR="006C363A" w:rsidRPr="000F371B">
        <w:rPr>
          <w:rFonts w:ascii="B Mitra" w:hAnsi="Calibri" w:cs="B Nazanin" w:hint="cs"/>
          <w:b/>
          <w:bCs/>
          <w:sz w:val="28"/>
          <w:szCs w:val="28"/>
          <w:rtl/>
          <w:lang w:bidi="fa-IR"/>
        </w:rPr>
        <w:t>برتر</w:t>
      </w:r>
      <w:r w:rsidR="006C363A">
        <w:rPr>
          <w:rFonts w:ascii="B Mitra" w:hAnsi="Calibri" w:cs="B Nazanin"/>
          <w:b/>
          <w:bCs/>
          <w:sz w:val="24"/>
          <w:szCs w:val="24"/>
          <w:rtl/>
          <w:lang w:bidi="fa-IR"/>
        </w:rPr>
        <w:t>(</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تربیتی</w:t>
      </w:r>
      <w:r w:rsidR="00F3398B">
        <w:rPr>
          <w:rFonts w:ascii="Calibri" w:eastAsia="Calibri" w:hAnsi="Calibri" w:cs="B Zar" w:hint="cs"/>
          <w:sz w:val="28"/>
          <w:szCs w:val="28"/>
          <w:rtl/>
        </w:rPr>
        <w:t>-</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انسانی</w:t>
      </w:r>
      <w:r w:rsidR="00F3398B">
        <w:rPr>
          <w:rFonts w:ascii="Calibri" w:eastAsia="Calibri" w:hAnsi="Calibri" w:cs="B Zar" w:hint="cs"/>
          <w:sz w:val="28"/>
          <w:szCs w:val="28"/>
          <w:rtl/>
        </w:rPr>
        <w:t>-</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پایه</w:t>
      </w:r>
      <w:r w:rsidR="00F3398B">
        <w:rPr>
          <w:rFonts w:ascii="Calibri" w:eastAsia="Calibri" w:hAnsi="Calibri" w:cs="B Zar" w:hint="cs"/>
          <w:sz w:val="28"/>
          <w:szCs w:val="28"/>
          <w:rtl/>
        </w:rPr>
        <w:t>)</w:t>
      </w:r>
    </w:p>
    <w:p w:rsidR="00F3398B" w:rsidRDefault="00F3398B" w:rsidP="009F2AF6">
      <w:pPr>
        <w:bidi/>
        <w:spacing w:after="0" w:line="240" w:lineRule="auto"/>
        <w:rPr>
          <w:rFonts w:ascii="yekanweb" w:eastAsia="Times New Roman" w:hAnsi="yekanweb" w:cs="B Zar"/>
          <w:color w:val="191919"/>
          <w:sz w:val="28"/>
          <w:szCs w:val="28"/>
          <w:rtl/>
        </w:rPr>
      </w:pPr>
      <w:r w:rsidRPr="00AD687A">
        <w:rPr>
          <w:rFonts w:ascii="B Mitra" w:hAnsi="Calibri" w:cs="B Nazanin" w:hint="cs"/>
          <w:b/>
          <w:bCs/>
          <w:sz w:val="24"/>
          <w:szCs w:val="24"/>
          <w:rtl/>
          <w:lang w:bidi="fa-IR"/>
        </w:rPr>
        <w:t>2</w:t>
      </w:r>
      <w:r w:rsidR="00E4015B" w:rsidRPr="00E4015B">
        <w:rPr>
          <w:rFonts w:ascii="B Mitra" w:hAnsi="Calibri" w:cs="B Nazanin" w:hint="cs"/>
          <w:b/>
          <w:bCs/>
          <w:sz w:val="24"/>
          <w:szCs w:val="24"/>
          <w:rtl/>
          <w:lang w:bidi="fa-IR"/>
        </w:rPr>
        <w:t>-</w:t>
      </w:r>
      <w:r w:rsidR="000F371B">
        <w:rPr>
          <w:rFonts w:ascii="B Mitra" w:hAnsi="Calibri" w:cs="B Nazanin" w:hint="cs"/>
          <w:b/>
          <w:bCs/>
          <w:sz w:val="28"/>
          <w:szCs w:val="28"/>
          <w:rtl/>
          <w:lang w:bidi="fa-IR"/>
        </w:rPr>
        <w:t>کانون‌ها</w:t>
      </w:r>
      <w:r w:rsidR="004C5D46" w:rsidRPr="000F371B">
        <w:rPr>
          <w:rFonts w:ascii="B Mitra" w:hAnsi="Calibri" w:cs="B Nazanin" w:hint="cs"/>
          <w:b/>
          <w:bCs/>
          <w:sz w:val="28"/>
          <w:szCs w:val="28"/>
          <w:rtl/>
          <w:lang w:bidi="fa-IR"/>
        </w:rPr>
        <w:t xml:space="preserve">ی </w:t>
      </w:r>
      <w:r w:rsidR="00E96664" w:rsidRPr="000F371B">
        <w:rPr>
          <w:rFonts w:ascii="B Mitra" w:hAnsi="Calibri" w:cs="B Nazanin" w:hint="cs"/>
          <w:b/>
          <w:bCs/>
          <w:sz w:val="28"/>
          <w:szCs w:val="28"/>
          <w:rtl/>
          <w:lang w:bidi="fa-IR"/>
        </w:rPr>
        <w:t>برتر</w:t>
      </w:r>
      <w:r w:rsidR="00E96664">
        <w:rPr>
          <w:rFonts w:ascii="B Mitra" w:hAnsi="Calibri" w:cs="B Nazanin"/>
          <w:b/>
          <w:bCs/>
          <w:sz w:val="24"/>
          <w:szCs w:val="24"/>
          <w:rtl/>
          <w:lang w:bidi="fa-IR"/>
        </w:rPr>
        <w:t>(</w:t>
      </w:r>
      <w:r w:rsidRPr="00523CEF">
        <w:rPr>
          <w:rFonts w:ascii="yekanweb" w:eastAsia="Times New Roman" w:hAnsi="yekanweb" w:cs="B Zar" w:hint="cs"/>
          <w:color w:val="191919"/>
          <w:sz w:val="28"/>
          <w:szCs w:val="28"/>
          <w:rtl/>
        </w:rPr>
        <w:t>حوزه ديني و مذهبي</w:t>
      </w:r>
      <w:r>
        <w:rPr>
          <w:rFonts w:ascii="yekanweb" w:eastAsia="Times New Roman" w:hAnsi="yekanweb" w:cs="B Zar" w:hint="cs"/>
          <w:color w:val="191919"/>
          <w:sz w:val="28"/>
          <w:szCs w:val="28"/>
          <w:rtl/>
        </w:rPr>
        <w:t>-</w:t>
      </w:r>
      <w:r w:rsidRPr="00523CEF">
        <w:rPr>
          <w:rFonts w:ascii="yekanweb" w:eastAsia="Times New Roman" w:hAnsi="yekanweb" w:cs="B Zar" w:hint="cs"/>
          <w:color w:val="191919"/>
          <w:sz w:val="28"/>
          <w:szCs w:val="28"/>
          <w:rtl/>
        </w:rPr>
        <w:t>حوزه ادبی و هنری</w:t>
      </w:r>
      <w:r>
        <w:rPr>
          <w:rFonts w:ascii="yekanweb" w:eastAsia="Times New Roman" w:hAnsi="yekanweb" w:cs="B Zar" w:hint="cs"/>
          <w:color w:val="191919"/>
          <w:sz w:val="28"/>
          <w:szCs w:val="28"/>
          <w:rtl/>
        </w:rPr>
        <w:t>-</w:t>
      </w:r>
      <w:r w:rsidRPr="00523CEF">
        <w:rPr>
          <w:rFonts w:ascii="yekanweb" w:eastAsia="Times New Roman" w:hAnsi="yekanweb" w:cs="B Zar" w:hint="cs"/>
          <w:color w:val="191919"/>
          <w:sz w:val="28"/>
          <w:szCs w:val="28"/>
          <w:rtl/>
        </w:rPr>
        <w:t>حوزه فرهنگ و اندیشه</w:t>
      </w:r>
      <w:r>
        <w:rPr>
          <w:rFonts w:ascii="yekanweb" w:eastAsia="Times New Roman" w:hAnsi="yekanweb" w:cs="B Zar" w:hint="cs"/>
          <w:color w:val="191919"/>
          <w:sz w:val="28"/>
          <w:szCs w:val="28"/>
          <w:rtl/>
        </w:rPr>
        <w:t>-</w:t>
      </w:r>
      <w:r w:rsidRPr="00523CEF">
        <w:rPr>
          <w:rFonts w:ascii="yekanweb" w:eastAsia="Times New Roman" w:hAnsi="yekanweb" w:cs="B Zar" w:hint="cs"/>
          <w:color w:val="191919"/>
          <w:sz w:val="28"/>
          <w:szCs w:val="28"/>
          <w:rtl/>
        </w:rPr>
        <w:t>حوزه اجتماعی</w:t>
      </w:r>
      <w:r w:rsidR="00986575">
        <w:rPr>
          <w:rFonts w:ascii="yekanweb" w:eastAsia="Times New Roman" w:hAnsi="yekanweb" w:cs="B Zar" w:hint="cs"/>
          <w:color w:val="191919"/>
          <w:sz w:val="28"/>
          <w:szCs w:val="28"/>
          <w:rtl/>
        </w:rPr>
        <w:t>)</w:t>
      </w:r>
    </w:p>
    <w:p w:rsidR="00FB11E4" w:rsidRPr="00BB4F60" w:rsidRDefault="000F371B" w:rsidP="00FB11E4">
      <w:pPr>
        <w:bidi/>
        <w:spacing w:after="0" w:line="240" w:lineRule="auto"/>
        <w:rPr>
          <w:rFonts w:ascii="yekanweb" w:eastAsia="Times New Roman" w:hAnsi="yekanweb" w:cs="B Zar"/>
          <w:color w:val="191919"/>
          <w:sz w:val="28"/>
          <w:szCs w:val="28"/>
        </w:rPr>
      </w:pPr>
      <w:r w:rsidRPr="00AD687A">
        <w:rPr>
          <w:rFonts w:ascii="B Mitra" w:hAnsi="Calibri" w:cs="B Nazanin" w:hint="cs"/>
          <w:b/>
          <w:bCs/>
          <w:sz w:val="24"/>
          <w:szCs w:val="24"/>
          <w:rtl/>
          <w:lang w:bidi="fa-IR"/>
        </w:rPr>
        <w:t>3</w:t>
      </w:r>
      <w:r w:rsidRPr="00BB4F60">
        <w:rPr>
          <w:rFonts w:ascii="yekanweb" w:eastAsia="Times New Roman" w:hAnsi="yekanweb" w:cs="B Zar" w:hint="cs"/>
          <w:color w:val="191919"/>
          <w:sz w:val="28"/>
          <w:szCs w:val="28"/>
          <w:rtl/>
        </w:rPr>
        <w:t xml:space="preserve">- </w:t>
      </w:r>
      <w:r w:rsidR="00FB11E4" w:rsidRPr="009D495C">
        <w:rPr>
          <w:rFonts w:ascii="B Mitra" w:hAnsi="Calibri" w:cs="B Nazanin" w:hint="cs"/>
          <w:b/>
          <w:bCs/>
          <w:sz w:val="28"/>
          <w:szCs w:val="28"/>
          <w:rtl/>
          <w:lang w:bidi="fa-IR"/>
        </w:rPr>
        <w:t>نشريات برتر</w:t>
      </w:r>
      <w:r w:rsidR="00FB11E4" w:rsidRPr="009D495C">
        <w:rPr>
          <w:rFonts w:ascii="B Mitra" w:hAnsi="Calibri" w:cs="B Nazanin"/>
          <w:b/>
          <w:bCs/>
          <w:sz w:val="28"/>
          <w:szCs w:val="28"/>
          <w:rtl/>
          <w:lang w:bidi="fa-IR"/>
        </w:rPr>
        <w:t>(</w:t>
      </w:r>
      <w:r w:rsidR="00FB11E4" w:rsidRPr="009D495C">
        <w:rPr>
          <w:rFonts w:ascii="B Mitra" w:hAnsi="Calibri" w:cs="B Nazanin" w:hint="cs"/>
          <w:b/>
          <w:bCs/>
          <w:sz w:val="28"/>
          <w:szCs w:val="28"/>
          <w:rtl/>
          <w:lang w:bidi="fa-IR"/>
        </w:rPr>
        <w:t>الکترونیکیو مکتوب</w:t>
      </w:r>
      <w:r w:rsidR="00FB11E4" w:rsidRPr="009D495C">
        <w:rPr>
          <w:rFonts w:ascii="B Mitra" w:hAnsi="Calibri" w:cs="B Nazanin"/>
          <w:b/>
          <w:bCs/>
          <w:sz w:val="28"/>
          <w:szCs w:val="28"/>
          <w:rtl/>
          <w:lang w:bidi="fa-IR"/>
        </w:rPr>
        <w:t>)</w:t>
      </w:r>
    </w:p>
    <w:p w:rsidR="00BB4F60" w:rsidRPr="00643253" w:rsidRDefault="00BB4F60" w:rsidP="00BB4F60">
      <w:pPr>
        <w:bidi/>
        <w:spacing w:after="0" w:line="240" w:lineRule="auto"/>
        <w:rPr>
          <w:rFonts w:ascii="B Mitra" w:hAnsi="Calibri" w:cs="B Nazanin"/>
          <w:b/>
          <w:bCs/>
          <w:sz w:val="28"/>
          <w:szCs w:val="28"/>
          <w:rtl/>
          <w:lang w:bidi="fa-IR"/>
        </w:rPr>
      </w:pPr>
      <w:r w:rsidRPr="00643253">
        <w:rPr>
          <w:rFonts w:ascii="B Mitra" w:hAnsi="Calibri" w:cs="B Nazanin"/>
          <w:b/>
          <w:bCs/>
          <w:sz w:val="28"/>
          <w:szCs w:val="28"/>
          <w:lang w:bidi="fa-IR"/>
        </w:rPr>
        <w:t>-4</w:t>
      </w:r>
      <w:r w:rsidRPr="00643253">
        <w:rPr>
          <w:rFonts w:ascii="B Mitra" w:hAnsi="Calibri" w:cs="B Nazanin" w:hint="cs"/>
          <w:b/>
          <w:bCs/>
          <w:sz w:val="28"/>
          <w:szCs w:val="28"/>
          <w:rtl/>
          <w:lang w:bidi="fa-IR"/>
        </w:rPr>
        <w:t>هیات های مذهبی</w:t>
      </w:r>
    </w:p>
    <w:p w:rsidR="000F371B" w:rsidRPr="00AD687A" w:rsidRDefault="000F371B" w:rsidP="00FB11E4">
      <w:pPr>
        <w:bidi/>
        <w:spacing w:after="0" w:line="240" w:lineRule="auto"/>
        <w:rPr>
          <w:rFonts w:ascii="B Mitra" w:hAnsi="Calibri" w:cs="B Nazanin"/>
          <w:b/>
          <w:bCs/>
          <w:sz w:val="24"/>
          <w:szCs w:val="24"/>
          <w:lang w:bidi="fa-IR"/>
        </w:rPr>
      </w:pPr>
    </w:p>
    <w:p w:rsidR="0090290A" w:rsidRDefault="0090290A" w:rsidP="0090290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AD687A">
      <w:pPr>
        <w:bidi/>
        <w:spacing w:after="0" w:line="240" w:lineRule="auto"/>
      </w:pPr>
    </w:p>
    <w:p w:rsidR="00AD687A" w:rsidRDefault="00AD687A" w:rsidP="0008016B">
      <w:pPr>
        <w:bidi/>
        <w:spacing w:after="0" w:line="240" w:lineRule="auto"/>
      </w:pPr>
    </w:p>
    <w:p w:rsidR="005F5432" w:rsidRPr="002A213C" w:rsidRDefault="00D11EBB" w:rsidP="002A213C">
      <w:pPr>
        <w:pStyle w:val="Heading1"/>
        <w:rPr>
          <w:rFonts w:cs="B Homa"/>
          <w:rtl/>
        </w:rPr>
      </w:pPr>
      <w:bookmarkStart w:id="21" w:name="_Toc434245892"/>
      <w:bookmarkStart w:id="22" w:name="_Toc436123600"/>
      <w:bookmarkStart w:id="23" w:name="_Toc503356780"/>
      <w:r w:rsidRPr="002A213C">
        <w:rPr>
          <w:rFonts w:cs="B Homa" w:hint="cs"/>
          <w:rtl/>
        </w:rPr>
        <w:t>فصل سوم</w:t>
      </w:r>
      <w:r w:rsidR="006B08B6" w:rsidRPr="002A213C">
        <w:rPr>
          <w:rFonts w:cs="B Homa" w:hint="cs"/>
          <w:rtl/>
        </w:rPr>
        <w:t>-</w:t>
      </w:r>
      <w:r w:rsidR="005F5432" w:rsidRPr="002A213C">
        <w:rPr>
          <w:rFonts w:cs="B Homa"/>
          <w:rtl/>
        </w:rPr>
        <w:t>ساختاراجرایی</w:t>
      </w:r>
      <w:bookmarkEnd w:id="21"/>
      <w:r w:rsidR="00082103" w:rsidRPr="002A213C">
        <w:rPr>
          <w:rFonts w:cs="B Homa" w:hint="cs"/>
          <w:rtl/>
        </w:rPr>
        <w:t>:</w:t>
      </w:r>
      <w:bookmarkEnd w:id="22"/>
      <w:bookmarkEnd w:id="23"/>
    </w:p>
    <w:p w:rsidR="00EB4CBB" w:rsidRPr="0027794C" w:rsidRDefault="005F5432" w:rsidP="0027794C">
      <w:pPr>
        <w:bidi/>
        <w:rPr>
          <w:rFonts w:cs="B Nazanin"/>
          <w:b/>
          <w:bCs/>
          <w:sz w:val="24"/>
          <w:szCs w:val="24"/>
          <w:lang w:bidi="fa-IR"/>
        </w:rPr>
      </w:pPr>
      <w:r w:rsidRPr="002D6666">
        <w:rPr>
          <w:rFonts w:cs="B Nazanin" w:hint="cs"/>
          <w:b/>
          <w:bCs/>
          <w:sz w:val="24"/>
          <w:szCs w:val="24"/>
          <w:rtl/>
          <w:lang w:bidi="fa-IR"/>
        </w:rPr>
        <w:t>برایتمهیدمقدماتوبرگزاریجشنواره،ستادهاییبهشرحذیل،</w:t>
      </w:r>
      <w:r w:rsidR="008749EA" w:rsidRPr="002D6666">
        <w:rPr>
          <w:rFonts w:cs="B Nazanin" w:hint="cs"/>
          <w:b/>
          <w:bCs/>
          <w:sz w:val="24"/>
          <w:szCs w:val="24"/>
          <w:rtl/>
          <w:lang w:bidi="fa-IR"/>
        </w:rPr>
        <w:t>پیش‌بینی‌شده</w:t>
      </w:r>
      <w:r w:rsidRPr="002D6666">
        <w:rPr>
          <w:rFonts w:cs="B Nazanin" w:hint="cs"/>
          <w:b/>
          <w:bCs/>
          <w:sz w:val="24"/>
          <w:szCs w:val="24"/>
          <w:rtl/>
          <w:lang w:bidi="fa-IR"/>
        </w:rPr>
        <w:t>است</w:t>
      </w:r>
      <w:r w:rsidRPr="002D6666">
        <w:rPr>
          <w:rFonts w:cs="B Nazanin" w:hint="cs"/>
          <w:b/>
          <w:bCs/>
          <w:sz w:val="24"/>
          <w:szCs w:val="24"/>
          <w:lang w:bidi="fa-IR"/>
        </w:rPr>
        <w:t>:</w:t>
      </w:r>
    </w:p>
    <w:p w:rsidR="00013EE2" w:rsidRPr="0027794C" w:rsidRDefault="006B08B6" w:rsidP="0027794C">
      <w:pPr>
        <w:pStyle w:val="Heading2"/>
        <w:bidi/>
        <w:rPr>
          <w:rFonts w:cs="B Titr"/>
          <w:b/>
          <w:bCs/>
          <w:color w:val="FF0000"/>
          <w:sz w:val="24"/>
          <w:szCs w:val="24"/>
          <w:rtl/>
        </w:rPr>
      </w:pPr>
      <w:bookmarkStart w:id="24" w:name="_Toc434245893"/>
      <w:bookmarkStart w:id="25" w:name="_Toc436123601"/>
      <w:bookmarkStart w:id="26" w:name="_Toc503356781"/>
      <w:r w:rsidRPr="004E0FA1">
        <w:rPr>
          <w:rFonts w:cs="B Titr" w:hint="cs"/>
          <w:b/>
          <w:bCs/>
          <w:color w:val="FF0000"/>
          <w:sz w:val="24"/>
          <w:szCs w:val="24"/>
          <w:rtl/>
        </w:rPr>
        <w:t>1-3</w:t>
      </w:r>
      <w:r w:rsidR="005F5432" w:rsidRPr="004E0FA1">
        <w:rPr>
          <w:rFonts w:cs="B Titr"/>
          <w:b/>
          <w:bCs/>
          <w:color w:val="FF0000"/>
          <w:sz w:val="24"/>
          <w:szCs w:val="24"/>
          <w:rtl/>
        </w:rPr>
        <w:t xml:space="preserve"> ستادعالیجشنواره</w:t>
      </w:r>
      <w:bookmarkEnd w:id="24"/>
      <w:bookmarkEnd w:id="25"/>
      <w:bookmarkEnd w:id="26"/>
    </w:p>
    <w:p w:rsidR="005F5432" w:rsidRPr="00013EE2" w:rsidRDefault="005F5432" w:rsidP="00187410">
      <w:pPr>
        <w:pStyle w:val="Style2"/>
        <w:ind w:left="1080"/>
        <w:rPr>
          <w:rtl/>
        </w:rPr>
      </w:pPr>
      <w:r w:rsidRPr="00013EE2">
        <w:rPr>
          <w:rFonts w:hint="cs"/>
          <w:rtl/>
        </w:rPr>
        <w:t>متشکّلاز</w:t>
      </w:r>
      <w:r w:rsidRPr="00013EE2">
        <w:rPr>
          <w:rFonts w:hint="cs"/>
        </w:rPr>
        <w:t>:</w:t>
      </w:r>
    </w:p>
    <w:p w:rsidR="005F5432" w:rsidRPr="002D6666" w:rsidRDefault="005F5432" w:rsidP="00AD5F5B">
      <w:pPr>
        <w:pStyle w:val="Style2"/>
        <w:numPr>
          <w:ilvl w:val="0"/>
          <w:numId w:val="25"/>
        </w:numPr>
      </w:pPr>
      <w:r w:rsidRPr="002D6666">
        <w:rPr>
          <w:rFonts w:hint="cs"/>
          <w:rtl/>
        </w:rPr>
        <w:t>سرپرستدانشگاه(</w:t>
      </w:r>
      <w:r w:rsidR="001F0EED">
        <w:rPr>
          <w:rFonts w:hint="cs"/>
          <w:rtl/>
        </w:rPr>
        <w:t>رئیس</w:t>
      </w:r>
      <w:r w:rsidRPr="002D6666">
        <w:rPr>
          <w:rFonts w:hint="cs"/>
          <w:rtl/>
        </w:rPr>
        <w:t>ستاد)</w:t>
      </w:r>
    </w:p>
    <w:p w:rsidR="005F5432" w:rsidRPr="002D6666" w:rsidRDefault="005F5432" w:rsidP="00AD5F5B">
      <w:pPr>
        <w:pStyle w:val="Style2"/>
        <w:numPr>
          <w:ilvl w:val="0"/>
          <w:numId w:val="25"/>
        </w:numPr>
      </w:pPr>
      <w:r w:rsidRPr="002D6666">
        <w:rPr>
          <w:rFonts w:hint="cs"/>
          <w:rtl/>
        </w:rPr>
        <w:t>معاونفرهنگیدانشگاه(قائم‌مقامستاد</w:t>
      </w:r>
      <w:r w:rsidR="004021FF" w:rsidRPr="002D6666">
        <w:rPr>
          <w:rFonts w:hint="cs"/>
          <w:rtl/>
        </w:rPr>
        <w:t>)</w:t>
      </w:r>
    </w:p>
    <w:p w:rsidR="005F5432" w:rsidRPr="002D6666" w:rsidRDefault="005F5432" w:rsidP="00AD5F5B">
      <w:pPr>
        <w:pStyle w:val="Style2"/>
        <w:numPr>
          <w:ilvl w:val="0"/>
          <w:numId w:val="25"/>
        </w:numPr>
      </w:pPr>
      <w:r w:rsidRPr="002D6666">
        <w:rPr>
          <w:rFonts w:hint="cs"/>
          <w:rtl/>
        </w:rPr>
        <w:t>مسئولنهادنمایندگیولی‌فقیهدردانشگاه (عضوستاد</w:t>
      </w:r>
      <w:r w:rsidR="004021FF" w:rsidRPr="002D6666">
        <w:rPr>
          <w:rFonts w:hint="cs"/>
          <w:rtl/>
        </w:rPr>
        <w:t>)</w:t>
      </w:r>
    </w:p>
    <w:p w:rsidR="005F5432" w:rsidRPr="002D6666" w:rsidRDefault="005F5432" w:rsidP="00AD5F5B">
      <w:pPr>
        <w:pStyle w:val="Style2"/>
        <w:numPr>
          <w:ilvl w:val="0"/>
          <w:numId w:val="25"/>
        </w:numPr>
      </w:pPr>
      <w:r w:rsidRPr="002D6666">
        <w:rPr>
          <w:rFonts w:hint="cs"/>
          <w:rtl/>
        </w:rPr>
        <w:t>معاونیندانشگاه (عضوستاد)</w:t>
      </w:r>
    </w:p>
    <w:p w:rsidR="005F5432" w:rsidRPr="002D6666" w:rsidRDefault="005F5432" w:rsidP="00AD5F5B">
      <w:pPr>
        <w:pStyle w:val="Style2"/>
        <w:numPr>
          <w:ilvl w:val="0"/>
          <w:numId w:val="25"/>
        </w:numPr>
      </w:pPr>
      <w:r w:rsidRPr="002D6666">
        <w:rPr>
          <w:rFonts w:hint="cs"/>
          <w:rtl/>
        </w:rPr>
        <w:t>مدیرکلفرهنگی (عضو</w:t>
      </w:r>
      <w:r w:rsidR="00A43084">
        <w:rPr>
          <w:rFonts w:hint="cs"/>
          <w:rtl/>
        </w:rPr>
        <w:t xml:space="preserve"> و دبیر</w:t>
      </w:r>
      <w:r w:rsidRPr="002D6666">
        <w:rPr>
          <w:rFonts w:hint="cs"/>
          <w:rtl/>
        </w:rPr>
        <w:t>ستاد</w:t>
      </w:r>
      <w:r w:rsidR="004021FF" w:rsidRPr="002D6666">
        <w:rPr>
          <w:rFonts w:hint="cs"/>
          <w:rtl/>
        </w:rPr>
        <w:t>)</w:t>
      </w:r>
    </w:p>
    <w:p w:rsidR="006E2D46" w:rsidRPr="002D6666" w:rsidRDefault="008749EA" w:rsidP="00AD5F5B">
      <w:pPr>
        <w:pStyle w:val="Style2"/>
        <w:numPr>
          <w:ilvl w:val="0"/>
          <w:numId w:val="25"/>
        </w:numPr>
      </w:pPr>
      <w:r w:rsidRPr="002D6666">
        <w:rPr>
          <w:rFonts w:hint="cs"/>
          <w:rtl/>
        </w:rPr>
        <w:t>مدیرکل</w:t>
      </w:r>
      <w:r w:rsidR="006E2D46" w:rsidRPr="002D6666">
        <w:rPr>
          <w:rFonts w:hint="cs"/>
          <w:rtl/>
        </w:rPr>
        <w:t xml:space="preserve"> حراست</w:t>
      </w:r>
      <w:r w:rsidR="003C7A27" w:rsidRPr="002D6666">
        <w:rPr>
          <w:rtl/>
        </w:rPr>
        <w:t>(</w:t>
      </w:r>
      <w:r w:rsidR="006E2D46" w:rsidRPr="002D6666">
        <w:rPr>
          <w:rFonts w:hint="cs"/>
          <w:rtl/>
        </w:rPr>
        <w:t>عضوستاد)</w:t>
      </w:r>
    </w:p>
    <w:p w:rsidR="00F73822" w:rsidRPr="002D6666" w:rsidRDefault="00F73822" w:rsidP="00F73822">
      <w:pPr>
        <w:pStyle w:val="Style2"/>
        <w:numPr>
          <w:ilvl w:val="0"/>
          <w:numId w:val="25"/>
        </w:numPr>
      </w:pPr>
      <w:r>
        <w:rPr>
          <w:rFonts w:hint="cs"/>
          <w:rtl/>
        </w:rPr>
        <w:t>رئیس اداره جشنواره ها (عضو ستاد)</w:t>
      </w:r>
    </w:p>
    <w:p w:rsidR="00183953" w:rsidRPr="00183953" w:rsidRDefault="005F5432" w:rsidP="00B31653">
      <w:pPr>
        <w:pStyle w:val="Style2"/>
        <w:numPr>
          <w:ilvl w:val="0"/>
          <w:numId w:val="25"/>
        </w:numPr>
        <w:rPr>
          <w:rtl/>
        </w:rPr>
      </w:pPr>
      <w:r w:rsidRPr="002D6666">
        <w:rPr>
          <w:rFonts w:hint="cs"/>
          <w:rtl/>
        </w:rPr>
        <w:t>دو نفر(یکخواهر،یکبرادر)ازرؤسایشوراهایفرهنگی اجتماعی</w:t>
      </w:r>
      <w:r w:rsidR="001F4E58">
        <w:rPr>
          <w:rFonts w:hint="cs"/>
          <w:rtl/>
        </w:rPr>
        <w:t>استان‌ها</w:t>
      </w:r>
      <w:r w:rsidRPr="002D6666">
        <w:rPr>
          <w:rFonts w:hint="cs"/>
          <w:rtl/>
        </w:rPr>
        <w:t xml:space="preserve"> (عضوستاد</w:t>
      </w:r>
      <w:r w:rsidR="004021FF" w:rsidRPr="002D6666">
        <w:rPr>
          <w:rFonts w:hint="cs"/>
          <w:rtl/>
        </w:rPr>
        <w:t>)</w:t>
      </w:r>
      <w:r w:rsidR="00395190">
        <w:rPr>
          <w:rFonts w:hint="cs"/>
          <w:rtl/>
        </w:rPr>
        <w:t xml:space="preserve"> به انتخاب ستاد.</w:t>
      </w:r>
    </w:p>
    <w:p w:rsidR="002D6666" w:rsidRPr="000F371B" w:rsidRDefault="006B08B6" w:rsidP="000F371B">
      <w:pPr>
        <w:pStyle w:val="Heading2"/>
        <w:bidi/>
        <w:rPr>
          <w:rFonts w:cs="B Titr"/>
          <w:b/>
          <w:bCs/>
          <w:color w:val="FF0000"/>
          <w:sz w:val="24"/>
          <w:szCs w:val="24"/>
        </w:rPr>
      </w:pPr>
      <w:bookmarkStart w:id="27" w:name="_Toc503356782"/>
      <w:r w:rsidRPr="004E0FA1">
        <w:rPr>
          <w:rFonts w:cs="B Titr" w:hint="cs"/>
          <w:b/>
          <w:bCs/>
          <w:color w:val="FF0000"/>
          <w:sz w:val="24"/>
          <w:szCs w:val="24"/>
          <w:rtl/>
        </w:rPr>
        <w:t>2-3-</w:t>
      </w:r>
      <w:r w:rsidR="005F5432" w:rsidRPr="004E0FA1">
        <w:rPr>
          <w:rFonts w:cs="B Titr" w:hint="cs"/>
          <w:b/>
          <w:bCs/>
          <w:color w:val="FF0000"/>
          <w:sz w:val="24"/>
          <w:szCs w:val="24"/>
          <w:rtl/>
        </w:rPr>
        <w:t>شرحوظایفستادعالیجشنواره</w:t>
      </w:r>
      <w:r w:rsidR="005F5432" w:rsidRPr="004E0FA1">
        <w:rPr>
          <w:rFonts w:cs="B Titr" w:hint="cs"/>
          <w:b/>
          <w:bCs/>
          <w:color w:val="FF0000"/>
          <w:sz w:val="24"/>
          <w:szCs w:val="24"/>
        </w:rPr>
        <w:t>:</w:t>
      </w:r>
      <w:bookmarkEnd w:id="27"/>
    </w:p>
    <w:p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t>سیاست‌گذاریکلان،مدیریتوهدایتجشنواره‌هادرجهتاهداف</w:t>
      </w:r>
      <w:r w:rsidR="008749EA" w:rsidRPr="0027794C">
        <w:rPr>
          <w:rFonts w:cs="B Nazanin" w:hint="cs"/>
          <w:b/>
          <w:bCs/>
          <w:sz w:val="24"/>
          <w:szCs w:val="24"/>
          <w:rtl/>
        </w:rPr>
        <w:t>پیش‌بینی‌شده</w:t>
      </w:r>
      <w:r w:rsidRPr="0027794C">
        <w:rPr>
          <w:rFonts w:cs="B Nazanin" w:hint="cs"/>
          <w:b/>
          <w:bCs/>
          <w:sz w:val="24"/>
          <w:szCs w:val="24"/>
          <w:rtl/>
        </w:rPr>
        <w:t>.</w:t>
      </w:r>
    </w:p>
    <w:p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t>تخصیصبودجهوتأمینمنابعمالیجشنواره.</w:t>
      </w:r>
    </w:p>
    <w:p w:rsidR="005F5432" w:rsidRPr="0027794C" w:rsidRDefault="005F5432" w:rsidP="00AD5F5B">
      <w:pPr>
        <w:pStyle w:val="ListParagraph"/>
        <w:numPr>
          <w:ilvl w:val="0"/>
          <w:numId w:val="28"/>
        </w:numPr>
        <w:bidi/>
        <w:ind w:left="1350" w:hanging="270"/>
        <w:rPr>
          <w:rFonts w:cs="B Nazanin"/>
          <w:b/>
          <w:bCs/>
          <w:sz w:val="24"/>
          <w:szCs w:val="24"/>
        </w:rPr>
      </w:pPr>
      <w:r w:rsidRPr="0027794C">
        <w:rPr>
          <w:rFonts w:cs="B Nazanin" w:hint="cs"/>
          <w:b/>
          <w:bCs/>
          <w:sz w:val="24"/>
          <w:szCs w:val="24"/>
          <w:rtl/>
        </w:rPr>
        <w:t>نظارتبرحسناجرایجشنوارهدرمراحلمختلف.</w:t>
      </w:r>
    </w:p>
    <w:p w:rsidR="005F5432" w:rsidRPr="0027794C" w:rsidRDefault="005F5432" w:rsidP="0025719E">
      <w:pPr>
        <w:pStyle w:val="ListParagraph"/>
        <w:numPr>
          <w:ilvl w:val="0"/>
          <w:numId w:val="28"/>
        </w:numPr>
        <w:bidi/>
        <w:ind w:left="1350" w:hanging="270"/>
        <w:rPr>
          <w:rFonts w:cs="B Nazanin"/>
          <w:b/>
          <w:bCs/>
          <w:sz w:val="24"/>
          <w:szCs w:val="24"/>
        </w:rPr>
      </w:pPr>
      <w:r w:rsidRPr="0027794C">
        <w:rPr>
          <w:rFonts w:cs="B Nazanin" w:hint="cs"/>
          <w:b/>
          <w:bCs/>
          <w:sz w:val="24"/>
          <w:szCs w:val="24"/>
          <w:rtl/>
        </w:rPr>
        <w:t>بررسیو تائیدپیشنهادهای</w:t>
      </w:r>
      <w:r w:rsidR="0025719E">
        <w:rPr>
          <w:rFonts w:cs="B Nazanin" w:hint="cs"/>
          <w:b/>
          <w:bCs/>
          <w:sz w:val="24"/>
          <w:szCs w:val="24"/>
          <w:rtl/>
        </w:rPr>
        <w:t>اداره جشنواره ها</w:t>
      </w:r>
      <w:r w:rsidRPr="0027794C">
        <w:rPr>
          <w:rFonts w:cs="B Nazanin" w:hint="cs"/>
          <w:b/>
          <w:bCs/>
          <w:sz w:val="24"/>
          <w:szCs w:val="24"/>
          <w:rtl/>
        </w:rPr>
        <w:t>درانتخابمیزبانانمرحلهکشوریجشنواره.</w:t>
      </w:r>
    </w:p>
    <w:p w:rsidR="002D6666" w:rsidRPr="00183953" w:rsidRDefault="002D6666" w:rsidP="00187410">
      <w:pPr>
        <w:bidi/>
        <w:rPr>
          <w:rtl/>
        </w:rPr>
      </w:pPr>
    </w:p>
    <w:p w:rsidR="002D6666" w:rsidRPr="000F371B" w:rsidRDefault="006B08B6" w:rsidP="000F371B">
      <w:pPr>
        <w:pStyle w:val="Heading2"/>
        <w:bidi/>
        <w:rPr>
          <w:rFonts w:cs="B Titr"/>
          <w:b/>
          <w:bCs/>
          <w:color w:val="FF0000"/>
          <w:sz w:val="24"/>
          <w:szCs w:val="24"/>
          <w:rtl/>
        </w:rPr>
      </w:pPr>
      <w:bookmarkStart w:id="28" w:name="_Toc434245894"/>
      <w:bookmarkStart w:id="29" w:name="_Toc436123602"/>
      <w:bookmarkStart w:id="30" w:name="_Toc503356783"/>
      <w:r w:rsidRPr="004E0FA1">
        <w:rPr>
          <w:rFonts w:cs="B Titr" w:hint="cs"/>
          <w:b/>
          <w:bCs/>
          <w:color w:val="FF0000"/>
          <w:sz w:val="24"/>
          <w:szCs w:val="24"/>
          <w:rtl/>
        </w:rPr>
        <w:t>3-3-</w:t>
      </w:r>
      <w:r w:rsidR="005F5432" w:rsidRPr="004E0FA1">
        <w:rPr>
          <w:rFonts w:cs="B Titr"/>
          <w:b/>
          <w:bCs/>
          <w:color w:val="FF0000"/>
          <w:sz w:val="24"/>
          <w:szCs w:val="24"/>
          <w:rtl/>
        </w:rPr>
        <w:t>ستاداستانی جشنواره</w:t>
      </w:r>
      <w:bookmarkEnd w:id="28"/>
      <w:bookmarkEnd w:id="29"/>
      <w:bookmarkEnd w:id="30"/>
    </w:p>
    <w:p w:rsidR="005F5432" w:rsidRPr="00183953" w:rsidRDefault="005F5432" w:rsidP="00187410">
      <w:pPr>
        <w:bidi/>
        <w:rPr>
          <w:rtl/>
        </w:rPr>
      </w:pPr>
      <w:r w:rsidRPr="00183953">
        <w:rPr>
          <w:rFonts w:hint="cs"/>
          <w:rtl/>
        </w:rPr>
        <w:t>متشکّلاز</w:t>
      </w:r>
      <w:r w:rsidRPr="00183953">
        <w:rPr>
          <w:rFonts w:hint="cs"/>
        </w:rPr>
        <w:t>:</w:t>
      </w:r>
    </w:p>
    <w:p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رئیسشورایفرهنگیواجتماعیاستان(رئیسستاد)</w:t>
      </w:r>
    </w:p>
    <w:p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معاونين مديريت استاني و مدير امور مالي (عضو ستاد)</w:t>
      </w:r>
    </w:p>
    <w:p w:rsidR="00153706" w:rsidRPr="0027794C" w:rsidRDefault="00153706" w:rsidP="00AD5F5B">
      <w:pPr>
        <w:pStyle w:val="ListParagraph"/>
        <w:numPr>
          <w:ilvl w:val="0"/>
          <w:numId w:val="27"/>
        </w:numPr>
        <w:bidi/>
        <w:rPr>
          <w:rFonts w:cs="B Nazanin"/>
          <w:b/>
          <w:bCs/>
          <w:sz w:val="24"/>
          <w:szCs w:val="24"/>
        </w:rPr>
      </w:pPr>
      <w:r w:rsidRPr="0027794C">
        <w:rPr>
          <w:rFonts w:cs="B Nazanin" w:hint="cs"/>
          <w:b/>
          <w:bCs/>
          <w:sz w:val="24"/>
          <w:szCs w:val="24"/>
          <w:rtl/>
        </w:rPr>
        <w:t>مسئول نهاد نمايندگي مقام معظم رهبري در استان (عضو ستاد)</w:t>
      </w:r>
    </w:p>
    <w:p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سرپرستانپردیس‌هاومراکزآموزشعالیاستان</w:t>
      </w:r>
      <w:r w:rsidR="00C976AD" w:rsidRPr="0027794C">
        <w:rPr>
          <w:rFonts w:cs="B Nazanin"/>
          <w:b/>
          <w:bCs/>
          <w:sz w:val="24"/>
          <w:szCs w:val="24"/>
        </w:rPr>
        <w:t xml:space="preserve">) </w:t>
      </w:r>
      <w:r w:rsidR="00C976AD" w:rsidRPr="0027794C">
        <w:rPr>
          <w:rFonts w:cs="B Nazanin" w:hint="cs"/>
          <w:b/>
          <w:bCs/>
          <w:sz w:val="24"/>
          <w:szCs w:val="24"/>
          <w:rtl/>
        </w:rPr>
        <w:t>عضو</w:t>
      </w:r>
      <w:r w:rsidRPr="0027794C">
        <w:rPr>
          <w:rFonts w:cs="B Nazanin" w:hint="cs"/>
          <w:b/>
          <w:bCs/>
          <w:sz w:val="24"/>
          <w:szCs w:val="24"/>
          <w:rtl/>
        </w:rPr>
        <w:t>ستاد)</w:t>
      </w:r>
    </w:p>
    <w:p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 xml:space="preserve">مسئول فرهنگي مديريت استاني </w:t>
      </w:r>
      <w:r w:rsidRPr="0027794C">
        <w:rPr>
          <w:rFonts w:cs="B Nazanin" w:hint="cs"/>
          <w:b/>
          <w:bCs/>
          <w:sz w:val="24"/>
          <w:szCs w:val="24"/>
        </w:rPr>
        <w:t xml:space="preserve">) </w:t>
      </w:r>
      <w:r w:rsidRPr="0027794C">
        <w:rPr>
          <w:rFonts w:cs="B Nazanin" w:hint="cs"/>
          <w:b/>
          <w:bCs/>
          <w:sz w:val="24"/>
          <w:szCs w:val="24"/>
          <w:rtl/>
        </w:rPr>
        <w:t>عض</w:t>
      </w:r>
      <w:r w:rsidR="00CC0007" w:rsidRPr="0027794C">
        <w:rPr>
          <w:rFonts w:cs="B Nazanin" w:hint="cs"/>
          <w:b/>
          <w:bCs/>
          <w:sz w:val="24"/>
          <w:szCs w:val="24"/>
          <w:rtl/>
        </w:rPr>
        <w:t>و</w:t>
      </w:r>
      <w:r w:rsidR="0025719E">
        <w:rPr>
          <w:rFonts w:cs="B Nazanin" w:hint="cs"/>
          <w:b/>
          <w:bCs/>
          <w:sz w:val="24"/>
          <w:szCs w:val="24"/>
          <w:rtl/>
        </w:rPr>
        <w:t xml:space="preserve"> و </w:t>
      </w:r>
      <w:r w:rsidRPr="0027794C">
        <w:rPr>
          <w:rFonts w:cs="B Nazanin" w:hint="cs"/>
          <w:b/>
          <w:bCs/>
          <w:sz w:val="24"/>
          <w:szCs w:val="24"/>
          <w:rtl/>
        </w:rPr>
        <w:t>دبيرستاد)</w:t>
      </w:r>
    </w:p>
    <w:p w:rsidR="00302669" w:rsidRPr="0027794C" w:rsidRDefault="00302669" w:rsidP="00AD5F5B">
      <w:pPr>
        <w:pStyle w:val="ListParagraph"/>
        <w:numPr>
          <w:ilvl w:val="0"/>
          <w:numId w:val="27"/>
        </w:numPr>
        <w:bidi/>
        <w:rPr>
          <w:rFonts w:cs="B Nazanin"/>
          <w:b/>
          <w:bCs/>
          <w:sz w:val="24"/>
          <w:szCs w:val="24"/>
        </w:rPr>
      </w:pPr>
      <w:r w:rsidRPr="0027794C">
        <w:rPr>
          <w:rFonts w:cs="B Nazanin" w:hint="cs"/>
          <w:b/>
          <w:bCs/>
          <w:sz w:val="24"/>
          <w:szCs w:val="24"/>
          <w:rtl/>
        </w:rPr>
        <w:t xml:space="preserve">مسئول حراست استان </w:t>
      </w:r>
      <w:r w:rsidR="003C7A27" w:rsidRPr="0027794C">
        <w:rPr>
          <w:rFonts w:cs="B Nazanin"/>
          <w:b/>
          <w:bCs/>
          <w:sz w:val="24"/>
          <w:szCs w:val="24"/>
          <w:rtl/>
        </w:rPr>
        <w:t>(</w:t>
      </w:r>
      <w:r w:rsidRPr="0027794C">
        <w:rPr>
          <w:rFonts w:cs="B Nazanin" w:hint="cs"/>
          <w:b/>
          <w:bCs/>
          <w:sz w:val="24"/>
          <w:szCs w:val="24"/>
          <w:rtl/>
        </w:rPr>
        <w:t>عضو ستاد</w:t>
      </w:r>
      <w:r w:rsidR="003C7A27" w:rsidRPr="0027794C">
        <w:rPr>
          <w:rFonts w:cs="B Nazanin"/>
          <w:b/>
          <w:bCs/>
          <w:sz w:val="24"/>
          <w:szCs w:val="24"/>
          <w:rtl/>
        </w:rPr>
        <w:t>)</w:t>
      </w:r>
    </w:p>
    <w:p w:rsidR="00DB5DCD"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کارشناسمسئولانیاکارشناسانفرهنگی پردیس‌ها و مراكزاستان(عضو ستاد)</w:t>
      </w:r>
    </w:p>
    <w:p w:rsidR="005F5432" w:rsidRPr="0027794C" w:rsidRDefault="005F5432" w:rsidP="00AD5F5B">
      <w:pPr>
        <w:pStyle w:val="ListParagraph"/>
        <w:numPr>
          <w:ilvl w:val="0"/>
          <w:numId w:val="27"/>
        </w:numPr>
        <w:bidi/>
        <w:rPr>
          <w:rFonts w:cs="B Nazanin"/>
          <w:b/>
          <w:bCs/>
          <w:sz w:val="24"/>
          <w:szCs w:val="24"/>
        </w:rPr>
      </w:pPr>
      <w:r w:rsidRPr="0027794C">
        <w:rPr>
          <w:rFonts w:cs="B Nazanin" w:hint="cs"/>
          <w:b/>
          <w:bCs/>
          <w:sz w:val="24"/>
          <w:szCs w:val="24"/>
          <w:rtl/>
        </w:rPr>
        <w:t>دو نفر از استادان و مدرسان آشنا به مباحث فرهنگي و موضوعات جشنواره از پردیس‌ه</w:t>
      </w:r>
      <w:r w:rsidR="0027794C">
        <w:rPr>
          <w:rFonts w:cs="B Nazanin" w:hint="cs"/>
          <w:b/>
          <w:bCs/>
          <w:sz w:val="24"/>
          <w:szCs w:val="24"/>
          <w:rtl/>
        </w:rPr>
        <w:t>ا و مراکز استاني به انتخاب ستاد.</w:t>
      </w:r>
    </w:p>
    <w:p w:rsidR="00DB5DCD" w:rsidRPr="000F371B" w:rsidRDefault="006B08B6" w:rsidP="000F371B">
      <w:pPr>
        <w:pStyle w:val="Heading2"/>
        <w:bidi/>
        <w:rPr>
          <w:rFonts w:cs="B Titr"/>
          <w:b/>
          <w:bCs/>
          <w:color w:val="FF0000"/>
          <w:sz w:val="24"/>
          <w:szCs w:val="24"/>
        </w:rPr>
      </w:pPr>
      <w:bookmarkStart w:id="31" w:name="_Toc503356784"/>
      <w:r w:rsidRPr="004E0FA1">
        <w:rPr>
          <w:rFonts w:cs="B Titr" w:hint="cs"/>
          <w:b/>
          <w:bCs/>
          <w:color w:val="FF0000"/>
          <w:sz w:val="24"/>
          <w:szCs w:val="24"/>
          <w:rtl/>
        </w:rPr>
        <w:lastRenderedPageBreak/>
        <w:t>4-3-</w:t>
      </w:r>
      <w:r w:rsidR="005F5432" w:rsidRPr="004E0FA1">
        <w:rPr>
          <w:rFonts w:cs="B Titr" w:hint="cs"/>
          <w:b/>
          <w:bCs/>
          <w:color w:val="FF0000"/>
          <w:sz w:val="24"/>
          <w:szCs w:val="24"/>
          <w:rtl/>
        </w:rPr>
        <w:t>شرحوظایفستاداستان</w:t>
      </w:r>
      <w:r w:rsidR="005F5432" w:rsidRPr="004E0FA1">
        <w:rPr>
          <w:rFonts w:cs="B Titr" w:hint="cs"/>
          <w:b/>
          <w:bCs/>
          <w:color w:val="FF0000"/>
          <w:sz w:val="24"/>
          <w:szCs w:val="24"/>
        </w:rPr>
        <w:t>:</w:t>
      </w:r>
      <w:bookmarkEnd w:id="31"/>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برنامه‌ریزیوتمهیدمقدماتبرایاجرایدقیقوکاملشیوه‌نامه،به‌منظور حضور گسترده دانشجویاندرجشنواره</w:t>
      </w:r>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برآوردهزینهوتأمینمنابعمالیموردنیازبرگزاریجشنوارهدرسطحاستانازمرحلهمقدماتیتانهایی.</w:t>
      </w:r>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برنامه‌ریزیبرایتشکیلکلاس‌هایآمادگیبرایدانشجویان</w:t>
      </w:r>
      <w:r w:rsidR="009B68DC" w:rsidRPr="0027794C">
        <w:rPr>
          <w:rFonts w:cs="B Nazanin" w:hint="cs"/>
          <w:b/>
          <w:bCs/>
          <w:sz w:val="24"/>
          <w:szCs w:val="24"/>
          <w:rtl/>
        </w:rPr>
        <w:t>شرکت‌کننده</w:t>
      </w:r>
      <w:r w:rsidRPr="0027794C">
        <w:rPr>
          <w:rFonts w:cs="B Nazanin" w:hint="cs"/>
          <w:b/>
          <w:bCs/>
          <w:sz w:val="24"/>
          <w:szCs w:val="24"/>
          <w:rtl/>
        </w:rPr>
        <w:t>در</w:t>
      </w:r>
      <w:r w:rsidR="00764DE3" w:rsidRPr="0027794C">
        <w:rPr>
          <w:rFonts w:cs="B Nazanin" w:hint="cs"/>
          <w:b/>
          <w:bCs/>
          <w:sz w:val="24"/>
          <w:szCs w:val="24"/>
          <w:rtl/>
        </w:rPr>
        <w:t>مرحله</w:t>
      </w:r>
      <w:r w:rsidRPr="0027794C">
        <w:rPr>
          <w:rFonts w:cs="B Nazanin" w:hint="cs"/>
          <w:b/>
          <w:bCs/>
          <w:sz w:val="24"/>
          <w:szCs w:val="24"/>
          <w:rtl/>
        </w:rPr>
        <w:t>استانی.</w:t>
      </w:r>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نظارتبرحسناجرایجشنواره‌ها</w:t>
      </w:r>
      <w:r w:rsidR="001F0EED">
        <w:rPr>
          <w:rFonts w:cs="B Nazanin" w:hint="cs"/>
          <w:b/>
          <w:bCs/>
          <w:sz w:val="24"/>
          <w:szCs w:val="24"/>
          <w:rtl/>
        </w:rPr>
        <w:t>ازنظر</w:t>
      </w:r>
      <w:r w:rsidRPr="0027794C">
        <w:rPr>
          <w:rFonts w:cs="B Nazanin" w:hint="cs"/>
          <w:b/>
          <w:bCs/>
          <w:sz w:val="24"/>
          <w:szCs w:val="24"/>
          <w:rtl/>
        </w:rPr>
        <w:t xml:space="preserve"> تبلیغاتواطلاع‌رسانی،تشکیلکلاس‌هایآمادگی،اعزام دانشجو معلمانبهمرحلهکشوری</w:t>
      </w:r>
      <w:r w:rsidR="00043AB4">
        <w:rPr>
          <w:rFonts w:cs="B Nazanin" w:hint="cs"/>
          <w:b/>
          <w:bCs/>
          <w:sz w:val="24"/>
          <w:szCs w:val="24"/>
          <w:rtl/>
        </w:rPr>
        <w:t>.</w:t>
      </w:r>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برنامه‌ریزیبرایتهیّهواهدایجوایزبهنفراتبرتردرمراحلمختلفجشنواره</w:t>
      </w:r>
      <w:r w:rsidR="00860849">
        <w:rPr>
          <w:rFonts w:cs="B Nazanin" w:hint="cs"/>
          <w:b/>
          <w:bCs/>
          <w:sz w:val="24"/>
          <w:szCs w:val="24"/>
          <w:rtl/>
        </w:rPr>
        <w:t>.</w:t>
      </w:r>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انتخابسرپرستانواجدشرایط</w:t>
      </w:r>
      <w:r w:rsidR="00E96664">
        <w:rPr>
          <w:rFonts w:cs="B Nazanin" w:hint="cs"/>
          <w:b/>
          <w:bCs/>
          <w:sz w:val="24"/>
          <w:szCs w:val="24"/>
          <w:rtl/>
        </w:rPr>
        <w:t>به‌منظور</w:t>
      </w:r>
      <w:r w:rsidRPr="0027794C">
        <w:rPr>
          <w:rFonts w:cs="B Nazanin" w:hint="cs"/>
          <w:b/>
          <w:bCs/>
          <w:sz w:val="24"/>
          <w:szCs w:val="24"/>
          <w:rtl/>
        </w:rPr>
        <w:t>همراهیدانشجویانبرگزیده،برایاعزامبهمراحلکشوریوملّی.</w:t>
      </w:r>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تبلیغاتوانعکاساخبارجشنوارهدرسطحاستان</w:t>
      </w:r>
      <w:r w:rsidR="00E96664">
        <w:rPr>
          <w:rFonts w:cs="B Nazanin" w:hint="cs"/>
          <w:b/>
          <w:bCs/>
          <w:sz w:val="24"/>
          <w:szCs w:val="24"/>
          <w:rtl/>
        </w:rPr>
        <w:t>به‌منظور</w:t>
      </w:r>
      <w:r w:rsidRPr="0027794C">
        <w:rPr>
          <w:rFonts w:cs="B Nazanin" w:hint="cs"/>
          <w:b/>
          <w:bCs/>
          <w:sz w:val="24"/>
          <w:szCs w:val="24"/>
          <w:rtl/>
        </w:rPr>
        <w:t>تشویقدانشجومعلمان.</w:t>
      </w:r>
    </w:p>
    <w:p w:rsidR="005F5432" w:rsidRPr="0027794C" w:rsidRDefault="005F5432" w:rsidP="00AD5F5B">
      <w:pPr>
        <w:pStyle w:val="ListParagraph"/>
        <w:numPr>
          <w:ilvl w:val="0"/>
          <w:numId w:val="26"/>
        </w:numPr>
        <w:bidi/>
        <w:rPr>
          <w:rFonts w:cs="B Nazanin"/>
          <w:b/>
          <w:bCs/>
          <w:sz w:val="24"/>
          <w:szCs w:val="24"/>
        </w:rPr>
      </w:pPr>
      <w:r w:rsidRPr="0027794C">
        <w:rPr>
          <w:rFonts w:cs="B Nazanin" w:hint="cs"/>
          <w:b/>
          <w:bCs/>
          <w:sz w:val="24"/>
          <w:szCs w:val="24"/>
          <w:rtl/>
        </w:rPr>
        <w:t xml:space="preserve">صدور ابلاغ براي كليه اعضا توسط </w:t>
      </w:r>
      <w:r w:rsidR="001F0EED">
        <w:rPr>
          <w:rFonts w:cs="B Nazanin" w:hint="cs"/>
          <w:b/>
          <w:bCs/>
          <w:sz w:val="24"/>
          <w:szCs w:val="24"/>
          <w:rtl/>
        </w:rPr>
        <w:t>رئیس</w:t>
      </w:r>
      <w:r w:rsidRPr="0027794C">
        <w:rPr>
          <w:rFonts w:cs="B Nazanin" w:hint="cs"/>
          <w:b/>
          <w:bCs/>
          <w:sz w:val="24"/>
          <w:szCs w:val="24"/>
          <w:rtl/>
        </w:rPr>
        <w:t xml:space="preserve"> ستاد.</w:t>
      </w:r>
    </w:p>
    <w:p w:rsidR="005F5432" w:rsidRPr="003D4EA5" w:rsidRDefault="005F5432" w:rsidP="00A21AE5">
      <w:pPr>
        <w:pStyle w:val="ListParagraph"/>
        <w:numPr>
          <w:ilvl w:val="0"/>
          <w:numId w:val="26"/>
        </w:numPr>
        <w:bidi/>
        <w:rPr>
          <w:rFonts w:cs="B Nazanin"/>
          <w:b/>
          <w:bCs/>
          <w:sz w:val="24"/>
          <w:szCs w:val="24"/>
        </w:rPr>
      </w:pPr>
      <w:r w:rsidRPr="0027794C">
        <w:rPr>
          <w:rFonts w:cs="B Nazanin" w:hint="cs"/>
          <w:b/>
          <w:bCs/>
          <w:sz w:val="24"/>
          <w:szCs w:val="24"/>
          <w:rtl/>
        </w:rPr>
        <w:t xml:space="preserve">تشكيل جلسات ستاد حداقل هرماه </w:t>
      </w:r>
      <w:r w:rsidR="001F0EED">
        <w:rPr>
          <w:rFonts w:cs="B Nazanin" w:hint="cs"/>
          <w:b/>
          <w:bCs/>
          <w:sz w:val="24"/>
          <w:szCs w:val="24"/>
          <w:rtl/>
        </w:rPr>
        <w:t>یک‌بار</w:t>
      </w:r>
      <w:r w:rsidRPr="0027794C">
        <w:rPr>
          <w:rFonts w:cs="B Nazanin" w:hint="cs"/>
          <w:b/>
          <w:bCs/>
          <w:sz w:val="24"/>
          <w:szCs w:val="24"/>
          <w:rtl/>
        </w:rPr>
        <w:t xml:space="preserve"> و ارسال صورت‌جلسات به </w:t>
      </w:r>
      <w:r w:rsidR="00A21AE5">
        <w:rPr>
          <w:rFonts w:cs="B Nazanin" w:hint="cs"/>
          <w:b/>
          <w:bCs/>
          <w:sz w:val="24"/>
          <w:szCs w:val="24"/>
          <w:rtl/>
        </w:rPr>
        <w:t xml:space="preserve">اداره </w:t>
      </w:r>
      <w:r w:rsidRPr="0027794C">
        <w:rPr>
          <w:rFonts w:cs="B Nazanin" w:hint="cs"/>
          <w:b/>
          <w:bCs/>
          <w:sz w:val="24"/>
          <w:szCs w:val="24"/>
          <w:rtl/>
        </w:rPr>
        <w:t xml:space="preserve"> جشنواره</w:t>
      </w:r>
      <w:r w:rsidR="00176F1C">
        <w:rPr>
          <w:rFonts w:cs="B Nazanin" w:hint="cs"/>
          <w:b/>
          <w:bCs/>
          <w:sz w:val="24"/>
          <w:szCs w:val="24"/>
          <w:rtl/>
        </w:rPr>
        <w:t xml:space="preserve"> های معاونت فرهنگی</w:t>
      </w:r>
      <w:r w:rsidR="00860849">
        <w:rPr>
          <w:rFonts w:cs="B Nazanin" w:hint="cs"/>
          <w:b/>
          <w:bCs/>
          <w:sz w:val="24"/>
          <w:szCs w:val="24"/>
          <w:rtl/>
        </w:rPr>
        <w:t>.</w:t>
      </w:r>
    </w:p>
    <w:p w:rsidR="00183953" w:rsidRPr="000F371B" w:rsidRDefault="006B08B6" w:rsidP="000F371B">
      <w:pPr>
        <w:pStyle w:val="Heading2"/>
        <w:bidi/>
        <w:rPr>
          <w:rFonts w:cs="B Titr"/>
          <w:b/>
          <w:bCs/>
          <w:color w:val="FF0000"/>
          <w:sz w:val="24"/>
          <w:szCs w:val="24"/>
          <w:rtl/>
        </w:rPr>
      </w:pPr>
      <w:bookmarkStart w:id="32" w:name="_Toc503356785"/>
      <w:r w:rsidRPr="004E0FA1">
        <w:rPr>
          <w:rFonts w:cs="B Titr" w:hint="cs"/>
          <w:b/>
          <w:bCs/>
          <w:color w:val="FF0000"/>
          <w:sz w:val="24"/>
          <w:szCs w:val="24"/>
          <w:rtl/>
        </w:rPr>
        <w:t>5-3-</w:t>
      </w:r>
      <w:r w:rsidR="005F5432" w:rsidRPr="004E0FA1">
        <w:rPr>
          <w:rFonts w:cs="B Titr"/>
          <w:b/>
          <w:bCs/>
          <w:color w:val="FF0000"/>
          <w:sz w:val="24"/>
          <w:szCs w:val="24"/>
          <w:rtl/>
        </w:rPr>
        <w:t>ستادپردیسومرکزآموزشعالی</w:t>
      </w:r>
      <w:bookmarkEnd w:id="32"/>
    </w:p>
    <w:p w:rsidR="005F5432" w:rsidRPr="0027794C" w:rsidRDefault="005F5432" w:rsidP="00187410">
      <w:pPr>
        <w:bidi/>
        <w:rPr>
          <w:rFonts w:cs="B Nazanin"/>
          <w:b/>
          <w:bCs/>
          <w:sz w:val="24"/>
          <w:szCs w:val="24"/>
          <w:rtl/>
        </w:rPr>
      </w:pPr>
      <w:r w:rsidRPr="0027794C">
        <w:rPr>
          <w:rFonts w:cs="B Nazanin" w:hint="cs"/>
          <w:b/>
          <w:bCs/>
          <w:sz w:val="24"/>
          <w:szCs w:val="24"/>
          <w:rtl/>
        </w:rPr>
        <w:t>متشکلاز</w:t>
      </w:r>
      <w:r w:rsidRPr="0027794C">
        <w:rPr>
          <w:rFonts w:cs="B Nazanin" w:hint="cs"/>
          <w:b/>
          <w:bCs/>
          <w:sz w:val="24"/>
          <w:szCs w:val="24"/>
        </w:rPr>
        <w:t>:</w:t>
      </w:r>
    </w:p>
    <w:p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سرپرستپردیسیامرکزآموزش</w:t>
      </w:r>
      <w:r w:rsidR="00E855F7" w:rsidRPr="0027794C">
        <w:rPr>
          <w:rFonts w:cs="B Nazanin" w:hint="cs"/>
          <w:b/>
          <w:bCs/>
          <w:sz w:val="24"/>
          <w:szCs w:val="24"/>
          <w:rtl/>
        </w:rPr>
        <w:t>عالی</w:t>
      </w:r>
      <w:r w:rsidR="00E855F7" w:rsidRPr="0027794C">
        <w:rPr>
          <w:rFonts w:cs="B Nazanin"/>
          <w:b/>
          <w:bCs/>
          <w:sz w:val="24"/>
          <w:szCs w:val="24"/>
          <w:rtl/>
        </w:rPr>
        <w:t xml:space="preserve"> (</w:t>
      </w:r>
      <w:r w:rsidRPr="0027794C">
        <w:rPr>
          <w:rFonts w:cs="B Nazanin" w:hint="cs"/>
          <w:b/>
          <w:bCs/>
          <w:sz w:val="24"/>
          <w:szCs w:val="24"/>
          <w:rtl/>
        </w:rPr>
        <w:t>رئیسستاد</w:t>
      </w:r>
      <w:r w:rsidR="004F32FD" w:rsidRPr="0027794C">
        <w:rPr>
          <w:rFonts w:cs="B Nazanin" w:hint="cs"/>
          <w:b/>
          <w:bCs/>
          <w:sz w:val="24"/>
          <w:szCs w:val="24"/>
          <w:rtl/>
        </w:rPr>
        <w:t>)</w:t>
      </w:r>
    </w:p>
    <w:p w:rsidR="004F4A08" w:rsidRPr="0027794C" w:rsidRDefault="004F4A08" w:rsidP="00AD5F5B">
      <w:pPr>
        <w:pStyle w:val="ListParagraph"/>
        <w:numPr>
          <w:ilvl w:val="0"/>
          <w:numId w:val="29"/>
        </w:numPr>
        <w:bidi/>
        <w:rPr>
          <w:rFonts w:cs="B Nazanin"/>
          <w:b/>
          <w:bCs/>
          <w:sz w:val="24"/>
          <w:szCs w:val="24"/>
          <w:rtl/>
        </w:rPr>
      </w:pPr>
      <w:r w:rsidRPr="0027794C">
        <w:rPr>
          <w:rFonts w:cs="B Nazanin" w:hint="cs"/>
          <w:b/>
          <w:bCs/>
          <w:sz w:val="24"/>
          <w:szCs w:val="24"/>
          <w:rtl/>
        </w:rPr>
        <w:t>كارشناس نهاد نمايندگي مقام معظم رهبري در استان (عضو ستاد)</w:t>
      </w:r>
    </w:p>
    <w:p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معاونینپرديس يا مركزعضوستاد</w:t>
      </w:r>
    </w:p>
    <w:p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مسئول فرهنگي پرديس يا مركز</w:t>
      </w:r>
      <w:r w:rsidR="00C976AD" w:rsidRPr="0027794C">
        <w:rPr>
          <w:rFonts w:cs="B Nazanin"/>
          <w:b/>
          <w:bCs/>
          <w:sz w:val="24"/>
          <w:szCs w:val="24"/>
        </w:rPr>
        <w:t xml:space="preserve">) </w:t>
      </w:r>
      <w:r w:rsidR="00C976AD" w:rsidRPr="0027794C">
        <w:rPr>
          <w:rFonts w:cs="B Nazanin" w:hint="cs"/>
          <w:b/>
          <w:bCs/>
          <w:sz w:val="24"/>
          <w:szCs w:val="24"/>
          <w:rtl/>
        </w:rPr>
        <w:t>دبیر</w:t>
      </w:r>
      <w:r w:rsidRPr="0027794C">
        <w:rPr>
          <w:rFonts w:cs="B Nazanin" w:hint="cs"/>
          <w:b/>
          <w:bCs/>
          <w:sz w:val="24"/>
          <w:szCs w:val="24"/>
          <w:rtl/>
        </w:rPr>
        <w:t>ستاد</w:t>
      </w:r>
      <w:r w:rsidR="004F32FD" w:rsidRPr="0027794C">
        <w:rPr>
          <w:rFonts w:cs="B Nazanin" w:hint="cs"/>
          <w:b/>
          <w:bCs/>
          <w:sz w:val="24"/>
          <w:szCs w:val="24"/>
          <w:rtl/>
        </w:rPr>
        <w:t>)</w:t>
      </w:r>
    </w:p>
    <w:p w:rsidR="00640A63" w:rsidRPr="0027794C" w:rsidRDefault="008749EA" w:rsidP="00AD5F5B">
      <w:pPr>
        <w:pStyle w:val="ListParagraph"/>
        <w:numPr>
          <w:ilvl w:val="0"/>
          <w:numId w:val="29"/>
        </w:numPr>
        <w:bidi/>
        <w:rPr>
          <w:rFonts w:cs="B Nazanin"/>
          <w:b/>
          <w:bCs/>
          <w:sz w:val="24"/>
          <w:szCs w:val="24"/>
        </w:rPr>
      </w:pPr>
      <w:r w:rsidRPr="0027794C">
        <w:rPr>
          <w:rFonts w:cs="B Nazanin" w:hint="cs"/>
          <w:b/>
          <w:bCs/>
          <w:sz w:val="24"/>
          <w:szCs w:val="24"/>
          <w:rtl/>
        </w:rPr>
        <w:t>مسئول</w:t>
      </w:r>
      <w:r w:rsidR="00640A63" w:rsidRPr="0027794C">
        <w:rPr>
          <w:rFonts w:cs="B Nazanin" w:hint="cs"/>
          <w:b/>
          <w:bCs/>
          <w:sz w:val="24"/>
          <w:szCs w:val="24"/>
          <w:rtl/>
        </w:rPr>
        <w:t xml:space="preserve"> حراست پرديس و يا مركز </w:t>
      </w:r>
      <w:r w:rsidR="003C7A27" w:rsidRPr="0027794C">
        <w:rPr>
          <w:rFonts w:cs="B Nazanin"/>
          <w:b/>
          <w:bCs/>
          <w:sz w:val="24"/>
          <w:szCs w:val="24"/>
          <w:rtl/>
        </w:rPr>
        <w:t>(</w:t>
      </w:r>
      <w:r w:rsidR="00640A63" w:rsidRPr="0027794C">
        <w:rPr>
          <w:rFonts w:cs="B Nazanin" w:hint="cs"/>
          <w:b/>
          <w:bCs/>
          <w:sz w:val="24"/>
          <w:szCs w:val="24"/>
          <w:rtl/>
        </w:rPr>
        <w:t>عضو ستاد</w:t>
      </w:r>
      <w:r w:rsidR="003C7A27" w:rsidRPr="0027794C">
        <w:rPr>
          <w:rFonts w:cs="B Nazanin"/>
          <w:b/>
          <w:bCs/>
          <w:sz w:val="24"/>
          <w:szCs w:val="24"/>
          <w:rtl/>
        </w:rPr>
        <w:t>)</w:t>
      </w:r>
    </w:p>
    <w:p w:rsidR="005F5432" w:rsidRPr="0027794C" w:rsidRDefault="005F5432" w:rsidP="00AD5F5B">
      <w:pPr>
        <w:pStyle w:val="ListParagraph"/>
        <w:numPr>
          <w:ilvl w:val="0"/>
          <w:numId w:val="29"/>
        </w:numPr>
        <w:bidi/>
        <w:rPr>
          <w:rFonts w:cs="B Nazanin"/>
          <w:b/>
          <w:bCs/>
          <w:sz w:val="24"/>
          <w:szCs w:val="24"/>
        </w:rPr>
      </w:pPr>
      <w:r w:rsidRPr="0027794C">
        <w:rPr>
          <w:rFonts w:cs="B Nazanin" w:hint="cs"/>
          <w:b/>
          <w:bCs/>
          <w:sz w:val="24"/>
          <w:szCs w:val="24"/>
          <w:rtl/>
        </w:rPr>
        <w:t>دونفرازمدرسین</w:t>
      </w:r>
      <w:r w:rsidR="001F0EED">
        <w:rPr>
          <w:rFonts w:cs="B Nazanin" w:hint="cs"/>
          <w:b/>
          <w:bCs/>
          <w:sz w:val="24"/>
          <w:szCs w:val="24"/>
          <w:rtl/>
        </w:rPr>
        <w:t>باتجربه</w:t>
      </w:r>
      <w:r w:rsidRPr="0027794C">
        <w:rPr>
          <w:rFonts w:cs="B Nazanin" w:hint="cs"/>
          <w:b/>
          <w:bCs/>
          <w:sz w:val="24"/>
          <w:szCs w:val="24"/>
          <w:rtl/>
        </w:rPr>
        <w:t>وعلاقه‌مندبهموضوعاتفرهنگیوآشناباجشنواره،بهانتخابستاد</w:t>
      </w:r>
    </w:p>
    <w:p w:rsidR="00F52E67" w:rsidRPr="003D4EA5" w:rsidRDefault="005F5432" w:rsidP="00AD5F5B">
      <w:pPr>
        <w:pStyle w:val="ListParagraph"/>
        <w:numPr>
          <w:ilvl w:val="0"/>
          <w:numId w:val="29"/>
        </w:numPr>
        <w:bidi/>
        <w:rPr>
          <w:rFonts w:cs="B Nazanin"/>
          <w:b/>
          <w:bCs/>
          <w:sz w:val="24"/>
          <w:szCs w:val="24"/>
          <w:rtl/>
        </w:rPr>
      </w:pPr>
      <w:r w:rsidRPr="0027794C">
        <w:rPr>
          <w:rFonts w:cs="B Nazanin" w:hint="cs"/>
          <w:b/>
          <w:bCs/>
          <w:sz w:val="24"/>
          <w:szCs w:val="24"/>
          <w:rtl/>
        </w:rPr>
        <w:t>دو نفرازدانشجویانفعّالدرعرصهفرهنگیبهانتخابستاد</w:t>
      </w:r>
    </w:p>
    <w:p w:rsidR="00183953" w:rsidRPr="000F371B" w:rsidRDefault="006B08B6" w:rsidP="000F371B">
      <w:pPr>
        <w:pStyle w:val="Heading2"/>
        <w:bidi/>
        <w:rPr>
          <w:rFonts w:cs="B Titr"/>
          <w:b/>
          <w:bCs/>
          <w:color w:val="auto"/>
          <w:sz w:val="24"/>
          <w:szCs w:val="24"/>
          <w:rtl/>
        </w:rPr>
      </w:pPr>
      <w:bookmarkStart w:id="33" w:name="_Toc503356786"/>
      <w:r w:rsidRPr="004E0FA1">
        <w:rPr>
          <w:rFonts w:cs="B Titr" w:hint="cs"/>
          <w:b/>
          <w:bCs/>
          <w:color w:val="FF0000"/>
          <w:sz w:val="24"/>
          <w:szCs w:val="24"/>
          <w:rtl/>
        </w:rPr>
        <w:t>6-3-</w:t>
      </w:r>
      <w:r w:rsidR="005F5432" w:rsidRPr="004E0FA1">
        <w:rPr>
          <w:rFonts w:cs="B Titr" w:hint="cs"/>
          <w:b/>
          <w:bCs/>
          <w:color w:val="FF0000"/>
          <w:sz w:val="24"/>
          <w:szCs w:val="24"/>
          <w:rtl/>
        </w:rPr>
        <w:t>شرحوظایفستادپردیسیامرکزآموزشعالی</w:t>
      </w:r>
      <w:r w:rsidR="005F5432" w:rsidRPr="0067129E">
        <w:rPr>
          <w:rFonts w:cs="B Titr" w:hint="cs"/>
          <w:b/>
          <w:bCs/>
          <w:color w:val="auto"/>
          <w:sz w:val="24"/>
          <w:szCs w:val="24"/>
        </w:rPr>
        <w:t>:</w:t>
      </w:r>
      <w:bookmarkEnd w:id="33"/>
    </w:p>
    <w:p w:rsidR="005F5432" w:rsidRPr="0027794C" w:rsidRDefault="005F5432" w:rsidP="00AD687A">
      <w:pPr>
        <w:pStyle w:val="ListParagraph"/>
        <w:numPr>
          <w:ilvl w:val="0"/>
          <w:numId w:val="30"/>
        </w:numPr>
        <w:bidi/>
        <w:ind w:right="-810"/>
        <w:rPr>
          <w:rFonts w:cs="B Nazanin"/>
          <w:b/>
          <w:bCs/>
          <w:sz w:val="24"/>
          <w:szCs w:val="24"/>
          <w:rtl/>
        </w:rPr>
      </w:pPr>
      <w:r w:rsidRPr="0027794C">
        <w:rPr>
          <w:rFonts w:cs="B Nazanin" w:hint="cs"/>
          <w:b/>
          <w:bCs/>
          <w:sz w:val="24"/>
          <w:szCs w:val="24"/>
          <w:rtl/>
        </w:rPr>
        <w:t>برنامه‌ریزیبرایاجرایهر</w:t>
      </w:r>
      <w:r w:rsidR="001F0EED">
        <w:rPr>
          <w:rFonts w:cs="B Nazanin" w:hint="cs"/>
          <w:b/>
          <w:bCs/>
          <w:sz w:val="24"/>
          <w:szCs w:val="24"/>
          <w:rtl/>
        </w:rPr>
        <w:t>چه‌بهتر</w:t>
      </w:r>
      <w:r w:rsidRPr="0027794C">
        <w:rPr>
          <w:rFonts w:cs="B Nazanin" w:hint="cs"/>
          <w:b/>
          <w:bCs/>
          <w:sz w:val="24"/>
          <w:szCs w:val="24"/>
          <w:rtl/>
        </w:rPr>
        <w:t>جشنواره،درسطحپردیس‌هاومراکز،بر اساسمفاداینآئین‌نامهوسایربخشنامه‌هایمربوطه.</w:t>
      </w:r>
    </w:p>
    <w:p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تشویقوفراخوانعمومیبرایشرکتگستردهوفعّالدانشجویانازطریقشیوه‌هایاطلاع‌رسانیوتبلیغیکارسازوبرآوردهزینهوتأمیناعتبارموردنیازدرمراحلمختلفجشنواره.</w:t>
      </w:r>
    </w:p>
    <w:p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برنامه‌ریزی برای تشکیلکلاس‌هایآمادگیدررشته‌هایمختلفبرایحضورفعالومؤثردانشجویاندرجشنواره.</w:t>
      </w:r>
    </w:p>
    <w:p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تهیه جدولاجرایمسابقاتمتناسببا</w:t>
      </w:r>
      <w:r w:rsidR="00437B2C">
        <w:rPr>
          <w:rFonts w:cs="B Nazanin" w:hint="cs"/>
          <w:b/>
          <w:bCs/>
          <w:sz w:val="24"/>
          <w:szCs w:val="24"/>
          <w:rtl/>
        </w:rPr>
        <w:t>زمان‌بندی</w:t>
      </w:r>
      <w:r w:rsidR="000F371B">
        <w:rPr>
          <w:rFonts w:cs="B Nazanin" w:hint="cs"/>
          <w:b/>
          <w:bCs/>
          <w:sz w:val="24"/>
          <w:szCs w:val="24"/>
          <w:rtl/>
        </w:rPr>
        <w:t>اعلام‌شده</w:t>
      </w:r>
    </w:p>
    <w:p w:rsidR="005F5432" w:rsidRPr="0027794C" w:rsidRDefault="005F5432" w:rsidP="00AD687A">
      <w:pPr>
        <w:pStyle w:val="ListParagraph"/>
        <w:numPr>
          <w:ilvl w:val="0"/>
          <w:numId w:val="30"/>
        </w:numPr>
        <w:bidi/>
        <w:ind w:right="-810"/>
        <w:rPr>
          <w:rFonts w:cs="B Nazanin"/>
          <w:b/>
          <w:bCs/>
          <w:sz w:val="24"/>
          <w:szCs w:val="24"/>
        </w:rPr>
      </w:pPr>
      <w:r w:rsidRPr="0027794C">
        <w:rPr>
          <w:rFonts w:cs="B Nazanin" w:hint="cs"/>
          <w:b/>
          <w:bCs/>
          <w:sz w:val="24"/>
          <w:szCs w:val="24"/>
          <w:rtl/>
        </w:rPr>
        <w:t xml:space="preserve">صدور ابلاغ براي كليه اعضا توسط </w:t>
      </w:r>
      <w:r w:rsidR="001F0EED">
        <w:rPr>
          <w:rFonts w:cs="B Nazanin" w:hint="cs"/>
          <w:b/>
          <w:bCs/>
          <w:sz w:val="24"/>
          <w:szCs w:val="24"/>
          <w:rtl/>
        </w:rPr>
        <w:t>رئیس</w:t>
      </w:r>
      <w:r w:rsidRPr="0027794C">
        <w:rPr>
          <w:rFonts w:cs="B Nazanin" w:hint="cs"/>
          <w:b/>
          <w:bCs/>
          <w:sz w:val="24"/>
          <w:szCs w:val="24"/>
          <w:rtl/>
        </w:rPr>
        <w:t xml:space="preserve"> ستاد</w:t>
      </w:r>
    </w:p>
    <w:p w:rsidR="00513FA0" w:rsidRPr="00E9537A" w:rsidRDefault="005F5432" w:rsidP="00AD687A">
      <w:pPr>
        <w:pStyle w:val="ListParagraph"/>
        <w:numPr>
          <w:ilvl w:val="0"/>
          <w:numId w:val="30"/>
        </w:numPr>
        <w:bidi/>
        <w:ind w:right="-810"/>
        <w:rPr>
          <w:rStyle w:val="Heading1Char"/>
          <w:rFonts w:asciiTheme="minorHAnsi" w:hAnsiTheme="minorHAnsi"/>
        </w:rPr>
      </w:pPr>
      <w:r w:rsidRPr="0027794C">
        <w:rPr>
          <w:rFonts w:cs="B Nazanin" w:hint="cs"/>
          <w:b/>
          <w:bCs/>
          <w:sz w:val="24"/>
          <w:szCs w:val="24"/>
          <w:rtl/>
        </w:rPr>
        <w:t xml:space="preserve">تشكيل جلسات ستاد حداقل هرماه </w:t>
      </w:r>
      <w:r w:rsidR="001F0EED">
        <w:rPr>
          <w:rFonts w:cs="B Nazanin" w:hint="cs"/>
          <w:b/>
          <w:bCs/>
          <w:sz w:val="24"/>
          <w:szCs w:val="24"/>
          <w:rtl/>
        </w:rPr>
        <w:t>یک‌بار</w:t>
      </w:r>
      <w:r w:rsidRPr="0027794C">
        <w:rPr>
          <w:rFonts w:cs="B Nazanin" w:hint="cs"/>
          <w:b/>
          <w:bCs/>
          <w:sz w:val="24"/>
          <w:szCs w:val="24"/>
          <w:rtl/>
        </w:rPr>
        <w:t xml:space="preserve"> و ارسال صورت‌جلسات به مديريت استاني جشنواره</w:t>
      </w:r>
    </w:p>
    <w:p w:rsidR="00DB5DCD" w:rsidRPr="002A213C" w:rsidRDefault="00D11EBB" w:rsidP="002A213C">
      <w:pPr>
        <w:pStyle w:val="Heading1"/>
        <w:rPr>
          <w:rFonts w:cs="B Homa"/>
          <w:rtl/>
        </w:rPr>
      </w:pPr>
      <w:bookmarkStart w:id="34" w:name="_Toc434245895"/>
      <w:bookmarkStart w:id="35" w:name="_Toc436123603"/>
      <w:bookmarkStart w:id="36" w:name="_Toc503356787"/>
      <w:r w:rsidRPr="002A213C">
        <w:rPr>
          <w:rFonts w:cs="B Homa" w:hint="cs"/>
          <w:rtl/>
        </w:rPr>
        <w:t>فصل چهارم</w:t>
      </w:r>
      <w:r w:rsidR="006B08B6" w:rsidRPr="002A213C">
        <w:rPr>
          <w:rFonts w:cs="B Homa" w:hint="cs"/>
          <w:rtl/>
        </w:rPr>
        <w:t>-</w:t>
      </w:r>
      <w:r w:rsidR="005F5432" w:rsidRPr="002A213C">
        <w:rPr>
          <w:rFonts w:cs="B Homa"/>
          <w:rtl/>
        </w:rPr>
        <w:t>مراحلاجرا</w:t>
      </w:r>
      <w:r w:rsidR="005F5432" w:rsidRPr="002A213C">
        <w:rPr>
          <w:rFonts w:cs="B Homa"/>
        </w:rPr>
        <w:t>:</w:t>
      </w:r>
      <w:bookmarkEnd w:id="34"/>
      <w:bookmarkEnd w:id="35"/>
      <w:bookmarkEnd w:id="36"/>
    </w:p>
    <w:p w:rsidR="005F5432" w:rsidRDefault="005F5432" w:rsidP="0032560D">
      <w:pPr>
        <w:bidi/>
        <w:rPr>
          <w:rFonts w:cs="B Nazanin"/>
          <w:b/>
          <w:bCs/>
          <w:sz w:val="24"/>
          <w:szCs w:val="24"/>
          <w:rtl/>
        </w:rPr>
      </w:pPr>
      <w:r w:rsidRPr="0027794C">
        <w:rPr>
          <w:rFonts w:cs="B Nazanin" w:hint="cs"/>
          <w:b/>
          <w:bCs/>
          <w:sz w:val="24"/>
          <w:szCs w:val="24"/>
          <w:rtl/>
        </w:rPr>
        <w:lastRenderedPageBreak/>
        <w:t>رشته‌هایجشنوارهبهتفکیکدردوگروهخواهرانوبرادران</w:t>
      </w:r>
      <w:r w:rsidR="00437B2C">
        <w:rPr>
          <w:rFonts w:cs="B Nazanin" w:hint="cs"/>
          <w:b/>
          <w:bCs/>
          <w:sz w:val="24"/>
          <w:szCs w:val="24"/>
          <w:rtl/>
        </w:rPr>
        <w:t>در</w:t>
      </w:r>
      <w:r w:rsidR="0032560D">
        <w:rPr>
          <w:rFonts w:cs="B Nazanin" w:hint="cs"/>
          <w:b/>
          <w:bCs/>
          <w:sz w:val="24"/>
          <w:szCs w:val="24"/>
          <w:rtl/>
        </w:rPr>
        <w:t>سه</w:t>
      </w:r>
      <w:r w:rsidR="00DE4DE6" w:rsidRPr="0027794C">
        <w:rPr>
          <w:rFonts w:cs="B Nazanin" w:hint="cs"/>
          <w:b/>
          <w:bCs/>
          <w:sz w:val="24"/>
          <w:szCs w:val="24"/>
          <w:rtl/>
        </w:rPr>
        <w:t>مرحله</w:t>
      </w:r>
      <w:r w:rsidRPr="0027794C">
        <w:rPr>
          <w:rFonts w:cs="B Nazanin" w:hint="cs"/>
          <w:b/>
          <w:bCs/>
          <w:sz w:val="24"/>
          <w:szCs w:val="24"/>
          <w:rtl/>
        </w:rPr>
        <w:t>استانی</w:t>
      </w:r>
      <w:r w:rsidR="0032560D">
        <w:rPr>
          <w:rFonts w:cs="B Nazanin" w:hint="cs"/>
          <w:b/>
          <w:bCs/>
          <w:sz w:val="24"/>
          <w:szCs w:val="24"/>
          <w:rtl/>
        </w:rPr>
        <w:t xml:space="preserve">، </w:t>
      </w:r>
      <w:r w:rsidR="001F0EED">
        <w:rPr>
          <w:rFonts w:cs="B Nazanin" w:hint="cs"/>
          <w:b/>
          <w:bCs/>
          <w:sz w:val="24"/>
          <w:szCs w:val="24"/>
          <w:rtl/>
        </w:rPr>
        <w:t>منطقه‌ای</w:t>
      </w:r>
      <w:r w:rsidRPr="0027794C">
        <w:rPr>
          <w:rFonts w:cs="B Nazanin" w:hint="cs"/>
          <w:b/>
          <w:bCs/>
          <w:sz w:val="24"/>
          <w:szCs w:val="24"/>
          <w:rtl/>
        </w:rPr>
        <w:t>وکشوری و</w:t>
      </w:r>
      <w:r w:rsidR="009140B8" w:rsidRPr="0027794C">
        <w:rPr>
          <w:rFonts w:cs="B Nazanin" w:hint="cs"/>
          <w:b/>
          <w:bCs/>
          <w:sz w:val="24"/>
          <w:szCs w:val="24"/>
          <w:rtl/>
        </w:rPr>
        <w:t>در رشته‌های ستاره‌</w:t>
      </w:r>
      <w:r w:rsidR="006C363A">
        <w:rPr>
          <w:rFonts w:cs="B Nazanin" w:hint="cs"/>
          <w:b/>
          <w:bCs/>
          <w:sz w:val="24"/>
          <w:szCs w:val="24"/>
          <w:rtl/>
        </w:rPr>
        <w:t>دار</w:t>
      </w:r>
      <w:r w:rsidR="006C363A">
        <w:rPr>
          <w:rFonts w:cs="B Nazanin"/>
          <w:b/>
          <w:bCs/>
          <w:sz w:val="24"/>
          <w:szCs w:val="24"/>
          <w:rtl/>
        </w:rPr>
        <w:t xml:space="preserve"> (</w:t>
      </w:r>
      <w:r w:rsidR="00BE7DA2" w:rsidRPr="00E4015B">
        <w:rPr>
          <w:rFonts w:ascii="B Mitra" w:hAnsi="Calibri" w:cs="B Nazanin" w:hint="cs"/>
          <w:b/>
          <w:bCs/>
          <w:sz w:val="24"/>
          <w:szCs w:val="24"/>
          <w:rtl/>
          <w:lang w:bidi="fa-IR"/>
        </w:rPr>
        <w:t>*</w:t>
      </w:r>
      <w:r w:rsidR="00BE7DA2">
        <w:rPr>
          <w:rFonts w:ascii="B Mitra" w:hAnsi="Calibri" w:cs="B Nazanin" w:hint="cs"/>
          <w:b/>
          <w:bCs/>
          <w:sz w:val="24"/>
          <w:szCs w:val="24"/>
          <w:rtl/>
          <w:lang w:bidi="fa-IR"/>
        </w:rPr>
        <w:t>)</w:t>
      </w:r>
      <w:r w:rsidRPr="0027794C">
        <w:rPr>
          <w:rFonts w:cs="B Nazanin" w:hint="cs"/>
          <w:b/>
          <w:bCs/>
          <w:sz w:val="24"/>
          <w:szCs w:val="24"/>
          <w:rtl/>
        </w:rPr>
        <w:t xml:space="preserve"> در سطح ملي برگزارمی‌شود.</w:t>
      </w:r>
    </w:p>
    <w:p w:rsidR="005F5432" w:rsidRPr="004E0FA1" w:rsidRDefault="00513FA0" w:rsidP="00187410">
      <w:pPr>
        <w:pStyle w:val="Heading2"/>
        <w:bidi/>
        <w:rPr>
          <w:rFonts w:cs="B Titr"/>
          <w:b/>
          <w:bCs/>
          <w:color w:val="FF0000"/>
          <w:sz w:val="24"/>
          <w:szCs w:val="24"/>
        </w:rPr>
      </w:pPr>
      <w:bookmarkStart w:id="37" w:name="_Toc434245896"/>
      <w:bookmarkStart w:id="38" w:name="_Toc436123604"/>
      <w:bookmarkStart w:id="39" w:name="_Toc503356788"/>
      <w:r w:rsidRPr="004E0FA1">
        <w:rPr>
          <w:rFonts w:cs="B Titr" w:hint="cs"/>
          <w:b/>
          <w:bCs/>
          <w:color w:val="FF0000"/>
          <w:sz w:val="24"/>
          <w:szCs w:val="24"/>
          <w:rtl/>
        </w:rPr>
        <w:t>1-4:</w:t>
      </w:r>
      <w:r w:rsidR="00764DE3" w:rsidRPr="004E0FA1">
        <w:rPr>
          <w:rFonts w:cs="B Titr"/>
          <w:b/>
          <w:bCs/>
          <w:color w:val="FF0000"/>
          <w:sz w:val="24"/>
          <w:szCs w:val="24"/>
          <w:rtl/>
        </w:rPr>
        <w:t>مرحله</w:t>
      </w:r>
      <w:r w:rsidR="005F5432" w:rsidRPr="004E0FA1">
        <w:rPr>
          <w:rFonts w:cs="B Titr"/>
          <w:b/>
          <w:bCs/>
          <w:color w:val="FF0000"/>
          <w:sz w:val="24"/>
          <w:szCs w:val="24"/>
          <w:rtl/>
        </w:rPr>
        <w:t>استانی</w:t>
      </w:r>
      <w:bookmarkEnd w:id="37"/>
      <w:bookmarkEnd w:id="38"/>
      <w:bookmarkEnd w:id="39"/>
    </w:p>
    <w:p w:rsidR="005F5432" w:rsidRDefault="00764DE3" w:rsidP="003D4EA5">
      <w:pPr>
        <w:bidi/>
        <w:spacing w:after="0" w:line="240" w:lineRule="auto"/>
        <w:rPr>
          <w:rFonts w:cs="B Nazanin"/>
          <w:b/>
          <w:bCs/>
          <w:sz w:val="24"/>
          <w:szCs w:val="24"/>
          <w:rtl/>
        </w:rPr>
      </w:pPr>
      <w:r w:rsidRPr="0027794C">
        <w:rPr>
          <w:rFonts w:cs="B Nazanin" w:hint="cs"/>
          <w:b/>
          <w:bCs/>
          <w:sz w:val="24"/>
          <w:szCs w:val="24"/>
          <w:rtl/>
        </w:rPr>
        <w:t>مرحله</w:t>
      </w:r>
      <w:r w:rsidR="005F5432" w:rsidRPr="0027794C">
        <w:rPr>
          <w:rFonts w:cs="B Nazanin" w:hint="cs"/>
          <w:b/>
          <w:bCs/>
          <w:sz w:val="24"/>
          <w:szCs w:val="24"/>
          <w:rtl/>
        </w:rPr>
        <w:t>استانیجشنواره،توسطستاداستاني و ستاد پردیس‌هاومراکزآموزشعالیبرنامه‌ریزیواجراخواهدشد</w:t>
      </w:r>
      <w:r w:rsidR="005F5432" w:rsidRPr="0027794C">
        <w:rPr>
          <w:rFonts w:cs="B Nazanin" w:hint="cs"/>
          <w:b/>
          <w:bCs/>
          <w:sz w:val="24"/>
          <w:szCs w:val="24"/>
        </w:rPr>
        <w:t>.</w:t>
      </w:r>
    </w:p>
    <w:p w:rsidR="00B2485D" w:rsidRPr="008C3FFF" w:rsidRDefault="00B2485D" w:rsidP="006B0342">
      <w:pPr>
        <w:bidi/>
        <w:spacing w:after="0" w:line="240" w:lineRule="auto"/>
        <w:rPr>
          <w:rFonts w:cs="B Nazanin"/>
          <w:b/>
          <w:bCs/>
          <w:color w:val="00B050"/>
          <w:sz w:val="24"/>
          <w:szCs w:val="24"/>
          <w:rtl/>
        </w:rPr>
      </w:pPr>
      <w:r w:rsidRPr="008C3FFF">
        <w:rPr>
          <w:rFonts w:cs="B Nazanin" w:hint="cs"/>
          <w:b/>
          <w:bCs/>
          <w:color w:val="00B050"/>
          <w:sz w:val="24"/>
          <w:szCs w:val="24"/>
          <w:rtl/>
        </w:rPr>
        <w:t xml:space="preserve">زمان اجرای مرحله استانی حداکثر تا </w:t>
      </w:r>
      <w:r w:rsidR="006B0342">
        <w:rPr>
          <w:rFonts w:cs="B Nazanin" w:hint="cs"/>
          <w:b/>
          <w:bCs/>
          <w:color w:val="00B050"/>
          <w:sz w:val="24"/>
          <w:szCs w:val="24"/>
          <w:rtl/>
        </w:rPr>
        <w:t xml:space="preserve">30  فروردین </w:t>
      </w:r>
      <w:r w:rsidR="00F31820">
        <w:rPr>
          <w:rFonts w:cs="B Nazanin" w:hint="cs"/>
          <w:b/>
          <w:bCs/>
          <w:color w:val="00B050"/>
          <w:sz w:val="24"/>
          <w:szCs w:val="24"/>
          <w:rtl/>
        </w:rPr>
        <w:t xml:space="preserve"> 1397 </w:t>
      </w:r>
      <w:r w:rsidRPr="008C3FFF">
        <w:rPr>
          <w:rFonts w:cs="B Nazanin" w:hint="cs"/>
          <w:b/>
          <w:bCs/>
          <w:color w:val="00B050"/>
          <w:sz w:val="24"/>
          <w:szCs w:val="24"/>
          <w:rtl/>
        </w:rPr>
        <w:t xml:space="preserve"> است.</w:t>
      </w:r>
    </w:p>
    <w:p w:rsidR="00303612" w:rsidRPr="00303612" w:rsidRDefault="00F6486F" w:rsidP="00303612">
      <w:pPr>
        <w:pStyle w:val="Heading2"/>
        <w:bidi/>
        <w:rPr>
          <w:rFonts w:cs="B Titr"/>
          <w:b/>
          <w:bCs/>
          <w:color w:val="FF0000"/>
          <w:sz w:val="24"/>
          <w:szCs w:val="24"/>
          <w:rtl/>
        </w:rPr>
      </w:pPr>
      <w:bookmarkStart w:id="40" w:name="_Toc503356789"/>
      <w:r w:rsidRPr="00303612">
        <w:rPr>
          <w:rFonts w:cs="B Titr" w:hint="cs"/>
          <w:b/>
          <w:bCs/>
          <w:color w:val="FF0000"/>
          <w:sz w:val="24"/>
          <w:szCs w:val="24"/>
          <w:rtl/>
        </w:rPr>
        <w:t>2-4-</w:t>
      </w:r>
      <w:r w:rsidR="00FE7F5E" w:rsidRPr="00303612">
        <w:rPr>
          <w:rFonts w:cs="B Titr" w:hint="cs"/>
          <w:b/>
          <w:bCs/>
          <w:color w:val="FF0000"/>
          <w:sz w:val="24"/>
          <w:szCs w:val="24"/>
          <w:rtl/>
        </w:rPr>
        <w:t xml:space="preserve"> مرحله </w:t>
      </w:r>
      <w:r w:rsidR="001F0EED" w:rsidRPr="00303612">
        <w:rPr>
          <w:rFonts w:cs="B Titr" w:hint="eastAsia"/>
          <w:b/>
          <w:bCs/>
          <w:color w:val="FF0000"/>
          <w:sz w:val="24"/>
          <w:szCs w:val="24"/>
          <w:rtl/>
        </w:rPr>
        <w:t>منطقه‌ا</w:t>
      </w:r>
      <w:r w:rsidR="001F0EED" w:rsidRPr="00303612">
        <w:rPr>
          <w:rFonts w:cs="B Titr" w:hint="cs"/>
          <w:b/>
          <w:bCs/>
          <w:color w:val="FF0000"/>
          <w:sz w:val="24"/>
          <w:szCs w:val="24"/>
          <w:rtl/>
        </w:rPr>
        <w:t>ی</w:t>
      </w:r>
      <w:bookmarkEnd w:id="40"/>
    </w:p>
    <w:p w:rsidR="00A44C8A" w:rsidRPr="00187E11" w:rsidRDefault="00A73E24" w:rsidP="00187E11">
      <w:pPr>
        <w:bidi/>
        <w:jc w:val="both"/>
        <w:rPr>
          <w:rFonts w:cs="B Nazanin"/>
          <w:b/>
          <w:bCs/>
          <w:sz w:val="24"/>
          <w:szCs w:val="24"/>
          <w:rtl/>
        </w:rPr>
      </w:pPr>
      <w:r w:rsidRPr="00187E11">
        <w:rPr>
          <w:rFonts w:cs="B Nazanin" w:hint="cs"/>
          <w:b/>
          <w:bCs/>
          <w:sz w:val="24"/>
          <w:szCs w:val="24"/>
          <w:rtl/>
        </w:rPr>
        <w:t>این مرحله شامل</w:t>
      </w:r>
      <w:r w:rsidR="007839D5" w:rsidRPr="00187E11">
        <w:rPr>
          <w:rFonts w:cs="B Nazanin" w:hint="cs"/>
          <w:b/>
          <w:bCs/>
          <w:sz w:val="24"/>
          <w:szCs w:val="24"/>
          <w:rtl/>
        </w:rPr>
        <w:t xml:space="preserve"> کلیه </w:t>
      </w:r>
      <w:r w:rsidRPr="00187E11">
        <w:rPr>
          <w:rFonts w:cs="B Nazanin" w:hint="cs"/>
          <w:b/>
          <w:bCs/>
          <w:sz w:val="24"/>
          <w:szCs w:val="24"/>
          <w:rtl/>
        </w:rPr>
        <w:t xml:space="preserve"> رشته‌های</w:t>
      </w:r>
      <w:r w:rsidR="00426487" w:rsidRPr="00187E11">
        <w:rPr>
          <w:rFonts w:cs="B Nazanin" w:hint="cs"/>
          <w:b/>
          <w:bCs/>
          <w:sz w:val="24"/>
          <w:szCs w:val="24"/>
          <w:rtl/>
        </w:rPr>
        <w:t xml:space="preserve"> قرآنی</w:t>
      </w:r>
      <w:r w:rsidR="00066F33" w:rsidRPr="00187E11">
        <w:rPr>
          <w:rFonts w:cs="B Nazanin" w:hint="cs"/>
          <w:b/>
          <w:bCs/>
          <w:sz w:val="24"/>
          <w:szCs w:val="24"/>
          <w:rtl/>
        </w:rPr>
        <w:t xml:space="preserve"> شامل </w:t>
      </w:r>
      <w:r w:rsidR="007D1BB4" w:rsidRPr="00187E11">
        <w:rPr>
          <w:rFonts w:cs="B Nazanin" w:hint="cs"/>
          <w:b/>
          <w:bCs/>
          <w:sz w:val="24"/>
          <w:szCs w:val="24"/>
          <w:rtl/>
        </w:rPr>
        <w:t>: 1- قرائتقرآنکریم</w:t>
      </w:r>
      <w:r w:rsidR="007D1BB4" w:rsidRPr="00187E11">
        <w:rPr>
          <w:rFonts w:cs="B Nazanin" w:hint="cs"/>
          <w:b/>
          <w:bCs/>
          <w:sz w:val="24"/>
          <w:szCs w:val="24"/>
        </w:rPr>
        <w:t xml:space="preserve">) </w:t>
      </w:r>
      <w:r w:rsidR="007D1BB4" w:rsidRPr="00187E11">
        <w:rPr>
          <w:rFonts w:cs="B Nazanin" w:hint="cs"/>
          <w:b/>
          <w:bCs/>
          <w:sz w:val="24"/>
          <w:szCs w:val="24"/>
          <w:rtl/>
        </w:rPr>
        <w:t>تحقیق</w:t>
      </w:r>
      <w:r w:rsidR="007D1BB4" w:rsidRPr="00187E11">
        <w:rPr>
          <w:rFonts w:cs="B Nazanin"/>
          <w:b/>
          <w:bCs/>
          <w:sz w:val="24"/>
          <w:szCs w:val="24"/>
        </w:rPr>
        <w:t xml:space="preserve"> (</w:t>
      </w:r>
      <w:r w:rsidR="007D1BB4" w:rsidRPr="00187E11">
        <w:rPr>
          <w:rFonts w:cs="B Nazanin" w:hint="cs"/>
          <w:b/>
          <w:bCs/>
          <w:sz w:val="24"/>
          <w:szCs w:val="24"/>
          <w:rtl/>
        </w:rPr>
        <w:t>2- قرائتقرآنکریم</w:t>
      </w:r>
      <w:r w:rsidR="007D1BB4" w:rsidRPr="00187E11">
        <w:rPr>
          <w:rFonts w:cs="B Nazanin" w:hint="cs"/>
          <w:b/>
          <w:bCs/>
          <w:sz w:val="24"/>
          <w:szCs w:val="24"/>
        </w:rPr>
        <w:t>)</w:t>
      </w:r>
      <w:r w:rsidR="007D1BB4" w:rsidRPr="00187E11">
        <w:rPr>
          <w:rFonts w:cs="B Nazanin" w:hint="cs"/>
          <w:b/>
          <w:bCs/>
          <w:sz w:val="24"/>
          <w:szCs w:val="24"/>
          <w:rtl/>
        </w:rPr>
        <w:t xml:space="preserve"> ترتیل) 3-حفظقرآنکریم (یک جزء) 4-حفظقرآنکریم (پنج جزء) 5-حفظقرآنکریم (دهجزء) 6-حفظقرآنکریم (بیستجزء) 7- حفظکلقرآنکریم8- اذان</w:t>
      </w:r>
      <w:r w:rsidR="004F17CC" w:rsidRPr="00187E11">
        <w:rPr>
          <w:rFonts w:cs="B Nazanin" w:hint="cs"/>
          <w:b/>
          <w:bCs/>
          <w:sz w:val="24"/>
          <w:szCs w:val="24"/>
          <w:rtl/>
        </w:rPr>
        <w:t xml:space="preserve"> 9</w:t>
      </w:r>
      <w:r w:rsidR="007D1BB4" w:rsidRPr="00187E11">
        <w:rPr>
          <w:rFonts w:cs="B Nazanin" w:hint="cs"/>
          <w:b/>
          <w:bCs/>
          <w:sz w:val="24"/>
          <w:szCs w:val="24"/>
          <w:rtl/>
        </w:rPr>
        <w:t>- دعاو مناجات خوانی10- الگوي برتر تدريس قرآن كريم</w:t>
      </w:r>
      <w:r w:rsidR="005C11A0" w:rsidRPr="00187E11">
        <w:rPr>
          <w:rFonts w:cs="B Nazanin" w:hint="cs"/>
          <w:b/>
          <w:bCs/>
          <w:sz w:val="24"/>
          <w:szCs w:val="24"/>
          <w:rtl/>
        </w:rPr>
        <w:t>.</w:t>
      </w:r>
    </w:p>
    <w:p w:rsidR="007D1BB4" w:rsidRPr="00187E11" w:rsidRDefault="00426487" w:rsidP="00187E11">
      <w:pPr>
        <w:bidi/>
        <w:jc w:val="both"/>
        <w:rPr>
          <w:rFonts w:cs="B Nazanin"/>
          <w:b/>
          <w:bCs/>
          <w:sz w:val="24"/>
          <w:szCs w:val="24"/>
          <w:rtl/>
        </w:rPr>
      </w:pPr>
      <w:r w:rsidRPr="00187E11">
        <w:rPr>
          <w:rFonts w:cs="B Nazanin" w:hint="cs"/>
          <w:b/>
          <w:bCs/>
          <w:sz w:val="24"/>
          <w:szCs w:val="24"/>
          <w:rtl/>
        </w:rPr>
        <w:t xml:space="preserve">و </w:t>
      </w:r>
      <w:r w:rsidR="007839D5" w:rsidRPr="00187E11">
        <w:rPr>
          <w:rFonts w:cs="B Nazanin" w:hint="cs"/>
          <w:b/>
          <w:bCs/>
          <w:sz w:val="24"/>
          <w:szCs w:val="24"/>
          <w:rtl/>
        </w:rPr>
        <w:t xml:space="preserve"> کلیه </w:t>
      </w:r>
      <w:r w:rsidRPr="00187E11">
        <w:rPr>
          <w:rFonts w:cs="B Nazanin" w:hint="cs"/>
          <w:b/>
          <w:bCs/>
          <w:sz w:val="24"/>
          <w:szCs w:val="24"/>
          <w:rtl/>
        </w:rPr>
        <w:t xml:space="preserve">رشته‌های"عترت و معارف ديني </w:t>
      </w:r>
      <w:r w:rsidR="00066F33" w:rsidRPr="00187E11">
        <w:rPr>
          <w:rFonts w:cs="B Nazanin" w:hint="cs"/>
          <w:b/>
          <w:bCs/>
          <w:sz w:val="24"/>
          <w:szCs w:val="24"/>
          <w:rtl/>
        </w:rPr>
        <w:t>شامل</w:t>
      </w:r>
      <w:r w:rsidR="00066F33" w:rsidRPr="00187E11">
        <w:rPr>
          <w:rFonts w:cs="B Nazanin" w:hint="cs"/>
          <w:b/>
          <w:bCs/>
          <w:sz w:val="24"/>
          <w:szCs w:val="24"/>
        </w:rPr>
        <w:t>:</w:t>
      </w:r>
      <w:r w:rsidR="00066F33" w:rsidRPr="00187E11">
        <w:rPr>
          <w:rFonts w:cs="B Nazanin" w:hint="cs"/>
          <w:b/>
          <w:bCs/>
          <w:sz w:val="24"/>
          <w:szCs w:val="24"/>
          <w:rtl/>
        </w:rPr>
        <w:t>1 -آشنايي با ترجمه و تفسير قرآن کریم 2- آشنایی مفاهيم نهج‌البلاغه 3- آشنایی با  مفاهيم صحیفه سجاديه 4- آشنايي با احاديث اهل‌بیت</w:t>
      </w:r>
      <w:r w:rsidR="00066F33" w:rsidRPr="00187E11">
        <w:rPr>
          <w:rFonts w:cs="B Nazanin"/>
          <w:b/>
          <w:bCs/>
          <w:sz w:val="24"/>
          <w:szCs w:val="24"/>
          <w:rtl/>
        </w:rPr>
        <w:t xml:space="preserve"> (</w:t>
      </w:r>
      <w:r w:rsidR="00066F33" w:rsidRPr="00187E11">
        <w:rPr>
          <w:rFonts w:cs="B Nazanin" w:hint="cs"/>
          <w:b/>
          <w:bCs/>
          <w:sz w:val="24"/>
          <w:szCs w:val="24"/>
          <w:rtl/>
        </w:rPr>
        <w:t xml:space="preserve">ع)  5- آشنايي با سيرة معصومين (ع) 6- حفظ موضوعي قرآن كريم  7-احكام  8- پرسمان معارفي  9- سبک زندگی اسلامی ایرانی </w:t>
      </w:r>
      <w:r w:rsidR="007839D5" w:rsidRPr="00187E11">
        <w:rPr>
          <w:rFonts w:cs="B Nazanin" w:hint="cs"/>
          <w:b/>
          <w:bCs/>
          <w:sz w:val="24"/>
          <w:szCs w:val="24"/>
          <w:rtl/>
        </w:rPr>
        <w:t xml:space="preserve">و همچنین رشته های :  </w:t>
      </w:r>
      <w:r w:rsidR="007839D5" w:rsidRPr="00435F2B">
        <w:rPr>
          <w:rFonts w:cs="B Nazanin" w:hint="cs"/>
          <w:b/>
          <w:bCs/>
          <w:sz w:val="28"/>
          <w:szCs w:val="28"/>
          <w:rtl/>
        </w:rPr>
        <w:t>1- قصه گویی 2-  آیین سخنوری</w:t>
      </w:r>
      <w:r w:rsidR="005C11A0" w:rsidRPr="00435F2B">
        <w:rPr>
          <w:rFonts w:hint="cs"/>
          <w:b/>
          <w:bCs/>
          <w:sz w:val="24"/>
          <w:szCs w:val="24"/>
          <w:rtl/>
        </w:rPr>
        <w:t>.</w:t>
      </w:r>
    </w:p>
    <w:p w:rsidR="00FE7F5E" w:rsidRDefault="00FE7F5E" w:rsidP="00FD2FC7">
      <w:pPr>
        <w:bidi/>
        <w:jc w:val="both"/>
        <w:rPr>
          <w:rFonts w:cs="B Nazanin"/>
          <w:b/>
          <w:bCs/>
          <w:sz w:val="24"/>
          <w:szCs w:val="24"/>
          <w:rtl/>
        </w:rPr>
      </w:pPr>
      <w:r w:rsidRPr="00FE7F5E">
        <w:rPr>
          <w:rFonts w:cs="B Nazanin" w:hint="cs"/>
          <w:b/>
          <w:bCs/>
          <w:sz w:val="24"/>
          <w:szCs w:val="24"/>
          <w:rtl/>
        </w:rPr>
        <w:t>این مرحله</w:t>
      </w:r>
      <w:r w:rsidR="004E1655">
        <w:rPr>
          <w:rFonts w:cs="B Nazanin" w:hint="cs"/>
          <w:b/>
          <w:bCs/>
          <w:sz w:val="24"/>
          <w:szCs w:val="24"/>
          <w:rtl/>
        </w:rPr>
        <w:t xml:space="preserve"> صرفاً</w:t>
      </w:r>
      <w:r w:rsidR="00FD2FC7">
        <w:rPr>
          <w:rFonts w:cs="B Nazanin" w:hint="cs"/>
          <w:b/>
          <w:bCs/>
          <w:sz w:val="24"/>
          <w:szCs w:val="24"/>
          <w:rtl/>
        </w:rPr>
        <w:t xml:space="preserve">در رشته های فوق </w:t>
      </w:r>
      <w:r w:rsidRPr="00FE7F5E">
        <w:rPr>
          <w:rFonts w:cs="B Nazanin" w:hint="cs"/>
          <w:b/>
          <w:bCs/>
          <w:sz w:val="24"/>
          <w:szCs w:val="24"/>
          <w:rtl/>
        </w:rPr>
        <w:t xml:space="preserve">برگزار </w:t>
      </w:r>
      <w:r w:rsidR="001F0EED">
        <w:rPr>
          <w:rFonts w:cs="B Nazanin" w:hint="cs"/>
          <w:b/>
          <w:bCs/>
          <w:sz w:val="24"/>
          <w:szCs w:val="24"/>
          <w:rtl/>
        </w:rPr>
        <w:t>می‌گردد</w:t>
      </w:r>
      <w:r w:rsidRPr="00FE7F5E">
        <w:rPr>
          <w:rFonts w:cs="B Nazanin" w:hint="cs"/>
          <w:b/>
          <w:bCs/>
          <w:sz w:val="24"/>
          <w:szCs w:val="24"/>
          <w:rtl/>
        </w:rPr>
        <w:t xml:space="preserve"> و نفرات برگزیده استان برابر سهمیه در مرحله</w:t>
      </w:r>
      <w:r w:rsidR="004E1655">
        <w:rPr>
          <w:rFonts w:cs="B Nazanin" w:hint="cs"/>
          <w:b/>
          <w:bCs/>
          <w:sz w:val="24"/>
          <w:szCs w:val="24"/>
          <w:rtl/>
        </w:rPr>
        <w:t xml:space="preserve"> منطقه‏ای</w:t>
      </w:r>
      <w:r w:rsidRPr="00FE7F5E">
        <w:rPr>
          <w:rFonts w:cs="B Nazanin" w:hint="cs"/>
          <w:b/>
          <w:bCs/>
          <w:sz w:val="24"/>
          <w:szCs w:val="24"/>
          <w:rtl/>
        </w:rPr>
        <w:t xml:space="preserve"> شرکت نموده و پس از برگزاری مسابقات</w:t>
      </w:r>
      <w:r w:rsidR="004E1655">
        <w:rPr>
          <w:rFonts w:cs="B Nazanin" w:hint="cs"/>
          <w:b/>
          <w:bCs/>
          <w:sz w:val="24"/>
          <w:szCs w:val="24"/>
          <w:rtl/>
        </w:rPr>
        <w:t>،</w:t>
      </w:r>
      <w:r w:rsidR="00491701">
        <w:rPr>
          <w:rFonts w:cs="B Nazanin" w:hint="cs"/>
          <w:b/>
          <w:bCs/>
          <w:sz w:val="24"/>
          <w:szCs w:val="24"/>
          <w:rtl/>
        </w:rPr>
        <w:t xml:space="preserve"> نفرات</w:t>
      </w:r>
      <w:r w:rsidRPr="00FE7F5E">
        <w:rPr>
          <w:rFonts w:cs="B Nazanin" w:hint="cs"/>
          <w:b/>
          <w:bCs/>
          <w:sz w:val="24"/>
          <w:szCs w:val="24"/>
          <w:rtl/>
        </w:rPr>
        <w:t xml:space="preserve"> اول هر رشته</w:t>
      </w:r>
      <w:r w:rsidR="00491701">
        <w:rPr>
          <w:rFonts w:cs="B Nazanin" w:hint="cs"/>
          <w:b/>
          <w:bCs/>
          <w:sz w:val="24"/>
          <w:szCs w:val="24"/>
          <w:rtl/>
        </w:rPr>
        <w:t xml:space="preserve"> در منطقه</w:t>
      </w:r>
      <w:r w:rsidR="004E1655">
        <w:rPr>
          <w:rFonts w:cs="B Nazanin" w:hint="cs"/>
          <w:b/>
          <w:bCs/>
          <w:sz w:val="24"/>
          <w:szCs w:val="24"/>
          <w:rtl/>
        </w:rPr>
        <w:t xml:space="preserve">به تفکیک </w:t>
      </w:r>
      <w:r w:rsidR="00E96664">
        <w:rPr>
          <w:rFonts w:cs="B Nazanin" w:hint="cs"/>
          <w:b/>
          <w:bCs/>
          <w:sz w:val="24"/>
          <w:szCs w:val="24"/>
          <w:rtl/>
        </w:rPr>
        <w:t>جنسیت</w:t>
      </w:r>
      <w:r w:rsidR="00E96664">
        <w:rPr>
          <w:rFonts w:cs="B Nazanin"/>
          <w:b/>
          <w:bCs/>
          <w:sz w:val="24"/>
          <w:szCs w:val="24"/>
          <w:rtl/>
        </w:rPr>
        <w:t xml:space="preserve"> (</w:t>
      </w:r>
      <w:r w:rsidR="004E1655">
        <w:rPr>
          <w:rFonts w:cs="B Nazanin" w:hint="cs"/>
          <w:b/>
          <w:bCs/>
          <w:sz w:val="24"/>
          <w:szCs w:val="24"/>
          <w:rtl/>
        </w:rPr>
        <w:t>یک خواهر و یک برادر)</w:t>
      </w:r>
      <w:r w:rsidRPr="00FE7F5E">
        <w:rPr>
          <w:rFonts w:cs="B Nazanin" w:hint="cs"/>
          <w:b/>
          <w:bCs/>
          <w:sz w:val="24"/>
          <w:szCs w:val="24"/>
          <w:rtl/>
        </w:rPr>
        <w:t>به مرحله کشوریراه خواهند یافت</w:t>
      </w:r>
      <w:r w:rsidR="00D85FAE">
        <w:rPr>
          <w:rFonts w:cs="B Nazanin" w:hint="cs"/>
          <w:b/>
          <w:bCs/>
          <w:sz w:val="24"/>
          <w:szCs w:val="24"/>
          <w:rtl/>
        </w:rPr>
        <w:t>.</w:t>
      </w:r>
    </w:p>
    <w:p w:rsidR="00D5503E" w:rsidRPr="00491701" w:rsidRDefault="00491701" w:rsidP="000F371B">
      <w:pPr>
        <w:bidi/>
        <w:rPr>
          <w:rFonts w:ascii="B Mitra" w:hAnsi="Calibri" w:cs="B Titr"/>
          <w:b/>
          <w:bCs/>
          <w:sz w:val="24"/>
          <w:szCs w:val="24"/>
          <w:rtl/>
          <w:lang w:bidi="fa-IR"/>
        </w:rPr>
      </w:pPr>
      <w:r w:rsidRPr="00491701">
        <w:rPr>
          <w:rFonts w:ascii="B Mitra" w:hAnsi="Calibri" w:cs="B Titr" w:hint="cs"/>
          <w:b/>
          <w:bCs/>
          <w:sz w:val="24"/>
          <w:szCs w:val="24"/>
          <w:rtl/>
          <w:lang w:bidi="fa-IR"/>
        </w:rPr>
        <w:t xml:space="preserve">تذکر: </w:t>
      </w:r>
      <w:r w:rsidR="001F0EED">
        <w:rPr>
          <w:rFonts w:ascii="B Mitra" w:hAnsi="Calibri" w:cs="B Titr" w:hint="cs"/>
          <w:b/>
          <w:bCs/>
          <w:sz w:val="24"/>
          <w:szCs w:val="24"/>
          <w:rtl/>
          <w:lang w:bidi="fa-IR"/>
        </w:rPr>
        <w:t>استان‌های</w:t>
      </w:r>
      <w:r w:rsidR="00B2485D" w:rsidRPr="00491701">
        <w:rPr>
          <w:rFonts w:ascii="B Mitra" w:hAnsi="Calibri" w:cs="B Titr" w:hint="cs"/>
          <w:b/>
          <w:bCs/>
          <w:sz w:val="24"/>
          <w:szCs w:val="24"/>
          <w:rtl/>
          <w:lang w:bidi="fa-IR"/>
        </w:rPr>
        <w:t>: اصفهان</w:t>
      </w:r>
      <w:r w:rsidR="00692CB7" w:rsidRPr="00491701">
        <w:rPr>
          <w:rFonts w:ascii="B Mitra" w:hAnsi="Calibri" w:cs="B Titr" w:hint="cs"/>
          <w:b/>
          <w:bCs/>
          <w:sz w:val="24"/>
          <w:szCs w:val="24"/>
          <w:rtl/>
          <w:lang w:bidi="fa-IR"/>
        </w:rPr>
        <w:t>، خراسان رضوی، خوزستان،</w:t>
      </w:r>
      <w:r w:rsidR="00E96664">
        <w:rPr>
          <w:rFonts w:ascii="B Mitra" w:hAnsi="Calibri" w:cs="B Titr" w:hint="cs"/>
          <w:b/>
          <w:bCs/>
          <w:sz w:val="24"/>
          <w:szCs w:val="24"/>
          <w:rtl/>
          <w:lang w:bidi="fa-IR"/>
        </w:rPr>
        <w:t>تهران</w:t>
      </w:r>
      <w:r w:rsidR="00692CB7" w:rsidRPr="00491701">
        <w:rPr>
          <w:rFonts w:ascii="B Mitra" w:hAnsi="Calibri" w:cs="B Titr" w:hint="cs"/>
          <w:b/>
          <w:bCs/>
          <w:sz w:val="24"/>
          <w:szCs w:val="24"/>
          <w:rtl/>
          <w:lang w:bidi="fa-IR"/>
        </w:rPr>
        <w:t xml:space="preserve">، فارس، کرمان و </w:t>
      </w:r>
      <w:r w:rsidR="00D5503E" w:rsidRPr="00491701">
        <w:rPr>
          <w:rFonts w:ascii="B Mitra" w:hAnsi="Calibri" w:cs="B Titr" w:hint="cs"/>
          <w:b/>
          <w:bCs/>
          <w:sz w:val="24"/>
          <w:szCs w:val="24"/>
          <w:rtl/>
          <w:lang w:bidi="fa-IR"/>
        </w:rPr>
        <w:t xml:space="preserve">مازندران در هر رشته دارای دو سهمیه </w:t>
      </w:r>
      <w:r w:rsidR="00E96664">
        <w:rPr>
          <w:rFonts w:ascii="B Mitra" w:hAnsi="Calibri" w:cs="B Titr"/>
          <w:b/>
          <w:bCs/>
          <w:sz w:val="24"/>
          <w:szCs w:val="24"/>
          <w:rtl/>
          <w:lang w:bidi="fa-IR"/>
        </w:rPr>
        <w:t>(</w:t>
      </w:r>
      <w:r w:rsidR="00D5503E" w:rsidRPr="00491701">
        <w:rPr>
          <w:rFonts w:ascii="B Mitra" w:hAnsi="Calibri" w:cs="B Titr" w:hint="cs"/>
          <w:b/>
          <w:bCs/>
          <w:sz w:val="24"/>
          <w:szCs w:val="24"/>
          <w:rtl/>
          <w:lang w:bidi="fa-IR"/>
        </w:rPr>
        <w:t>نفرات اول و دوم</w:t>
      </w:r>
      <w:r w:rsidR="001F4E58">
        <w:rPr>
          <w:rFonts w:ascii="B Mitra" w:hAnsi="Calibri" w:cs="B Titr"/>
          <w:b/>
          <w:bCs/>
          <w:sz w:val="24"/>
          <w:szCs w:val="24"/>
          <w:rtl/>
          <w:lang w:bidi="fa-IR"/>
        </w:rPr>
        <w:t>)</w:t>
      </w:r>
      <w:r w:rsidR="00D5503E" w:rsidRPr="00491701">
        <w:rPr>
          <w:rFonts w:ascii="B Mitra" w:hAnsi="Calibri" w:cs="B Titr" w:hint="cs"/>
          <w:b/>
          <w:bCs/>
          <w:sz w:val="24"/>
          <w:szCs w:val="24"/>
          <w:rtl/>
          <w:lang w:bidi="fa-IR"/>
        </w:rPr>
        <w:t xml:space="preserve"> و سایر </w:t>
      </w:r>
      <w:r w:rsidR="001F0EED">
        <w:rPr>
          <w:rFonts w:ascii="B Mitra" w:hAnsi="Calibri" w:cs="B Titr" w:hint="cs"/>
          <w:b/>
          <w:bCs/>
          <w:sz w:val="24"/>
          <w:szCs w:val="24"/>
          <w:rtl/>
          <w:lang w:bidi="fa-IR"/>
        </w:rPr>
        <w:t>استان‌هاصرفاً</w:t>
      </w:r>
      <w:r w:rsidR="00D5503E" w:rsidRPr="00491701">
        <w:rPr>
          <w:rFonts w:ascii="B Mitra" w:hAnsi="Calibri" w:cs="B Titr" w:hint="cs"/>
          <w:b/>
          <w:bCs/>
          <w:sz w:val="24"/>
          <w:szCs w:val="24"/>
          <w:rtl/>
          <w:lang w:bidi="fa-IR"/>
        </w:rPr>
        <w:t xml:space="preserve"> نفرات اول هر رشته به مرحله </w:t>
      </w:r>
      <w:r w:rsidR="001F0EED">
        <w:rPr>
          <w:rFonts w:ascii="B Mitra" w:hAnsi="Calibri" w:cs="B Titr" w:hint="cs"/>
          <w:b/>
          <w:bCs/>
          <w:sz w:val="24"/>
          <w:szCs w:val="24"/>
          <w:rtl/>
          <w:lang w:bidi="fa-IR"/>
        </w:rPr>
        <w:t>منطقه‌ای</w:t>
      </w:r>
      <w:r w:rsidR="00D5503E" w:rsidRPr="00491701">
        <w:rPr>
          <w:rFonts w:ascii="B Mitra" w:hAnsi="Calibri" w:cs="B Titr" w:hint="cs"/>
          <w:b/>
          <w:bCs/>
          <w:sz w:val="24"/>
          <w:szCs w:val="24"/>
          <w:rtl/>
          <w:lang w:bidi="fa-IR"/>
        </w:rPr>
        <w:t xml:space="preserve"> راه </w:t>
      </w:r>
      <w:r w:rsidR="001F0EED">
        <w:rPr>
          <w:rFonts w:ascii="B Mitra" w:hAnsi="Calibri" w:cs="B Titr" w:hint="cs"/>
          <w:b/>
          <w:bCs/>
          <w:sz w:val="24"/>
          <w:szCs w:val="24"/>
          <w:rtl/>
          <w:lang w:bidi="fa-IR"/>
        </w:rPr>
        <w:t>می‌یابند</w:t>
      </w:r>
      <w:r w:rsidR="00D5503E" w:rsidRPr="00491701">
        <w:rPr>
          <w:rFonts w:ascii="B Mitra" w:hAnsi="Calibri" w:cs="B Titr" w:hint="cs"/>
          <w:b/>
          <w:bCs/>
          <w:sz w:val="24"/>
          <w:szCs w:val="24"/>
          <w:rtl/>
          <w:lang w:bidi="fa-IR"/>
        </w:rPr>
        <w:t>.</w:t>
      </w:r>
    </w:p>
    <w:p w:rsidR="00BF2D91" w:rsidRDefault="00BF2D91" w:rsidP="0091370F">
      <w:pPr>
        <w:bidi/>
        <w:jc w:val="center"/>
        <w:rPr>
          <w:rFonts w:cs="B Nazanin"/>
          <w:b/>
          <w:bCs/>
          <w:color w:val="00B050"/>
          <w:sz w:val="24"/>
          <w:szCs w:val="24"/>
          <w:rtl/>
        </w:rPr>
      </w:pPr>
      <w:r w:rsidRPr="000F371B">
        <w:rPr>
          <w:rFonts w:cs="B Nazanin" w:hint="cs"/>
          <w:b/>
          <w:bCs/>
          <w:sz w:val="24"/>
          <w:szCs w:val="24"/>
          <w:rtl/>
        </w:rPr>
        <w:t xml:space="preserve">اسامی </w:t>
      </w:r>
      <w:r w:rsidR="001F0EED">
        <w:rPr>
          <w:rFonts w:cs="B Nazanin" w:hint="cs"/>
          <w:b/>
          <w:bCs/>
          <w:sz w:val="24"/>
          <w:szCs w:val="24"/>
          <w:rtl/>
        </w:rPr>
        <w:t>استان‌های</w:t>
      </w:r>
      <w:r w:rsidRPr="000F371B">
        <w:rPr>
          <w:rFonts w:cs="B Nazanin" w:hint="cs"/>
          <w:b/>
          <w:bCs/>
          <w:sz w:val="24"/>
          <w:szCs w:val="24"/>
          <w:rtl/>
        </w:rPr>
        <w:t xml:space="preserve"> هر منطقه به شرح زیر است</w:t>
      </w:r>
      <w:r w:rsidRPr="008C3FFF">
        <w:rPr>
          <w:rFonts w:cs="B Nazanin" w:hint="cs"/>
          <w:b/>
          <w:bCs/>
          <w:color w:val="00B050"/>
          <w:sz w:val="24"/>
          <w:szCs w:val="24"/>
          <w:rtl/>
        </w:rPr>
        <w:t>:</w:t>
      </w:r>
    </w:p>
    <w:tbl>
      <w:tblPr>
        <w:tblStyle w:val="TableGrid"/>
        <w:bidiVisual/>
        <w:tblW w:w="5044" w:type="pct"/>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tblPr>
      <w:tblGrid>
        <w:gridCol w:w="1450"/>
        <w:gridCol w:w="2446"/>
        <w:gridCol w:w="5542"/>
      </w:tblGrid>
      <w:tr w:rsidR="0031514B" w:rsidRPr="000F371B" w:rsidTr="0080655B">
        <w:trPr>
          <w:trHeight w:hRule="exact" w:val="370"/>
        </w:trPr>
        <w:tc>
          <w:tcPr>
            <w:tcW w:w="768" w:type="pct"/>
          </w:tcPr>
          <w:p w:rsidR="0031514B" w:rsidRPr="000F371B" w:rsidRDefault="0031514B" w:rsidP="0031514B">
            <w:pPr>
              <w:bidi/>
              <w:jc w:val="center"/>
              <w:rPr>
                <w:rFonts w:cs="B Nazanin"/>
                <w:b/>
                <w:bCs/>
                <w:sz w:val="24"/>
                <w:szCs w:val="24"/>
                <w:rtl/>
              </w:rPr>
            </w:pPr>
            <w:r w:rsidRPr="000F371B">
              <w:rPr>
                <w:rFonts w:cs="B Nazanin" w:hint="cs"/>
                <w:b/>
                <w:bCs/>
                <w:sz w:val="24"/>
                <w:szCs w:val="24"/>
                <w:rtl/>
              </w:rPr>
              <w:t>منطقه</w:t>
            </w:r>
          </w:p>
        </w:tc>
        <w:tc>
          <w:tcPr>
            <w:tcW w:w="1296" w:type="pct"/>
          </w:tcPr>
          <w:p w:rsidR="0031514B" w:rsidRPr="000F371B" w:rsidRDefault="0031514B" w:rsidP="0031514B">
            <w:pPr>
              <w:bidi/>
              <w:jc w:val="center"/>
              <w:rPr>
                <w:rFonts w:cs="B Nazanin"/>
                <w:b/>
                <w:bCs/>
                <w:sz w:val="24"/>
                <w:szCs w:val="24"/>
                <w:rtl/>
              </w:rPr>
            </w:pPr>
            <w:r w:rsidRPr="000F371B">
              <w:rPr>
                <w:rFonts w:cs="B Nazanin" w:hint="cs"/>
                <w:b/>
                <w:bCs/>
                <w:sz w:val="24"/>
                <w:szCs w:val="24"/>
                <w:rtl/>
              </w:rPr>
              <w:t xml:space="preserve">استان </w:t>
            </w:r>
            <w:r w:rsidR="001F0EED">
              <w:rPr>
                <w:rFonts w:cs="B Nazanin" w:hint="cs"/>
                <w:b/>
                <w:bCs/>
                <w:sz w:val="24"/>
                <w:szCs w:val="24"/>
                <w:rtl/>
              </w:rPr>
              <w:t>مسئول</w:t>
            </w:r>
            <w:r w:rsidR="0080655B">
              <w:rPr>
                <w:rFonts w:cs="B Nazanin" w:hint="cs"/>
                <w:b/>
                <w:bCs/>
                <w:sz w:val="24"/>
                <w:szCs w:val="24"/>
                <w:rtl/>
              </w:rPr>
              <w:t xml:space="preserve"> ( میزبان )</w:t>
            </w:r>
          </w:p>
        </w:tc>
        <w:tc>
          <w:tcPr>
            <w:tcW w:w="2936" w:type="pct"/>
          </w:tcPr>
          <w:p w:rsidR="0031514B" w:rsidRPr="000F371B" w:rsidRDefault="001F0EED" w:rsidP="0031514B">
            <w:pPr>
              <w:bidi/>
              <w:rPr>
                <w:rFonts w:cs="B Nazanin"/>
                <w:b/>
                <w:bCs/>
                <w:sz w:val="24"/>
                <w:szCs w:val="24"/>
                <w:rtl/>
              </w:rPr>
            </w:pPr>
            <w:r>
              <w:rPr>
                <w:rFonts w:cs="B Nazanin" w:hint="cs"/>
                <w:b/>
                <w:bCs/>
                <w:sz w:val="24"/>
                <w:szCs w:val="24"/>
                <w:rtl/>
              </w:rPr>
              <w:t>استان‌های</w:t>
            </w:r>
            <w:r w:rsidR="0031514B" w:rsidRPr="000F371B">
              <w:rPr>
                <w:rFonts w:cs="B Nazanin" w:hint="cs"/>
                <w:b/>
                <w:bCs/>
                <w:sz w:val="24"/>
                <w:szCs w:val="24"/>
                <w:rtl/>
              </w:rPr>
              <w:t xml:space="preserve"> عضو</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1</w:t>
            </w:r>
          </w:p>
        </w:tc>
        <w:tc>
          <w:tcPr>
            <w:tcW w:w="1296" w:type="pct"/>
          </w:tcPr>
          <w:p w:rsidR="0031514B" w:rsidRPr="000F371B" w:rsidRDefault="00FB24B3" w:rsidP="0031514B">
            <w:pPr>
              <w:bidi/>
              <w:rPr>
                <w:rFonts w:cs="B Nazanin"/>
                <w:b/>
                <w:bCs/>
                <w:sz w:val="24"/>
                <w:szCs w:val="24"/>
                <w:rtl/>
              </w:rPr>
            </w:pPr>
            <w:r w:rsidRPr="000F371B">
              <w:rPr>
                <w:rFonts w:cs="B Nazanin" w:hint="cs"/>
                <w:b/>
                <w:bCs/>
                <w:sz w:val="24"/>
                <w:szCs w:val="24"/>
                <w:rtl/>
              </w:rPr>
              <w:t>آذربایجان شرقی</w:t>
            </w:r>
          </w:p>
        </w:tc>
        <w:tc>
          <w:tcPr>
            <w:tcW w:w="2936" w:type="pct"/>
          </w:tcPr>
          <w:p w:rsidR="0031514B" w:rsidRPr="000F371B" w:rsidRDefault="00FB24B3" w:rsidP="00FB24B3">
            <w:pPr>
              <w:bidi/>
              <w:rPr>
                <w:rFonts w:cs="B Nazanin"/>
                <w:b/>
                <w:bCs/>
                <w:sz w:val="24"/>
                <w:szCs w:val="24"/>
                <w:rtl/>
              </w:rPr>
            </w:pPr>
            <w:r w:rsidRPr="000F371B">
              <w:rPr>
                <w:rFonts w:cs="B Nazanin" w:hint="cs"/>
                <w:b/>
                <w:bCs/>
                <w:sz w:val="24"/>
                <w:szCs w:val="24"/>
                <w:rtl/>
              </w:rPr>
              <w:t>آذربایجان شرقی</w:t>
            </w:r>
            <w:r>
              <w:rPr>
                <w:rFonts w:cs="B Nazanin"/>
                <w:b/>
                <w:bCs/>
                <w:sz w:val="24"/>
                <w:szCs w:val="24"/>
              </w:rPr>
              <w:t>-</w:t>
            </w:r>
            <w:r w:rsidR="0031514B" w:rsidRPr="000F371B">
              <w:rPr>
                <w:rFonts w:cs="B Nazanin" w:hint="cs"/>
                <w:b/>
                <w:bCs/>
                <w:sz w:val="24"/>
                <w:szCs w:val="24"/>
                <w:rtl/>
              </w:rPr>
              <w:t>اردبیل-  آذربایجان غربی</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2</w:t>
            </w:r>
          </w:p>
        </w:tc>
        <w:tc>
          <w:tcPr>
            <w:tcW w:w="1296" w:type="pct"/>
          </w:tcPr>
          <w:p w:rsidR="0031514B" w:rsidRPr="000F371B" w:rsidRDefault="00FB24B3" w:rsidP="00FB24B3">
            <w:pPr>
              <w:bidi/>
              <w:rPr>
                <w:rFonts w:cs="B Nazanin"/>
                <w:b/>
                <w:bCs/>
                <w:sz w:val="24"/>
                <w:szCs w:val="24"/>
                <w:rtl/>
              </w:rPr>
            </w:pPr>
            <w:r w:rsidRPr="000F371B">
              <w:rPr>
                <w:rFonts w:cs="B Nazanin" w:hint="cs"/>
                <w:b/>
                <w:bCs/>
                <w:sz w:val="24"/>
                <w:szCs w:val="24"/>
                <w:rtl/>
              </w:rPr>
              <w:t>تهران</w:t>
            </w:r>
          </w:p>
        </w:tc>
        <w:tc>
          <w:tcPr>
            <w:tcW w:w="2936" w:type="pct"/>
          </w:tcPr>
          <w:p w:rsidR="0031514B" w:rsidRPr="000F371B" w:rsidRDefault="00FB24B3" w:rsidP="00FB24B3">
            <w:pPr>
              <w:bidi/>
              <w:rPr>
                <w:rFonts w:cs="B Nazanin"/>
                <w:b/>
                <w:bCs/>
                <w:sz w:val="24"/>
                <w:szCs w:val="24"/>
                <w:rtl/>
              </w:rPr>
            </w:pPr>
            <w:r w:rsidRPr="000F371B">
              <w:rPr>
                <w:rFonts w:cs="B Nazanin" w:hint="cs"/>
                <w:b/>
                <w:bCs/>
                <w:sz w:val="24"/>
                <w:szCs w:val="24"/>
                <w:rtl/>
              </w:rPr>
              <w:t>تهران</w:t>
            </w:r>
            <w:r w:rsidRPr="000F371B">
              <w:rPr>
                <w:rFonts w:cs="B Nazanin"/>
                <w:b/>
                <w:bCs/>
                <w:sz w:val="24"/>
                <w:szCs w:val="24"/>
                <w:rtl/>
              </w:rPr>
              <w:t xml:space="preserve">- </w:t>
            </w:r>
            <w:r w:rsidR="0031514B" w:rsidRPr="000F371B">
              <w:rPr>
                <w:rFonts w:cs="B Nazanin" w:hint="cs"/>
                <w:b/>
                <w:bCs/>
                <w:sz w:val="24"/>
                <w:szCs w:val="24"/>
                <w:rtl/>
              </w:rPr>
              <w:t>قم</w:t>
            </w:r>
            <w:r w:rsidR="002C05D5" w:rsidRPr="000F371B">
              <w:rPr>
                <w:rFonts w:cs="B Nazanin" w:hint="cs"/>
                <w:b/>
                <w:bCs/>
                <w:sz w:val="24"/>
                <w:szCs w:val="24"/>
                <w:rtl/>
              </w:rPr>
              <w:t>-البرز</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3</w:t>
            </w:r>
          </w:p>
        </w:tc>
        <w:tc>
          <w:tcPr>
            <w:tcW w:w="1296" w:type="pct"/>
          </w:tcPr>
          <w:p w:rsidR="0031514B" w:rsidRPr="000F371B" w:rsidRDefault="0031514B" w:rsidP="0031514B">
            <w:pPr>
              <w:bidi/>
              <w:rPr>
                <w:rFonts w:cs="B Nazanin"/>
                <w:b/>
                <w:bCs/>
                <w:sz w:val="24"/>
                <w:szCs w:val="24"/>
                <w:rtl/>
              </w:rPr>
            </w:pPr>
            <w:r w:rsidRPr="000F371B">
              <w:rPr>
                <w:rFonts w:cs="B Nazanin" w:hint="cs"/>
                <w:b/>
                <w:bCs/>
                <w:sz w:val="24"/>
                <w:szCs w:val="24"/>
                <w:rtl/>
              </w:rPr>
              <w:t>کرمان</w:t>
            </w:r>
          </w:p>
        </w:tc>
        <w:tc>
          <w:tcPr>
            <w:tcW w:w="2936" w:type="pct"/>
          </w:tcPr>
          <w:p w:rsidR="0031514B" w:rsidRPr="000F371B" w:rsidRDefault="0031514B" w:rsidP="0031514B">
            <w:pPr>
              <w:bidi/>
              <w:rPr>
                <w:rFonts w:cs="B Nazanin"/>
                <w:b/>
                <w:bCs/>
                <w:sz w:val="24"/>
                <w:szCs w:val="24"/>
                <w:rtl/>
              </w:rPr>
            </w:pPr>
            <w:r w:rsidRPr="000F371B">
              <w:rPr>
                <w:rFonts w:cs="B Nazanin" w:hint="cs"/>
                <w:b/>
                <w:bCs/>
                <w:sz w:val="24"/>
                <w:szCs w:val="24"/>
                <w:rtl/>
              </w:rPr>
              <w:t xml:space="preserve">کرمان- سیستان </w:t>
            </w:r>
            <w:r w:rsidR="001F0EED">
              <w:rPr>
                <w:rFonts w:cs="B Nazanin" w:hint="cs"/>
                <w:b/>
                <w:bCs/>
                <w:sz w:val="24"/>
                <w:szCs w:val="24"/>
                <w:rtl/>
              </w:rPr>
              <w:t>وبلوچستان</w:t>
            </w:r>
            <w:r w:rsidRPr="000F371B">
              <w:rPr>
                <w:rFonts w:cs="B Nazanin" w:hint="cs"/>
                <w:b/>
                <w:bCs/>
                <w:sz w:val="24"/>
                <w:szCs w:val="24"/>
                <w:rtl/>
              </w:rPr>
              <w:t xml:space="preserve"> - هرمزگان</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4</w:t>
            </w:r>
          </w:p>
        </w:tc>
        <w:tc>
          <w:tcPr>
            <w:tcW w:w="1296" w:type="pct"/>
          </w:tcPr>
          <w:p w:rsidR="0031514B" w:rsidRPr="000F371B" w:rsidRDefault="0031514B" w:rsidP="0031514B">
            <w:pPr>
              <w:bidi/>
              <w:rPr>
                <w:rFonts w:cs="B Nazanin"/>
                <w:b/>
                <w:bCs/>
                <w:sz w:val="24"/>
                <w:szCs w:val="24"/>
                <w:rtl/>
              </w:rPr>
            </w:pPr>
            <w:r w:rsidRPr="000F371B">
              <w:rPr>
                <w:rFonts w:cs="B Nazanin" w:hint="cs"/>
                <w:b/>
                <w:bCs/>
                <w:sz w:val="24"/>
                <w:szCs w:val="24"/>
                <w:rtl/>
              </w:rPr>
              <w:t>فارس</w:t>
            </w:r>
          </w:p>
        </w:tc>
        <w:tc>
          <w:tcPr>
            <w:tcW w:w="2936" w:type="pct"/>
          </w:tcPr>
          <w:p w:rsidR="0031514B" w:rsidRPr="000F371B" w:rsidRDefault="0031514B" w:rsidP="0031514B">
            <w:pPr>
              <w:bidi/>
              <w:rPr>
                <w:rFonts w:cs="B Nazanin"/>
                <w:b/>
                <w:bCs/>
                <w:sz w:val="24"/>
                <w:szCs w:val="24"/>
                <w:rtl/>
              </w:rPr>
            </w:pPr>
            <w:r w:rsidRPr="000F371B">
              <w:rPr>
                <w:rFonts w:cs="B Nazanin" w:hint="cs"/>
                <w:b/>
                <w:bCs/>
                <w:sz w:val="24"/>
                <w:szCs w:val="24"/>
                <w:rtl/>
              </w:rPr>
              <w:t>فارس-بوشهر-کهکیلویه و بویراحمد</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5</w:t>
            </w:r>
          </w:p>
        </w:tc>
        <w:tc>
          <w:tcPr>
            <w:tcW w:w="1296" w:type="pct"/>
          </w:tcPr>
          <w:p w:rsidR="0031514B" w:rsidRPr="000F371B" w:rsidRDefault="0031514B" w:rsidP="0031514B">
            <w:pPr>
              <w:bidi/>
              <w:rPr>
                <w:rFonts w:cs="B Nazanin"/>
                <w:b/>
                <w:bCs/>
                <w:sz w:val="24"/>
                <w:szCs w:val="24"/>
                <w:rtl/>
              </w:rPr>
            </w:pPr>
            <w:r w:rsidRPr="000F371B">
              <w:rPr>
                <w:rFonts w:cs="B Nazanin" w:hint="cs"/>
                <w:b/>
                <w:bCs/>
                <w:sz w:val="24"/>
                <w:szCs w:val="24"/>
                <w:rtl/>
              </w:rPr>
              <w:t>خوزستان</w:t>
            </w:r>
          </w:p>
        </w:tc>
        <w:tc>
          <w:tcPr>
            <w:tcW w:w="2936" w:type="pct"/>
          </w:tcPr>
          <w:p w:rsidR="0031514B" w:rsidRPr="000F371B" w:rsidRDefault="0031514B" w:rsidP="0031514B">
            <w:pPr>
              <w:bidi/>
              <w:rPr>
                <w:rFonts w:cs="B Nazanin"/>
                <w:b/>
                <w:bCs/>
                <w:sz w:val="24"/>
                <w:szCs w:val="24"/>
                <w:rtl/>
              </w:rPr>
            </w:pPr>
            <w:r w:rsidRPr="000F371B">
              <w:rPr>
                <w:rFonts w:cs="B Nazanin" w:hint="cs"/>
                <w:b/>
                <w:bCs/>
                <w:sz w:val="24"/>
                <w:szCs w:val="24"/>
                <w:rtl/>
              </w:rPr>
              <w:t>خوزستان-ایلام-لرستان</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6</w:t>
            </w:r>
          </w:p>
        </w:tc>
        <w:tc>
          <w:tcPr>
            <w:tcW w:w="1296" w:type="pct"/>
          </w:tcPr>
          <w:p w:rsidR="0031514B" w:rsidRPr="000F371B" w:rsidRDefault="0031514B" w:rsidP="0031514B">
            <w:pPr>
              <w:bidi/>
              <w:rPr>
                <w:rFonts w:cs="B Nazanin"/>
                <w:b/>
                <w:bCs/>
                <w:sz w:val="24"/>
                <w:szCs w:val="24"/>
                <w:rtl/>
              </w:rPr>
            </w:pPr>
            <w:r w:rsidRPr="000F371B">
              <w:rPr>
                <w:rFonts w:cs="B Nazanin" w:hint="cs"/>
                <w:b/>
                <w:bCs/>
                <w:sz w:val="24"/>
                <w:szCs w:val="24"/>
                <w:rtl/>
              </w:rPr>
              <w:t>خراسان رضوی</w:t>
            </w:r>
          </w:p>
        </w:tc>
        <w:tc>
          <w:tcPr>
            <w:tcW w:w="2936" w:type="pct"/>
          </w:tcPr>
          <w:p w:rsidR="0031514B" w:rsidRPr="000F371B" w:rsidRDefault="0031514B" w:rsidP="0031514B">
            <w:pPr>
              <w:bidi/>
              <w:rPr>
                <w:rFonts w:cs="B Nazanin"/>
                <w:b/>
                <w:bCs/>
                <w:sz w:val="24"/>
                <w:szCs w:val="24"/>
                <w:rtl/>
              </w:rPr>
            </w:pPr>
            <w:r w:rsidRPr="000F371B">
              <w:rPr>
                <w:rFonts w:cs="B Nazanin" w:hint="cs"/>
                <w:b/>
                <w:bCs/>
                <w:sz w:val="24"/>
                <w:szCs w:val="24"/>
                <w:rtl/>
              </w:rPr>
              <w:t>خراسان رضوی-خراسان شمالی- خراسان جنوبی</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7</w:t>
            </w:r>
          </w:p>
        </w:tc>
        <w:tc>
          <w:tcPr>
            <w:tcW w:w="1296" w:type="pct"/>
          </w:tcPr>
          <w:p w:rsidR="0031514B" w:rsidRPr="000F371B" w:rsidRDefault="006568DC" w:rsidP="0031514B">
            <w:pPr>
              <w:bidi/>
              <w:rPr>
                <w:rFonts w:cs="B Nazanin"/>
                <w:b/>
                <w:bCs/>
                <w:sz w:val="24"/>
                <w:szCs w:val="24"/>
                <w:rtl/>
                <w:lang w:bidi="fa-IR"/>
              </w:rPr>
            </w:pPr>
            <w:r>
              <w:rPr>
                <w:rFonts w:cs="B Nazanin" w:hint="cs"/>
                <w:b/>
                <w:bCs/>
                <w:sz w:val="24"/>
                <w:szCs w:val="24"/>
                <w:rtl/>
                <w:lang w:bidi="fa-IR"/>
              </w:rPr>
              <w:t>یزد</w:t>
            </w:r>
          </w:p>
        </w:tc>
        <w:tc>
          <w:tcPr>
            <w:tcW w:w="2936" w:type="pct"/>
          </w:tcPr>
          <w:p w:rsidR="0031514B" w:rsidRPr="000F371B" w:rsidRDefault="0031514B" w:rsidP="0031514B">
            <w:pPr>
              <w:bidi/>
              <w:rPr>
                <w:rFonts w:cs="B Nazanin"/>
                <w:b/>
                <w:bCs/>
                <w:sz w:val="24"/>
                <w:szCs w:val="24"/>
                <w:rtl/>
              </w:rPr>
            </w:pPr>
            <w:r w:rsidRPr="000F371B">
              <w:rPr>
                <w:rFonts w:cs="B Nazanin" w:hint="cs"/>
                <w:b/>
                <w:bCs/>
                <w:sz w:val="24"/>
                <w:szCs w:val="24"/>
                <w:rtl/>
              </w:rPr>
              <w:t xml:space="preserve">یزد- </w:t>
            </w:r>
            <w:r w:rsidR="006568DC" w:rsidRPr="000F371B">
              <w:rPr>
                <w:rFonts w:cs="B Nazanin" w:hint="cs"/>
                <w:b/>
                <w:bCs/>
                <w:sz w:val="24"/>
                <w:szCs w:val="24"/>
                <w:rtl/>
              </w:rPr>
              <w:t xml:space="preserve">اصفهان </w:t>
            </w:r>
            <w:r w:rsidR="006568DC">
              <w:rPr>
                <w:rFonts w:cs="B Nazanin" w:hint="cs"/>
                <w:b/>
                <w:bCs/>
                <w:sz w:val="24"/>
                <w:szCs w:val="24"/>
                <w:rtl/>
              </w:rPr>
              <w:t xml:space="preserve"> - </w:t>
            </w:r>
            <w:r w:rsidRPr="000F371B">
              <w:rPr>
                <w:rFonts w:cs="B Nazanin" w:hint="cs"/>
                <w:b/>
                <w:bCs/>
                <w:sz w:val="24"/>
                <w:szCs w:val="24"/>
                <w:rtl/>
              </w:rPr>
              <w:t>چهارمحال و بختیاری</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8</w:t>
            </w:r>
          </w:p>
        </w:tc>
        <w:tc>
          <w:tcPr>
            <w:tcW w:w="1296" w:type="pct"/>
          </w:tcPr>
          <w:p w:rsidR="0031514B" w:rsidRPr="000F371B" w:rsidRDefault="001F0EED" w:rsidP="0031514B">
            <w:pPr>
              <w:bidi/>
              <w:rPr>
                <w:rFonts w:cs="B Nazanin"/>
                <w:b/>
                <w:bCs/>
                <w:sz w:val="24"/>
                <w:szCs w:val="24"/>
                <w:rtl/>
              </w:rPr>
            </w:pPr>
            <w:r>
              <w:rPr>
                <w:rFonts w:cs="B Nazanin" w:hint="cs"/>
                <w:b/>
                <w:bCs/>
                <w:sz w:val="24"/>
                <w:szCs w:val="24"/>
                <w:rtl/>
              </w:rPr>
              <w:t>مازندران</w:t>
            </w:r>
          </w:p>
        </w:tc>
        <w:tc>
          <w:tcPr>
            <w:tcW w:w="2936" w:type="pct"/>
          </w:tcPr>
          <w:p w:rsidR="0031514B" w:rsidRPr="000F371B" w:rsidRDefault="001F0EED" w:rsidP="0031514B">
            <w:pPr>
              <w:bidi/>
              <w:rPr>
                <w:rFonts w:cs="B Nazanin"/>
                <w:b/>
                <w:bCs/>
                <w:sz w:val="24"/>
                <w:szCs w:val="24"/>
                <w:rtl/>
              </w:rPr>
            </w:pPr>
            <w:r>
              <w:rPr>
                <w:rFonts w:cs="B Nazanin" w:hint="cs"/>
                <w:b/>
                <w:bCs/>
                <w:sz w:val="24"/>
                <w:szCs w:val="24"/>
                <w:rtl/>
              </w:rPr>
              <w:t>مازندران</w:t>
            </w:r>
            <w:r w:rsidR="0031514B" w:rsidRPr="000F371B">
              <w:rPr>
                <w:rFonts w:cs="B Nazanin" w:hint="cs"/>
                <w:b/>
                <w:bCs/>
                <w:sz w:val="24"/>
                <w:szCs w:val="24"/>
                <w:rtl/>
              </w:rPr>
              <w:t>- گلستان- سمنان</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9</w:t>
            </w:r>
          </w:p>
        </w:tc>
        <w:tc>
          <w:tcPr>
            <w:tcW w:w="1296" w:type="pct"/>
          </w:tcPr>
          <w:p w:rsidR="0031514B" w:rsidRPr="000F371B" w:rsidRDefault="0031514B" w:rsidP="0031514B">
            <w:pPr>
              <w:bidi/>
              <w:rPr>
                <w:rFonts w:cs="B Nazanin"/>
                <w:b/>
                <w:bCs/>
                <w:sz w:val="24"/>
                <w:szCs w:val="24"/>
                <w:rtl/>
              </w:rPr>
            </w:pPr>
            <w:r w:rsidRPr="000F371B">
              <w:rPr>
                <w:rFonts w:cs="B Nazanin" w:hint="cs"/>
                <w:b/>
                <w:bCs/>
                <w:sz w:val="24"/>
                <w:szCs w:val="24"/>
                <w:rtl/>
              </w:rPr>
              <w:t>قزوین</w:t>
            </w:r>
          </w:p>
        </w:tc>
        <w:tc>
          <w:tcPr>
            <w:tcW w:w="2936" w:type="pct"/>
          </w:tcPr>
          <w:p w:rsidR="0031514B" w:rsidRPr="000F371B" w:rsidRDefault="0031514B" w:rsidP="0031514B">
            <w:pPr>
              <w:bidi/>
              <w:rPr>
                <w:rFonts w:cs="B Nazanin"/>
                <w:b/>
                <w:bCs/>
                <w:sz w:val="24"/>
                <w:szCs w:val="24"/>
                <w:rtl/>
              </w:rPr>
            </w:pPr>
            <w:r w:rsidRPr="000F371B">
              <w:rPr>
                <w:rFonts w:cs="B Nazanin" w:hint="cs"/>
                <w:b/>
                <w:bCs/>
                <w:sz w:val="24"/>
                <w:szCs w:val="24"/>
                <w:rtl/>
              </w:rPr>
              <w:t>قزوین- گیلان- زنجان</w:t>
            </w:r>
          </w:p>
        </w:tc>
      </w:tr>
      <w:tr w:rsidR="0031514B" w:rsidRPr="000F371B" w:rsidTr="0080655B">
        <w:trPr>
          <w:trHeight w:hRule="exact" w:val="370"/>
        </w:trPr>
        <w:tc>
          <w:tcPr>
            <w:tcW w:w="768" w:type="pct"/>
            <w:vAlign w:val="center"/>
          </w:tcPr>
          <w:p w:rsidR="0031514B" w:rsidRPr="000F371B" w:rsidRDefault="0031514B" w:rsidP="0091370F">
            <w:pPr>
              <w:bidi/>
              <w:jc w:val="center"/>
              <w:rPr>
                <w:rFonts w:cs="B Nazanin"/>
                <w:b/>
                <w:bCs/>
                <w:sz w:val="24"/>
                <w:szCs w:val="24"/>
                <w:rtl/>
              </w:rPr>
            </w:pPr>
            <w:r w:rsidRPr="000F371B">
              <w:rPr>
                <w:rFonts w:cs="B Nazanin" w:hint="cs"/>
                <w:b/>
                <w:bCs/>
                <w:sz w:val="24"/>
                <w:szCs w:val="24"/>
                <w:rtl/>
              </w:rPr>
              <w:t>10</w:t>
            </w:r>
          </w:p>
        </w:tc>
        <w:tc>
          <w:tcPr>
            <w:tcW w:w="1296" w:type="pct"/>
          </w:tcPr>
          <w:p w:rsidR="0031514B" w:rsidRPr="000F371B" w:rsidRDefault="00E72682" w:rsidP="0031514B">
            <w:pPr>
              <w:bidi/>
              <w:rPr>
                <w:rFonts w:cs="B Nazanin"/>
                <w:b/>
                <w:bCs/>
                <w:sz w:val="24"/>
                <w:szCs w:val="24"/>
                <w:rtl/>
              </w:rPr>
            </w:pPr>
            <w:r w:rsidRPr="000F371B">
              <w:rPr>
                <w:rFonts w:cs="B Nazanin" w:hint="cs"/>
                <w:b/>
                <w:bCs/>
                <w:sz w:val="24"/>
                <w:szCs w:val="24"/>
                <w:rtl/>
              </w:rPr>
              <w:t>کرمانشاه</w:t>
            </w:r>
          </w:p>
        </w:tc>
        <w:tc>
          <w:tcPr>
            <w:tcW w:w="2936" w:type="pct"/>
          </w:tcPr>
          <w:p w:rsidR="0031514B" w:rsidRPr="000F371B" w:rsidRDefault="00E72682" w:rsidP="00E72682">
            <w:pPr>
              <w:bidi/>
              <w:rPr>
                <w:rFonts w:cs="B Nazanin"/>
                <w:b/>
                <w:bCs/>
                <w:sz w:val="24"/>
                <w:szCs w:val="24"/>
                <w:rtl/>
              </w:rPr>
            </w:pPr>
            <w:r w:rsidRPr="000F371B">
              <w:rPr>
                <w:rFonts w:cs="B Nazanin" w:hint="cs"/>
                <w:b/>
                <w:bCs/>
                <w:sz w:val="24"/>
                <w:szCs w:val="24"/>
                <w:rtl/>
              </w:rPr>
              <w:t xml:space="preserve">کرمانشاه </w:t>
            </w:r>
            <w:r>
              <w:rPr>
                <w:rFonts w:cs="B Nazanin" w:hint="cs"/>
                <w:b/>
                <w:bCs/>
                <w:sz w:val="24"/>
                <w:szCs w:val="24"/>
                <w:rtl/>
              </w:rPr>
              <w:t xml:space="preserve"> - </w:t>
            </w:r>
            <w:r w:rsidR="0031514B" w:rsidRPr="000F371B">
              <w:rPr>
                <w:rFonts w:cs="B Nazanin" w:hint="cs"/>
                <w:b/>
                <w:bCs/>
                <w:sz w:val="24"/>
                <w:szCs w:val="24"/>
                <w:rtl/>
              </w:rPr>
              <w:t>همدان-کردستان-مرکزی</w:t>
            </w:r>
          </w:p>
        </w:tc>
      </w:tr>
    </w:tbl>
    <w:p w:rsidR="00491701" w:rsidRPr="000F371B" w:rsidRDefault="007E12D5" w:rsidP="0080655B">
      <w:pPr>
        <w:bidi/>
        <w:rPr>
          <w:rFonts w:cs="B Nazanin"/>
          <w:b/>
          <w:bCs/>
          <w:sz w:val="28"/>
          <w:szCs w:val="28"/>
          <w:rtl/>
        </w:rPr>
      </w:pPr>
      <w:r w:rsidRPr="003D4EA5">
        <w:rPr>
          <w:rFonts w:cs="B Nazanin" w:hint="cs"/>
          <w:b/>
          <w:bCs/>
          <w:sz w:val="28"/>
          <w:szCs w:val="28"/>
          <w:rtl/>
        </w:rPr>
        <w:t>1</w:t>
      </w:r>
      <w:r w:rsidR="00491701" w:rsidRPr="000F371B">
        <w:rPr>
          <w:rFonts w:cs="B Nazanin" w:hint="cs"/>
          <w:b/>
          <w:bCs/>
          <w:sz w:val="28"/>
          <w:szCs w:val="28"/>
          <w:rtl/>
        </w:rPr>
        <w:t>-</w:t>
      </w:r>
      <w:r w:rsidR="000F371B">
        <w:rPr>
          <w:rFonts w:cs="B Nazanin" w:hint="cs"/>
          <w:b/>
          <w:bCs/>
          <w:sz w:val="28"/>
          <w:szCs w:val="28"/>
          <w:rtl/>
        </w:rPr>
        <w:t>استان‌های</w:t>
      </w:r>
      <w:r w:rsidR="00491701" w:rsidRPr="000F371B">
        <w:rPr>
          <w:rFonts w:cs="B Nazanin" w:hint="cs"/>
          <w:b/>
          <w:bCs/>
          <w:sz w:val="28"/>
          <w:szCs w:val="28"/>
          <w:rtl/>
        </w:rPr>
        <w:t xml:space="preserve"> مسئول</w:t>
      </w:r>
      <w:r w:rsidR="0080655B">
        <w:rPr>
          <w:rFonts w:cs="B Nazanin" w:hint="cs"/>
          <w:b/>
          <w:bCs/>
          <w:sz w:val="28"/>
          <w:szCs w:val="28"/>
          <w:rtl/>
        </w:rPr>
        <w:t xml:space="preserve">، </w:t>
      </w:r>
      <w:r w:rsidR="00491701" w:rsidRPr="000F371B">
        <w:rPr>
          <w:rFonts w:cs="B Nazanin" w:hint="cs"/>
          <w:b/>
          <w:bCs/>
          <w:sz w:val="28"/>
          <w:szCs w:val="28"/>
          <w:rtl/>
        </w:rPr>
        <w:t>م</w:t>
      </w:r>
      <w:r w:rsidRPr="000F371B">
        <w:rPr>
          <w:rFonts w:cs="B Nazanin" w:hint="cs"/>
          <w:b/>
          <w:bCs/>
          <w:sz w:val="28"/>
          <w:szCs w:val="28"/>
          <w:rtl/>
        </w:rPr>
        <w:t>ی</w:t>
      </w:r>
      <w:r w:rsidR="00491701" w:rsidRPr="000F371B">
        <w:rPr>
          <w:rFonts w:cs="B Nazanin" w:hint="cs"/>
          <w:b/>
          <w:bCs/>
          <w:sz w:val="28"/>
          <w:szCs w:val="28"/>
          <w:rtl/>
        </w:rPr>
        <w:t xml:space="preserve">زبان مرحله </w:t>
      </w:r>
      <w:r w:rsidR="0080655B">
        <w:rPr>
          <w:rFonts w:cs="B Nazanin" w:hint="cs"/>
          <w:b/>
          <w:bCs/>
          <w:sz w:val="28"/>
          <w:szCs w:val="28"/>
          <w:rtl/>
        </w:rPr>
        <w:t xml:space="preserve">منطقه ای </w:t>
      </w:r>
      <w:r w:rsidR="00491701" w:rsidRPr="000F371B">
        <w:rPr>
          <w:rFonts w:cs="B Nazanin" w:hint="cs"/>
          <w:b/>
          <w:bCs/>
          <w:sz w:val="28"/>
          <w:szCs w:val="28"/>
          <w:rtl/>
        </w:rPr>
        <w:t xml:space="preserve"> رشته‏های </w:t>
      </w:r>
      <w:r w:rsidR="0080655B" w:rsidRPr="0080655B">
        <w:rPr>
          <w:rFonts w:cs="B Nazanin" w:hint="cs"/>
          <w:b/>
          <w:bCs/>
          <w:sz w:val="28"/>
          <w:szCs w:val="28"/>
          <w:rtl/>
        </w:rPr>
        <w:t>فوق</w:t>
      </w:r>
      <w:r w:rsidR="00491701" w:rsidRPr="000F371B">
        <w:rPr>
          <w:rFonts w:cs="B Nazanin" w:hint="cs"/>
          <w:b/>
          <w:bCs/>
          <w:sz w:val="28"/>
          <w:szCs w:val="28"/>
          <w:rtl/>
        </w:rPr>
        <w:t>خواهند بود.</w:t>
      </w:r>
    </w:p>
    <w:p w:rsidR="00F6486F" w:rsidRDefault="00491701" w:rsidP="0035688F">
      <w:pPr>
        <w:bidi/>
        <w:rPr>
          <w:rFonts w:cs="B Nazanin"/>
          <w:b/>
          <w:bCs/>
          <w:color w:val="00B050"/>
          <w:sz w:val="28"/>
          <w:szCs w:val="28"/>
          <w:rtl/>
        </w:rPr>
      </w:pPr>
      <w:r w:rsidRPr="000F371B">
        <w:rPr>
          <w:rFonts w:cs="B Nazanin" w:hint="cs"/>
          <w:b/>
          <w:bCs/>
          <w:sz w:val="28"/>
          <w:szCs w:val="28"/>
          <w:rtl/>
        </w:rPr>
        <w:lastRenderedPageBreak/>
        <w:t>2-</w:t>
      </w:r>
      <w:r w:rsidR="008C3FFF" w:rsidRPr="000F371B">
        <w:rPr>
          <w:rFonts w:cs="B Nazanin" w:hint="cs"/>
          <w:b/>
          <w:bCs/>
          <w:sz w:val="28"/>
          <w:szCs w:val="28"/>
          <w:rtl/>
        </w:rPr>
        <w:t>زمان اجرای مرحله منطقه</w:t>
      </w:r>
      <w:r w:rsidR="004771AB" w:rsidRPr="000F371B">
        <w:rPr>
          <w:rFonts w:cs="B Nazanin" w:hint="cs"/>
          <w:b/>
          <w:bCs/>
          <w:sz w:val="28"/>
          <w:szCs w:val="28"/>
          <w:rtl/>
        </w:rPr>
        <w:t>‏</w:t>
      </w:r>
      <w:r w:rsidR="008C3FFF" w:rsidRPr="000F371B">
        <w:rPr>
          <w:rFonts w:cs="B Nazanin" w:hint="cs"/>
          <w:b/>
          <w:bCs/>
          <w:sz w:val="28"/>
          <w:szCs w:val="28"/>
          <w:rtl/>
        </w:rPr>
        <w:t xml:space="preserve">ای </w:t>
      </w:r>
      <w:r w:rsidR="0035688F">
        <w:rPr>
          <w:rFonts w:cs="B Nazanin" w:hint="cs"/>
          <w:b/>
          <w:bCs/>
          <w:sz w:val="28"/>
          <w:szCs w:val="28"/>
          <w:rtl/>
        </w:rPr>
        <w:t>( بیستم )20 اردیبهشت 1397 می باشد.</w:t>
      </w:r>
    </w:p>
    <w:p w:rsidR="00196251" w:rsidRDefault="00196251" w:rsidP="00196251">
      <w:pPr>
        <w:bidi/>
        <w:rPr>
          <w:rFonts w:cs="B Nazanin"/>
          <w:b/>
          <w:bCs/>
          <w:sz w:val="24"/>
          <w:szCs w:val="24"/>
          <w:rtl/>
        </w:rPr>
      </w:pPr>
      <w:r w:rsidRPr="00AF4140">
        <w:rPr>
          <w:rFonts w:cs="B Nazanin" w:hint="cs"/>
          <w:b/>
          <w:bCs/>
          <w:sz w:val="28"/>
          <w:szCs w:val="28"/>
          <w:rtl/>
        </w:rPr>
        <w:t>3</w:t>
      </w:r>
      <w:r w:rsidRPr="00196251">
        <w:rPr>
          <w:rFonts w:cs="B Nazanin" w:hint="cs"/>
          <w:b/>
          <w:bCs/>
          <w:sz w:val="28"/>
          <w:szCs w:val="28"/>
          <w:rtl/>
        </w:rPr>
        <w:t>-</w:t>
      </w:r>
      <w:r w:rsidRPr="00AF4140">
        <w:rPr>
          <w:rFonts w:cs="B Nazanin" w:hint="cs"/>
          <w:b/>
          <w:bCs/>
          <w:sz w:val="28"/>
          <w:szCs w:val="28"/>
          <w:rtl/>
        </w:rPr>
        <w:t xml:space="preserve"> درمرحله منطقه‌ای</w:t>
      </w:r>
      <w:r w:rsidRPr="0027794C">
        <w:rPr>
          <w:rFonts w:cs="B Nazanin" w:hint="cs"/>
          <w:b/>
          <w:bCs/>
          <w:sz w:val="24"/>
          <w:szCs w:val="24"/>
          <w:rtl/>
        </w:rPr>
        <w:t>به</w:t>
      </w:r>
      <w:r w:rsidR="00CB7DE2">
        <w:rPr>
          <w:rFonts w:cs="B Nazanin" w:hint="cs"/>
          <w:b/>
          <w:bCs/>
          <w:sz w:val="24"/>
          <w:szCs w:val="24"/>
          <w:rtl/>
        </w:rPr>
        <w:t xml:space="preserve"> کلیه </w:t>
      </w:r>
      <w:r w:rsidRPr="0027794C">
        <w:rPr>
          <w:rFonts w:cs="B Nazanin" w:hint="cs"/>
          <w:b/>
          <w:bCs/>
          <w:sz w:val="24"/>
          <w:szCs w:val="24"/>
          <w:rtl/>
        </w:rPr>
        <w:t>شرکت‌کنندگانگواهي شركتو بهنفراتبرتر</w:t>
      </w:r>
      <w:r>
        <w:rPr>
          <w:rFonts w:cs="B Nazanin" w:hint="cs"/>
          <w:b/>
          <w:bCs/>
          <w:sz w:val="24"/>
          <w:szCs w:val="24"/>
          <w:rtl/>
        </w:rPr>
        <w:t>( اول تا سوم هر رشته )</w:t>
      </w:r>
      <w:r w:rsidRPr="0027794C">
        <w:rPr>
          <w:rFonts w:cs="B Nazanin" w:hint="cs"/>
          <w:b/>
          <w:bCs/>
          <w:sz w:val="24"/>
          <w:szCs w:val="24"/>
          <w:rtl/>
        </w:rPr>
        <w:t>لوحسپاسوهدایایی</w:t>
      </w:r>
      <w:r>
        <w:rPr>
          <w:rFonts w:cs="B Nazanin" w:hint="cs"/>
          <w:b/>
          <w:bCs/>
          <w:sz w:val="24"/>
          <w:szCs w:val="24"/>
          <w:rtl/>
        </w:rPr>
        <w:t>به ترتیب 150- 100 و 50 هزارتومان اهدا خواهد شد.</w:t>
      </w:r>
    </w:p>
    <w:p w:rsidR="00196251" w:rsidRPr="00B311C6" w:rsidRDefault="006D497D" w:rsidP="006D497D">
      <w:pPr>
        <w:bidi/>
        <w:jc w:val="both"/>
        <w:rPr>
          <w:rFonts w:cs="B Nazanin"/>
          <w:b/>
          <w:bCs/>
          <w:sz w:val="24"/>
          <w:szCs w:val="24"/>
          <w:rtl/>
          <w:lang w:bidi="fa-IR"/>
        </w:rPr>
      </w:pPr>
      <w:r>
        <w:rPr>
          <w:rFonts w:cs="B Nazanin" w:hint="cs"/>
          <w:b/>
          <w:bCs/>
          <w:sz w:val="24"/>
          <w:szCs w:val="24"/>
          <w:rtl/>
        </w:rPr>
        <w:t>4</w:t>
      </w:r>
      <w:r w:rsidR="00AF79E8">
        <w:rPr>
          <w:rFonts w:cs="B Nazanin" w:hint="cs"/>
          <w:b/>
          <w:bCs/>
          <w:sz w:val="24"/>
          <w:szCs w:val="24"/>
          <w:rtl/>
        </w:rPr>
        <w:t xml:space="preserve">- مسئولان استانی میزبان مناطق دهگانه  برابر جدول زمانبندی </w:t>
      </w:r>
      <w:r w:rsidR="00D95169">
        <w:rPr>
          <w:rFonts w:cs="B Nazanin" w:hint="cs"/>
          <w:b/>
          <w:bCs/>
          <w:sz w:val="24"/>
          <w:szCs w:val="24"/>
          <w:rtl/>
        </w:rPr>
        <w:t xml:space="preserve"> حداکثر تا اول خرداد </w:t>
      </w:r>
      <w:r w:rsidR="00AF79E8">
        <w:rPr>
          <w:rFonts w:cs="B Nazanin" w:hint="cs"/>
          <w:b/>
          <w:bCs/>
          <w:sz w:val="24"/>
          <w:szCs w:val="24"/>
          <w:rtl/>
        </w:rPr>
        <w:t xml:space="preserve">فایل </w:t>
      </w:r>
      <w:r w:rsidR="00AF79E8">
        <w:rPr>
          <w:rFonts w:cs="B Nazanin"/>
          <w:b/>
          <w:bCs/>
          <w:sz w:val="24"/>
          <w:szCs w:val="24"/>
        </w:rPr>
        <w:t xml:space="preserve">word , pdf </w:t>
      </w:r>
      <w:r w:rsidR="00AF79E8">
        <w:rPr>
          <w:rFonts w:cs="B Nazanin" w:hint="cs"/>
          <w:b/>
          <w:bCs/>
          <w:sz w:val="24"/>
          <w:szCs w:val="24"/>
          <w:rtl/>
          <w:lang w:bidi="fa-IR"/>
        </w:rPr>
        <w:t xml:space="preserve"> نفرات منتخب هر منطقه به تفکیک خواهر و برادر</w:t>
      </w:r>
      <w:r>
        <w:rPr>
          <w:rFonts w:cs="B Nazanin" w:hint="cs"/>
          <w:b/>
          <w:bCs/>
          <w:sz w:val="24"/>
          <w:szCs w:val="24"/>
          <w:rtl/>
          <w:lang w:bidi="fa-IR"/>
        </w:rPr>
        <w:t xml:space="preserve"> را </w:t>
      </w:r>
      <w:r w:rsidR="00AF79E8">
        <w:rPr>
          <w:rFonts w:cs="B Nazanin" w:hint="cs"/>
          <w:b/>
          <w:bCs/>
          <w:sz w:val="24"/>
          <w:szCs w:val="24"/>
          <w:rtl/>
          <w:lang w:bidi="fa-IR"/>
        </w:rPr>
        <w:t xml:space="preserve"> به معاونت فرهنگی ارسال </w:t>
      </w:r>
      <w:r>
        <w:rPr>
          <w:rFonts w:cs="B Nazanin" w:hint="cs"/>
          <w:b/>
          <w:bCs/>
          <w:sz w:val="24"/>
          <w:szCs w:val="24"/>
          <w:rtl/>
          <w:lang w:bidi="fa-IR"/>
        </w:rPr>
        <w:t xml:space="preserve"> نمایند </w:t>
      </w:r>
      <w:r w:rsidR="00AF79E8">
        <w:rPr>
          <w:rFonts w:cs="B Nazanin" w:hint="cs"/>
          <w:b/>
          <w:bCs/>
          <w:sz w:val="24"/>
          <w:szCs w:val="24"/>
          <w:rtl/>
          <w:lang w:bidi="fa-IR"/>
        </w:rPr>
        <w:t>.</w:t>
      </w:r>
    </w:p>
    <w:p w:rsidR="005F5432" w:rsidRDefault="00F6486F" w:rsidP="00D01DEE">
      <w:pPr>
        <w:pStyle w:val="Heading2"/>
        <w:bidi/>
        <w:rPr>
          <w:rFonts w:cs="B Titr"/>
          <w:b/>
          <w:bCs/>
          <w:color w:val="FF0000"/>
          <w:sz w:val="24"/>
          <w:szCs w:val="24"/>
          <w:rtl/>
        </w:rPr>
      </w:pPr>
      <w:bookmarkStart w:id="41" w:name="_Toc434245897"/>
      <w:bookmarkStart w:id="42" w:name="_Toc436123605"/>
      <w:bookmarkStart w:id="43" w:name="_Toc503356790"/>
      <w:r>
        <w:rPr>
          <w:rFonts w:cs="B Titr" w:hint="cs"/>
          <w:b/>
          <w:bCs/>
          <w:color w:val="FF0000"/>
          <w:sz w:val="24"/>
          <w:szCs w:val="24"/>
          <w:rtl/>
        </w:rPr>
        <w:t>3</w:t>
      </w:r>
      <w:r w:rsidR="00513FA0" w:rsidRPr="004E0FA1">
        <w:rPr>
          <w:rFonts w:cs="B Titr" w:hint="cs"/>
          <w:b/>
          <w:bCs/>
          <w:color w:val="FF0000"/>
          <w:sz w:val="24"/>
          <w:szCs w:val="24"/>
          <w:rtl/>
        </w:rPr>
        <w:t>-4:</w:t>
      </w:r>
      <w:r w:rsidR="005F5432" w:rsidRPr="004E0FA1">
        <w:rPr>
          <w:rFonts w:cs="B Titr" w:hint="cs"/>
          <w:b/>
          <w:bCs/>
          <w:color w:val="FF0000"/>
          <w:sz w:val="24"/>
          <w:szCs w:val="24"/>
          <w:rtl/>
        </w:rPr>
        <w:t>مرحلهکشوری</w:t>
      </w:r>
      <w:bookmarkEnd w:id="41"/>
      <w:bookmarkEnd w:id="42"/>
      <w:bookmarkEnd w:id="43"/>
    </w:p>
    <w:p w:rsidR="005A2E29" w:rsidRPr="005A2E29" w:rsidRDefault="005F5432" w:rsidP="00881F7D">
      <w:pPr>
        <w:bidi/>
        <w:jc w:val="both"/>
        <w:rPr>
          <w:rFonts w:cs="B Nazanin"/>
          <w:b/>
          <w:bCs/>
          <w:sz w:val="24"/>
          <w:szCs w:val="24"/>
        </w:rPr>
      </w:pPr>
      <w:r w:rsidRPr="005A2E29">
        <w:rPr>
          <w:rFonts w:cs="B Nazanin" w:hint="cs"/>
          <w:b/>
          <w:bCs/>
          <w:sz w:val="24"/>
          <w:szCs w:val="24"/>
          <w:rtl/>
        </w:rPr>
        <w:t>مسئولیتبرگزاریجشنوارهدرمرحلهکشوریبر عهده معاونتفرهنگیو اجتماعی دانشگاهفرهنگیان</w:t>
      </w:r>
      <w:r w:rsidR="00881F7D">
        <w:rPr>
          <w:rFonts w:cs="B Nazanin" w:hint="cs"/>
          <w:b/>
          <w:bCs/>
          <w:sz w:val="24"/>
          <w:szCs w:val="24"/>
          <w:rtl/>
        </w:rPr>
        <w:t xml:space="preserve">، اداره کل امور فرهنگی </w:t>
      </w:r>
      <w:r w:rsidRPr="005A2E29">
        <w:rPr>
          <w:rFonts w:cs="B Nazanin" w:hint="cs"/>
          <w:b/>
          <w:bCs/>
          <w:sz w:val="24"/>
          <w:szCs w:val="24"/>
          <w:rtl/>
        </w:rPr>
        <w:t>است</w:t>
      </w:r>
      <w:r w:rsidR="005A2E29" w:rsidRPr="005A2E29">
        <w:rPr>
          <w:rFonts w:cs="B Nazanin" w:hint="cs"/>
          <w:b/>
          <w:bCs/>
          <w:sz w:val="24"/>
          <w:szCs w:val="24"/>
          <w:rtl/>
        </w:rPr>
        <w:t>.</w:t>
      </w:r>
    </w:p>
    <w:p w:rsidR="00081EE9" w:rsidRPr="005A2E29" w:rsidRDefault="00081EE9" w:rsidP="00A65D59">
      <w:pPr>
        <w:bidi/>
        <w:jc w:val="both"/>
        <w:rPr>
          <w:rFonts w:cs="B Nazanin"/>
          <w:b/>
          <w:bCs/>
          <w:sz w:val="24"/>
          <w:szCs w:val="24"/>
          <w:rtl/>
        </w:rPr>
      </w:pPr>
      <w:r w:rsidRPr="005A2E29">
        <w:rPr>
          <w:rFonts w:cs="B Nazanin" w:hint="cs"/>
          <w:b/>
          <w:bCs/>
          <w:sz w:val="24"/>
          <w:szCs w:val="24"/>
          <w:rtl/>
        </w:rPr>
        <w:t>سهمیه</w:t>
      </w:r>
      <w:r w:rsidR="001F4E58">
        <w:rPr>
          <w:rFonts w:cs="B Nazanin" w:hint="cs"/>
          <w:b/>
          <w:bCs/>
          <w:sz w:val="24"/>
          <w:szCs w:val="24"/>
          <w:rtl/>
        </w:rPr>
        <w:t>استان‌ها</w:t>
      </w:r>
      <w:r w:rsidR="005A2E29" w:rsidRPr="005A2E29">
        <w:rPr>
          <w:rFonts w:cs="B Nazanin" w:hint="cs"/>
          <w:b/>
          <w:bCs/>
          <w:sz w:val="24"/>
          <w:szCs w:val="24"/>
          <w:rtl/>
        </w:rPr>
        <w:t xml:space="preserve"> به تفکیک</w:t>
      </w:r>
      <w:r w:rsidR="00437B2C">
        <w:rPr>
          <w:rFonts w:cs="B Nazanin" w:hint="cs"/>
          <w:b/>
          <w:bCs/>
          <w:sz w:val="24"/>
          <w:szCs w:val="24"/>
          <w:rtl/>
        </w:rPr>
        <w:t>رشته‌ها</w:t>
      </w:r>
      <w:r w:rsidRPr="005A2E29">
        <w:rPr>
          <w:rFonts w:cs="B Nazanin" w:hint="cs"/>
          <w:b/>
          <w:bCs/>
          <w:sz w:val="24"/>
          <w:szCs w:val="24"/>
          <w:rtl/>
        </w:rPr>
        <w:t xml:space="preserve"> برای</w:t>
      </w:r>
      <w:r w:rsidR="00EE1D78" w:rsidRPr="005A2E29">
        <w:rPr>
          <w:rFonts w:cs="B Nazanin" w:hint="cs"/>
          <w:b/>
          <w:bCs/>
          <w:sz w:val="24"/>
          <w:szCs w:val="24"/>
          <w:rtl/>
        </w:rPr>
        <w:t>معرفی</w:t>
      </w:r>
      <w:r w:rsidR="005A2E29" w:rsidRPr="005A2E29">
        <w:rPr>
          <w:rFonts w:cs="B Nazanin" w:hint="cs"/>
          <w:b/>
          <w:bCs/>
          <w:sz w:val="24"/>
          <w:szCs w:val="24"/>
          <w:rtl/>
        </w:rPr>
        <w:t xml:space="preserve"> آثار، افراد و </w:t>
      </w:r>
      <w:r w:rsidR="00437B2C">
        <w:rPr>
          <w:rFonts w:cs="B Nazanin" w:hint="cs"/>
          <w:b/>
          <w:bCs/>
          <w:sz w:val="24"/>
          <w:szCs w:val="24"/>
          <w:rtl/>
        </w:rPr>
        <w:t>گروه‌ها</w:t>
      </w:r>
      <w:r w:rsidR="00EE1D78" w:rsidRPr="005A2E29">
        <w:rPr>
          <w:rFonts w:cs="B Nazanin" w:hint="cs"/>
          <w:b/>
          <w:bCs/>
          <w:sz w:val="24"/>
          <w:szCs w:val="24"/>
          <w:rtl/>
        </w:rPr>
        <w:t>به</w:t>
      </w:r>
      <w:r w:rsidR="00353545">
        <w:rPr>
          <w:rFonts w:cs="B Nazanin" w:hint="cs"/>
          <w:b/>
          <w:bCs/>
          <w:sz w:val="24"/>
          <w:szCs w:val="24"/>
          <w:rtl/>
        </w:rPr>
        <w:t xml:space="preserve">اداره جشنواره ها </w:t>
      </w:r>
      <w:r w:rsidRPr="005A2E29">
        <w:rPr>
          <w:rFonts w:cs="B Nazanin" w:hint="cs"/>
          <w:b/>
          <w:bCs/>
          <w:sz w:val="24"/>
          <w:szCs w:val="24"/>
          <w:rtl/>
        </w:rPr>
        <w:t>به شرح جدول زیر است</w:t>
      </w:r>
      <w:r w:rsidR="00EE1D78" w:rsidRPr="005A2E29">
        <w:rPr>
          <w:rFonts w:cs="B Nazanin" w:hint="cs"/>
          <w:b/>
          <w:bCs/>
          <w:sz w:val="24"/>
          <w:szCs w:val="24"/>
          <w:rtl/>
        </w:rPr>
        <w:t xml:space="preserve">. انتخاب </w:t>
      </w:r>
      <w:r w:rsidR="005A2E29" w:rsidRPr="005A2E29">
        <w:rPr>
          <w:rFonts w:cs="B Nazanin" w:hint="cs"/>
          <w:b/>
          <w:bCs/>
          <w:sz w:val="24"/>
          <w:szCs w:val="24"/>
          <w:rtl/>
        </w:rPr>
        <w:t xml:space="preserve">آثار، افراد و </w:t>
      </w:r>
      <w:r w:rsidR="00437B2C">
        <w:rPr>
          <w:rFonts w:cs="B Nazanin" w:hint="cs"/>
          <w:b/>
          <w:bCs/>
          <w:sz w:val="24"/>
          <w:szCs w:val="24"/>
          <w:rtl/>
        </w:rPr>
        <w:t>گروه‌ها</w:t>
      </w:r>
      <w:r w:rsidR="005E269A">
        <w:rPr>
          <w:rFonts w:cs="B Nazanin" w:hint="cs"/>
          <w:b/>
          <w:bCs/>
          <w:sz w:val="24"/>
          <w:szCs w:val="24"/>
          <w:rtl/>
        </w:rPr>
        <w:t>ی</w:t>
      </w:r>
      <w:r w:rsidR="00EE1D78" w:rsidRPr="005A2E29">
        <w:rPr>
          <w:rFonts w:cs="B Nazanin" w:hint="cs"/>
          <w:b/>
          <w:bCs/>
          <w:sz w:val="24"/>
          <w:szCs w:val="24"/>
          <w:rtl/>
        </w:rPr>
        <w:t xml:space="preserve">برتر برای حضور در مرحله کشوری پس از داوری آثارتوسط </w:t>
      </w:r>
      <w:r w:rsidR="00A65D59">
        <w:rPr>
          <w:rFonts w:cs="B Nazanin" w:hint="cs"/>
          <w:b/>
          <w:bCs/>
          <w:sz w:val="24"/>
          <w:szCs w:val="24"/>
          <w:rtl/>
        </w:rPr>
        <w:t>اداره جشنواره ها</w:t>
      </w:r>
      <w:r w:rsidR="00EE1D78" w:rsidRPr="005A2E29">
        <w:rPr>
          <w:rFonts w:cs="B Nazanin" w:hint="cs"/>
          <w:b/>
          <w:bCs/>
          <w:sz w:val="24"/>
          <w:szCs w:val="24"/>
          <w:rtl/>
        </w:rPr>
        <w:t xml:space="preserve"> خواهد بود.</w:t>
      </w:r>
    </w:p>
    <w:tbl>
      <w:tblPr>
        <w:tblStyle w:val="TableGrid"/>
        <w:bidiVisual/>
        <w:tblW w:w="5458" w:type="pct"/>
        <w:tblInd w:w="-602" w:type="dxa"/>
        <w:tblLook w:val="04A0"/>
      </w:tblPr>
      <w:tblGrid>
        <w:gridCol w:w="511"/>
        <w:gridCol w:w="3850"/>
        <w:gridCol w:w="3146"/>
        <w:gridCol w:w="1264"/>
        <w:gridCol w:w="1442"/>
      </w:tblGrid>
      <w:tr w:rsidR="00B2485D" w:rsidRPr="00C976AD" w:rsidTr="009071EA">
        <w:trPr>
          <w:trHeight w:val="668"/>
        </w:trPr>
        <w:tc>
          <w:tcPr>
            <w:tcW w:w="250" w:type="pct"/>
            <w:tcBorders>
              <w:top w:val="single" w:sz="18" w:space="0" w:color="auto"/>
              <w:left w:val="single" w:sz="4" w:space="0" w:color="auto"/>
              <w:bottom w:val="single" w:sz="18" w:space="0" w:color="auto"/>
              <w:right w:val="single" w:sz="18" w:space="0" w:color="auto"/>
            </w:tcBorders>
          </w:tcPr>
          <w:p w:rsidR="00B2485D" w:rsidRPr="00C976AD" w:rsidRDefault="00B2485D" w:rsidP="00AD687A">
            <w:pPr>
              <w:autoSpaceDE w:val="0"/>
              <w:autoSpaceDN w:val="0"/>
              <w:bidi/>
              <w:adjustRightInd w:val="0"/>
              <w:spacing w:after="0" w:line="240" w:lineRule="auto"/>
              <w:jc w:val="center"/>
              <w:rPr>
                <w:rFonts w:ascii="B Nazanin,Bold" w:hAnsi="Calibri" w:cs="B Nazanin,Bold"/>
                <w:b/>
                <w:bCs/>
                <w:sz w:val="28"/>
                <w:szCs w:val="28"/>
                <w:rtl/>
              </w:rPr>
            </w:pPr>
          </w:p>
        </w:tc>
        <w:tc>
          <w:tcPr>
            <w:tcW w:w="1885" w:type="pct"/>
            <w:tcBorders>
              <w:top w:val="single" w:sz="18" w:space="0" w:color="auto"/>
              <w:left w:val="single" w:sz="4" w:space="0" w:color="auto"/>
              <w:bottom w:val="single" w:sz="18" w:space="0" w:color="auto"/>
              <w:right w:val="single" w:sz="18" w:space="0" w:color="auto"/>
            </w:tcBorders>
            <w:vAlign w:val="center"/>
          </w:tcPr>
          <w:p w:rsidR="00B2485D" w:rsidRPr="005A2E29" w:rsidRDefault="00B2485D" w:rsidP="00AD687A">
            <w:pPr>
              <w:autoSpaceDE w:val="0"/>
              <w:autoSpaceDN w:val="0"/>
              <w:bidi/>
              <w:adjustRightInd w:val="0"/>
              <w:spacing w:after="0" w:line="240" w:lineRule="auto"/>
              <w:jc w:val="center"/>
              <w:rPr>
                <w:rFonts w:ascii="B Nazanin,Bold" w:hAnsi="Calibri" w:cs="B Nazanin,Bold"/>
                <w:b/>
                <w:bCs/>
                <w:sz w:val="28"/>
                <w:szCs w:val="28"/>
              </w:rPr>
            </w:pPr>
            <w:r w:rsidRPr="00C976AD">
              <w:rPr>
                <w:rFonts w:ascii="B Nazanin,Bold" w:hAnsi="Calibri" w:cs="B Nazanin,Bold" w:hint="cs"/>
                <w:b/>
                <w:bCs/>
                <w:sz w:val="28"/>
                <w:szCs w:val="28"/>
                <w:rtl/>
              </w:rPr>
              <w:t>عناوینجشنواره</w:t>
            </w:r>
          </w:p>
        </w:tc>
        <w:tc>
          <w:tcPr>
            <w:tcW w:w="1540" w:type="pct"/>
            <w:tcBorders>
              <w:top w:val="single" w:sz="18" w:space="0" w:color="auto"/>
              <w:left w:val="single" w:sz="18" w:space="0" w:color="auto"/>
              <w:bottom w:val="single" w:sz="18" w:space="0" w:color="auto"/>
              <w:right w:val="single" w:sz="18" w:space="0" w:color="auto"/>
            </w:tcBorders>
            <w:vAlign w:val="center"/>
          </w:tcPr>
          <w:p w:rsidR="00B2485D" w:rsidRPr="00C976AD" w:rsidRDefault="00B2485D" w:rsidP="00AD687A">
            <w:pPr>
              <w:tabs>
                <w:tab w:val="right" w:pos="3456"/>
              </w:tabs>
              <w:autoSpaceDE w:val="0"/>
              <w:autoSpaceDN w:val="0"/>
              <w:bidi/>
              <w:adjustRightInd w:val="0"/>
              <w:spacing w:after="0" w:line="240" w:lineRule="auto"/>
              <w:jc w:val="center"/>
              <w:rPr>
                <w:rFonts w:ascii="B Mitra" w:hAnsi="Calibri" w:cs="B Mitra"/>
                <w:sz w:val="28"/>
                <w:szCs w:val="28"/>
              </w:rPr>
            </w:pPr>
            <w:r>
              <w:rPr>
                <w:rFonts w:ascii="B Nazanin,Bold" w:hAnsi="Calibri" w:cs="B Nazanin,Bold" w:hint="cs"/>
                <w:b/>
                <w:bCs/>
                <w:sz w:val="28"/>
                <w:szCs w:val="28"/>
                <w:rtl/>
              </w:rPr>
              <w:t>سهمیه</w:t>
            </w:r>
          </w:p>
        </w:tc>
        <w:tc>
          <w:tcPr>
            <w:tcW w:w="619" w:type="pct"/>
            <w:tcBorders>
              <w:top w:val="single" w:sz="18" w:space="0" w:color="auto"/>
              <w:left w:val="single" w:sz="18" w:space="0" w:color="auto"/>
              <w:bottom w:val="single" w:sz="18" w:space="0" w:color="auto"/>
              <w:right w:val="single" w:sz="18" w:space="0" w:color="auto"/>
            </w:tcBorders>
          </w:tcPr>
          <w:p w:rsidR="00B2485D" w:rsidRDefault="00B2485D" w:rsidP="00AD687A">
            <w:pPr>
              <w:tabs>
                <w:tab w:val="right" w:pos="3456"/>
              </w:tabs>
              <w:autoSpaceDE w:val="0"/>
              <w:autoSpaceDN w:val="0"/>
              <w:bidi/>
              <w:adjustRightInd w:val="0"/>
              <w:spacing w:after="0" w:line="240" w:lineRule="auto"/>
              <w:jc w:val="center"/>
              <w:rPr>
                <w:rFonts w:ascii="B Nazanin,Bold" w:hAnsi="Calibri" w:cs="B Nazanin,Bold"/>
                <w:b/>
                <w:bCs/>
                <w:sz w:val="28"/>
                <w:szCs w:val="28"/>
                <w:rtl/>
              </w:rPr>
            </w:pPr>
            <w:r>
              <w:rPr>
                <w:rFonts w:ascii="B Nazanin,Bold" w:hAnsi="Calibri" w:cs="B Nazanin,Bold" w:hint="cs"/>
                <w:b/>
                <w:bCs/>
                <w:sz w:val="28"/>
                <w:szCs w:val="28"/>
                <w:rtl/>
              </w:rPr>
              <w:t>مهلت معرفی افراد و ارسال آثار</w:t>
            </w:r>
          </w:p>
        </w:tc>
        <w:tc>
          <w:tcPr>
            <w:tcW w:w="706" w:type="pct"/>
            <w:tcBorders>
              <w:top w:val="single" w:sz="18" w:space="0" w:color="auto"/>
              <w:left w:val="single" w:sz="18" w:space="0" w:color="auto"/>
              <w:bottom w:val="single" w:sz="18" w:space="0" w:color="auto"/>
              <w:right w:val="single" w:sz="18" w:space="0" w:color="auto"/>
            </w:tcBorders>
          </w:tcPr>
          <w:p w:rsidR="00B2485D" w:rsidRDefault="00B2485D" w:rsidP="00AD687A">
            <w:pPr>
              <w:tabs>
                <w:tab w:val="right" w:pos="3456"/>
              </w:tabs>
              <w:autoSpaceDE w:val="0"/>
              <w:autoSpaceDN w:val="0"/>
              <w:bidi/>
              <w:adjustRightInd w:val="0"/>
              <w:spacing w:after="0" w:line="240" w:lineRule="auto"/>
              <w:rPr>
                <w:rFonts w:ascii="B Nazanin,Bold" w:hAnsi="Calibri" w:cs="B Nazanin,Bold"/>
                <w:b/>
                <w:bCs/>
                <w:sz w:val="28"/>
                <w:szCs w:val="28"/>
                <w:rtl/>
              </w:rPr>
            </w:pPr>
            <w:r>
              <w:rPr>
                <w:rFonts w:ascii="B Nazanin,Bold" w:hAnsi="Calibri" w:cs="B Nazanin,Bold" w:hint="cs"/>
                <w:b/>
                <w:bCs/>
                <w:sz w:val="28"/>
                <w:szCs w:val="28"/>
                <w:rtl/>
              </w:rPr>
              <w:t>تاریخ اجرای مرحله کشوری</w:t>
            </w:r>
          </w:p>
        </w:tc>
      </w:tr>
      <w:tr w:rsidR="00B2485D" w:rsidRPr="00C976AD" w:rsidTr="009071EA">
        <w:trPr>
          <w:trHeight w:hRule="exact" w:val="1387"/>
        </w:trPr>
        <w:tc>
          <w:tcPr>
            <w:tcW w:w="250" w:type="pct"/>
            <w:tcBorders>
              <w:top w:val="single" w:sz="18" w:space="0" w:color="auto"/>
              <w:left w:val="single" w:sz="4" w:space="0" w:color="auto"/>
              <w:bottom w:val="single" w:sz="4" w:space="0" w:color="auto"/>
              <w:right w:val="single" w:sz="18" w:space="0" w:color="auto"/>
            </w:tcBorders>
            <w:vAlign w:val="center"/>
          </w:tcPr>
          <w:p w:rsidR="00B2485D" w:rsidRDefault="00B2485D" w:rsidP="00AD687A">
            <w:pPr>
              <w:autoSpaceDE w:val="0"/>
              <w:autoSpaceDN w:val="0"/>
              <w:bidi/>
              <w:adjustRightInd w:val="0"/>
              <w:spacing w:after="0" w:line="240" w:lineRule="auto"/>
              <w:jc w:val="center"/>
              <w:rPr>
                <w:rFonts w:ascii="Cambria" w:hAnsi="Cambria" w:cs="B Nazanin"/>
                <w:b/>
                <w:bCs/>
                <w:rtl/>
                <w:lang w:bidi="fa-IR"/>
              </w:rPr>
            </w:pPr>
            <w:r>
              <w:rPr>
                <w:rFonts w:ascii="Cambria" w:hAnsi="Cambria" w:cs="B Nazanin" w:hint="cs"/>
                <w:b/>
                <w:bCs/>
                <w:rtl/>
                <w:lang w:bidi="fa-IR"/>
              </w:rPr>
              <w:t>1</w:t>
            </w:r>
          </w:p>
        </w:tc>
        <w:tc>
          <w:tcPr>
            <w:tcW w:w="1885" w:type="pct"/>
            <w:tcBorders>
              <w:top w:val="single" w:sz="18" w:space="0" w:color="auto"/>
              <w:left w:val="single" w:sz="4" w:space="0" w:color="auto"/>
              <w:bottom w:val="single" w:sz="4" w:space="0" w:color="auto"/>
              <w:right w:val="single" w:sz="18" w:space="0" w:color="auto"/>
            </w:tcBorders>
            <w:vAlign w:val="center"/>
          </w:tcPr>
          <w:p w:rsidR="00E71A61" w:rsidRPr="00E71A61" w:rsidRDefault="00C567D7" w:rsidP="00257A0D">
            <w:pPr>
              <w:bidi/>
              <w:rPr>
                <w:rFonts w:ascii="B Nazanin" w:hAnsi="Calibri" w:cs="B Nazanin"/>
                <w:b/>
                <w:bCs/>
                <w:rtl/>
              </w:rPr>
            </w:pPr>
            <w:r>
              <w:rPr>
                <w:rFonts w:ascii="B Nazanin" w:hAnsi="Calibri" w:cs="B Nazanin" w:hint="cs"/>
                <w:b/>
                <w:bCs/>
                <w:rtl/>
              </w:rPr>
              <w:t xml:space="preserve"> کلیه </w:t>
            </w:r>
            <w:r w:rsidR="00E71A61" w:rsidRPr="00E71A61">
              <w:rPr>
                <w:rFonts w:ascii="B Nazanin" w:hAnsi="Calibri" w:cs="B Nazanin" w:hint="cs"/>
                <w:b/>
                <w:bCs/>
                <w:rtl/>
              </w:rPr>
              <w:t xml:space="preserve">رشته‌های قرآنی و رشته‌های"عترت و معارف ديني و همچنین رشته های :  قصه گویی </w:t>
            </w:r>
            <w:r w:rsidR="00257A0D">
              <w:rPr>
                <w:rFonts w:ascii="B Nazanin" w:hAnsi="Calibri" w:cs="B Nazanin" w:hint="cs"/>
                <w:b/>
                <w:bCs/>
                <w:rtl/>
              </w:rPr>
              <w:t>و</w:t>
            </w:r>
            <w:r w:rsidR="00E71A61" w:rsidRPr="00E71A61">
              <w:rPr>
                <w:rFonts w:ascii="B Nazanin" w:hAnsi="Calibri" w:cs="B Nazanin" w:hint="cs"/>
                <w:b/>
                <w:bCs/>
                <w:rtl/>
              </w:rPr>
              <w:t xml:space="preserve">  آیین سخنوری.</w:t>
            </w:r>
          </w:p>
          <w:p w:rsidR="00B2485D" w:rsidRPr="00B2485D" w:rsidRDefault="00B2485D" w:rsidP="00AD687A">
            <w:pPr>
              <w:autoSpaceDE w:val="0"/>
              <w:autoSpaceDN w:val="0"/>
              <w:bidi/>
              <w:adjustRightInd w:val="0"/>
              <w:spacing w:after="0" w:line="240" w:lineRule="auto"/>
              <w:jc w:val="center"/>
              <w:rPr>
                <w:rFonts w:ascii="B Nazanin" w:hAnsi="Calibri" w:cs="B Nazanin"/>
                <w:b/>
                <w:bCs/>
              </w:rPr>
            </w:pPr>
          </w:p>
        </w:tc>
        <w:tc>
          <w:tcPr>
            <w:tcW w:w="1540" w:type="pct"/>
            <w:tcBorders>
              <w:top w:val="single" w:sz="18" w:space="0" w:color="auto"/>
              <w:left w:val="single" w:sz="18" w:space="0" w:color="auto"/>
              <w:bottom w:val="single" w:sz="4" w:space="0" w:color="auto"/>
              <w:right w:val="single" w:sz="18" w:space="0" w:color="auto"/>
            </w:tcBorders>
            <w:vAlign w:val="center"/>
          </w:tcPr>
          <w:p w:rsidR="00404E74" w:rsidRDefault="00B2485D" w:rsidP="00404E74">
            <w:pPr>
              <w:autoSpaceDE w:val="0"/>
              <w:autoSpaceDN w:val="0"/>
              <w:bidi/>
              <w:adjustRightInd w:val="0"/>
              <w:spacing w:after="0" w:line="240" w:lineRule="auto"/>
              <w:jc w:val="center"/>
              <w:rPr>
                <w:rFonts w:cs="B Nazanin"/>
                <w:b/>
                <w:bCs/>
                <w:rtl/>
              </w:rPr>
            </w:pPr>
            <w:r w:rsidRPr="004A26F7">
              <w:rPr>
                <w:rFonts w:cs="B Nazanin" w:hint="cs"/>
                <w:b/>
                <w:bCs/>
                <w:rtl/>
              </w:rPr>
              <w:t>صرفاًنفرات اول هر</w:t>
            </w:r>
            <w:r>
              <w:rPr>
                <w:rFonts w:cs="B Nazanin" w:hint="cs"/>
                <w:b/>
                <w:bCs/>
                <w:rtl/>
              </w:rPr>
              <w:t xml:space="preserve"> منطقه</w:t>
            </w:r>
          </w:p>
          <w:p w:rsidR="00404E74" w:rsidRPr="000D3635" w:rsidRDefault="00404E74" w:rsidP="00404E74">
            <w:pPr>
              <w:autoSpaceDE w:val="0"/>
              <w:autoSpaceDN w:val="0"/>
              <w:bidi/>
              <w:adjustRightInd w:val="0"/>
              <w:spacing w:after="0" w:line="240" w:lineRule="auto"/>
              <w:jc w:val="center"/>
              <w:rPr>
                <w:rFonts w:ascii="B Nazanin" w:hAnsi="Calibri" w:cs="Times New Roman"/>
                <w:b/>
                <w:bCs/>
                <w:rtl/>
              </w:rPr>
            </w:pPr>
            <w:r>
              <w:rPr>
                <w:rFonts w:ascii="B Nazanin" w:hAnsi="Calibri" w:cs="B Nazanin" w:hint="cs"/>
                <w:b/>
                <w:bCs/>
                <w:rtl/>
              </w:rPr>
              <w:t>(به تفکیک خواهرو برادر)</w:t>
            </w:r>
            <w:r w:rsidR="00562D79">
              <w:rPr>
                <w:rFonts w:ascii="B Nazanin" w:hAnsi="Calibri" w:cs="B Nazanin" w:hint="cs"/>
                <w:b/>
                <w:bCs/>
                <w:rtl/>
              </w:rPr>
              <w:t>به معاونت فرهنگی</w:t>
            </w:r>
          </w:p>
          <w:p w:rsidR="00B2485D" w:rsidRPr="004A26F7" w:rsidRDefault="00B2485D" w:rsidP="00AD687A">
            <w:pPr>
              <w:tabs>
                <w:tab w:val="right" w:pos="3456"/>
              </w:tabs>
              <w:autoSpaceDE w:val="0"/>
              <w:autoSpaceDN w:val="0"/>
              <w:bidi/>
              <w:adjustRightInd w:val="0"/>
              <w:spacing w:after="0" w:line="240" w:lineRule="auto"/>
              <w:jc w:val="center"/>
              <w:rPr>
                <w:rFonts w:ascii="B Mitra" w:hAnsi="Calibri" w:cs="B Mitra"/>
                <w:b/>
                <w:bCs/>
              </w:rPr>
            </w:pPr>
          </w:p>
        </w:tc>
        <w:tc>
          <w:tcPr>
            <w:tcW w:w="619" w:type="pct"/>
            <w:tcBorders>
              <w:top w:val="single" w:sz="18" w:space="0" w:color="auto"/>
              <w:left w:val="single" w:sz="18" w:space="0" w:color="auto"/>
              <w:bottom w:val="single" w:sz="4" w:space="0" w:color="auto"/>
              <w:right w:val="single" w:sz="18" w:space="0" w:color="auto"/>
            </w:tcBorders>
            <w:vAlign w:val="center"/>
          </w:tcPr>
          <w:p w:rsidR="00B2485D" w:rsidRPr="00BE7DA2" w:rsidRDefault="00AA5478" w:rsidP="00464422">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25 اردیبهشت</w:t>
            </w:r>
          </w:p>
        </w:tc>
        <w:tc>
          <w:tcPr>
            <w:tcW w:w="706" w:type="pct"/>
            <w:tcBorders>
              <w:top w:val="single" w:sz="18" w:space="0" w:color="auto"/>
              <w:left w:val="single" w:sz="18" w:space="0" w:color="auto"/>
              <w:bottom w:val="single" w:sz="4" w:space="0" w:color="auto"/>
              <w:right w:val="single" w:sz="18" w:space="0" w:color="auto"/>
            </w:tcBorders>
            <w:vAlign w:val="center"/>
          </w:tcPr>
          <w:p w:rsidR="00B2485D" w:rsidRPr="00BE7DA2" w:rsidRDefault="00B2485D" w:rsidP="0088646C">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w:t>
            </w:r>
            <w:r w:rsidR="0088646C">
              <w:rPr>
                <w:rFonts w:cs="B Nazanin" w:hint="cs"/>
                <w:b/>
                <w:bCs/>
                <w:sz w:val="24"/>
                <w:szCs w:val="24"/>
                <w:rtl/>
              </w:rPr>
              <w:t>97</w:t>
            </w:r>
          </w:p>
        </w:tc>
      </w:tr>
      <w:tr w:rsidR="00B2485D" w:rsidRPr="00C976AD" w:rsidTr="009071EA">
        <w:trPr>
          <w:trHeight w:hRule="exact" w:val="1258"/>
        </w:trPr>
        <w:tc>
          <w:tcPr>
            <w:tcW w:w="250" w:type="pct"/>
            <w:tcBorders>
              <w:top w:val="single" w:sz="4" w:space="0" w:color="auto"/>
              <w:left w:val="single" w:sz="4" w:space="0" w:color="auto"/>
              <w:bottom w:val="single" w:sz="4" w:space="0" w:color="auto"/>
              <w:right w:val="single" w:sz="18" w:space="0" w:color="auto"/>
            </w:tcBorders>
            <w:vAlign w:val="center"/>
          </w:tcPr>
          <w:p w:rsidR="00B2485D" w:rsidRDefault="008A4917" w:rsidP="00AD687A">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2</w:t>
            </w:r>
          </w:p>
        </w:tc>
        <w:tc>
          <w:tcPr>
            <w:tcW w:w="1885" w:type="pct"/>
            <w:tcBorders>
              <w:top w:val="single" w:sz="4" w:space="0" w:color="auto"/>
              <w:left w:val="single" w:sz="4" w:space="0" w:color="auto"/>
              <w:bottom w:val="single" w:sz="4" w:space="0" w:color="auto"/>
              <w:right w:val="single" w:sz="18" w:space="0" w:color="auto"/>
            </w:tcBorders>
            <w:vAlign w:val="center"/>
          </w:tcPr>
          <w:p w:rsidR="0088646C" w:rsidRDefault="0088646C" w:rsidP="0088646C">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رشته‌های ادبی، هنری، پژوهش و نرم‌افزار و</w:t>
            </w:r>
          </w:p>
          <w:p w:rsidR="0088646C" w:rsidRPr="004A26F7" w:rsidRDefault="0088646C" w:rsidP="006356F8">
            <w:pPr>
              <w:autoSpaceDE w:val="0"/>
              <w:autoSpaceDN w:val="0"/>
              <w:bidi/>
              <w:adjustRightInd w:val="0"/>
              <w:spacing w:after="0" w:line="240" w:lineRule="auto"/>
              <w:jc w:val="center"/>
              <w:rPr>
                <w:rFonts w:ascii="B Nazanin" w:hAnsi="Calibri" w:cs="B Nazanin"/>
                <w:b/>
                <w:bCs/>
                <w:rtl/>
              </w:rPr>
            </w:pPr>
            <w:r w:rsidRPr="004A26F7">
              <w:rPr>
                <w:rFonts w:ascii="B Nazanin" w:hAnsi="Calibri" w:cs="B Nazanin" w:hint="cs"/>
                <w:b/>
                <w:bCs/>
                <w:rtl/>
              </w:rPr>
              <w:t xml:space="preserve">هنرهای </w:t>
            </w:r>
            <w:r>
              <w:rPr>
                <w:rFonts w:ascii="B Nazanin" w:hAnsi="Calibri" w:cs="B Nazanin" w:hint="cs"/>
                <w:b/>
                <w:bCs/>
                <w:rtl/>
              </w:rPr>
              <w:t>گروهی</w:t>
            </w:r>
            <w:r>
              <w:rPr>
                <w:rFonts w:ascii="B Nazanin" w:hAnsi="Calibri" w:cs="B Nazanin"/>
                <w:b/>
                <w:bCs/>
                <w:rtl/>
              </w:rPr>
              <w:t xml:space="preserve"> (</w:t>
            </w:r>
            <w:r w:rsidRPr="004A26F7">
              <w:rPr>
                <w:rFonts w:ascii="B Nazanin" w:hAnsi="Calibri" w:cs="B Nazanin" w:hint="cs"/>
                <w:b/>
                <w:bCs/>
                <w:rtl/>
              </w:rPr>
              <w:t>سرود</w:t>
            </w:r>
            <w:r w:rsidR="006356F8">
              <w:rPr>
                <w:rFonts w:ascii="B Nazanin" w:hAnsi="Calibri" w:cs="B Nazanin" w:hint="cs"/>
                <w:b/>
                <w:bCs/>
                <w:rtl/>
              </w:rPr>
              <w:t xml:space="preserve">، </w:t>
            </w:r>
            <w:r w:rsidRPr="004A26F7">
              <w:rPr>
                <w:rFonts w:ascii="B Nazanin" w:hAnsi="Calibri" w:cs="B Nazanin" w:hint="cs"/>
                <w:b/>
                <w:bCs/>
                <w:rtl/>
              </w:rPr>
              <w:t xml:space="preserve"> تئاتر</w:t>
            </w:r>
            <w:r w:rsidR="006356F8">
              <w:rPr>
                <w:rFonts w:ascii="B Nazanin" w:hAnsi="Calibri" w:cs="B Nazanin" w:hint="cs"/>
                <w:b/>
                <w:bCs/>
                <w:rtl/>
              </w:rPr>
              <w:t xml:space="preserve"> و تواشیح </w:t>
            </w:r>
            <w:r w:rsidRPr="004A26F7">
              <w:rPr>
                <w:rFonts w:ascii="B Nazanin" w:hAnsi="Calibri" w:cs="B Nazanin" w:hint="cs"/>
                <w:b/>
                <w:bCs/>
                <w:rtl/>
              </w:rPr>
              <w:t>)</w:t>
            </w:r>
          </w:p>
          <w:p w:rsidR="00B2485D" w:rsidRPr="004A26F7" w:rsidRDefault="00B2485D" w:rsidP="00AD687A">
            <w:pPr>
              <w:autoSpaceDE w:val="0"/>
              <w:autoSpaceDN w:val="0"/>
              <w:bidi/>
              <w:adjustRightInd w:val="0"/>
              <w:spacing w:after="0" w:line="240" w:lineRule="auto"/>
              <w:jc w:val="center"/>
              <w:rPr>
                <w:rFonts w:ascii="B Nazanin" w:hAnsi="Calibri" w:cs="B Nazanin"/>
                <w:b/>
                <w:bCs/>
              </w:rPr>
            </w:pPr>
          </w:p>
        </w:tc>
        <w:tc>
          <w:tcPr>
            <w:tcW w:w="1540" w:type="pct"/>
            <w:tcBorders>
              <w:top w:val="single" w:sz="4" w:space="0" w:color="auto"/>
              <w:left w:val="single" w:sz="18" w:space="0" w:color="auto"/>
              <w:bottom w:val="single" w:sz="4" w:space="0" w:color="auto"/>
              <w:right w:val="single" w:sz="18" w:space="0" w:color="auto"/>
            </w:tcBorders>
            <w:vAlign w:val="center"/>
          </w:tcPr>
          <w:p w:rsidR="0088646C" w:rsidRPr="00562D79" w:rsidRDefault="0088646C" w:rsidP="00562D79">
            <w:pPr>
              <w:autoSpaceDE w:val="0"/>
              <w:autoSpaceDN w:val="0"/>
              <w:bidi/>
              <w:adjustRightInd w:val="0"/>
              <w:spacing w:after="0" w:line="240" w:lineRule="auto"/>
              <w:jc w:val="center"/>
              <w:rPr>
                <w:rFonts w:cs="B Nazanin"/>
                <w:b/>
                <w:bCs/>
                <w:sz w:val="20"/>
                <w:szCs w:val="20"/>
                <w:rtl/>
              </w:rPr>
            </w:pPr>
            <w:r w:rsidRPr="00562D79">
              <w:rPr>
                <w:rFonts w:cs="B Nazanin" w:hint="cs"/>
                <w:b/>
                <w:bCs/>
                <w:sz w:val="20"/>
                <w:szCs w:val="20"/>
                <w:rtl/>
              </w:rPr>
              <w:t xml:space="preserve">صرفاً ارسال </w:t>
            </w:r>
            <w:r w:rsidR="00353545">
              <w:rPr>
                <w:rFonts w:cs="B Nazanin" w:hint="cs"/>
                <w:b/>
                <w:bCs/>
                <w:sz w:val="20"/>
                <w:szCs w:val="20"/>
                <w:rtl/>
              </w:rPr>
              <w:t xml:space="preserve"> یا بارگذاری </w:t>
            </w:r>
            <w:r w:rsidRPr="00562D79">
              <w:rPr>
                <w:rFonts w:cs="B Nazanin" w:hint="cs"/>
                <w:b/>
                <w:bCs/>
                <w:sz w:val="20"/>
                <w:szCs w:val="20"/>
                <w:rtl/>
              </w:rPr>
              <w:t>آثار نفرات یاگروه اول هر رشته در استان</w:t>
            </w:r>
          </w:p>
          <w:p w:rsidR="00562D79" w:rsidRPr="00562D79" w:rsidRDefault="0088646C" w:rsidP="0088646C">
            <w:pPr>
              <w:tabs>
                <w:tab w:val="right" w:pos="3456"/>
              </w:tabs>
              <w:autoSpaceDE w:val="0"/>
              <w:autoSpaceDN w:val="0"/>
              <w:bidi/>
              <w:adjustRightInd w:val="0"/>
              <w:spacing w:after="0" w:line="240" w:lineRule="auto"/>
              <w:rPr>
                <w:rFonts w:ascii="B Nazanin" w:hAnsi="Calibri" w:cs="B Nazanin"/>
                <w:b/>
                <w:bCs/>
                <w:sz w:val="20"/>
                <w:szCs w:val="20"/>
                <w:rtl/>
              </w:rPr>
            </w:pPr>
            <w:r w:rsidRPr="00562D79">
              <w:rPr>
                <w:rFonts w:ascii="B Nazanin" w:hAnsi="Calibri" w:cs="B Nazanin" w:hint="cs"/>
                <w:b/>
                <w:bCs/>
                <w:sz w:val="20"/>
                <w:szCs w:val="20"/>
                <w:rtl/>
              </w:rPr>
              <w:t>(به تفکیک خواهرو برادر)</w:t>
            </w:r>
            <w:r w:rsidR="00562D79" w:rsidRPr="00562D79">
              <w:rPr>
                <w:rFonts w:cs="B Nazanin" w:hint="cs"/>
                <w:b/>
                <w:bCs/>
                <w:sz w:val="20"/>
                <w:szCs w:val="20"/>
                <w:rtl/>
              </w:rPr>
              <w:t xml:space="preserve"> ( به معاونت فرهنگی )</w:t>
            </w:r>
          </w:p>
          <w:p w:rsidR="00B2485D" w:rsidRPr="004A26F7" w:rsidRDefault="00B2485D" w:rsidP="00562D79">
            <w:pPr>
              <w:tabs>
                <w:tab w:val="right" w:pos="3456"/>
              </w:tabs>
              <w:autoSpaceDE w:val="0"/>
              <w:autoSpaceDN w:val="0"/>
              <w:bidi/>
              <w:adjustRightInd w:val="0"/>
              <w:spacing w:after="0" w:line="240" w:lineRule="auto"/>
              <w:rPr>
                <w:rFonts w:ascii="B Nazanin" w:hAnsi="Calibri" w:cs="B Nazanin"/>
                <w:b/>
                <w:bCs/>
              </w:rPr>
            </w:pPr>
          </w:p>
        </w:tc>
        <w:tc>
          <w:tcPr>
            <w:tcW w:w="619" w:type="pct"/>
            <w:tcBorders>
              <w:top w:val="single" w:sz="4" w:space="0" w:color="auto"/>
              <w:left w:val="single" w:sz="18" w:space="0" w:color="auto"/>
              <w:bottom w:val="single" w:sz="4" w:space="0" w:color="auto"/>
              <w:right w:val="single" w:sz="18" w:space="0" w:color="auto"/>
            </w:tcBorders>
            <w:vAlign w:val="center"/>
          </w:tcPr>
          <w:p w:rsidR="00B2485D" w:rsidRPr="00BE7DA2" w:rsidRDefault="00783352" w:rsidP="004D565D">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اول خرداد</w:t>
            </w:r>
          </w:p>
        </w:tc>
        <w:tc>
          <w:tcPr>
            <w:tcW w:w="706" w:type="pct"/>
            <w:tcBorders>
              <w:top w:val="single" w:sz="4" w:space="0" w:color="auto"/>
              <w:left w:val="single" w:sz="18" w:space="0" w:color="auto"/>
              <w:bottom w:val="single" w:sz="4" w:space="0" w:color="auto"/>
              <w:right w:val="single" w:sz="18" w:space="0" w:color="auto"/>
            </w:tcBorders>
            <w:vAlign w:val="center"/>
          </w:tcPr>
          <w:p w:rsidR="00B2485D" w:rsidRPr="00BE7DA2" w:rsidRDefault="0088646C"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 97</w:t>
            </w:r>
          </w:p>
        </w:tc>
      </w:tr>
      <w:tr w:rsidR="00B2485D" w:rsidRPr="00C976AD" w:rsidTr="009071EA">
        <w:trPr>
          <w:trHeight w:hRule="exact" w:val="5914"/>
        </w:trPr>
        <w:tc>
          <w:tcPr>
            <w:tcW w:w="250" w:type="pct"/>
            <w:tcBorders>
              <w:top w:val="single" w:sz="4" w:space="0" w:color="auto"/>
              <w:left w:val="single" w:sz="4" w:space="0" w:color="auto"/>
              <w:bottom w:val="single" w:sz="18" w:space="0" w:color="auto"/>
              <w:right w:val="single" w:sz="18" w:space="0" w:color="auto"/>
            </w:tcBorders>
            <w:vAlign w:val="center"/>
          </w:tcPr>
          <w:p w:rsidR="00B2485D" w:rsidRPr="004A26F7" w:rsidRDefault="008518FF" w:rsidP="00AD687A">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lastRenderedPageBreak/>
              <w:t>3</w:t>
            </w:r>
          </w:p>
        </w:tc>
        <w:tc>
          <w:tcPr>
            <w:tcW w:w="1885" w:type="pct"/>
            <w:tcBorders>
              <w:top w:val="single" w:sz="4" w:space="0" w:color="auto"/>
              <w:left w:val="single" w:sz="4" w:space="0" w:color="auto"/>
              <w:bottom w:val="single" w:sz="18" w:space="0" w:color="auto"/>
              <w:right w:val="single" w:sz="18" w:space="0" w:color="auto"/>
            </w:tcBorders>
            <w:vAlign w:val="center"/>
          </w:tcPr>
          <w:p w:rsidR="00497F08" w:rsidRDefault="00497F08" w:rsidP="00AD687A">
            <w:pPr>
              <w:autoSpaceDE w:val="0"/>
              <w:autoSpaceDN w:val="0"/>
              <w:bidi/>
              <w:adjustRightInd w:val="0"/>
              <w:spacing w:after="0" w:line="240" w:lineRule="auto"/>
              <w:jc w:val="center"/>
              <w:rPr>
                <w:rFonts w:ascii="B Nazanin" w:hAnsi="Calibri" w:cs="B Nazanin"/>
                <w:b/>
                <w:bCs/>
              </w:rPr>
            </w:pPr>
          </w:p>
          <w:p w:rsidR="00B2485D" w:rsidRPr="00404E74" w:rsidRDefault="00B2485D" w:rsidP="00497F08">
            <w:pPr>
              <w:autoSpaceDE w:val="0"/>
              <w:autoSpaceDN w:val="0"/>
              <w:bidi/>
              <w:adjustRightInd w:val="0"/>
              <w:spacing w:after="0" w:line="240" w:lineRule="auto"/>
              <w:jc w:val="center"/>
              <w:rPr>
                <w:rFonts w:ascii="B Nazanin" w:hAnsi="Calibri" w:cs="B Nazanin"/>
                <w:b/>
                <w:bCs/>
                <w:sz w:val="24"/>
                <w:szCs w:val="24"/>
                <w:rtl/>
              </w:rPr>
            </w:pPr>
            <w:r w:rsidRPr="00404E74">
              <w:rPr>
                <w:rFonts w:ascii="B Nazanin" w:hAnsi="Calibri" w:cs="B Nazanin" w:hint="cs"/>
                <w:b/>
                <w:bCs/>
                <w:sz w:val="24"/>
                <w:szCs w:val="24"/>
                <w:rtl/>
              </w:rPr>
              <w:t xml:space="preserve">بخش هفتم </w:t>
            </w:r>
            <w:r w:rsidRPr="00404E74">
              <w:rPr>
                <w:rFonts w:ascii="B Nazanin" w:hAnsi="Calibri" w:cs="B Nazanin"/>
                <w:b/>
                <w:bCs/>
                <w:sz w:val="24"/>
                <w:szCs w:val="24"/>
                <w:rtl/>
              </w:rPr>
              <w:t>(</w:t>
            </w:r>
            <w:r w:rsidRPr="00404E74">
              <w:rPr>
                <w:rFonts w:ascii="B Nazanin" w:hAnsi="Calibri" w:cs="B Nazanin" w:hint="cs"/>
                <w:b/>
                <w:bCs/>
                <w:sz w:val="24"/>
                <w:szCs w:val="24"/>
                <w:rtl/>
              </w:rPr>
              <w:t>فعالیت اجتماعی)</w:t>
            </w:r>
          </w:p>
          <w:p w:rsidR="00B2485D" w:rsidRDefault="00B2485D" w:rsidP="00AD687A">
            <w:pPr>
              <w:bidi/>
              <w:jc w:val="center"/>
              <w:rPr>
                <w:rFonts w:ascii="B Nazanin" w:hAnsi="Calibri" w:cs="B Nazanin"/>
                <w:b/>
                <w:bCs/>
              </w:rPr>
            </w:pPr>
            <w:r w:rsidRPr="00E4015B">
              <w:rPr>
                <w:rFonts w:ascii="B Mitra" w:hAnsi="Calibri" w:cs="B Nazanin" w:hint="cs"/>
                <w:b/>
                <w:bCs/>
                <w:sz w:val="24"/>
                <w:szCs w:val="24"/>
                <w:rtl/>
                <w:lang w:bidi="fa-IR"/>
              </w:rPr>
              <w:t xml:space="preserve">1-انجمن‌های </w:t>
            </w:r>
            <w:r>
              <w:rPr>
                <w:rFonts w:ascii="B Mitra" w:hAnsi="Calibri" w:cs="B Nazanin" w:hint="cs"/>
                <w:b/>
                <w:bCs/>
                <w:sz w:val="24"/>
                <w:szCs w:val="24"/>
                <w:rtl/>
                <w:lang w:bidi="fa-IR"/>
              </w:rPr>
              <w:t>برتر</w:t>
            </w:r>
            <w:r>
              <w:rPr>
                <w:rFonts w:ascii="B Mitra" w:hAnsi="Calibri" w:cs="B Nazanin"/>
                <w:b/>
                <w:bCs/>
                <w:sz w:val="24"/>
                <w:szCs w:val="24"/>
                <w:rtl/>
                <w:lang w:bidi="fa-IR"/>
              </w:rPr>
              <w:t xml:space="preserve"> (</w:t>
            </w:r>
            <w:r>
              <w:rPr>
                <w:rFonts w:ascii="B Nazanin" w:hAnsi="Calibri" w:cs="B Nazanin" w:hint="cs"/>
                <w:b/>
                <w:bCs/>
                <w:rtl/>
              </w:rPr>
              <w:t>انجمن‌های</w:t>
            </w:r>
            <w:r w:rsidRPr="000D3635">
              <w:rPr>
                <w:rFonts w:ascii="B Nazanin" w:hAnsi="Calibri" w:cs="B Nazanin" w:hint="cs"/>
                <w:b/>
                <w:bCs/>
                <w:rtl/>
              </w:rPr>
              <w:t xml:space="preserve"> علوم تربیتی- </w:t>
            </w:r>
            <w:r>
              <w:rPr>
                <w:rFonts w:ascii="B Nazanin" w:hAnsi="Calibri" w:cs="B Nazanin" w:hint="cs"/>
                <w:b/>
                <w:bCs/>
                <w:rtl/>
              </w:rPr>
              <w:t>انجمن‌های</w:t>
            </w:r>
            <w:r w:rsidRPr="000D3635">
              <w:rPr>
                <w:rFonts w:ascii="B Nazanin" w:hAnsi="Calibri" w:cs="B Nazanin" w:hint="cs"/>
                <w:b/>
                <w:bCs/>
                <w:rtl/>
              </w:rPr>
              <w:t xml:space="preserve"> علوم انسانی-</w:t>
            </w:r>
            <w:r>
              <w:rPr>
                <w:rFonts w:ascii="B Nazanin" w:hAnsi="Calibri" w:cs="B Nazanin" w:hint="cs"/>
                <w:b/>
                <w:bCs/>
                <w:rtl/>
              </w:rPr>
              <w:t>انجمن‌های</w:t>
            </w:r>
            <w:r w:rsidRPr="000D3635">
              <w:rPr>
                <w:rFonts w:ascii="B Nazanin" w:hAnsi="Calibri" w:cs="B Nazanin" w:hint="cs"/>
                <w:b/>
                <w:bCs/>
                <w:rtl/>
              </w:rPr>
              <w:t xml:space="preserve"> علوم پایه)</w:t>
            </w:r>
          </w:p>
          <w:p w:rsidR="00B2485D" w:rsidRDefault="00B2485D" w:rsidP="00B85424">
            <w:pPr>
              <w:bidi/>
              <w:jc w:val="center"/>
            </w:pPr>
            <w:r>
              <w:rPr>
                <w:rFonts w:hint="cs"/>
                <w:rtl/>
              </w:rPr>
              <w:t>2</w:t>
            </w:r>
            <w:r w:rsidRPr="00E4015B">
              <w:rPr>
                <w:rFonts w:ascii="B Mitra" w:hAnsi="Calibri" w:cs="B Nazanin" w:hint="cs"/>
                <w:b/>
                <w:bCs/>
                <w:sz w:val="24"/>
                <w:szCs w:val="24"/>
                <w:rtl/>
                <w:lang w:bidi="fa-IR"/>
              </w:rPr>
              <w:t>-کانون‌ها</w:t>
            </w:r>
            <w:r w:rsidR="00B85424">
              <w:rPr>
                <w:rFonts w:ascii="B Mitra" w:hAnsi="Calibri" w:cs="B Nazanin" w:hint="cs"/>
                <w:b/>
                <w:bCs/>
                <w:sz w:val="24"/>
                <w:szCs w:val="24"/>
                <w:rtl/>
                <w:lang w:bidi="fa-IR"/>
              </w:rPr>
              <w:t xml:space="preserve">ی </w:t>
            </w:r>
            <w:r w:rsidR="00E96664">
              <w:rPr>
                <w:rFonts w:ascii="B Mitra" w:hAnsi="Calibri" w:cs="B Nazanin" w:hint="cs"/>
                <w:b/>
                <w:bCs/>
                <w:sz w:val="24"/>
                <w:szCs w:val="24"/>
                <w:rtl/>
                <w:lang w:bidi="fa-IR"/>
              </w:rPr>
              <w:t>برتر</w:t>
            </w:r>
            <w:r w:rsidR="00E96664">
              <w:rPr>
                <w:rFonts w:ascii="B Mitra" w:hAnsi="Calibri" w:cs="B Nazanin"/>
                <w:b/>
                <w:bCs/>
                <w:sz w:val="24"/>
                <w:szCs w:val="24"/>
                <w:rtl/>
                <w:lang w:bidi="fa-IR"/>
              </w:rPr>
              <w:t xml:space="preserve"> (</w:t>
            </w:r>
            <w:r w:rsidRPr="000D3635">
              <w:rPr>
                <w:rFonts w:ascii="B Nazanin" w:hAnsi="Calibri" w:cs="B Nazanin" w:hint="cs"/>
                <w:b/>
                <w:bCs/>
                <w:rtl/>
              </w:rPr>
              <w:t>حوزه ديني و مذهبي- حوزه ادبی و هنری- حوزه فرهنگ و اندیشه -حوزه اجتماعی</w:t>
            </w:r>
            <w:r w:rsidR="00E96664">
              <w:rPr>
                <w:rFonts w:ascii="B Nazanin" w:hAnsi="Calibri" w:cs="B Nazanin"/>
                <w:b/>
                <w:bCs/>
              </w:rPr>
              <w:t>(</w:t>
            </w:r>
          </w:p>
          <w:p w:rsidR="00B2485D" w:rsidRDefault="00B2485D" w:rsidP="00AD687A">
            <w:pPr>
              <w:bidi/>
              <w:spacing w:after="160" w:line="360" w:lineRule="auto"/>
              <w:jc w:val="center"/>
              <w:rPr>
                <w:rFonts w:ascii="B Mitra" w:hAnsi="Calibri" w:cs="B Nazanin"/>
                <w:b/>
                <w:bCs/>
                <w:sz w:val="24"/>
                <w:szCs w:val="24"/>
                <w:rtl/>
                <w:lang w:bidi="fa-IR"/>
              </w:rPr>
            </w:pPr>
            <w:r w:rsidRPr="00E4015B">
              <w:rPr>
                <w:rFonts w:ascii="B Mitra" w:hAnsi="Calibri" w:cs="B Nazanin" w:hint="cs"/>
                <w:b/>
                <w:bCs/>
                <w:sz w:val="24"/>
                <w:szCs w:val="24"/>
                <w:rtl/>
                <w:lang w:bidi="fa-IR"/>
              </w:rPr>
              <w:t xml:space="preserve">3- نشريات </w:t>
            </w:r>
            <w:r w:rsidR="00E96664">
              <w:rPr>
                <w:rFonts w:ascii="B Mitra" w:hAnsi="Calibri" w:cs="B Nazanin" w:hint="cs"/>
                <w:b/>
                <w:bCs/>
                <w:sz w:val="24"/>
                <w:szCs w:val="24"/>
                <w:rtl/>
                <w:lang w:bidi="fa-IR"/>
              </w:rPr>
              <w:t>برتر</w:t>
            </w:r>
            <w:r w:rsidR="00E96664">
              <w:rPr>
                <w:rFonts w:ascii="B Mitra" w:hAnsi="Calibri" w:cs="B Nazanin"/>
                <w:b/>
                <w:bCs/>
                <w:sz w:val="24"/>
                <w:szCs w:val="24"/>
                <w:rtl/>
                <w:lang w:bidi="fa-IR"/>
              </w:rPr>
              <w:t xml:space="preserve"> (</w:t>
            </w:r>
            <w:r w:rsidRPr="004A26F7">
              <w:rPr>
                <w:rFonts w:ascii="B Nazanin" w:hAnsi="Calibri" w:cs="B Nazanin" w:hint="cs"/>
                <w:b/>
                <w:bCs/>
                <w:rtl/>
              </w:rPr>
              <w:t>مکتوب</w:t>
            </w:r>
            <w:r w:rsidR="00445233">
              <w:rPr>
                <w:rFonts w:ascii="B Nazanin" w:hAnsi="Calibri" w:cs="B Nazanin" w:hint="cs"/>
                <w:b/>
                <w:bCs/>
                <w:rtl/>
              </w:rPr>
              <w:t xml:space="preserve"> و نشریاتالکترونیکی</w:t>
            </w:r>
            <w:r w:rsidR="00445233">
              <w:rPr>
                <w:rFonts w:ascii="B Mitra" w:hAnsi="Calibri" w:cs="B Nazanin" w:hint="cs"/>
                <w:b/>
                <w:bCs/>
                <w:sz w:val="24"/>
                <w:szCs w:val="24"/>
                <w:rtl/>
                <w:lang w:bidi="fa-IR"/>
              </w:rPr>
              <w:t>)</w:t>
            </w:r>
          </w:p>
          <w:p w:rsidR="00404E74" w:rsidRDefault="00404E74" w:rsidP="00404E74">
            <w:pPr>
              <w:bidi/>
              <w:spacing w:after="160" w:line="360" w:lineRule="auto"/>
              <w:jc w:val="center"/>
              <w:rPr>
                <w:rFonts w:ascii="B Mitra" w:hAnsi="Calibri" w:cs="B Nazanin"/>
                <w:b/>
                <w:bCs/>
                <w:sz w:val="24"/>
                <w:szCs w:val="24"/>
                <w:rtl/>
                <w:lang w:bidi="fa-IR"/>
              </w:rPr>
            </w:pPr>
          </w:p>
          <w:p w:rsidR="00B85424" w:rsidRPr="003C2716" w:rsidRDefault="00B85424" w:rsidP="00B85424">
            <w:pPr>
              <w:bidi/>
              <w:spacing w:after="160" w:line="360" w:lineRule="auto"/>
              <w:jc w:val="center"/>
              <w:rPr>
                <w:rFonts w:ascii="B Mitra" w:hAnsi="Calibri" w:cs="B Nazanin"/>
                <w:b/>
                <w:bCs/>
                <w:sz w:val="24"/>
                <w:szCs w:val="24"/>
                <w:rtl/>
                <w:lang w:bidi="fa-IR"/>
              </w:rPr>
            </w:pPr>
            <w:r>
              <w:rPr>
                <w:rFonts w:ascii="B Mitra" w:hAnsi="Calibri" w:cs="B Nazanin" w:hint="cs"/>
                <w:b/>
                <w:bCs/>
                <w:sz w:val="24"/>
                <w:szCs w:val="24"/>
                <w:rtl/>
                <w:lang w:bidi="fa-IR"/>
              </w:rPr>
              <w:t>4- هیات های مذهبی</w:t>
            </w:r>
          </w:p>
          <w:p w:rsidR="00B2485D" w:rsidRPr="00F3398B" w:rsidRDefault="00B2485D" w:rsidP="00AD687A">
            <w:pPr>
              <w:bidi/>
              <w:jc w:val="center"/>
              <w:rPr>
                <w:rtl/>
              </w:rPr>
            </w:pPr>
          </w:p>
          <w:p w:rsidR="00B2485D" w:rsidRPr="004A26F7" w:rsidRDefault="00B2485D" w:rsidP="00497F08">
            <w:pPr>
              <w:autoSpaceDE w:val="0"/>
              <w:autoSpaceDN w:val="0"/>
              <w:bidi/>
              <w:adjustRightInd w:val="0"/>
              <w:spacing w:after="0" w:line="240" w:lineRule="auto"/>
              <w:jc w:val="center"/>
              <w:rPr>
                <w:rFonts w:ascii="B Nazanin" w:hAnsi="Calibri" w:cs="B Nazanin"/>
                <w:b/>
                <w:bCs/>
                <w:rtl/>
              </w:rPr>
            </w:pPr>
          </w:p>
        </w:tc>
        <w:tc>
          <w:tcPr>
            <w:tcW w:w="1540" w:type="pct"/>
            <w:tcBorders>
              <w:top w:val="single" w:sz="4" w:space="0" w:color="auto"/>
              <w:left w:val="single" w:sz="18" w:space="0" w:color="auto"/>
              <w:bottom w:val="single" w:sz="18" w:space="0" w:color="auto"/>
              <w:right w:val="single" w:sz="18" w:space="0" w:color="auto"/>
            </w:tcBorders>
          </w:tcPr>
          <w:p w:rsidR="00404E74" w:rsidRDefault="00404E74" w:rsidP="00AD687A">
            <w:pPr>
              <w:autoSpaceDE w:val="0"/>
              <w:autoSpaceDN w:val="0"/>
              <w:bidi/>
              <w:adjustRightInd w:val="0"/>
              <w:spacing w:after="0" w:line="240" w:lineRule="auto"/>
              <w:jc w:val="center"/>
              <w:rPr>
                <w:rFonts w:ascii="B Nazanin" w:hAnsi="Calibri" w:cs="B Nazanin"/>
                <w:b/>
                <w:bCs/>
                <w:rtl/>
              </w:rPr>
            </w:pPr>
          </w:p>
          <w:p w:rsidR="00404E74" w:rsidRDefault="00404E74" w:rsidP="00404E74">
            <w:pPr>
              <w:autoSpaceDE w:val="0"/>
              <w:autoSpaceDN w:val="0"/>
              <w:bidi/>
              <w:adjustRightInd w:val="0"/>
              <w:spacing w:after="0" w:line="240" w:lineRule="auto"/>
              <w:jc w:val="center"/>
              <w:rPr>
                <w:rFonts w:ascii="B Nazanin" w:hAnsi="Calibri" w:cs="B Nazanin"/>
                <w:b/>
                <w:bCs/>
                <w:rtl/>
              </w:rPr>
            </w:pPr>
          </w:p>
          <w:p w:rsidR="00404E74" w:rsidRDefault="00B2485D" w:rsidP="00713D06">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 xml:space="preserve">معرفی </w:t>
            </w:r>
            <w:r w:rsidR="00713D06">
              <w:rPr>
                <w:rFonts w:ascii="B Nazanin" w:hAnsi="Calibri" w:cs="B Titr" w:hint="cs"/>
                <w:b/>
                <w:bCs/>
                <w:sz w:val="24"/>
                <w:szCs w:val="24"/>
                <w:u w:val="single"/>
                <w:rtl/>
              </w:rPr>
              <w:t>2</w:t>
            </w:r>
            <w:r w:rsidRPr="004A26F7">
              <w:rPr>
                <w:rFonts w:ascii="B Nazanin" w:hAnsi="Calibri" w:cs="B Nazanin" w:hint="cs"/>
                <w:b/>
                <w:bCs/>
                <w:rtl/>
              </w:rPr>
              <w:t xml:space="preserve">انجمن </w:t>
            </w:r>
            <w:r>
              <w:rPr>
                <w:rFonts w:ascii="B Nazanin" w:hAnsi="Calibri" w:cs="B Nazanin" w:hint="cs"/>
                <w:b/>
                <w:bCs/>
                <w:rtl/>
              </w:rPr>
              <w:t>برتر</w:t>
            </w:r>
            <w:r w:rsidR="003E2FD3">
              <w:rPr>
                <w:rFonts w:ascii="B Nazanin" w:hAnsi="Calibri" w:cs="B Nazanin" w:hint="cs"/>
                <w:b/>
                <w:bCs/>
                <w:rtl/>
              </w:rPr>
              <w:t xml:space="preserve"> استان</w:t>
            </w:r>
          </w:p>
          <w:p w:rsidR="00B2485D" w:rsidRDefault="00644FC9" w:rsidP="00404E74">
            <w:pPr>
              <w:autoSpaceDE w:val="0"/>
              <w:autoSpaceDN w:val="0"/>
              <w:bidi/>
              <w:adjustRightInd w:val="0"/>
              <w:spacing w:after="0" w:line="240" w:lineRule="auto"/>
              <w:jc w:val="center"/>
              <w:rPr>
                <w:rFonts w:ascii="B Nazanin" w:hAnsi="Calibri" w:cs="B Nazanin"/>
                <w:b/>
                <w:bCs/>
                <w:rtl/>
              </w:rPr>
            </w:pPr>
            <w:r>
              <w:rPr>
                <w:rFonts w:ascii="B Nazanin" w:hAnsi="Calibri" w:cs="B Nazanin" w:hint="cs"/>
                <w:b/>
                <w:bCs/>
                <w:rtl/>
              </w:rPr>
              <w:t>(</w:t>
            </w:r>
            <w:r w:rsidR="00713D06">
              <w:rPr>
                <w:rFonts w:ascii="B Nazanin" w:hAnsi="Calibri" w:cs="B Nazanin" w:hint="cs"/>
                <w:b/>
                <w:bCs/>
                <w:rtl/>
              </w:rPr>
              <w:t xml:space="preserve">یک </w:t>
            </w:r>
            <w:r>
              <w:rPr>
                <w:rFonts w:ascii="B Nazanin" w:hAnsi="Calibri" w:cs="B Nazanin" w:hint="cs"/>
                <w:b/>
                <w:bCs/>
                <w:rtl/>
              </w:rPr>
              <w:t>خواهرو</w:t>
            </w:r>
            <w:r w:rsidR="00713D06">
              <w:rPr>
                <w:rFonts w:ascii="B Nazanin" w:hAnsi="Calibri" w:cs="B Nazanin" w:hint="cs"/>
                <w:b/>
                <w:bCs/>
                <w:rtl/>
              </w:rPr>
              <w:t xml:space="preserve">یک </w:t>
            </w:r>
            <w:r w:rsidR="00404E74">
              <w:rPr>
                <w:rFonts w:ascii="B Nazanin" w:hAnsi="Calibri" w:cs="B Nazanin" w:hint="cs"/>
                <w:b/>
                <w:bCs/>
                <w:rtl/>
              </w:rPr>
              <w:t>برادر)</w:t>
            </w:r>
          </w:p>
          <w:p w:rsidR="003E2FD3" w:rsidRDefault="003E2FD3" w:rsidP="00AD687A">
            <w:pPr>
              <w:autoSpaceDE w:val="0"/>
              <w:autoSpaceDN w:val="0"/>
              <w:bidi/>
              <w:adjustRightInd w:val="0"/>
              <w:spacing w:after="0" w:line="240" w:lineRule="auto"/>
              <w:jc w:val="center"/>
              <w:rPr>
                <w:rFonts w:ascii="B Nazanin" w:hAnsi="Calibri" w:cs="B Nazanin"/>
                <w:b/>
                <w:bCs/>
              </w:rPr>
            </w:pPr>
          </w:p>
          <w:p w:rsidR="0036305F" w:rsidRDefault="0036305F" w:rsidP="00AD687A">
            <w:pPr>
              <w:autoSpaceDE w:val="0"/>
              <w:autoSpaceDN w:val="0"/>
              <w:bidi/>
              <w:adjustRightInd w:val="0"/>
              <w:spacing w:after="0" w:line="240" w:lineRule="auto"/>
              <w:jc w:val="center"/>
              <w:rPr>
                <w:rFonts w:ascii="Cambria" w:hAnsi="Cambria" w:cs="B Nazanin"/>
                <w:b/>
                <w:bCs/>
                <w:rtl/>
                <w:lang w:bidi="fa-IR"/>
              </w:rPr>
            </w:pPr>
          </w:p>
          <w:p w:rsidR="00B85424" w:rsidRDefault="00B2485D" w:rsidP="00644FC9">
            <w:pPr>
              <w:autoSpaceDE w:val="0"/>
              <w:autoSpaceDN w:val="0"/>
              <w:bidi/>
              <w:adjustRightInd w:val="0"/>
              <w:spacing w:after="0" w:line="240" w:lineRule="auto"/>
              <w:jc w:val="center"/>
              <w:rPr>
                <w:rFonts w:ascii="B Nazanin" w:hAnsi="Calibri" w:cs="B Nazanin"/>
                <w:b/>
                <w:bCs/>
                <w:rtl/>
              </w:rPr>
            </w:pPr>
            <w:r>
              <w:rPr>
                <w:rFonts w:ascii="Cambria" w:hAnsi="Cambria" w:cs="B Nazanin" w:hint="cs"/>
                <w:b/>
                <w:bCs/>
                <w:rtl/>
                <w:lang w:bidi="fa-IR"/>
              </w:rPr>
              <w:t>معرفی</w:t>
            </w:r>
            <w:r w:rsidR="00644FC9" w:rsidRPr="00644FC9">
              <w:rPr>
                <w:rFonts w:ascii="B Nazanin" w:hAnsi="Calibri" w:cs="B Nazanin" w:hint="cs"/>
                <w:b/>
                <w:bCs/>
                <w:sz w:val="24"/>
                <w:szCs w:val="24"/>
                <w:u w:val="single"/>
                <w:rtl/>
              </w:rPr>
              <w:t>4</w:t>
            </w:r>
            <w:r w:rsidRPr="004A26F7">
              <w:rPr>
                <w:rFonts w:ascii="B Nazanin" w:hAnsi="Calibri" w:cs="B Nazanin" w:hint="cs"/>
                <w:b/>
                <w:bCs/>
                <w:rtl/>
              </w:rPr>
              <w:t>کانون</w:t>
            </w:r>
            <w:r w:rsidR="003E2FD3">
              <w:rPr>
                <w:rFonts w:ascii="B Nazanin" w:hAnsi="Calibri" w:cs="B Nazanin" w:hint="cs"/>
                <w:b/>
                <w:bCs/>
                <w:rtl/>
              </w:rPr>
              <w:t xml:space="preserve"> برتر</w:t>
            </w:r>
          </w:p>
          <w:p w:rsidR="00B2485D" w:rsidRPr="000D3635" w:rsidRDefault="00B85424" w:rsidP="00B85424">
            <w:pPr>
              <w:autoSpaceDE w:val="0"/>
              <w:autoSpaceDN w:val="0"/>
              <w:bidi/>
              <w:adjustRightInd w:val="0"/>
              <w:spacing w:after="0" w:line="240" w:lineRule="auto"/>
              <w:jc w:val="center"/>
              <w:rPr>
                <w:rFonts w:ascii="B Nazanin" w:hAnsi="Calibri" w:cs="Times New Roman"/>
                <w:b/>
                <w:bCs/>
                <w:rtl/>
              </w:rPr>
            </w:pPr>
            <w:r>
              <w:rPr>
                <w:rFonts w:ascii="B Nazanin" w:hAnsi="Calibri" w:cs="B Nazanin" w:hint="cs"/>
                <w:b/>
                <w:bCs/>
                <w:rtl/>
              </w:rPr>
              <w:t>(</w:t>
            </w:r>
            <w:r w:rsidR="00713D06">
              <w:rPr>
                <w:rFonts w:ascii="B Nazanin" w:hAnsi="Calibri" w:cs="B Nazanin" w:hint="cs"/>
                <w:b/>
                <w:bCs/>
                <w:rtl/>
              </w:rPr>
              <w:t xml:space="preserve">دو </w:t>
            </w:r>
            <w:r w:rsidR="00C15589">
              <w:rPr>
                <w:rFonts w:ascii="B Nazanin" w:hAnsi="Calibri" w:cs="B Nazanin" w:hint="cs"/>
                <w:b/>
                <w:bCs/>
                <w:rtl/>
              </w:rPr>
              <w:t>خواهر</w:t>
            </w:r>
            <w:r w:rsidR="00644FC9">
              <w:rPr>
                <w:rFonts w:ascii="B Nazanin" w:hAnsi="Calibri" w:cs="B Nazanin" w:hint="cs"/>
                <w:b/>
                <w:bCs/>
                <w:rtl/>
              </w:rPr>
              <w:t>و</w:t>
            </w:r>
            <w:r w:rsidR="00713D06">
              <w:rPr>
                <w:rFonts w:ascii="B Nazanin" w:hAnsi="Calibri" w:cs="B Nazanin" w:hint="cs"/>
                <w:b/>
                <w:bCs/>
                <w:rtl/>
              </w:rPr>
              <w:t xml:space="preserve"> دو</w:t>
            </w:r>
            <w:r w:rsidR="00C15589">
              <w:rPr>
                <w:rFonts w:ascii="B Nazanin" w:hAnsi="Calibri" w:cs="B Nazanin" w:hint="cs"/>
                <w:b/>
                <w:bCs/>
                <w:rtl/>
              </w:rPr>
              <w:t xml:space="preserve"> برادر</w:t>
            </w:r>
            <w:r>
              <w:rPr>
                <w:rFonts w:ascii="B Nazanin" w:hAnsi="Calibri" w:cs="B Nazanin" w:hint="cs"/>
                <w:b/>
                <w:bCs/>
                <w:rtl/>
              </w:rPr>
              <w:t>)</w:t>
            </w:r>
          </w:p>
          <w:p w:rsidR="00B2485D" w:rsidRDefault="00B2485D" w:rsidP="00AD687A">
            <w:pPr>
              <w:autoSpaceDE w:val="0"/>
              <w:autoSpaceDN w:val="0"/>
              <w:bidi/>
              <w:adjustRightInd w:val="0"/>
              <w:spacing w:after="0" w:line="240" w:lineRule="auto"/>
              <w:jc w:val="center"/>
              <w:rPr>
                <w:rFonts w:cs="B Nazanin"/>
                <w:b/>
                <w:bCs/>
              </w:rPr>
            </w:pPr>
          </w:p>
          <w:p w:rsidR="00B2485D" w:rsidRDefault="00B2485D" w:rsidP="00AD687A">
            <w:pPr>
              <w:autoSpaceDE w:val="0"/>
              <w:autoSpaceDN w:val="0"/>
              <w:bidi/>
              <w:adjustRightInd w:val="0"/>
              <w:spacing w:after="0" w:line="240" w:lineRule="auto"/>
              <w:jc w:val="center"/>
              <w:rPr>
                <w:rFonts w:cs="B Nazanin"/>
                <w:b/>
                <w:bCs/>
              </w:rPr>
            </w:pPr>
          </w:p>
          <w:p w:rsidR="00B2485D" w:rsidRDefault="00B2485D" w:rsidP="00A47EFD">
            <w:pPr>
              <w:autoSpaceDE w:val="0"/>
              <w:autoSpaceDN w:val="0"/>
              <w:bidi/>
              <w:adjustRightInd w:val="0"/>
              <w:spacing w:after="0" w:line="240" w:lineRule="auto"/>
              <w:jc w:val="center"/>
              <w:rPr>
                <w:rFonts w:ascii="B Nazanin" w:hAnsi="Calibri" w:cs="B Nazanin"/>
                <w:b/>
                <w:bCs/>
                <w:rtl/>
              </w:rPr>
            </w:pPr>
            <w:r>
              <w:rPr>
                <w:rFonts w:cs="B Nazanin" w:hint="cs"/>
                <w:b/>
                <w:bCs/>
                <w:rtl/>
              </w:rPr>
              <w:t>صرفاً</w:t>
            </w:r>
            <w:r w:rsidRPr="004A26F7">
              <w:rPr>
                <w:rFonts w:cs="B Nazanin" w:hint="cs"/>
                <w:b/>
                <w:bCs/>
                <w:rtl/>
              </w:rPr>
              <w:t xml:space="preserve"> ارسال </w:t>
            </w:r>
            <w:r w:rsidR="0045198C">
              <w:rPr>
                <w:rFonts w:cs="B Nazanin" w:hint="cs"/>
                <w:b/>
                <w:bCs/>
                <w:rtl/>
              </w:rPr>
              <w:t>ا</w:t>
            </w:r>
            <w:r w:rsidRPr="004A26F7">
              <w:rPr>
                <w:rFonts w:cs="B Nazanin" w:hint="cs"/>
                <w:b/>
                <w:bCs/>
                <w:rtl/>
              </w:rPr>
              <w:t>ث</w:t>
            </w:r>
            <w:r w:rsidR="003E2FD3">
              <w:rPr>
                <w:rFonts w:cs="B Nazanin" w:hint="cs"/>
                <w:b/>
                <w:bCs/>
                <w:rtl/>
              </w:rPr>
              <w:t>ر</w:t>
            </w:r>
            <w:r>
              <w:rPr>
                <w:rFonts w:ascii="B Nazanin" w:hAnsi="Calibri" w:cs="B Nazanin" w:hint="cs"/>
                <w:b/>
                <w:bCs/>
                <w:rtl/>
              </w:rPr>
              <w:t xml:space="preserve"> اول </w:t>
            </w:r>
            <w:r w:rsidR="003E2FD3" w:rsidRPr="00E4015B">
              <w:rPr>
                <w:rFonts w:ascii="B Mitra" w:hAnsi="Calibri" w:cs="B Nazanin" w:hint="cs"/>
                <w:b/>
                <w:bCs/>
                <w:sz w:val="24"/>
                <w:szCs w:val="24"/>
                <w:rtl/>
                <w:lang w:bidi="fa-IR"/>
              </w:rPr>
              <w:t xml:space="preserve">نشريات </w:t>
            </w:r>
            <w:r w:rsidR="003E2FD3" w:rsidRPr="004A26F7">
              <w:rPr>
                <w:rFonts w:ascii="B Nazanin" w:hAnsi="Calibri" w:cs="B Nazanin" w:hint="cs"/>
                <w:b/>
                <w:bCs/>
                <w:rtl/>
              </w:rPr>
              <w:t>مکتوب</w:t>
            </w:r>
            <w:r w:rsidR="009F6155">
              <w:rPr>
                <w:rFonts w:ascii="Cambria" w:hAnsi="Cambria" w:cs="B Nazanin" w:hint="cs"/>
                <w:b/>
                <w:bCs/>
                <w:rtl/>
                <w:lang w:bidi="fa-IR"/>
              </w:rPr>
              <w:t>یا</w:t>
            </w:r>
            <w:r w:rsidR="003E2FD3">
              <w:rPr>
                <w:rFonts w:ascii="B Nazanin" w:hAnsi="Calibri" w:cs="B Nazanin" w:hint="cs"/>
                <w:b/>
                <w:bCs/>
                <w:rtl/>
              </w:rPr>
              <w:t xml:space="preserve"> نشریات الکترونیک</w:t>
            </w:r>
            <w:r w:rsidRPr="004A26F7">
              <w:rPr>
                <w:rFonts w:ascii="B Nazanin" w:hAnsi="Calibri" w:cs="B Nazanin" w:hint="cs"/>
                <w:b/>
                <w:bCs/>
                <w:rtl/>
              </w:rPr>
              <w:t>استان</w:t>
            </w:r>
            <w:r w:rsidR="00B85424">
              <w:rPr>
                <w:rFonts w:ascii="B Nazanin" w:hAnsi="Calibri" w:cs="B Nazanin" w:hint="cs"/>
                <w:b/>
                <w:bCs/>
                <w:rtl/>
              </w:rPr>
              <w:t>(</w:t>
            </w:r>
            <w:r w:rsidR="00A47EFD" w:rsidRPr="00A47EFD">
              <w:rPr>
                <w:rFonts w:ascii="B Nazanin" w:hAnsi="Calibri" w:cs="B Nazanin" w:hint="cs"/>
                <w:b/>
                <w:bCs/>
                <w:sz w:val="24"/>
                <w:szCs w:val="24"/>
                <w:u w:val="single"/>
                <w:rtl/>
              </w:rPr>
              <w:t>2</w:t>
            </w:r>
            <w:r w:rsidR="00A47EFD">
              <w:rPr>
                <w:rFonts w:ascii="B Nazanin" w:hAnsi="Calibri" w:cs="B Nazanin" w:hint="cs"/>
                <w:b/>
                <w:bCs/>
                <w:rtl/>
              </w:rPr>
              <w:t>نشریه</w:t>
            </w:r>
            <w:r w:rsidR="007B6866">
              <w:rPr>
                <w:rFonts w:ascii="B Nazanin" w:hAnsi="Calibri" w:cs="B Nazanin" w:hint="cs"/>
                <w:b/>
                <w:bCs/>
                <w:rtl/>
              </w:rPr>
              <w:t xml:space="preserve">یک </w:t>
            </w:r>
            <w:r w:rsidR="00C15589">
              <w:rPr>
                <w:rFonts w:ascii="B Nazanin" w:hAnsi="Calibri" w:cs="B Nazanin" w:hint="cs"/>
                <w:b/>
                <w:bCs/>
                <w:rtl/>
              </w:rPr>
              <w:t>خواهر</w:t>
            </w:r>
            <w:r w:rsidR="00A47EFD">
              <w:rPr>
                <w:rFonts w:ascii="B Nazanin" w:hAnsi="Calibri" w:cs="B Nazanin" w:hint="cs"/>
                <w:b/>
                <w:bCs/>
                <w:rtl/>
              </w:rPr>
              <w:t>و</w:t>
            </w:r>
            <w:r w:rsidR="007B6866">
              <w:rPr>
                <w:rFonts w:ascii="B Nazanin" w:hAnsi="Calibri" w:cs="B Nazanin" w:hint="cs"/>
                <w:b/>
                <w:bCs/>
                <w:rtl/>
              </w:rPr>
              <w:t xml:space="preserve"> یک </w:t>
            </w:r>
            <w:r w:rsidR="00C15589">
              <w:rPr>
                <w:rFonts w:ascii="B Nazanin" w:hAnsi="Calibri" w:cs="B Nazanin" w:hint="cs"/>
                <w:b/>
                <w:bCs/>
                <w:rtl/>
              </w:rPr>
              <w:t>برادر</w:t>
            </w:r>
            <w:r w:rsidR="003E2FD3">
              <w:rPr>
                <w:rFonts w:ascii="B Nazanin" w:hAnsi="Calibri" w:cs="B Nazanin" w:hint="cs"/>
                <w:b/>
                <w:bCs/>
                <w:rtl/>
              </w:rPr>
              <w:t>)</w:t>
            </w:r>
          </w:p>
          <w:p w:rsidR="00B85424" w:rsidRDefault="00B85424" w:rsidP="00B85424">
            <w:pPr>
              <w:autoSpaceDE w:val="0"/>
              <w:autoSpaceDN w:val="0"/>
              <w:bidi/>
              <w:adjustRightInd w:val="0"/>
              <w:spacing w:after="0" w:line="240" w:lineRule="auto"/>
              <w:jc w:val="center"/>
              <w:rPr>
                <w:rFonts w:ascii="B Nazanin" w:hAnsi="Calibri" w:cs="B Nazanin"/>
                <w:b/>
                <w:bCs/>
                <w:rtl/>
              </w:rPr>
            </w:pPr>
          </w:p>
          <w:p w:rsidR="00404E74" w:rsidRDefault="00404E74" w:rsidP="00404E74">
            <w:pPr>
              <w:autoSpaceDE w:val="0"/>
              <w:autoSpaceDN w:val="0"/>
              <w:bidi/>
              <w:adjustRightInd w:val="0"/>
              <w:spacing w:after="0" w:line="240" w:lineRule="auto"/>
              <w:jc w:val="center"/>
              <w:rPr>
                <w:rFonts w:ascii="B Nazanin" w:hAnsi="Calibri" w:cs="B Nazanin"/>
                <w:b/>
                <w:bCs/>
                <w:rtl/>
              </w:rPr>
            </w:pPr>
          </w:p>
          <w:p w:rsidR="00B85424" w:rsidRPr="000D3635" w:rsidRDefault="00B85424" w:rsidP="00F91CC5">
            <w:pPr>
              <w:autoSpaceDE w:val="0"/>
              <w:autoSpaceDN w:val="0"/>
              <w:bidi/>
              <w:adjustRightInd w:val="0"/>
              <w:spacing w:after="0" w:line="240" w:lineRule="auto"/>
              <w:jc w:val="center"/>
              <w:rPr>
                <w:rFonts w:ascii="B Nazanin" w:hAnsi="Calibri" w:cs="Times New Roman"/>
                <w:b/>
                <w:bCs/>
                <w:rtl/>
              </w:rPr>
            </w:pPr>
            <w:r>
              <w:rPr>
                <w:rFonts w:ascii="B Nazanin" w:hAnsi="Calibri" w:cs="B Nazanin" w:hint="cs"/>
                <w:b/>
                <w:bCs/>
                <w:rtl/>
              </w:rPr>
              <w:t>معرفی یک هیات برتر از استان</w:t>
            </w:r>
            <w:r w:rsidR="00CC307E">
              <w:rPr>
                <w:rFonts w:ascii="B Nazanin" w:hAnsi="Calibri" w:cs="B Nazanin" w:hint="cs"/>
                <w:b/>
                <w:bCs/>
                <w:rtl/>
              </w:rPr>
              <w:t xml:space="preserve">(خواهر </w:t>
            </w:r>
            <w:r w:rsidR="00F91CC5">
              <w:rPr>
                <w:rFonts w:ascii="B Nazanin" w:hAnsi="Calibri" w:cs="B Nazanin" w:hint="cs"/>
                <w:b/>
                <w:bCs/>
                <w:rtl/>
              </w:rPr>
              <w:t xml:space="preserve">یا </w:t>
            </w:r>
            <w:r>
              <w:rPr>
                <w:rFonts w:ascii="B Nazanin" w:hAnsi="Calibri" w:cs="B Nazanin" w:hint="cs"/>
                <w:b/>
                <w:bCs/>
                <w:rtl/>
              </w:rPr>
              <w:t>برادر)</w:t>
            </w:r>
          </w:p>
          <w:p w:rsidR="00B85424" w:rsidRPr="004A26F7" w:rsidRDefault="00B85424" w:rsidP="00B85424">
            <w:pPr>
              <w:autoSpaceDE w:val="0"/>
              <w:autoSpaceDN w:val="0"/>
              <w:bidi/>
              <w:adjustRightInd w:val="0"/>
              <w:spacing w:after="0" w:line="240" w:lineRule="auto"/>
              <w:jc w:val="center"/>
              <w:rPr>
                <w:rFonts w:ascii="B Nazanin" w:hAnsi="Calibri" w:cs="Times New Roman"/>
                <w:b/>
                <w:bCs/>
                <w:rtl/>
              </w:rPr>
            </w:pPr>
          </w:p>
        </w:tc>
        <w:tc>
          <w:tcPr>
            <w:tcW w:w="619" w:type="pct"/>
            <w:tcBorders>
              <w:top w:val="single" w:sz="4" w:space="0" w:color="auto"/>
              <w:left w:val="single" w:sz="18" w:space="0" w:color="auto"/>
              <w:bottom w:val="single" w:sz="18" w:space="0" w:color="auto"/>
              <w:right w:val="single" w:sz="18" w:space="0" w:color="auto"/>
            </w:tcBorders>
            <w:vAlign w:val="center"/>
          </w:tcPr>
          <w:p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rsidR="00B2485D" w:rsidRPr="00BE7DA2" w:rsidRDefault="008A350D"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تا اول خرداد</w:t>
            </w:r>
          </w:p>
        </w:tc>
        <w:tc>
          <w:tcPr>
            <w:tcW w:w="706" w:type="pct"/>
            <w:tcBorders>
              <w:top w:val="single" w:sz="4" w:space="0" w:color="auto"/>
              <w:left w:val="single" w:sz="18" w:space="0" w:color="auto"/>
              <w:bottom w:val="single" w:sz="18" w:space="0" w:color="auto"/>
              <w:right w:val="single" w:sz="18" w:space="0" w:color="auto"/>
            </w:tcBorders>
            <w:vAlign w:val="center"/>
          </w:tcPr>
          <w:p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rsidR="0036305F" w:rsidRDefault="0036305F" w:rsidP="00AD687A">
            <w:pPr>
              <w:tabs>
                <w:tab w:val="right" w:pos="3456"/>
              </w:tabs>
              <w:autoSpaceDE w:val="0"/>
              <w:autoSpaceDN w:val="0"/>
              <w:bidi/>
              <w:adjustRightInd w:val="0"/>
              <w:spacing w:after="0" w:line="240" w:lineRule="auto"/>
              <w:jc w:val="center"/>
              <w:rPr>
                <w:rFonts w:cs="B Nazanin"/>
                <w:b/>
                <w:bCs/>
                <w:sz w:val="24"/>
                <w:szCs w:val="24"/>
                <w:rtl/>
              </w:rPr>
            </w:pPr>
          </w:p>
          <w:p w:rsidR="00B2485D" w:rsidRPr="00BE7DA2" w:rsidRDefault="00CB4C26" w:rsidP="00AD687A">
            <w:pPr>
              <w:tabs>
                <w:tab w:val="right" w:pos="3456"/>
              </w:tabs>
              <w:autoSpaceDE w:val="0"/>
              <w:autoSpaceDN w:val="0"/>
              <w:bidi/>
              <w:adjustRightInd w:val="0"/>
              <w:spacing w:after="0" w:line="240" w:lineRule="auto"/>
              <w:jc w:val="center"/>
              <w:rPr>
                <w:rFonts w:cs="B Nazanin"/>
                <w:b/>
                <w:bCs/>
                <w:sz w:val="24"/>
                <w:szCs w:val="24"/>
                <w:rtl/>
              </w:rPr>
            </w:pPr>
            <w:r>
              <w:rPr>
                <w:rFonts w:cs="B Nazanin" w:hint="cs"/>
                <w:b/>
                <w:bCs/>
                <w:sz w:val="24"/>
                <w:szCs w:val="24"/>
                <w:rtl/>
              </w:rPr>
              <w:t>مرداد1397</w:t>
            </w:r>
          </w:p>
        </w:tc>
      </w:tr>
    </w:tbl>
    <w:p w:rsidR="007F77C1" w:rsidRDefault="007F77C1" w:rsidP="007F77C1">
      <w:pPr>
        <w:bidi/>
        <w:jc w:val="both"/>
        <w:rPr>
          <w:rFonts w:cs="B Nazanin"/>
          <w:b/>
          <w:bCs/>
          <w:sz w:val="24"/>
          <w:szCs w:val="24"/>
          <w:rtl/>
        </w:rPr>
      </w:pPr>
    </w:p>
    <w:p w:rsidR="00370032" w:rsidRDefault="00370032" w:rsidP="007F77C1">
      <w:pPr>
        <w:bidi/>
        <w:jc w:val="both"/>
        <w:rPr>
          <w:rFonts w:cs="B Nazanin"/>
          <w:b/>
          <w:bCs/>
          <w:sz w:val="24"/>
          <w:szCs w:val="24"/>
          <w:rtl/>
        </w:rPr>
      </w:pPr>
    </w:p>
    <w:p w:rsidR="00081EE9" w:rsidRPr="005A409D" w:rsidRDefault="0036305F" w:rsidP="00370032">
      <w:pPr>
        <w:bidi/>
        <w:jc w:val="both"/>
        <w:rPr>
          <w:rFonts w:cs="B Nazanin"/>
          <w:b/>
          <w:bCs/>
          <w:color w:val="00B050"/>
          <w:sz w:val="28"/>
          <w:szCs w:val="28"/>
          <w:rtl/>
        </w:rPr>
      </w:pPr>
      <w:r w:rsidRPr="00404E74">
        <w:rPr>
          <w:rFonts w:cs="B Nazanin" w:hint="cs"/>
          <w:b/>
          <w:bCs/>
          <w:sz w:val="28"/>
          <w:szCs w:val="28"/>
          <w:rtl/>
        </w:rPr>
        <w:t xml:space="preserve">تذکر </w:t>
      </w:r>
      <w:r w:rsidR="007F77C1" w:rsidRPr="00404E74">
        <w:rPr>
          <w:rFonts w:cs="B Nazanin" w:hint="cs"/>
          <w:b/>
          <w:bCs/>
          <w:sz w:val="28"/>
          <w:szCs w:val="28"/>
          <w:rtl/>
        </w:rPr>
        <w:t>1</w:t>
      </w:r>
      <w:r w:rsidRPr="00404E74">
        <w:rPr>
          <w:rFonts w:cs="B Nazanin" w:hint="cs"/>
          <w:b/>
          <w:bCs/>
          <w:sz w:val="28"/>
          <w:szCs w:val="28"/>
          <w:rtl/>
        </w:rPr>
        <w:t>:</w:t>
      </w:r>
      <w:r w:rsidR="00E96664" w:rsidRPr="0090290A">
        <w:rPr>
          <w:rFonts w:cs="B Nazanin" w:hint="cs"/>
          <w:b/>
          <w:bCs/>
          <w:sz w:val="24"/>
          <w:szCs w:val="24"/>
          <w:rtl/>
        </w:rPr>
        <w:t>در</w:t>
      </w:r>
      <w:r w:rsidR="000F371B" w:rsidRPr="0090290A">
        <w:rPr>
          <w:rFonts w:cs="B Nazanin" w:hint="cs"/>
          <w:b/>
          <w:bCs/>
          <w:sz w:val="24"/>
          <w:szCs w:val="24"/>
          <w:rtl/>
        </w:rPr>
        <w:t>ردیف‌های</w:t>
      </w:r>
      <w:r w:rsidR="005A409D" w:rsidRPr="0090290A">
        <w:rPr>
          <w:rFonts w:cs="B Nazanin" w:hint="cs"/>
          <w:b/>
          <w:bCs/>
          <w:sz w:val="24"/>
          <w:szCs w:val="24"/>
          <w:rtl/>
        </w:rPr>
        <w:t xml:space="preserve"> 2 و 3 پس از دریافت </w:t>
      </w:r>
      <w:r w:rsidR="000F371B" w:rsidRPr="0090290A">
        <w:rPr>
          <w:rFonts w:cs="B Nazanin" w:hint="cs"/>
          <w:b/>
          <w:bCs/>
          <w:sz w:val="24"/>
          <w:szCs w:val="24"/>
          <w:rtl/>
        </w:rPr>
        <w:t>آثار نفرات</w:t>
      </w:r>
      <w:r w:rsidR="00445233" w:rsidRPr="0090290A">
        <w:rPr>
          <w:rFonts w:cs="B Nazanin" w:hint="cs"/>
          <w:b/>
          <w:bCs/>
          <w:sz w:val="24"/>
          <w:szCs w:val="24"/>
          <w:rtl/>
        </w:rPr>
        <w:t>و گروه</w:t>
      </w:r>
      <w:r w:rsidR="009F6155" w:rsidRPr="0090290A">
        <w:rPr>
          <w:rFonts w:cs="B Nazanin"/>
          <w:b/>
          <w:bCs/>
          <w:sz w:val="24"/>
          <w:szCs w:val="24"/>
          <w:rtl/>
        </w:rPr>
        <w:t>‏</w:t>
      </w:r>
      <w:r w:rsidR="00445233" w:rsidRPr="0090290A">
        <w:rPr>
          <w:rFonts w:cs="B Nazanin" w:hint="cs"/>
          <w:b/>
          <w:bCs/>
          <w:sz w:val="24"/>
          <w:szCs w:val="24"/>
          <w:rtl/>
        </w:rPr>
        <w:t>های</w:t>
      </w:r>
      <w:r w:rsidR="005A409D" w:rsidRPr="0090290A">
        <w:rPr>
          <w:rFonts w:cs="B Nazanin" w:hint="cs"/>
          <w:b/>
          <w:bCs/>
          <w:sz w:val="24"/>
          <w:szCs w:val="24"/>
          <w:rtl/>
        </w:rPr>
        <w:t>اول استان به تفکیک خواهر و</w:t>
      </w:r>
      <w:r w:rsidR="00445233" w:rsidRPr="0090290A">
        <w:rPr>
          <w:rFonts w:cs="B Nazanin" w:hint="cs"/>
          <w:b/>
          <w:bCs/>
          <w:sz w:val="24"/>
          <w:szCs w:val="24"/>
          <w:rtl/>
        </w:rPr>
        <w:t xml:space="preserve"> برادر و داوری آثار</w:t>
      </w:r>
      <w:r w:rsidR="007F77C1">
        <w:rPr>
          <w:rFonts w:cs="B Nazanin" w:hint="cs"/>
          <w:b/>
          <w:bCs/>
          <w:sz w:val="24"/>
          <w:szCs w:val="24"/>
          <w:rtl/>
        </w:rPr>
        <w:t>،</w:t>
      </w:r>
      <w:r w:rsidR="00445233" w:rsidRPr="0090290A">
        <w:rPr>
          <w:rFonts w:cs="B Nazanin" w:hint="cs"/>
          <w:b/>
          <w:bCs/>
          <w:sz w:val="24"/>
          <w:szCs w:val="24"/>
          <w:rtl/>
        </w:rPr>
        <w:t xml:space="preserve"> صرفاً نفرات </w:t>
      </w:r>
      <w:r w:rsidR="000F371B" w:rsidRPr="0090290A">
        <w:rPr>
          <w:rFonts w:cs="B Nazanin" w:hint="cs"/>
          <w:b/>
          <w:bCs/>
          <w:sz w:val="24"/>
          <w:szCs w:val="24"/>
          <w:rtl/>
        </w:rPr>
        <w:t>و گروه‌هایی</w:t>
      </w:r>
      <w:r w:rsidR="007F77C1">
        <w:rPr>
          <w:rFonts w:cs="B Nazanin" w:hint="cs"/>
          <w:b/>
          <w:bCs/>
          <w:sz w:val="24"/>
          <w:szCs w:val="24"/>
          <w:rtl/>
        </w:rPr>
        <w:t xml:space="preserve"> که </w:t>
      </w:r>
      <w:r w:rsidR="000F371B" w:rsidRPr="0090290A">
        <w:rPr>
          <w:rFonts w:cs="B Nazanin" w:hint="cs"/>
          <w:b/>
          <w:bCs/>
          <w:sz w:val="24"/>
          <w:szCs w:val="24"/>
          <w:rtl/>
        </w:rPr>
        <w:t>حدنصاب</w:t>
      </w:r>
      <w:r w:rsidR="005A409D" w:rsidRPr="0090290A">
        <w:rPr>
          <w:rFonts w:cs="B Nazanin" w:hint="cs"/>
          <w:b/>
          <w:bCs/>
          <w:sz w:val="24"/>
          <w:szCs w:val="24"/>
          <w:rtl/>
        </w:rPr>
        <w:t xml:space="preserve"> ورود به مرحله کشوری را دریافت نمایند به این مرحله از جشنواره دعوت خواهند شد</w:t>
      </w:r>
      <w:r w:rsidR="005A409D">
        <w:rPr>
          <w:rFonts w:cs="B Nazanin" w:hint="cs"/>
          <w:b/>
          <w:bCs/>
          <w:color w:val="00B050"/>
          <w:sz w:val="28"/>
          <w:szCs w:val="28"/>
          <w:rtl/>
        </w:rPr>
        <w:t>.</w:t>
      </w:r>
    </w:p>
    <w:p w:rsidR="007F77C1" w:rsidRDefault="007F77C1" w:rsidP="00497F08">
      <w:pPr>
        <w:bidi/>
        <w:jc w:val="both"/>
        <w:rPr>
          <w:rFonts w:cs="B Nazanin"/>
          <w:b/>
          <w:bCs/>
          <w:sz w:val="24"/>
          <w:szCs w:val="24"/>
          <w:rtl/>
        </w:rPr>
      </w:pPr>
      <w:r w:rsidRPr="00404E74">
        <w:rPr>
          <w:rFonts w:cs="B Nazanin" w:hint="cs"/>
          <w:b/>
          <w:bCs/>
          <w:sz w:val="28"/>
          <w:szCs w:val="28"/>
          <w:rtl/>
        </w:rPr>
        <w:t>تذکر 2:</w:t>
      </w:r>
      <w:r>
        <w:rPr>
          <w:rFonts w:cs="B Nazanin" w:hint="cs"/>
          <w:b/>
          <w:bCs/>
          <w:sz w:val="24"/>
          <w:szCs w:val="24"/>
          <w:rtl/>
        </w:rPr>
        <w:t xml:space="preserve"> برای استانهایی که درصد مشارکت دانشجومعلمان به نسبت جمعیت دانشجویی از حدنصاب بالاتری برخوردار باشد سهمیه بیشتری برای حضور در مرحله کشوری جشنواره در نظر گرفته خواهد شد.</w:t>
      </w:r>
    </w:p>
    <w:p w:rsidR="007F77C1" w:rsidRDefault="007F77C1" w:rsidP="005F449E">
      <w:pPr>
        <w:bidi/>
        <w:jc w:val="both"/>
        <w:rPr>
          <w:rFonts w:cs="B Nazanin"/>
          <w:b/>
          <w:bCs/>
          <w:sz w:val="24"/>
          <w:szCs w:val="24"/>
          <w:rtl/>
        </w:rPr>
      </w:pPr>
      <w:r>
        <w:rPr>
          <w:rFonts w:cs="B Nazanin" w:hint="cs"/>
          <w:b/>
          <w:bCs/>
          <w:sz w:val="24"/>
          <w:szCs w:val="24"/>
          <w:rtl/>
        </w:rPr>
        <w:t xml:space="preserve">این امر پس از ثبت نام اولیه استانها در سامانه جامع ثبت نام  و بررسی های </w:t>
      </w:r>
      <w:r w:rsidR="005F449E">
        <w:rPr>
          <w:rFonts w:cs="B Nazanin" w:hint="cs"/>
          <w:b/>
          <w:bCs/>
          <w:sz w:val="24"/>
          <w:szCs w:val="24"/>
          <w:rtl/>
        </w:rPr>
        <w:t xml:space="preserve"> اداره </w:t>
      </w:r>
      <w:r>
        <w:rPr>
          <w:rFonts w:cs="B Nazanin" w:hint="cs"/>
          <w:b/>
          <w:bCs/>
          <w:sz w:val="24"/>
          <w:szCs w:val="24"/>
          <w:rtl/>
        </w:rPr>
        <w:t xml:space="preserve"> جشنواره های فرهنگی صورت خواهد گرفت.</w:t>
      </w:r>
    </w:p>
    <w:p w:rsidR="00125F23" w:rsidRPr="00125F23" w:rsidRDefault="00125F23" w:rsidP="00FD214B">
      <w:pPr>
        <w:bidi/>
        <w:jc w:val="both"/>
        <w:rPr>
          <w:rFonts w:cs="Times New Roman"/>
          <w:b/>
          <w:bCs/>
          <w:sz w:val="24"/>
          <w:szCs w:val="24"/>
          <w:rtl/>
        </w:rPr>
      </w:pPr>
      <w:r w:rsidRPr="00404E74">
        <w:rPr>
          <w:rFonts w:cs="B Nazanin" w:hint="cs"/>
          <w:b/>
          <w:bCs/>
          <w:sz w:val="28"/>
          <w:szCs w:val="28"/>
          <w:rtl/>
        </w:rPr>
        <w:t xml:space="preserve">تذکر </w:t>
      </w:r>
      <w:r>
        <w:rPr>
          <w:rFonts w:cs="B Nazanin" w:hint="cs"/>
          <w:b/>
          <w:bCs/>
          <w:sz w:val="28"/>
          <w:szCs w:val="28"/>
          <w:rtl/>
        </w:rPr>
        <w:t>3</w:t>
      </w:r>
      <w:r w:rsidRPr="00404E74">
        <w:rPr>
          <w:rFonts w:cs="B Nazanin" w:hint="cs"/>
          <w:b/>
          <w:bCs/>
          <w:sz w:val="28"/>
          <w:szCs w:val="28"/>
          <w:rtl/>
        </w:rPr>
        <w:t>:</w:t>
      </w:r>
      <w:r w:rsidRPr="00125F23">
        <w:rPr>
          <w:rFonts w:cs="B Nazanin" w:hint="cs"/>
          <w:b/>
          <w:bCs/>
          <w:sz w:val="24"/>
          <w:szCs w:val="24"/>
          <w:rtl/>
        </w:rPr>
        <w:t xml:space="preserve">از 4 پردیس استانی و 2 مرکز آموزش عالی که بیشترین سهم مشارکت در جشنواره را (به لحاظ تعداد ثبت نام </w:t>
      </w:r>
      <w:r w:rsidR="00FD214B">
        <w:rPr>
          <w:rFonts w:cs="B Nazanin" w:hint="cs"/>
          <w:b/>
          <w:bCs/>
          <w:sz w:val="24"/>
          <w:szCs w:val="24"/>
          <w:rtl/>
        </w:rPr>
        <w:t>و</w:t>
      </w:r>
      <w:r w:rsidRPr="00125F23">
        <w:rPr>
          <w:rFonts w:cs="B Nazanin" w:hint="cs"/>
          <w:b/>
          <w:bCs/>
          <w:sz w:val="24"/>
          <w:szCs w:val="24"/>
          <w:rtl/>
        </w:rPr>
        <w:t xml:space="preserve"> شرکت کننده و کسب رتبه در مرحله کشوری ) داشته باشند به نحو مقتضی تقدیر بعمل خواهد آمد.</w:t>
      </w:r>
    </w:p>
    <w:p w:rsidR="00604EAA" w:rsidRDefault="00404E74" w:rsidP="00151EF5">
      <w:pPr>
        <w:bidi/>
        <w:jc w:val="both"/>
        <w:rPr>
          <w:rFonts w:cs="B Nazanin"/>
          <w:b/>
          <w:bCs/>
          <w:sz w:val="24"/>
          <w:szCs w:val="24"/>
          <w:rtl/>
        </w:rPr>
      </w:pPr>
      <w:r w:rsidRPr="00404E74">
        <w:rPr>
          <w:rFonts w:cs="B Nazanin" w:hint="cs"/>
          <w:b/>
          <w:bCs/>
          <w:sz w:val="28"/>
          <w:szCs w:val="28"/>
          <w:rtl/>
        </w:rPr>
        <w:t xml:space="preserve">تذکر </w:t>
      </w:r>
      <w:r w:rsidR="00125F23">
        <w:rPr>
          <w:rFonts w:cs="B Nazanin" w:hint="cs"/>
          <w:b/>
          <w:bCs/>
          <w:sz w:val="28"/>
          <w:szCs w:val="28"/>
          <w:rtl/>
        </w:rPr>
        <w:t>4</w:t>
      </w:r>
      <w:r w:rsidRPr="00404E74">
        <w:rPr>
          <w:rFonts w:cs="B Nazanin" w:hint="cs"/>
          <w:b/>
          <w:bCs/>
          <w:sz w:val="28"/>
          <w:szCs w:val="28"/>
          <w:rtl/>
        </w:rPr>
        <w:t>:</w:t>
      </w:r>
      <w:r w:rsidR="005F5432" w:rsidRPr="005A2E29">
        <w:rPr>
          <w:rFonts w:cs="B Nazanin" w:hint="cs"/>
          <w:b/>
          <w:bCs/>
          <w:sz w:val="24"/>
          <w:szCs w:val="24"/>
          <w:rtl/>
        </w:rPr>
        <w:t>میزبانمرحله کشوریجشنواره‌برابر</w:t>
      </w:r>
      <w:r w:rsidR="00437B2C">
        <w:rPr>
          <w:rFonts w:cs="B Nazanin" w:hint="cs"/>
          <w:b/>
          <w:bCs/>
          <w:sz w:val="24"/>
          <w:szCs w:val="24"/>
          <w:rtl/>
        </w:rPr>
        <w:t>زمان‌بندی</w:t>
      </w:r>
      <w:r w:rsidR="000F371B">
        <w:rPr>
          <w:rFonts w:cs="B Nazanin" w:hint="cs"/>
          <w:b/>
          <w:bCs/>
          <w:sz w:val="24"/>
          <w:szCs w:val="24"/>
          <w:rtl/>
        </w:rPr>
        <w:t>اعلام‌شده</w:t>
      </w:r>
      <w:r w:rsidR="005F5432" w:rsidRPr="005A2E29">
        <w:rPr>
          <w:rFonts w:cs="B Nazanin" w:hint="cs"/>
          <w:b/>
          <w:bCs/>
          <w:sz w:val="24"/>
          <w:szCs w:val="24"/>
          <w:rtl/>
        </w:rPr>
        <w:t>پسازفراخوانواعلامآمادگی</w:t>
      </w:r>
      <w:r w:rsidR="001F4E58">
        <w:rPr>
          <w:rFonts w:cs="B Nazanin" w:hint="cs"/>
          <w:b/>
          <w:bCs/>
          <w:sz w:val="24"/>
          <w:szCs w:val="24"/>
          <w:rtl/>
        </w:rPr>
        <w:t>استان‌ها</w:t>
      </w:r>
      <w:r w:rsidR="005F5432" w:rsidRPr="005A2E29">
        <w:rPr>
          <w:rFonts w:cs="B Nazanin" w:hint="cs"/>
          <w:b/>
          <w:bCs/>
          <w:sz w:val="24"/>
          <w:szCs w:val="24"/>
          <w:rtl/>
        </w:rPr>
        <w:t>توسّط</w:t>
      </w:r>
      <w:r w:rsidR="00151EF5">
        <w:rPr>
          <w:rFonts w:cs="B Nazanin" w:hint="cs"/>
          <w:b/>
          <w:bCs/>
          <w:sz w:val="24"/>
          <w:szCs w:val="24"/>
          <w:rtl/>
        </w:rPr>
        <w:t>اداره جشنواره ها</w:t>
      </w:r>
      <w:r w:rsidR="005F5432" w:rsidRPr="005A2E29">
        <w:rPr>
          <w:rFonts w:cs="B Nazanin" w:hint="cs"/>
          <w:b/>
          <w:bCs/>
          <w:sz w:val="24"/>
          <w:szCs w:val="24"/>
          <w:rtl/>
        </w:rPr>
        <w:t>انتخابو</w:t>
      </w:r>
      <w:r w:rsidR="000D09E7">
        <w:rPr>
          <w:rFonts w:cs="B Nazanin" w:hint="cs"/>
          <w:b/>
          <w:bCs/>
          <w:sz w:val="24"/>
          <w:szCs w:val="24"/>
          <w:rtl/>
        </w:rPr>
        <w:t>متعاقباً</w:t>
      </w:r>
      <w:r w:rsidR="005F5432" w:rsidRPr="005A2E29">
        <w:rPr>
          <w:rFonts w:cs="B Nazanin" w:hint="cs"/>
          <w:b/>
          <w:bCs/>
          <w:sz w:val="24"/>
          <w:szCs w:val="24"/>
          <w:rtl/>
        </w:rPr>
        <w:t>معرفیخواهدشد</w:t>
      </w:r>
      <w:r w:rsidR="005F5432" w:rsidRPr="005A2E29">
        <w:rPr>
          <w:rFonts w:cs="B Nazanin" w:hint="cs"/>
          <w:b/>
          <w:bCs/>
          <w:sz w:val="24"/>
          <w:szCs w:val="24"/>
        </w:rPr>
        <w:t>.</w:t>
      </w:r>
      <w:bookmarkStart w:id="44" w:name="_Toc434245899"/>
      <w:bookmarkStart w:id="45" w:name="_Toc436123607"/>
    </w:p>
    <w:p w:rsidR="00483FC0" w:rsidRDefault="00483FC0" w:rsidP="00483FC0">
      <w:pPr>
        <w:bidi/>
        <w:jc w:val="both"/>
        <w:rPr>
          <w:rFonts w:cs="B Nazanin"/>
          <w:b/>
          <w:bCs/>
          <w:sz w:val="24"/>
          <w:szCs w:val="24"/>
          <w:rtl/>
        </w:rPr>
      </w:pPr>
    </w:p>
    <w:p w:rsidR="00691C74" w:rsidRPr="00FB3B74" w:rsidRDefault="00691C74" w:rsidP="00E00D99">
      <w:pPr>
        <w:bidi/>
        <w:jc w:val="both"/>
        <w:rPr>
          <w:rFonts w:cs="B Nazanin"/>
          <w:b/>
          <w:bCs/>
          <w:sz w:val="28"/>
          <w:szCs w:val="28"/>
          <w:rtl/>
        </w:rPr>
      </w:pPr>
      <w:r w:rsidRPr="00FB3B74">
        <w:rPr>
          <w:rFonts w:cs="B Nazanin" w:hint="cs"/>
          <w:b/>
          <w:bCs/>
          <w:sz w:val="28"/>
          <w:szCs w:val="28"/>
          <w:rtl/>
        </w:rPr>
        <w:lastRenderedPageBreak/>
        <w:t xml:space="preserve">تذکر </w:t>
      </w:r>
      <w:r w:rsidR="00E00D99" w:rsidRPr="00FB3B74">
        <w:rPr>
          <w:rFonts w:cs="B Nazanin" w:hint="cs"/>
          <w:b/>
          <w:bCs/>
          <w:sz w:val="28"/>
          <w:szCs w:val="28"/>
          <w:rtl/>
        </w:rPr>
        <w:t>5</w:t>
      </w:r>
      <w:r w:rsidRPr="00FB3B74">
        <w:rPr>
          <w:rFonts w:cs="B Nazanin" w:hint="cs"/>
          <w:b/>
          <w:bCs/>
          <w:sz w:val="28"/>
          <w:szCs w:val="28"/>
          <w:rtl/>
        </w:rPr>
        <w:t>: چگونگی و نحوه ارسال و بارگذاری آثار بند 2 و 3 متعاقبا اعلام خواهد شد.</w:t>
      </w:r>
    </w:p>
    <w:p w:rsidR="008F0937" w:rsidRDefault="008F0937" w:rsidP="002A213C">
      <w:pPr>
        <w:pStyle w:val="Heading1"/>
        <w:rPr>
          <w:rFonts w:cs="B Homa"/>
          <w:rtl/>
        </w:rPr>
      </w:pPr>
    </w:p>
    <w:p w:rsidR="008F0937" w:rsidRDefault="008F0937" w:rsidP="002A213C">
      <w:pPr>
        <w:pStyle w:val="Heading1"/>
        <w:rPr>
          <w:rFonts w:cs="B Homa"/>
          <w:rtl/>
        </w:rPr>
      </w:pPr>
    </w:p>
    <w:p w:rsidR="000F40E8" w:rsidRPr="002A213C" w:rsidRDefault="00D11EBB" w:rsidP="002A213C">
      <w:pPr>
        <w:pStyle w:val="Heading1"/>
        <w:rPr>
          <w:rFonts w:cs="B Homa"/>
          <w:rtl/>
        </w:rPr>
      </w:pPr>
      <w:bookmarkStart w:id="46" w:name="_Toc503356791"/>
      <w:r w:rsidRPr="002A213C">
        <w:rPr>
          <w:rFonts w:cs="B Homa" w:hint="cs"/>
          <w:rtl/>
        </w:rPr>
        <w:t xml:space="preserve">فصل پنجم </w:t>
      </w:r>
      <w:r w:rsidR="006B08B6" w:rsidRPr="002A213C">
        <w:rPr>
          <w:rFonts w:cs="B Homa" w:hint="cs"/>
          <w:rtl/>
        </w:rPr>
        <w:t>-</w:t>
      </w:r>
      <w:r w:rsidR="005F5432" w:rsidRPr="002A213C">
        <w:rPr>
          <w:rFonts w:cs="B Homa"/>
          <w:rtl/>
        </w:rPr>
        <w:t>امورمالیجشنواره</w:t>
      </w:r>
      <w:r w:rsidR="005F5432" w:rsidRPr="002A213C">
        <w:rPr>
          <w:rFonts w:cs="B Homa"/>
        </w:rPr>
        <w:t>:</w:t>
      </w:r>
      <w:bookmarkEnd w:id="44"/>
      <w:bookmarkEnd w:id="45"/>
      <w:bookmarkEnd w:id="46"/>
    </w:p>
    <w:p w:rsidR="005F5432" w:rsidRPr="0027794C" w:rsidRDefault="005F5432" w:rsidP="00361066">
      <w:pPr>
        <w:bidi/>
        <w:jc w:val="both"/>
        <w:rPr>
          <w:rFonts w:cs="B Nazanin"/>
          <w:b/>
          <w:bCs/>
          <w:sz w:val="24"/>
          <w:szCs w:val="24"/>
          <w:rtl/>
        </w:rPr>
      </w:pPr>
      <w:r w:rsidRPr="0027794C">
        <w:rPr>
          <w:rFonts w:cs="B Nazanin" w:hint="cs"/>
          <w:b/>
          <w:bCs/>
          <w:sz w:val="24"/>
          <w:szCs w:val="24"/>
          <w:rtl/>
        </w:rPr>
        <w:t>هزینه برگزاریجشنواره،درمر</w:t>
      </w:r>
      <w:r w:rsidR="00764DE3" w:rsidRPr="0027794C">
        <w:rPr>
          <w:rFonts w:cs="B Nazanin" w:hint="cs"/>
          <w:b/>
          <w:bCs/>
          <w:sz w:val="24"/>
          <w:szCs w:val="24"/>
          <w:rtl/>
        </w:rPr>
        <w:t xml:space="preserve">حله </w:t>
      </w:r>
      <w:r w:rsidRPr="0027794C">
        <w:rPr>
          <w:rFonts w:cs="B Nazanin" w:hint="cs"/>
          <w:b/>
          <w:bCs/>
          <w:sz w:val="24"/>
          <w:szCs w:val="24"/>
          <w:rtl/>
        </w:rPr>
        <w:t>استانیازمحلاعتبارات</w:t>
      </w:r>
      <w:r w:rsidR="006924EB" w:rsidRPr="0027794C">
        <w:rPr>
          <w:rFonts w:cs="B Nazanin" w:hint="cs"/>
          <w:b/>
          <w:bCs/>
          <w:sz w:val="24"/>
          <w:szCs w:val="24"/>
          <w:rtl/>
        </w:rPr>
        <w:t xml:space="preserve"> و سرانه</w:t>
      </w:r>
      <w:r w:rsidRPr="0027794C">
        <w:rPr>
          <w:rFonts w:cs="B Nazanin" w:hint="cs"/>
          <w:b/>
          <w:bCs/>
          <w:sz w:val="24"/>
          <w:szCs w:val="24"/>
          <w:rtl/>
        </w:rPr>
        <w:t>فرهنگی</w:t>
      </w:r>
      <w:r w:rsidR="001F4E58">
        <w:rPr>
          <w:rFonts w:cs="B Nazanin" w:hint="cs"/>
          <w:b/>
          <w:bCs/>
          <w:sz w:val="24"/>
          <w:szCs w:val="24"/>
          <w:rtl/>
        </w:rPr>
        <w:t>استان‌ها</w:t>
      </w:r>
      <w:r w:rsidRPr="0027794C">
        <w:rPr>
          <w:rFonts w:cs="B Nazanin" w:hint="cs"/>
          <w:b/>
          <w:bCs/>
          <w:sz w:val="24"/>
          <w:szCs w:val="24"/>
          <w:rtl/>
        </w:rPr>
        <w:t>،پردیس‌هاومراکزآموزش</w:t>
      </w:r>
      <w:r w:rsidR="00C976AD" w:rsidRPr="0027794C">
        <w:rPr>
          <w:rFonts w:cs="B Nazanin" w:hint="cs"/>
          <w:b/>
          <w:bCs/>
          <w:sz w:val="24"/>
          <w:szCs w:val="24"/>
          <w:rtl/>
        </w:rPr>
        <w:t xml:space="preserve"> عالی</w:t>
      </w:r>
      <w:r w:rsidR="00361066">
        <w:rPr>
          <w:rFonts w:cs="B Nazanin" w:hint="cs"/>
          <w:b/>
          <w:bCs/>
          <w:sz w:val="24"/>
          <w:szCs w:val="24"/>
          <w:rtl/>
        </w:rPr>
        <w:t>تامین می شود</w:t>
      </w:r>
      <w:r w:rsidR="00C976AD" w:rsidRPr="0027794C">
        <w:rPr>
          <w:rFonts w:cs="B Nazanin" w:hint="cs"/>
          <w:b/>
          <w:bCs/>
          <w:sz w:val="24"/>
          <w:szCs w:val="24"/>
          <w:rtl/>
        </w:rPr>
        <w:t>ودرمرحله کشوریازمحلاعتباراتمتمرکزدانشگاهفرهنگیانتأمینمی‌گردد</w:t>
      </w:r>
      <w:r w:rsidR="00C976AD" w:rsidRPr="0027794C">
        <w:rPr>
          <w:rFonts w:cs="B Nazanin" w:hint="cs"/>
          <w:b/>
          <w:bCs/>
          <w:sz w:val="24"/>
          <w:szCs w:val="24"/>
        </w:rPr>
        <w:t>.</w:t>
      </w:r>
    </w:p>
    <w:p w:rsidR="00E631EA" w:rsidRPr="008F0937" w:rsidRDefault="005F5432" w:rsidP="000874EC">
      <w:pPr>
        <w:bidi/>
        <w:jc w:val="both"/>
        <w:rPr>
          <w:rStyle w:val="Heading1Char"/>
          <w:rFonts w:asciiTheme="minorHAnsi" w:hAnsiTheme="minorHAnsi"/>
          <w:rtl/>
        </w:rPr>
      </w:pPr>
      <w:r w:rsidRPr="00913250">
        <w:rPr>
          <w:rFonts w:cs="B Nazanin" w:hint="cs"/>
          <w:b/>
          <w:bCs/>
          <w:sz w:val="24"/>
          <w:szCs w:val="24"/>
          <w:rtl/>
        </w:rPr>
        <w:t>حق‌الزحمهاعضایستادوعواملاجرایی،فنیونظارتی</w:t>
      </w:r>
      <w:r w:rsidR="00913250" w:rsidRPr="00913250">
        <w:rPr>
          <w:rFonts w:cs="B Nazanin" w:hint="cs"/>
          <w:b/>
          <w:bCs/>
          <w:sz w:val="24"/>
          <w:szCs w:val="24"/>
          <w:rtl/>
        </w:rPr>
        <w:t xml:space="preserve"> و داوری</w:t>
      </w:r>
      <w:r w:rsidRPr="00913250">
        <w:rPr>
          <w:rFonts w:cs="B Nazanin" w:hint="cs"/>
          <w:b/>
          <w:bCs/>
          <w:sz w:val="24"/>
          <w:szCs w:val="24"/>
          <w:rtl/>
        </w:rPr>
        <w:t>جشنواره‌هادرمراحلمختلفموضوعایندستورالعملبرابرضوابط</w:t>
      </w:r>
      <w:r w:rsidR="008749EA" w:rsidRPr="00913250">
        <w:rPr>
          <w:rFonts w:cs="B Nazanin" w:hint="cs"/>
          <w:b/>
          <w:bCs/>
          <w:sz w:val="24"/>
          <w:szCs w:val="24"/>
          <w:rtl/>
        </w:rPr>
        <w:t>شیوه‌نامه</w:t>
      </w:r>
      <w:r w:rsidR="00BE6D7B" w:rsidRPr="00913250">
        <w:rPr>
          <w:rFonts w:cs="B Nazanin" w:hint="cs"/>
          <w:b/>
          <w:bCs/>
          <w:sz w:val="24"/>
          <w:szCs w:val="24"/>
          <w:rtl/>
        </w:rPr>
        <w:t>پرداخت</w:t>
      </w:r>
      <w:r w:rsidR="003A0233">
        <w:rPr>
          <w:rFonts w:cs="B Nazanin" w:hint="cs"/>
          <w:b/>
          <w:bCs/>
          <w:sz w:val="24"/>
          <w:szCs w:val="24"/>
          <w:rtl/>
        </w:rPr>
        <w:t xml:space="preserve"> به  شماره 400/10529/50000/د مورخ 22/10/1393 و نامه شماره 220/10929/220/50000/د مورخ 15/8/1396 </w:t>
      </w:r>
      <w:r w:rsidR="000874EC">
        <w:rPr>
          <w:rFonts w:cs="B Nazanin" w:hint="cs"/>
          <w:b/>
          <w:bCs/>
          <w:sz w:val="24"/>
          <w:szCs w:val="24"/>
          <w:rtl/>
        </w:rPr>
        <w:t xml:space="preserve"> اقدام شود.</w:t>
      </w:r>
    </w:p>
    <w:p w:rsidR="00E631EA" w:rsidRDefault="00E631EA" w:rsidP="00E631EA">
      <w:pPr>
        <w:autoSpaceDE w:val="0"/>
        <w:autoSpaceDN w:val="0"/>
        <w:bidi/>
        <w:adjustRightInd w:val="0"/>
        <w:spacing w:after="0" w:line="240" w:lineRule="auto"/>
        <w:jc w:val="both"/>
        <w:rPr>
          <w:rStyle w:val="Heading1Char"/>
          <w:color w:val="FF0000"/>
          <w:rtl/>
        </w:rPr>
      </w:pPr>
    </w:p>
    <w:p w:rsidR="005F5432" w:rsidRPr="002A213C" w:rsidRDefault="00D11EBB" w:rsidP="002A213C">
      <w:pPr>
        <w:pStyle w:val="Heading1"/>
        <w:rPr>
          <w:rFonts w:cs="B Homa"/>
          <w:rtl/>
        </w:rPr>
      </w:pPr>
      <w:bookmarkStart w:id="47" w:name="_Toc434245900"/>
      <w:bookmarkStart w:id="48" w:name="_Toc436123608"/>
      <w:bookmarkStart w:id="49" w:name="_Toc503356792"/>
      <w:r w:rsidRPr="002A213C">
        <w:rPr>
          <w:rFonts w:cs="B Homa" w:hint="cs"/>
          <w:rtl/>
        </w:rPr>
        <w:t xml:space="preserve">فصل ششم </w:t>
      </w:r>
      <w:r w:rsidR="006B08B6" w:rsidRPr="002A213C">
        <w:rPr>
          <w:rFonts w:cs="B Homa" w:hint="cs"/>
          <w:rtl/>
        </w:rPr>
        <w:t>-</w:t>
      </w:r>
      <w:r w:rsidR="005F5432" w:rsidRPr="002A213C">
        <w:rPr>
          <w:rFonts w:cs="B Homa"/>
          <w:rtl/>
        </w:rPr>
        <w:t>شرایطشرکت‌کنندگان</w:t>
      </w:r>
      <w:r w:rsidR="005F5432" w:rsidRPr="002A213C">
        <w:rPr>
          <w:rFonts w:cs="B Homa"/>
        </w:rPr>
        <w:t>:</w:t>
      </w:r>
      <w:bookmarkEnd w:id="47"/>
      <w:bookmarkEnd w:id="48"/>
      <w:bookmarkEnd w:id="49"/>
    </w:p>
    <w:p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اینجشنواره،</w:t>
      </w:r>
      <w:r w:rsidR="006924EB" w:rsidRPr="0027794C">
        <w:rPr>
          <w:rFonts w:cs="B Nazanin" w:hint="cs"/>
          <w:b/>
          <w:bCs/>
          <w:sz w:val="24"/>
          <w:szCs w:val="24"/>
          <w:rtl/>
        </w:rPr>
        <w:t>ویژه دانشجو</w:t>
      </w:r>
      <w:r w:rsidRPr="0027794C">
        <w:rPr>
          <w:rFonts w:cs="B Nazanin" w:hint="cs"/>
          <w:b/>
          <w:bCs/>
          <w:sz w:val="24"/>
          <w:szCs w:val="24"/>
          <w:rtl/>
        </w:rPr>
        <w:t>معلماندانشگاهفرهنگیان</w:t>
      </w:r>
      <w:r w:rsidR="00DA6856">
        <w:rPr>
          <w:rFonts w:cs="B Nazanin" w:hint="cs"/>
          <w:b/>
          <w:bCs/>
          <w:sz w:val="24"/>
          <w:szCs w:val="24"/>
          <w:rtl/>
        </w:rPr>
        <w:t>است</w:t>
      </w:r>
      <w:r w:rsidRPr="0027794C">
        <w:rPr>
          <w:rFonts w:cs="B Nazanin" w:hint="cs"/>
          <w:b/>
          <w:bCs/>
          <w:sz w:val="24"/>
          <w:szCs w:val="24"/>
          <w:rtl/>
        </w:rPr>
        <w:t>.</w:t>
      </w:r>
    </w:p>
    <w:p w:rsidR="005F5432" w:rsidRPr="00DA6856" w:rsidRDefault="00437B2C" w:rsidP="00C724F5">
      <w:pPr>
        <w:pStyle w:val="ListParagraph"/>
        <w:numPr>
          <w:ilvl w:val="0"/>
          <w:numId w:val="31"/>
        </w:numPr>
        <w:bidi/>
        <w:jc w:val="both"/>
        <w:rPr>
          <w:rFonts w:cs="B Nazanin"/>
          <w:b/>
          <w:bCs/>
          <w:sz w:val="24"/>
          <w:szCs w:val="24"/>
        </w:rPr>
      </w:pPr>
      <w:r>
        <w:rPr>
          <w:rFonts w:cs="B Nazanin" w:hint="cs"/>
          <w:b/>
          <w:bCs/>
          <w:sz w:val="24"/>
          <w:szCs w:val="24"/>
          <w:rtl/>
        </w:rPr>
        <w:t>دانشجومعلمان</w:t>
      </w:r>
      <w:r w:rsidR="005F5432" w:rsidRPr="0027794C">
        <w:rPr>
          <w:rFonts w:cs="B Nazanin" w:hint="cs"/>
          <w:b/>
          <w:bCs/>
          <w:sz w:val="24"/>
          <w:szCs w:val="24"/>
          <w:rtl/>
        </w:rPr>
        <w:t>در</w:t>
      </w:r>
      <w:r w:rsidR="00C724F5">
        <w:rPr>
          <w:rFonts w:cs="B Nazanin" w:hint="cs"/>
          <w:b/>
          <w:bCs/>
          <w:sz w:val="24"/>
          <w:szCs w:val="24"/>
          <w:rtl/>
        </w:rPr>
        <w:t xml:space="preserve">کلیه مراحل ( استانی ، منطقه ای و کشوری ) صرفا در </w:t>
      </w:r>
      <w:r w:rsidR="00885783" w:rsidRPr="00885783">
        <w:rPr>
          <w:rFonts w:cs="B Nazanin" w:hint="cs"/>
          <w:b/>
          <w:bCs/>
          <w:sz w:val="24"/>
          <w:szCs w:val="24"/>
          <w:rtl/>
        </w:rPr>
        <w:t>یک</w:t>
      </w:r>
      <w:r w:rsidR="006C363A" w:rsidRPr="00885783">
        <w:rPr>
          <w:rFonts w:cs="B Nazanin" w:hint="cs"/>
          <w:b/>
          <w:bCs/>
          <w:sz w:val="24"/>
          <w:szCs w:val="24"/>
          <w:rtl/>
        </w:rPr>
        <w:t>رشته</w:t>
      </w:r>
      <w:r w:rsidR="006C363A" w:rsidRPr="00885783">
        <w:rPr>
          <w:rFonts w:cs="B Nazanin"/>
          <w:b/>
          <w:bCs/>
          <w:sz w:val="24"/>
          <w:szCs w:val="24"/>
          <w:rtl/>
        </w:rPr>
        <w:t xml:space="preserve"> (</w:t>
      </w:r>
      <w:r w:rsidR="006924EB" w:rsidRPr="00885783">
        <w:rPr>
          <w:rFonts w:cs="B Nazanin" w:hint="cs"/>
          <w:b/>
          <w:bCs/>
          <w:sz w:val="24"/>
          <w:szCs w:val="24"/>
          <w:rtl/>
        </w:rPr>
        <w:t xml:space="preserve">انفرادی </w:t>
      </w:r>
      <w:r w:rsidR="00885783" w:rsidRPr="00885783">
        <w:rPr>
          <w:rFonts w:cs="B Nazanin" w:hint="cs"/>
          <w:b/>
          <w:bCs/>
          <w:sz w:val="24"/>
          <w:szCs w:val="24"/>
          <w:rtl/>
        </w:rPr>
        <w:t>یا</w:t>
      </w:r>
      <w:r w:rsidR="006924EB" w:rsidRPr="00885783">
        <w:rPr>
          <w:rFonts w:cs="B Nazanin" w:hint="cs"/>
          <w:b/>
          <w:bCs/>
          <w:sz w:val="24"/>
          <w:szCs w:val="24"/>
          <w:rtl/>
        </w:rPr>
        <w:t xml:space="preserve"> گروهی)</w:t>
      </w:r>
      <w:r w:rsidR="005F5432" w:rsidRPr="00885783">
        <w:rPr>
          <w:rFonts w:cs="B Nazanin" w:hint="cs"/>
          <w:b/>
          <w:bCs/>
          <w:sz w:val="24"/>
          <w:szCs w:val="24"/>
          <w:rtl/>
        </w:rPr>
        <w:t>ازرشته‌هایجشنوارهمی‌توانندشرکتنمایند</w:t>
      </w:r>
      <w:r w:rsidR="00885783" w:rsidRPr="00885783">
        <w:rPr>
          <w:rFonts w:cs="B Nazanin" w:hint="cs"/>
          <w:b/>
          <w:bCs/>
          <w:sz w:val="24"/>
          <w:szCs w:val="24"/>
          <w:rtl/>
        </w:rPr>
        <w:t>.</w:t>
      </w:r>
    </w:p>
    <w:p w:rsidR="00544738" w:rsidRPr="0027794C" w:rsidRDefault="005F5432" w:rsidP="0011405A">
      <w:pPr>
        <w:pStyle w:val="ListParagraph"/>
        <w:numPr>
          <w:ilvl w:val="0"/>
          <w:numId w:val="31"/>
        </w:numPr>
        <w:bidi/>
        <w:jc w:val="both"/>
        <w:rPr>
          <w:rFonts w:cs="B Nazanin"/>
          <w:b/>
          <w:bCs/>
          <w:sz w:val="24"/>
          <w:szCs w:val="24"/>
        </w:rPr>
      </w:pPr>
      <w:r w:rsidRPr="0027794C">
        <w:rPr>
          <w:rFonts w:cs="B Nazanin" w:hint="cs"/>
          <w:b/>
          <w:bCs/>
          <w:sz w:val="24"/>
          <w:szCs w:val="24"/>
          <w:rtl/>
        </w:rPr>
        <w:t>دانشجویانیکهدرمرحله کشوری</w:t>
      </w:r>
      <w:r w:rsidR="001F0EED">
        <w:rPr>
          <w:rFonts w:cs="B Nazanin" w:hint="cs"/>
          <w:b/>
          <w:bCs/>
          <w:sz w:val="24"/>
          <w:szCs w:val="24"/>
          <w:rtl/>
        </w:rPr>
        <w:t>بیست‌و</w:t>
      </w:r>
      <w:r w:rsidR="0011405A">
        <w:rPr>
          <w:rFonts w:cs="B Nazanin" w:hint="cs"/>
          <w:b/>
          <w:bCs/>
          <w:sz w:val="24"/>
          <w:szCs w:val="24"/>
          <w:rtl/>
        </w:rPr>
        <w:t>هفتمین</w:t>
      </w:r>
      <w:r w:rsidRPr="0027794C">
        <w:rPr>
          <w:rFonts w:cs="B Nazanin" w:hint="cs"/>
          <w:b/>
          <w:bCs/>
          <w:sz w:val="24"/>
          <w:szCs w:val="24"/>
          <w:rtl/>
        </w:rPr>
        <w:t>جشنوارهدررشته‌هایانفرادیحائزرتبه اوّلشده‌اند؛ نمی‌توانند</w:t>
      </w:r>
      <w:r w:rsidR="004279A6" w:rsidRPr="0027794C">
        <w:rPr>
          <w:rFonts w:cs="B Nazanin" w:hint="cs"/>
          <w:b/>
          <w:bCs/>
          <w:sz w:val="24"/>
          <w:szCs w:val="24"/>
          <w:rtl/>
        </w:rPr>
        <w:t xml:space="preserve"> در جشنواره بيست و</w:t>
      </w:r>
      <w:r w:rsidR="0011405A">
        <w:rPr>
          <w:rFonts w:cs="B Nazanin" w:hint="cs"/>
          <w:b/>
          <w:bCs/>
          <w:sz w:val="24"/>
          <w:szCs w:val="24"/>
          <w:rtl/>
        </w:rPr>
        <w:t xml:space="preserve"> هشتم</w:t>
      </w:r>
      <w:r w:rsidRPr="0027794C">
        <w:rPr>
          <w:rFonts w:cs="B Nazanin" w:hint="cs"/>
          <w:b/>
          <w:bCs/>
          <w:sz w:val="24"/>
          <w:szCs w:val="24"/>
          <w:rtl/>
        </w:rPr>
        <w:t>درهمانرشتهشرکتنمایند</w:t>
      </w:r>
      <w:r w:rsidRPr="0027794C">
        <w:rPr>
          <w:rFonts w:cs="B Nazanin" w:hint="cs"/>
          <w:b/>
          <w:bCs/>
          <w:sz w:val="24"/>
          <w:szCs w:val="24"/>
        </w:rPr>
        <w:t>.</w:t>
      </w:r>
    </w:p>
    <w:p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دانشجویانیکه</w:t>
      </w:r>
      <w:r w:rsidR="001F0EED">
        <w:rPr>
          <w:rFonts w:cs="B Nazanin" w:hint="cs"/>
          <w:b/>
          <w:bCs/>
          <w:sz w:val="24"/>
          <w:szCs w:val="24"/>
          <w:rtl/>
        </w:rPr>
        <w:t>دریکی</w:t>
      </w:r>
      <w:r w:rsidRPr="0027794C">
        <w:rPr>
          <w:rFonts w:cs="B Nazanin" w:hint="cs"/>
          <w:b/>
          <w:bCs/>
          <w:sz w:val="24"/>
          <w:szCs w:val="24"/>
          <w:rtl/>
        </w:rPr>
        <w:t>ازمقاطعرشته حفظ قرآن كريممرحلهکشوریحائزرتبهاولشده‌اندمجازبهشرکتدرسطح يا سطوحپایین‌ترنیستندو بایددر سطحبالاترشرکتکنند.</w:t>
      </w:r>
    </w:p>
    <w:p w:rsidR="00544738" w:rsidRPr="0027794C" w:rsidRDefault="00544738" w:rsidP="001B32F6">
      <w:pPr>
        <w:pStyle w:val="ListParagraph"/>
        <w:numPr>
          <w:ilvl w:val="0"/>
          <w:numId w:val="31"/>
        </w:numPr>
        <w:bidi/>
        <w:jc w:val="both"/>
        <w:rPr>
          <w:rFonts w:cs="B Nazanin"/>
          <w:b/>
          <w:bCs/>
          <w:sz w:val="24"/>
          <w:szCs w:val="24"/>
        </w:rPr>
      </w:pPr>
      <w:r w:rsidRPr="0027794C">
        <w:rPr>
          <w:rFonts w:cs="B Nazanin" w:hint="cs"/>
          <w:b/>
          <w:bCs/>
          <w:sz w:val="24"/>
          <w:szCs w:val="24"/>
          <w:rtl/>
        </w:rPr>
        <w:t xml:space="preserve">در </w:t>
      </w:r>
      <w:r w:rsidR="00437B2C">
        <w:rPr>
          <w:rFonts w:cs="B Nazanin" w:hint="cs"/>
          <w:b/>
          <w:bCs/>
          <w:sz w:val="24"/>
          <w:szCs w:val="24"/>
          <w:rtl/>
        </w:rPr>
        <w:t>رشته‌های</w:t>
      </w:r>
      <w:r w:rsidRPr="0027794C">
        <w:rPr>
          <w:rFonts w:cs="B Nazanin" w:hint="cs"/>
          <w:b/>
          <w:bCs/>
          <w:sz w:val="24"/>
          <w:szCs w:val="24"/>
          <w:rtl/>
        </w:rPr>
        <w:t xml:space="preserve"> گروهی </w:t>
      </w:r>
      <w:r w:rsidR="00437B2C">
        <w:rPr>
          <w:rFonts w:cs="B Nazanin" w:hint="cs"/>
          <w:b/>
          <w:bCs/>
          <w:sz w:val="24"/>
          <w:szCs w:val="24"/>
          <w:rtl/>
        </w:rPr>
        <w:t>استان‌هایی</w:t>
      </w:r>
      <w:r w:rsidRPr="0027794C">
        <w:rPr>
          <w:rFonts w:cs="B Nazanin" w:hint="cs"/>
          <w:b/>
          <w:bCs/>
          <w:sz w:val="24"/>
          <w:szCs w:val="24"/>
          <w:rtl/>
        </w:rPr>
        <w:t xml:space="preserve"> که در سال گذشته (جشنواره </w:t>
      </w:r>
      <w:r w:rsidR="00437B2C">
        <w:rPr>
          <w:rFonts w:cs="B Nazanin" w:hint="cs"/>
          <w:b/>
          <w:bCs/>
          <w:sz w:val="24"/>
          <w:szCs w:val="24"/>
          <w:rtl/>
        </w:rPr>
        <w:t>بیست‌و</w:t>
      </w:r>
      <w:r w:rsidR="001B32F6">
        <w:rPr>
          <w:rFonts w:cs="B Nazanin" w:hint="cs"/>
          <w:b/>
          <w:bCs/>
          <w:sz w:val="24"/>
          <w:szCs w:val="24"/>
          <w:rtl/>
        </w:rPr>
        <w:t xml:space="preserve"> هفتم</w:t>
      </w:r>
      <w:r w:rsidRPr="0027794C">
        <w:rPr>
          <w:rFonts w:cs="B Nazanin" w:hint="cs"/>
          <w:b/>
          <w:bCs/>
          <w:sz w:val="24"/>
          <w:szCs w:val="24"/>
          <w:rtl/>
        </w:rPr>
        <w:t xml:space="preserve">) حائز رتبه اول </w:t>
      </w:r>
      <w:r w:rsidR="00437B2C">
        <w:rPr>
          <w:rFonts w:cs="B Nazanin" w:hint="cs"/>
          <w:b/>
          <w:bCs/>
          <w:sz w:val="24"/>
          <w:szCs w:val="24"/>
          <w:rtl/>
        </w:rPr>
        <w:t>شده‌اند</w:t>
      </w:r>
      <w:r w:rsidRPr="0027794C">
        <w:rPr>
          <w:rFonts w:cs="B Nazanin" w:hint="cs"/>
          <w:b/>
          <w:bCs/>
          <w:sz w:val="24"/>
          <w:szCs w:val="24"/>
          <w:rtl/>
        </w:rPr>
        <w:t xml:space="preserve"> در صورتی </w:t>
      </w:r>
      <w:r w:rsidR="00437B2C">
        <w:rPr>
          <w:rFonts w:cs="B Nazanin" w:hint="cs"/>
          <w:b/>
          <w:bCs/>
          <w:sz w:val="24"/>
          <w:szCs w:val="24"/>
          <w:rtl/>
        </w:rPr>
        <w:t>می‌توانند</w:t>
      </w:r>
      <w:r w:rsidRPr="0027794C">
        <w:rPr>
          <w:rFonts w:cs="B Nazanin" w:hint="cs"/>
          <w:b/>
          <w:bCs/>
          <w:sz w:val="24"/>
          <w:szCs w:val="24"/>
          <w:rtl/>
        </w:rPr>
        <w:t xml:space="preserve"> در جشنواره </w:t>
      </w:r>
      <w:r w:rsidR="00437B2C">
        <w:rPr>
          <w:rFonts w:cs="B Nazanin" w:hint="cs"/>
          <w:b/>
          <w:bCs/>
          <w:sz w:val="24"/>
          <w:szCs w:val="24"/>
          <w:rtl/>
        </w:rPr>
        <w:t>بیست‌و</w:t>
      </w:r>
      <w:r w:rsidR="001B32F6">
        <w:rPr>
          <w:rFonts w:cs="B Nazanin" w:hint="cs"/>
          <w:b/>
          <w:bCs/>
          <w:sz w:val="24"/>
          <w:szCs w:val="24"/>
          <w:rtl/>
        </w:rPr>
        <w:t xml:space="preserve"> هشت </w:t>
      </w:r>
      <w:r w:rsidRPr="0027794C">
        <w:rPr>
          <w:rFonts w:cs="B Nazanin" w:hint="cs"/>
          <w:b/>
          <w:bCs/>
          <w:sz w:val="24"/>
          <w:szCs w:val="24"/>
          <w:rtl/>
        </w:rPr>
        <w:t xml:space="preserve">نیز شرکت نمایند که حداقل 60 درصد اعضا </w:t>
      </w:r>
      <w:r w:rsidR="00E11CB1">
        <w:rPr>
          <w:rFonts w:cs="B Nazanin" w:hint="cs"/>
          <w:b/>
          <w:bCs/>
          <w:sz w:val="24"/>
          <w:szCs w:val="24"/>
          <w:rtl/>
        </w:rPr>
        <w:t>و محتو</w:t>
      </w:r>
      <w:r w:rsidR="00AB1CA6">
        <w:rPr>
          <w:rFonts w:cs="B Nazanin" w:hint="cs"/>
          <w:b/>
          <w:bCs/>
          <w:sz w:val="24"/>
          <w:szCs w:val="24"/>
          <w:rtl/>
        </w:rPr>
        <w:t>ا</w:t>
      </w:r>
      <w:r w:rsidR="00E11CB1">
        <w:rPr>
          <w:rFonts w:cs="B Nazanin" w:hint="cs"/>
          <w:b/>
          <w:bCs/>
          <w:sz w:val="24"/>
          <w:szCs w:val="24"/>
          <w:rtl/>
        </w:rPr>
        <w:t xml:space="preserve">ی کار </w:t>
      </w:r>
      <w:r w:rsidRPr="0027794C">
        <w:rPr>
          <w:rFonts w:cs="B Nazanin" w:hint="cs"/>
          <w:b/>
          <w:bCs/>
          <w:sz w:val="24"/>
          <w:szCs w:val="24"/>
          <w:rtl/>
        </w:rPr>
        <w:t>گروه نسبت به سال گذشته تغییر کرده باشند.</w:t>
      </w:r>
    </w:p>
    <w:p w:rsidR="005F5432" w:rsidRPr="0027794C" w:rsidRDefault="005F5432" w:rsidP="009E50DB">
      <w:pPr>
        <w:pStyle w:val="ListParagraph"/>
        <w:numPr>
          <w:ilvl w:val="0"/>
          <w:numId w:val="31"/>
        </w:numPr>
        <w:bidi/>
        <w:jc w:val="both"/>
        <w:rPr>
          <w:rFonts w:cs="B Nazanin"/>
          <w:b/>
          <w:bCs/>
          <w:sz w:val="24"/>
          <w:szCs w:val="24"/>
        </w:rPr>
      </w:pPr>
      <w:r w:rsidRPr="0027794C">
        <w:rPr>
          <w:rFonts w:cs="B Nazanin" w:hint="cs"/>
          <w:b/>
          <w:bCs/>
          <w:sz w:val="24"/>
          <w:szCs w:val="24"/>
          <w:rtl/>
        </w:rPr>
        <w:t>دانشجویانیکهدر نیمسالاوّل</w:t>
      </w:r>
      <w:r w:rsidR="0021315E" w:rsidRPr="0027794C">
        <w:rPr>
          <w:rFonts w:cs="B Nazanin" w:hint="cs"/>
          <w:b/>
          <w:bCs/>
          <w:sz w:val="24"/>
          <w:szCs w:val="24"/>
          <w:rtl/>
        </w:rPr>
        <w:t xml:space="preserve"> سال تحصيلي</w:t>
      </w:r>
      <w:r w:rsidRPr="0027794C">
        <w:rPr>
          <w:rFonts w:cs="B Nazanin" w:hint="cs"/>
          <w:b/>
          <w:bCs/>
          <w:sz w:val="24"/>
          <w:szCs w:val="24"/>
          <w:rtl/>
        </w:rPr>
        <w:t xml:space="preserve"> 9</w:t>
      </w:r>
      <w:r w:rsidR="009E50DB">
        <w:rPr>
          <w:rFonts w:cs="B Nazanin" w:hint="cs"/>
          <w:b/>
          <w:bCs/>
          <w:sz w:val="24"/>
          <w:szCs w:val="24"/>
          <w:rtl/>
        </w:rPr>
        <w:t>7</w:t>
      </w:r>
      <w:r w:rsidRPr="0027794C">
        <w:rPr>
          <w:rFonts w:cs="B Nazanin" w:hint="cs"/>
          <w:b/>
          <w:bCs/>
          <w:sz w:val="24"/>
          <w:szCs w:val="24"/>
          <w:rtl/>
        </w:rPr>
        <w:t>-9</w:t>
      </w:r>
      <w:r w:rsidR="009E50DB">
        <w:rPr>
          <w:rFonts w:cs="B Nazanin" w:hint="cs"/>
          <w:b/>
          <w:bCs/>
          <w:sz w:val="24"/>
          <w:szCs w:val="24"/>
          <w:rtl/>
        </w:rPr>
        <w:t>6</w:t>
      </w:r>
      <w:r w:rsidRPr="0027794C">
        <w:rPr>
          <w:rFonts w:cs="B Nazanin" w:hint="cs"/>
          <w:b/>
          <w:bCs/>
          <w:sz w:val="24"/>
          <w:szCs w:val="24"/>
          <w:rtl/>
        </w:rPr>
        <w:t>فارغالتّحصیلمی‌شوند؛</w:t>
      </w:r>
      <w:r w:rsidR="00E97CDA">
        <w:rPr>
          <w:rFonts w:cs="B Nazanin" w:hint="cs"/>
          <w:b/>
          <w:bCs/>
          <w:sz w:val="24"/>
          <w:szCs w:val="24"/>
          <w:rtl/>
        </w:rPr>
        <w:t xml:space="preserve"> و یا در نیمسال دوم مرخصی تحصیلی دارند نیز</w:t>
      </w:r>
      <w:r w:rsidRPr="0027794C">
        <w:rPr>
          <w:rFonts w:cs="B Nazanin" w:hint="cs"/>
          <w:b/>
          <w:bCs/>
          <w:sz w:val="24"/>
          <w:szCs w:val="24"/>
          <w:rtl/>
        </w:rPr>
        <w:t>اجازه شرکتدرمرحله کشوریجشنوارهرا ندارند</w:t>
      </w:r>
      <w:r w:rsidRPr="0027794C">
        <w:rPr>
          <w:rFonts w:cs="B Nazanin" w:hint="cs"/>
          <w:b/>
          <w:bCs/>
          <w:sz w:val="24"/>
          <w:szCs w:val="24"/>
        </w:rPr>
        <w:t>.</w:t>
      </w:r>
    </w:p>
    <w:p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دانشجویانیکهبراساسآئین‌نامه آموزشیویاانضباطیازتحصیلمنعگردیده‌اندویادرمرخصیبهسرمی‌برند</w:t>
      </w:r>
      <w:r w:rsidR="00BE6D7B" w:rsidRPr="0027794C">
        <w:rPr>
          <w:rFonts w:cs="B Nazanin" w:hint="cs"/>
          <w:b/>
          <w:bCs/>
          <w:sz w:val="24"/>
          <w:szCs w:val="24"/>
          <w:rtl/>
        </w:rPr>
        <w:t>،</w:t>
      </w:r>
      <w:r w:rsidRPr="0027794C">
        <w:rPr>
          <w:rFonts w:cs="B Nazanin" w:hint="cs"/>
          <w:b/>
          <w:bCs/>
          <w:sz w:val="24"/>
          <w:szCs w:val="24"/>
          <w:rtl/>
        </w:rPr>
        <w:t>اجازهشرکتدرجشنوارهراندارند</w:t>
      </w:r>
      <w:r w:rsidRPr="0027794C">
        <w:rPr>
          <w:rFonts w:cs="B Nazanin" w:hint="cs"/>
          <w:b/>
          <w:bCs/>
          <w:sz w:val="24"/>
          <w:szCs w:val="24"/>
        </w:rPr>
        <w:t>.</w:t>
      </w:r>
    </w:p>
    <w:p w:rsidR="0008016B" w:rsidRPr="00346D12" w:rsidRDefault="005F5432" w:rsidP="00346D12">
      <w:pPr>
        <w:pStyle w:val="ListParagraph"/>
        <w:numPr>
          <w:ilvl w:val="0"/>
          <w:numId w:val="31"/>
        </w:numPr>
        <w:bidi/>
        <w:jc w:val="both"/>
        <w:rPr>
          <w:rFonts w:cs="B Nazanin"/>
          <w:b/>
          <w:bCs/>
          <w:sz w:val="24"/>
          <w:szCs w:val="24"/>
          <w:rtl/>
        </w:rPr>
      </w:pPr>
      <w:r w:rsidRPr="0027794C">
        <w:rPr>
          <w:rFonts w:cs="B Nazanin" w:hint="cs"/>
          <w:b/>
          <w:bCs/>
          <w:sz w:val="24"/>
          <w:szCs w:val="24"/>
          <w:rtl/>
        </w:rPr>
        <w:t>حضورگسترده دانشجومعلمانعزیزدرمراحلمختلفجشنوارهبه‌عنوانیکیازمعیارهایمهمدرسنجشعملکردپردیس‌هاومراکز آموزشعالیدر</w:t>
      </w:r>
      <w:r w:rsidR="000F371B">
        <w:rPr>
          <w:rFonts w:cs="B Nazanin" w:hint="cs"/>
          <w:b/>
          <w:bCs/>
          <w:sz w:val="24"/>
          <w:szCs w:val="24"/>
          <w:rtl/>
        </w:rPr>
        <w:t>فعالیت‌های</w:t>
      </w:r>
      <w:r w:rsidRPr="0027794C">
        <w:rPr>
          <w:rFonts w:cs="B Nazanin" w:hint="cs"/>
          <w:b/>
          <w:bCs/>
          <w:sz w:val="24"/>
          <w:szCs w:val="24"/>
          <w:rtl/>
        </w:rPr>
        <w:t>فرهنگیمحسوبمی‌شود؛لذامسئولینمحترمستادهایاجراییتلاشنمایند؛تاحضور</w:t>
      </w:r>
      <w:r w:rsidR="001F0EED">
        <w:rPr>
          <w:rFonts w:cs="B Nazanin" w:hint="cs"/>
          <w:b/>
          <w:bCs/>
          <w:sz w:val="24"/>
          <w:szCs w:val="24"/>
          <w:rtl/>
        </w:rPr>
        <w:t>اکثریت‌قریب‌به‌اتفاق</w:t>
      </w:r>
      <w:r w:rsidRPr="0027794C">
        <w:rPr>
          <w:rFonts w:cs="B Nazanin" w:hint="cs"/>
          <w:b/>
          <w:bCs/>
          <w:sz w:val="24"/>
          <w:szCs w:val="24"/>
          <w:rtl/>
        </w:rPr>
        <w:t>دانشجومعلماندراینفعالیتارزشمندتحقّقیافتهو</w:t>
      </w:r>
      <w:r w:rsidR="00BE6D7B" w:rsidRPr="0027794C">
        <w:rPr>
          <w:rFonts w:cs="B Nazanin" w:hint="cs"/>
          <w:b/>
          <w:bCs/>
          <w:sz w:val="24"/>
          <w:szCs w:val="24"/>
          <w:rtl/>
        </w:rPr>
        <w:t xml:space="preserve">بیست </w:t>
      </w:r>
      <w:r w:rsidR="00437B2C">
        <w:rPr>
          <w:rFonts w:cs="B Nazanin" w:hint="cs"/>
          <w:b/>
          <w:bCs/>
          <w:sz w:val="24"/>
          <w:szCs w:val="24"/>
          <w:rtl/>
        </w:rPr>
        <w:t xml:space="preserve">و </w:t>
      </w:r>
      <w:r w:rsidR="00C81CA6">
        <w:rPr>
          <w:rFonts w:cs="B Nazanin" w:hint="cs"/>
          <w:b/>
          <w:bCs/>
          <w:sz w:val="24"/>
          <w:szCs w:val="24"/>
          <w:rtl/>
        </w:rPr>
        <w:t xml:space="preserve">هشتمین </w:t>
      </w:r>
      <w:r w:rsidR="00766DE6" w:rsidRPr="0027794C">
        <w:rPr>
          <w:rFonts w:cs="B Nazanin" w:hint="cs"/>
          <w:b/>
          <w:bCs/>
          <w:sz w:val="24"/>
          <w:szCs w:val="24"/>
          <w:rtl/>
        </w:rPr>
        <w:t>جشنواره فرهنگی</w:t>
      </w:r>
      <w:r w:rsidRPr="0027794C">
        <w:rPr>
          <w:rFonts w:cs="B Nazanin" w:hint="cs"/>
          <w:b/>
          <w:bCs/>
          <w:sz w:val="24"/>
          <w:szCs w:val="24"/>
          <w:rtl/>
        </w:rPr>
        <w:t>بهفرصتیبرایافزایش توانمندی‌هاومهارتعلمیوتحرّکوپویاییدانشجویانتبدیلشود</w:t>
      </w:r>
      <w:r w:rsidRPr="0027794C">
        <w:rPr>
          <w:rFonts w:cs="B Nazanin" w:hint="cs"/>
          <w:b/>
          <w:bCs/>
          <w:sz w:val="24"/>
          <w:szCs w:val="24"/>
        </w:rPr>
        <w:t xml:space="preserve">. </w:t>
      </w:r>
      <w:r w:rsidRPr="0027794C">
        <w:rPr>
          <w:rFonts w:cs="B Nazanin" w:hint="cs"/>
          <w:b/>
          <w:bCs/>
          <w:sz w:val="24"/>
          <w:szCs w:val="24"/>
          <w:rtl/>
        </w:rPr>
        <w:t xml:space="preserve">بی‌شکدراینمسیر </w:t>
      </w:r>
      <w:r w:rsidRPr="0027794C">
        <w:rPr>
          <w:rFonts w:cs="B Nazanin" w:hint="cs"/>
          <w:b/>
          <w:bCs/>
          <w:sz w:val="24"/>
          <w:szCs w:val="24"/>
          <w:rtl/>
        </w:rPr>
        <w:lastRenderedPageBreak/>
        <w:t>تشکیلکلاس‌هایآمادگیبر اساس رشته‌هایموردعلاقه دانشجویاناز</w:t>
      </w:r>
      <w:r w:rsidR="001F0EED">
        <w:rPr>
          <w:rFonts w:cs="B Nazanin" w:hint="cs"/>
          <w:b/>
          <w:bCs/>
          <w:sz w:val="24"/>
          <w:szCs w:val="24"/>
          <w:rtl/>
        </w:rPr>
        <w:t>اهمیت</w:t>
      </w:r>
      <w:r w:rsidRPr="0027794C">
        <w:rPr>
          <w:rFonts w:cs="B Nazanin" w:hint="cs"/>
          <w:b/>
          <w:bCs/>
          <w:sz w:val="24"/>
          <w:szCs w:val="24"/>
          <w:rtl/>
        </w:rPr>
        <w:t>ویژه‌ایبرخورداربودهوازسیاست‌هایاصولیمورد</w:t>
      </w:r>
      <w:r w:rsidR="00437B2C">
        <w:rPr>
          <w:rFonts w:cs="B Nazanin" w:hint="cs"/>
          <w:b/>
          <w:bCs/>
          <w:sz w:val="24"/>
          <w:szCs w:val="24"/>
          <w:rtl/>
        </w:rPr>
        <w:t>تأکید</w:t>
      </w:r>
      <w:r w:rsidRPr="0027794C">
        <w:rPr>
          <w:rFonts w:cs="B Nazanin" w:hint="cs"/>
          <w:b/>
          <w:bCs/>
          <w:sz w:val="24"/>
          <w:szCs w:val="24"/>
          <w:rtl/>
        </w:rPr>
        <w:t>است</w:t>
      </w:r>
      <w:r w:rsidRPr="0027794C">
        <w:rPr>
          <w:rFonts w:cs="B Nazanin" w:hint="cs"/>
          <w:b/>
          <w:bCs/>
          <w:sz w:val="24"/>
          <w:szCs w:val="24"/>
        </w:rPr>
        <w:t>.</w:t>
      </w:r>
    </w:p>
    <w:p w:rsidR="00620C22" w:rsidRDefault="00620C22" w:rsidP="002A213C">
      <w:pPr>
        <w:pStyle w:val="Heading1"/>
        <w:rPr>
          <w:rFonts w:cs="B Homa"/>
          <w:rtl/>
        </w:rPr>
      </w:pPr>
      <w:bookmarkStart w:id="50" w:name="_Toc434245901"/>
      <w:bookmarkStart w:id="51" w:name="_Toc436123609"/>
    </w:p>
    <w:p w:rsidR="005F5432" w:rsidRPr="002A213C" w:rsidRDefault="00D11EBB" w:rsidP="002A213C">
      <w:pPr>
        <w:pStyle w:val="Heading1"/>
        <w:rPr>
          <w:rFonts w:cs="B Homa"/>
          <w:rtl/>
        </w:rPr>
      </w:pPr>
      <w:bookmarkStart w:id="52" w:name="_Toc503356793"/>
      <w:r w:rsidRPr="002A213C">
        <w:rPr>
          <w:rFonts w:cs="B Homa" w:hint="cs"/>
          <w:rtl/>
        </w:rPr>
        <w:t>فصل هفتم</w:t>
      </w:r>
      <w:r w:rsidR="006B08B6" w:rsidRPr="002A213C">
        <w:rPr>
          <w:rFonts w:cs="B Homa" w:hint="cs"/>
          <w:rtl/>
        </w:rPr>
        <w:t>-</w:t>
      </w:r>
      <w:r w:rsidR="005F5432" w:rsidRPr="002A213C">
        <w:rPr>
          <w:rFonts w:cs="B Homa"/>
          <w:rtl/>
        </w:rPr>
        <w:t>جوایز</w:t>
      </w:r>
      <w:r w:rsidR="005F5432" w:rsidRPr="002A213C">
        <w:rPr>
          <w:rFonts w:cs="B Homa"/>
        </w:rPr>
        <w:t>:</w:t>
      </w:r>
      <w:bookmarkEnd w:id="50"/>
      <w:bookmarkEnd w:id="51"/>
      <w:bookmarkEnd w:id="52"/>
    </w:p>
    <w:p w:rsidR="005F5432" w:rsidRDefault="005F5432" w:rsidP="00AD5F5B">
      <w:pPr>
        <w:pStyle w:val="ListParagraph"/>
        <w:numPr>
          <w:ilvl w:val="0"/>
          <w:numId w:val="32"/>
        </w:numPr>
        <w:bidi/>
        <w:jc w:val="both"/>
        <w:rPr>
          <w:rFonts w:cs="B Nazanin"/>
          <w:b/>
          <w:bCs/>
          <w:sz w:val="24"/>
          <w:szCs w:val="24"/>
        </w:rPr>
      </w:pPr>
      <w:r w:rsidRPr="0027794C">
        <w:rPr>
          <w:rFonts w:cs="B Nazanin" w:hint="cs"/>
          <w:b/>
          <w:bCs/>
          <w:sz w:val="24"/>
          <w:szCs w:val="24"/>
          <w:rtl/>
        </w:rPr>
        <w:t>در</w:t>
      </w:r>
      <w:r w:rsidR="00764DE3" w:rsidRPr="0027794C">
        <w:rPr>
          <w:rFonts w:cs="B Nazanin" w:hint="cs"/>
          <w:b/>
          <w:bCs/>
          <w:sz w:val="24"/>
          <w:szCs w:val="24"/>
          <w:rtl/>
        </w:rPr>
        <w:t>مرحله</w:t>
      </w:r>
      <w:r w:rsidRPr="0027794C">
        <w:rPr>
          <w:rFonts w:cs="B Nazanin" w:hint="cs"/>
          <w:b/>
          <w:bCs/>
          <w:sz w:val="24"/>
          <w:szCs w:val="24"/>
          <w:rtl/>
        </w:rPr>
        <w:t>استانیبهشرکت‌کنندگانگواهي شركتو</w:t>
      </w:r>
      <w:r w:rsidR="00793E3B" w:rsidRPr="0027794C">
        <w:rPr>
          <w:rFonts w:cs="B Nazanin" w:hint="cs"/>
          <w:b/>
          <w:bCs/>
          <w:sz w:val="24"/>
          <w:szCs w:val="24"/>
          <w:rtl/>
        </w:rPr>
        <w:t xml:space="preserve"> به</w:t>
      </w:r>
      <w:r w:rsidRPr="0027794C">
        <w:rPr>
          <w:rFonts w:cs="B Nazanin" w:hint="cs"/>
          <w:b/>
          <w:bCs/>
          <w:sz w:val="24"/>
          <w:szCs w:val="24"/>
          <w:rtl/>
        </w:rPr>
        <w:t>نفراتبرترلوحسپاسوهدایاییازسویستادهایاجراییاستانوپردیساهداخواهد شد</w:t>
      </w:r>
      <w:r w:rsidRPr="0027794C">
        <w:rPr>
          <w:rFonts w:cs="B Nazanin" w:hint="cs"/>
          <w:b/>
          <w:bCs/>
          <w:sz w:val="24"/>
          <w:szCs w:val="24"/>
        </w:rPr>
        <w:t>.</w:t>
      </w:r>
    </w:p>
    <w:p w:rsidR="00C76309" w:rsidRPr="001301C9" w:rsidRDefault="001F0EED" w:rsidP="00117497">
      <w:pPr>
        <w:pStyle w:val="ListParagraph"/>
        <w:numPr>
          <w:ilvl w:val="0"/>
          <w:numId w:val="32"/>
        </w:numPr>
        <w:bidi/>
        <w:jc w:val="both"/>
        <w:rPr>
          <w:rFonts w:cs="B Nazanin"/>
          <w:b/>
          <w:bCs/>
          <w:sz w:val="24"/>
          <w:szCs w:val="24"/>
        </w:rPr>
      </w:pPr>
      <w:r>
        <w:rPr>
          <w:rFonts w:cs="B Nazanin" w:hint="cs"/>
          <w:b/>
          <w:bCs/>
          <w:sz w:val="24"/>
          <w:szCs w:val="24"/>
          <w:rtl/>
        </w:rPr>
        <w:t>درمرحلهمنطقه‌ای</w:t>
      </w:r>
      <w:r w:rsidR="00C76309" w:rsidRPr="001301C9">
        <w:rPr>
          <w:rFonts w:cs="B Nazanin" w:hint="cs"/>
          <w:b/>
          <w:bCs/>
          <w:sz w:val="24"/>
          <w:szCs w:val="24"/>
          <w:rtl/>
        </w:rPr>
        <w:t xml:space="preserve">: </w:t>
      </w:r>
      <w:r w:rsidR="00117497" w:rsidRPr="00AF4140">
        <w:rPr>
          <w:rFonts w:cs="B Nazanin" w:hint="cs"/>
          <w:b/>
          <w:bCs/>
          <w:sz w:val="28"/>
          <w:szCs w:val="28"/>
          <w:rtl/>
        </w:rPr>
        <w:t>درمرحله منطقه‌ای</w:t>
      </w:r>
      <w:r w:rsidR="00117497" w:rsidRPr="0027794C">
        <w:rPr>
          <w:rFonts w:cs="B Nazanin" w:hint="cs"/>
          <w:b/>
          <w:bCs/>
          <w:sz w:val="24"/>
          <w:szCs w:val="24"/>
          <w:rtl/>
        </w:rPr>
        <w:t>به</w:t>
      </w:r>
      <w:r w:rsidR="00117497">
        <w:rPr>
          <w:rFonts w:cs="B Nazanin" w:hint="cs"/>
          <w:b/>
          <w:bCs/>
          <w:sz w:val="24"/>
          <w:szCs w:val="24"/>
          <w:rtl/>
        </w:rPr>
        <w:t xml:space="preserve"> کلیه </w:t>
      </w:r>
      <w:r w:rsidR="00117497" w:rsidRPr="0027794C">
        <w:rPr>
          <w:rFonts w:cs="B Nazanin" w:hint="cs"/>
          <w:b/>
          <w:bCs/>
          <w:sz w:val="24"/>
          <w:szCs w:val="24"/>
          <w:rtl/>
        </w:rPr>
        <w:t>شرکت‌کنندگانگواهي شركتو بهنفراتبرتر</w:t>
      </w:r>
      <w:r w:rsidR="00117497">
        <w:rPr>
          <w:rFonts w:cs="B Nazanin" w:hint="cs"/>
          <w:b/>
          <w:bCs/>
          <w:sz w:val="24"/>
          <w:szCs w:val="24"/>
          <w:rtl/>
        </w:rPr>
        <w:t>( اول تا سوم هر رشته )</w:t>
      </w:r>
      <w:r w:rsidR="00117497" w:rsidRPr="0027794C">
        <w:rPr>
          <w:rFonts w:cs="B Nazanin" w:hint="cs"/>
          <w:b/>
          <w:bCs/>
          <w:sz w:val="24"/>
          <w:szCs w:val="24"/>
          <w:rtl/>
        </w:rPr>
        <w:t>لوحسپاسوهدایایی</w:t>
      </w:r>
      <w:r w:rsidR="00117497">
        <w:rPr>
          <w:rFonts w:cs="B Nazanin" w:hint="cs"/>
          <w:b/>
          <w:bCs/>
          <w:sz w:val="24"/>
          <w:szCs w:val="24"/>
          <w:rtl/>
        </w:rPr>
        <w:t>به ترتیب 150- 100 و 50 هزارتومان اهدا خواهد شد.</w:t>
      </w:r>
    </w:p>
    <w:p w:rsidR="005F5432" w:rsidRPr="0027794C" w:rsidRDefault="005F5432" w:rsidP="00AD5F5B">
      <w:pPr>
        <w:pStyle w:val="ListParagraph"/>
        <w:numPr>
          <w:ilvl w:val="0"/>
          <w:numId w:val="32"/>
        </w:numPr>
        <w:bidi/>
        <w:jc w:val="both"/>
        <w:rPr>
          <w:rFonts w:cs="B Nazanin"/>
          <w:b/>
          <w:bCs/>
          <w:sz w:val="24"/>
          <w:szCs w:val="24"/>
        </w:rPr>
      </w:pPr>
      <w:r w:rsidRPr="0027794C">
        <w:rPr>
          <w:rFonts w:cs="B Nazanin" w:hint="cs"/>
          <w:b/>
          <w:bCs/>
          <w:sz w:val="24"/>
          <w:szCs w:val="24"/>
          <w:rtl/>
        </w:rPr>
        <w:t>مرحله کشوری</w:t>
      </w:r>
      <w:r w:rsidRPr="0027794C">
        <w:rPr>
          <w:rFonts w:cs="B Nazanin" w:hint="cs"/>
          <w:b/>
          <w:bCs/>
          <w:sz w:val="24"/>
          <w:szCs w:val="24"/>
        </w:rPr>
        <w:t>:</w:t>
      </w:r>
      <w:r w:rsidRPr="0027794C">
        <w:rPr>
          <w:rFonts w:cs="B Nazanin" w:hint="cs"/>
          <w:b/>
          <w:bCs/>
          <w:sz w:val="24"/>
          <w:szCs w:val="24"/>
          <w:rtl/>
        </w:rPr>
        <w:t>بهکلیه شرکت‌کنندگانمرحله کشوریجشنواره،گواهیِشرکتوبهنفراتبرتربرابرجدولذیلهدایاییتقدیممی‌گردد</w:t>
      </w:r>
      <w:r w:rsidRPr="0027794C">
        <w:rPr>
          <w:rFonts w:cs="B Nazanin" w:hint="cs"/>
          <w:b/>
          <w:bCs/>
          <w:sz w:val="24"/>
          <w:szCs w:val="24"/>
        </w:rPr>
        <w:t>.</w:t>
      </w:r>
    </w:p>
    <w:p w:rsidR="005F5432" w:rsidRPr="004E0FA1" w:rsidRDefault="005F5432" w:rsidP="00C93D69">
      <w:pPr>
        <w:pStyle w:val="Heading2"/>
        <w:bidi/>
        <w:rPr>
          <w:rFonts w:cs="B Titr"/>
          <w:b/>
          <w:bCs/>
          <w:color w:val="FF0000"/>
          <w:sz w:val="24"/>
          <w:szCs w:val="24"/>
        </w:rPr>
      </w:pPr>
      <w:bookmarkStart w:id="53" w:name="_Toc434245902"/>
      <w:bookmarkStart w:id="54" w:name="_Toc436123610"/>
      <w:bookmarkStart w:id="55" w:name="_Toc503356794"/>
      <w:r w:rsidRPr="004E0FA1">
        <w:rPr>
          <w:rFonts w:cs="B Titr" w:hint="cs"/>
          <w:b/>
          <w:bCs/>
          <w:color w:val="FF0000"/>
          <w:sz w:val="24"/>
          <w:szCs w:val="24"/>
          <w:rtl/>
        </w:rPr>
        <w:t>1-</w:t>
      </w:r>
      <w:r w:rsidR="00C93D69">
        <w:rPr>
          <w:rFonts w:cs="B Titr"/>
          <w:b/>
          <w:bCs/>
          <w:color w:val="FF0000"/>
          <w:sz w:val="24"/>
          <w:szCs w:val="24"/>
        </w:rPr>
        <w:t>7</w:t>
      </w:r>
      <w:r w:rsidRPr="004E0FA1">
        <w:rPr>
          <w:rFonts w:cs="B Titr" w:hint="cs"/>
          <w:b/>
          <w:bCs/>
          <w:color w:val="FF0000"/>
          <w:sz w:val="24"/>
          <w:szCs w:val="24"/>
          <w:rtl/>
        </w:rPr>
        <w:t>: جوایزرشته‌هایانفرادی</w:t>
      </w:r>
      <w:r w:rsidR="00BE6D7B" w:rsidRPr="004E0FA1">
        <w:rPr>
          <w:rFonts w:cs="B Titr" w:hint="cs"/>
          <w:b/>
          <w:bCs/>
          <w:color w:val="FF0000"/>
          <w:sz w:val="24"/>
          <w:szCs w:val="24"/>
          <w:rtl/>
        </w:rPr>
        <w:t xml:space="preserve"> مرحله کشوری</w:t>
      </w:r>
      <w:r w:rsidRPr="004E0FA1">
        <w:rPr>
          <w:rFonts w:cs="B Titr"/>
          <w:b/>
          <w:bCs/>
          <w:color w:val="FF0000"/>
          <w:sz w:val="24"/>
          <w:szCs w:val="24"/>
        </w:rPr>
        <w:t>:</w:t>
      </w:r>
      <w:bookmarkEnd w:id="53"/>
      <w:bookmarkEnd w:id="54"/>
      <w:bookmarkEnd w:id="55"/>
    </w:p>
    <w:p w:rsidR="005F5432" w:rsidRPr="00C976AD" w:rsidRDefault="005F5432" w:rsidP="00187410">
      <w:pPr>
        <w:pStyle w:val="ListParagraph"/>
        <w:autoSpaceDE w:val="0"/>
        <w:autoSpaceDN w:val="0"/>
        <w:bidi/>
        <w:adjustRightInd w:val="0"/>
        <w:spacing w:after="0" w:line="240" w:lineRule="auto"/>
        <w:jc w:val="both"/>
        <w:rPr>
          <w:rFonts w:ascii="B Mitra" w:hAnsi="Calibri" w:cs="B Mitra"/>
          <w:sz w:val="28"/>
          <w:szCs w:val="28"/>
        </w:rPr>
      </w:pPr>
    </w:p>
    <w:tbl>
      <w:tblPr>
        <w:tblStyle w:val="TableGrid"/>
        <w:bidiVisual/>
        <w:tblW w:w="9140" w:type="dxa"/>
        <w:jc w:val="center"/>
        <w:tblLook w:val="04A0"/>
      </w:tblPr>
      <w:tblGrid>
        <w:gridCol w:w="1221"/>
        <w:gridCol w:w="7919"/>
      </w:tblGrid>
      <w:tr w:rsidR="00C976AD" w:rsidRPr="00C976AD"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نفراتاوّل</w:t>
            </w:r>
          </w:p>
        </w:tc>
        <w:tc>
          <w:tcPr>
            <w:tcW w:w="7919"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لوحسپاس</w:t>
            </w:r>
            <w:r w:rsidRPr="00C976AD">
              <w:rPr>
                <w:rFonts w:ascii="B Mitra" w:hAnsi="Calibri" w:cs="B Mitra" w:hint="cs"/>
                <w:sz w:val="28"/>
                <w:szCs w:val="28"/>
              </w:rPr>
              <w:t>+</w:t>
            </w:r>
            <w:r w:rsidRPr="00C976AD">
              <w:rPr>
                <w:rFonts w:ascii="B Mitra" w:hAnsi="Calibri" w:cs="B Mitra" w:hint="cs"/>
                <w:sz w:val="28"/>
                <w:szCs w:val="28"/>
                <w:rtl/>
              </w:rPr>
              <w:t>تندیسجشنواره</w:t>
            </w:r>
            <w:r w:rsidRPr="00C976AD">
              <w:rPr>
                <w:rFonts w:ascii="B Mitra" w:hAnsi="Calibri" w:cs="B Mitra" w:hint="cs"/>
                <w:sz w:val="28"/>
                <w:szCs w:val="28"/>
              </w:rPr>
              <w:t>+</w:t>
            </w:r>
            <w:r w:rsidRPr="00C976AD">
              <w:rPr>
                <w:rFonts w:ascii="B Mitra" w:hAnsi="Calibri" w:cs="B Mitra" w:hint="cs"/>
                <w:sz w:val="28"/>
                <w:szCs w:val="28"/>
                <w:rtl/>
              </w:rPr>
              <w:t>کمک‌هزینه عتبات عالياتبهمبلغ 000/000/</w:t>
            </w:r>
            <w:r w:rsidR="00DA6856">
              <w:rPr>
                <w:rFonts w:ascii="B Mitra" w:hAnsi="Calibri" w:cs="B Mitra" w:hint="cs"/>
                <w:sz w:val="28"/>
                <w:szCs w:val="28"/>
                <w:rtl/>
              </w:rPr>
              <w:t>5</w:t>
            </w:r>
            <w:r w:rsidR="006C363A">
              <w:rPr>
                <w:rFonts w:ascii="B Mitra" w:hAnsi="Calibri" w:cs="B Mitra" w:hint="cs"/>
                <w:sz w:val="28"/>
                <w:szCs w:val="28"/>
                <w:rtl/>
              </w:rPr>
              <w:t>ریال</w:t>
            </w:r>
          </w:p>
        </w:tc>
      </w:tr>
      <w:tr w:rsidR="00C976AD" w:rsidRPr="00C976AD"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نفراتدوم</w:t>
            </w:r>
          </w:p>
        </w:tc>
        <w:tc>
          <w:tcPr>
            <w:tcW w:w="7919"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لوحسپاس</w:t>
            </w:r>
            <w:r w:rsidRPr="00C976AD">
              <w:rPr>
                <w:rFonts w:ascii="B Mitra" w:hAnsi="Calibri" w:cs="B Mitra" w:hint="cs"/>
                <w:sz w:val="28"/>
                <w:szCs w:val="28"/>
              </w:rPr>
              <w:t>+</w:t>
            </w:r>
            <w:r w:rsidRPr="00C976AD">
              <w:rPr>
                <w:rFonts w:ascii="B Mitra" w:hAnsi="Calibri" w:cs="B Mitra" w:hint="cs"/>
                <w:sz w:val="28"/>
                <w:szCs w:val="28"/>
                <w:rtl/>
              </w:rPr>
              <w:t>تندیسجشنواره</w:t>
            </w:r>
            <w:r w:rsidRPr="00C976AD">
              <w:rPr>
                <w:rFonts w:ascii="B Mitra" w:hAnsi="Calibri" w:cs="B Mitra" w:hint="cs"/>
                <w:sz w:val="28"/>
                <w:szCs w:val="28"/>
              </w:rPr>
              <w:t>+</w:t>
            </w:r>
            <w:r w:rsidRPr="00C976AD">
              <w:rPr>
                <w:rFonts w:ascii="B Mitra" w:hAnsi="Calibri" w:cs="B Mitra" w:hint="cs"/>
                <w:sz w:val="28"/>
                <w:szCs w:val="28"/>
                <w:rtl/>
              </w:rPr>
              <w:t>کمک‌هزینه عتباتعالیاتبهمبلغ000/000/</w:t>
            </w:r>
            <w:r w:rsidR="00DA6856">
              <w:rPr>
                <w:rFonts w:ascii="B Mitra" w:hAnsi="Calibri" w:cs="B Mitra" w:hint="cs"/>
                <w:sz w:val="28"/>
                <w:szCs w:val="28"/>
                <w:rtl/>
              </w:rPr>
              <w:t>4</w:t>
            </w:r>
            <w:r w:rsidRPr="00C976AD">
              <w:rPr>
                <w:rFonts w:ascii="B Mitra" w:hAnsi="Calibri" w:cs="B Mitra" w:hint="cs"/>
                <w:sz w:val="28"/>
                <w:szCs w:val="28"/>
                <w:rtl/>
              </w:rPr>
              <w:t xml:space="preserve"> ریال</w:t>
            </w:r>
          </w:p>
        </w:tc>
      </w:tr>
      <w:tr w:rsidR="00C976AD" w:rsidRPr="00C976AD"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نفراتسوم</w:t>
            </w:r>
          </w:p>
        </w:tc>
        <w:tc>
          <w:tcPr>
            <w:tcW w:w="7919"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لوحسپاس</w:t>
            </w:r>
            <w:r w:rsidRPr="00C976AD">
              <w:rPr>
                <w:rFonts w:ascii="B Mitra" w:hAnsi="Calibri" w:cs="B Mitra" w:hint="cs"/>
                <w:sz w:val="28"/>
                <w:szCs w:val="28"/>
              </w:rPr>
              <w:t xml:space="preserve"> + </w:t>
            </w:r>
            <w:r w:rsidRPr="00C976AD">
              <w:rPr>
                <w:rFonts w:ascii="B Mitra" w:hAnsi="Calibri" w:cs="B Mitra" w:hint="cs"/>
                <w:sz w:val="28"/>
                <w:szCs w:val="28"/>
                <w:rtl/>
              </w:rPr>
              <w:t>تندیسجشنواره</w:t>
            </w:r>
            <w:r w:rsidRPr="00C976AD">
              <w:rPr>
                <w:rFonts w:ascii="B Mitra" w:hAnsi="Calibri" w:cs="B Mitra" w:hint="cs"/>
                <w:sz w:val="28"/>
                <w:szCs w:val="28"/>
              </w:rPr>
              <w:t xml:space="preserve"> + </w:t>
            </w:r>
            <w:r w:rsidRPr="00C976AD">
              <w:rPr>
                <w:rFonts w:ascii="B Mitra" w:hAnsi="Calibri" w:cs="B Mitra" w:hint="cs"/>
                <w:sz w:val="28"/>
                <w:szCs w:val="28"/>
                <w:rtl/>
              </w:rPr>
              <w:t>کمک‌هزینه مشهدمقدسبهمبلغ000/000/</w:t>
            </w:r>
            <w:r w:rsidR="00DA6856">
              <w:rPr>
                <w:rFonts w:ascii="B Mitra" w:hAnsi="Calibri" w:cs="B Mitra" w:hint="cs"/>
                <w:sz w:val="28"/>
                <w:szCs w:val="28"/>
                <w:rtl/>
              </w:rPr>
              <w:t>3</w:t>
            </w:r>
            <w:r w:rsidRPr="00C976AD">
              <w:rPr>
                <w:rFonts w:ascii="B Mitra" w:hAnsi="Calibri" w:cs="B Mitra" w:hint="cs"/>
                <w:sz w:val="28"/>
                <w:szCs w:val="28"/>
                <w:rtl/>
              </w:rPr>
              <w:t xml:space="preserve"> ریال</w:t>
            </w:r>
          </w:p>
        </w:tc>
      </w:tr>
      <w:tr w:rsidR="00DA6856" w:rsidRPr="00C976AD"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tcPr>
          <w:p w:rsidR="00DA6856" w:rsidRDefault="00DA6856" w:rsidP="00DA6856">
            <w:pPr>
              <w:bidi/>
            </w:pPr>
            <w:r w:rsidRPr="00244E0C">
              <w:rPr>
                <w:rFonts w:ascii="B Mitra" w:hAnsi="Calibri" w:cs="B Mitra" w:hint="cs"/>
                <w:sz w:val="28"/>
                <w:szCs w:val="28"/>
                <w:rtl/>
              </w:rPr>
              <w:t>نفرات</w:t>
            </w:r>
            <w:r>
              <w:rPr>
                <w:rFonts w:ascii="B Mitra" w:hAnsi="Calibri" w:cs="B Mitra" w:hint="cs"/>
                <w:sz w:val="28"/>
                <w:szCs w:val="28"/>
                <w:rtl/>
              </w:rPr>
              <w:t xml:space="preserve"> چهارم</w:t>
            </w:r>
          </w:p>
        </w:tc>
        <w:tc>
          <w:tcPr>
            <w:tcW w:w="7919" w:type="dxa"/>
            <w:tcBorders>
              <w:top w:val="single" w:sz="4" w:space="0" w:color="auto"/>
              <w:left w:val="single" w:sz="4" w:space="0" w:color="auto"/>
              <w:bottom w:val="single" w:sz="4" w:space="0" w:color="auto"/>
              <w:right w:val="single" w:sz="4" w:space="0" w:color="auto"/>
            </w:tcBorders>
          </w:tcPr>
          <w:p w:rsidR="00DA6856" w:rsidRDefault="00DA6856" w:rsidP="00361066">
            <w:pPr>
              <w:bidi/>
            </w:pPr>
            <w:r w:rsidRPr="00FE0759">
              <w:rPr>
                <w:rFonts w:ascii="B Mitra" w:hAnsi="Calibri" w:cs="B Mitra" w:hint="cs"/>
                <w:sz w:val="28"/>
                <w:szCs w:val="28"/>
                <w:rtl/>
              </w:rPr>
              <w:t>لوحسپاس</w:t>
            </w:r>
            <w:r w:rsidRPr="00FE0759">
              <w:rPr>
                <w:rFonts w:ascii="B Mitra" w:hAnsi="Calibri" w:cs="B Mitra" w:hint="cs"/>
                <w:sz w:val="28"/>
                <w:szCs w:val="28"/>
              </w:rPr>
              <w:t xml:space="preserve"> + </w:t>
            </w:r>
            <w:r w:rsidRPr="00FE0759">
              <w:rPr>
                <w:rFonts w:ascii="B Mitra" w:hAnsi="Calibri" w:cs="B Mitra" w:hint="cs"/>
                <w:sz w:val="28"/>
                <w:szCs w:val="28"/>
                <w:rtl/>
              </w:rPr>
              <w:t>کمک‌هزینه مشهدمقدسبهمبلغ000/000/</w:t>
            </w:r>
            <w:r>
              <w:rPr>
                <w:rFonts w:ascii="B Mitra" w:hAnsi="Calibri" w:cs="B Mitra" w:hint="cs"/>
                <w:sz w:val="28"/>
                <w:szCs w:val="28"/>
                <w:rtl/>
              </w:rPr>
              <w:t>2</w:t>
            </w:r>
            <w:r w:rsidRPr="00FE0759">
              <w:rPr>
                <w:rFonts w:ascii="B Mitra" w:hAnsi="Calibri" w:cs="B Mitra" w:hint="cs"/>
                <w:sz w:val="28"/>
                <w:szCs w:val="28"/>
                <w:rtl/>
              </w:rPr>
              <w:t xml:space="preserve"> ریال</w:t>
            </w:r>
          </w:p>
        </w:tc>
      </w:tr>
      <w:tr w:rsidR="00DA6856" w:rsidRPr="00C976AD"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tcPr>
          <w:p w:rsidR="00DA6856" w:rsidRDefault="00DA6856" w:rsidP="00DA6856">
            <w:pPr>
              <w:bidi/>
            </w:pPr>
            <w:r w:rsidRPr="00244E0C">
              <w:rPr>
                <w:rFonts w:ascii="B Mitra" w:hAnsi="Calibri" w:cs="B Mitra" w:hint="cs"/>
                <w:sz w:val="28"/>
                <w:szCs w:val="28"/>
                <w:rtl/>
              </w:rPr>
              <w:t>نفرات</w:t>
            </w:r>
            <w:r>
              <w:rPr>
                <w:rFonts w:ascii="B Mitra" w:hAnsi="Calibri" w:cs="B Mitra" w:hint="cs"/>
                <w:sz w:val="28"/>
                <w:szCs w:val="28"/>
                <w:rtl/>
              </w:rPr>
              <w:t>پنجم</w:t>
            </w:r>
          </w:p>
        </w:tc>
        <w:tc>
          <w:tcPr>
            <w:tcW w:w="7919" w:type="dxa"/>
            <w:tcBorders>
              <w:top w:val="single" w:sz="4" w:space="0" w:color="auto"/>
              <w:left w:val="single" w:sz="4" w:space="0" w:color="auto"/>
              <w:bottom w:val="single" w:sz="4" w:space="0" w:color="auto"/>
              <w:right w:val="single" w:sz="4" w:space="0" w:color="auto"/>
            </w:tcBorders>
          </w:tcPr>
          <w:p w:rsidR="00DA6856" w:rsidRDefault="00DA6856" w:rsidP="00361066">
            <w:pPr>
              <w:bidi/>
            </w:pPr>
            <w:r w:rsidRPr="00FE0759">
              <w:rPr>
                <w:rFonts w:ascii="B Mitra" w:hAnsi="Calibri" w:cs="B Mitra" w:hint="cs"/>
                <w:sz w:val="28"/>
                <w:szCs w:val="28"/>
                <w:rtl/>
              </w:rPr>
              <w:t>لوحسپاس</w:t>
            </w:r>
            <w:r w:rsidRPr="00FE0759">
              <w:rPr>
                <w:rFonts w:ascii="B Mitra" w:hAnsi="Calibri" w:cs="B Mitra" w:hint="cs"/>
                <w:sz w:val="28"/>
                <w:szCs w:val="28"/>
              </w:rPr>
              <w:t xml:space="preserve"> + </w:t>
            </w:r>
            <w:r w:rsidRPr="00FE0759">
              <w:rPr>
                <w:rFonts w:ascii="B Mitra" w:hAnsi="Calibri" w:cs="B Mitra" w:hint="cs"/>
                <w:sz w:val="28"/>
                <w:szCs w:val="28"/>
                <w:rtl/>
              </w:rPr>
              <w:t>کمک‌هزینه مشهدمقدسبهمبلغ000/000/</w:t>
            </w:r>
            <w:r>
              <w:rPr>
                <w:rFonts w:ascii="B Mitra" w:hAnsi="Calibri" w:cs="B Mitra" w:hint="cs"/>
                <w:sz w:val="28"/>
                <w:szCs w:val="28"/>
                <w:rtl/>
              </w:rPr>
              <w:t>1</w:t>
            </w:r>
            <w:r w:rsidRPr="00FE0759">
              <w:rPr>
                <w:rFonts w:ascii="B Mitra" w:hAnsi="Calibri" w:cs="B Mitra" w:hint="cs"/>
                <w:sz w:val="28"/>
                <w:szCs w:val="28"/>
                <w:rtl/>
              </w:rPr>
              <w:t xml:space="preserve"> ریال</w:t>
            </w:r>
          </w:p>
        </w:tc>
      </w:tr>
    </w:tbl>
    <w:p w:rsidR="005F5432" w:rsidRPr="00C976AD" w:rsidRDefault="005F5432" w:rsidP="00187410">
      <w:pPr>
        <w:pStyle w:val="ListParagraph"/>
        <w:autoSpaceDE w:val="0"/>
        <w:autoSpaceDN w:val="0"/>
        <w:bidi/>
        <w:adjustRightInd w:val="0"/>
        <w:spacing w:after="0" w:line="240" w:lineRule="auto"/>
        <w:jc w:val="both"/>
        <w:rPr>
          <w:rFonts w:ascii="B Mitra" w:hAnsi="Calibri" w:cs="B Mitra"/>
          <w:sz w:val="28"/>
          <w:szCs w:val="28"/>
          <w:rtl/>
        </w:rPr>
      </w:pPr>
    </w:p>
    <w:p w:rsidR="005F5432" w:rsidRPr="00E6434A" w:rsidRDefault="005F5432" w:rsidP="00C93D69">
      <w:pPr>
        <w:pStyle w:val="Heading2"/>
        <w:bidi/>
        <w:rPr>
          <w:rFonts w:cs="B Titr"/>
          <w:b/>
          <w:bCs/>
          <w:color w:val="auto"/>
          <w:sz w:val="24"/>
          <w:szCs w:val="24"/>
        </w:rPr>
      </w:pPr>
      <w:bookmarkStart w:id="56" w:name="_Toc434245903"/>
      <w:bookmarkStart w:id="57" w:name="_Toc436123611"/>
      <w:bookmarkStart w:id="58" w:name="_Toc503356795"/>
      <w:r w:rsidRPr="004E0FA1">
        <w:rPr>
          <w:rFonts w:cs="B Titr" w:hint="cs"/>
          <w:b/>
          <w:bCs/>
          <w:color w:val="FF0000"/>
          <w:sz w:val="24"/>
          <w:szCs w:val="24"/>
          <w:rtl/>
        </w:rPr>
        <w:t>2-</w:t>
      </w:r>
      <w:r w:rsidR="00C93D69">
        <w:rPr>
          <w:rFonts w:cs="B Titr"/>
          <w:b/>
          <w:bCs/>
          <w:color w:val="FF0000"/>
          <w:sz w:val="24"/>
          <w:szCs w:val="24"/>
        </w:rPr>
        <w:t>7</w:t>
      </w:r>
      <w:r w:rsidRPr="004E0FA1">
        <w:rPr>
          <w:rFonts w:cs="B Titr" w:hint="cs"/>
          <w:b/>
          <w:bCs/>
          <w:color w:val="FF0000"/>
          <w:sz w:val="24"/>
          <w:szCs w:val="24"/>
          <w:rtl/>
        </w:rPr>
        <w:t>: جوایزرشته‌هایگروهی</w:t>
      </w:r>
      <w:r w:rsidR="00BE6D7B" w:rsidRPr="004E0FA1">
        <w:rPr>
          <w:rFonts w:cs="B Titr" w:hint="cs"/>
          <w:b/>
          <w:bCs/>
          <w:color w:val="FF0000"/>
          <w:sz w:val="24"/>
          <w:szCs w:val="24"/>
          <w:rtl/>
        </w:rPr>
        <w:t xml:space="preserve"> مرحله کشوری</w:t>
      </w:r>
      <w:r w:rsidRPr="00E6434A">
        <w:rPr>
          <w:rFonts w:cs="B Titr"/>
          <w:b/>
          <w:bCs/>
          <w:color w:val="auto"/>
          <w:sz w:val="24"/>
          <w:szCs w:val="24"/>
        </w:rPr>
        <w:t>:</w:t>
      </w:r>
      <w:bookmarkEnd w:id="56"/>
      <w:bookmarkEnd w:id="57"/>
      <w:bookmarkEnd w:id="58"/>
    </w:p>
    <w:tbl>
      <w:tblPr>
        <w:tblStyle w:val="TableGrid"/>
        <w:bidiVisual/>
        <w:tblW w:w="0" w:type="auto"/>
        <w:tblLook w:val="04A0"/>
      </w:tblPr>
      <w:tblGrid>
        <w:gridCol w:w="1834"/>
        <w:gridCol w:w="7522"/>
      </w:tblGrid>
      <w:tr w:rsidR="00C976AD" w:rsidRPr="00C976AD" w:rsidTr="00894FE8">
        <w:tc>
          <w:tcPr>
            <w:tcW w:w="1834"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187410">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گروه‌هایاول</w:t>
            </w:r>
          </w:p>
        </w:tc>
        <w:tc>
          <w:tcPr>
            <w:tcW w:w="7522"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تندیسبهگروه</w:t>
            </w:r>
            <w:r w:rsidRPr="00C976AD">
              <w:rPr>
                <w:rFonts w:ascii="B Mitra" w:hAnsi="Calibri" w:cs="B Mitra" w:hint="cs"/>
                <w:sz w:val="28"/>
                <w:szCs w:val="28"/>
              </w:rPr>
              <w:t xml:space="preserve"> + </w:t>
            </w:r>
            <w:r w:rsidRPr="00C976AD">
              <w:rPr>
                <w:rFonts w:ascii="B Mitra" w:hAnsi="Calibri" w:cs="B Mitra" w:hint="cs"/>
                <w:sz w:val="28"/>
                <w:szCs w:val="28"/>
                <w:rtl/>
              </w:rPr>
              <w:t>لوحسپاسبهنفرات</w:t>
            </w:r>
            <w:r w:rsidRPr="00C976AD">
              <w:rPr>
                <w:rFonts w:ascii="B Mitra" w:hAnsi="Calibri" w:cs="B Mitra" w:hint="cs"/>
                <w:sz w:val="28"/>
                <w:szCs w:val="28"/>
              </w:rPr>
              <w:t xml:space="preserve"> + </w:t>
            </w:r>
            <w:r w:rsidRPr="00C976AD">
              <w:rPr>
                <w:rFonts w:ascii="B Mitra" w:hAnsi="Calibri" w:cs="B Mitra" w:hint="cs"/>
                <w:sz w:val="28"/>
                <w:szCs w:val="28"/>
                <w:rtl/>
              </w:rPr>
              <w:t>بههرنفرعضوگروهمبلغ</w:t>
            </w:r>
            <w:r w:rsidR="004C13A6" w:rsidRPr="00C976AD">
              <w:rPr>
                <w:rFonts w:ascii="B Mitra" w:hAnsi="Calibri" w:cs="B Mitra" w:hint="cs"/>
                <w:sz w:val="28"/>
                <w:szCs w:val="28"/>
                <w:rtl/>
              </w:rPr>
              <w:t>000/</w:t>
            </w:r>
            <w:r w:rsidR="004C13A6">
              <w:rPr>
                <w:rFonts w:ascii="B Mitra" w:hAnsi="Calibri" w:cs="B Mitra" w:hint="cs"/>
                <w:sz w:val="28"/>
                <w:szCs w:val="28"/>
                <w:rtl/>
              </w:rPr>
              <w:t>5</w:t>
            </w:r>
            <w:r w:rsidR="004C13A6" w:rsidRPr="00C976AD">
              <w:rPr>
                <w:rFonts w:ascii="B Mitra" w:hAnsi="Calibri" w:cs="B Mitra" w:hint="cs"/>
                <w:sz w:val="28"/>
                <w:szCs w:val="28"/>
                <w:rtl/>
              </w:rPr>
              <w:t>00/</w:t>
            </w:r>
            <w:r w:rsidR="004C13A6">
              <w:rPr>
                <w:rFonts w:ascii="B Mitra" w:hAnsi="Calibri" w:cs="B Mitra" w:hint="cs"/>
                <w:sz w:val="28"/>
                <w:szCs w:val="28"/>
                <w:rtl/>
              </w:rPr>
              <w:t>2</w:t>
            </w:r>
            <w:r w:rsidRPr="00C976AD">
              <w:rPr>
                <w:rFonts w:ascii="B Mitra" w:hAnsi="Calibri" w:cs="B Mitra" w:hint="cs"/>
                <w:sz w:val="28"/>
                <w:szCs w:val="28"/>
                <w:rtl/>
              </w:rPr>
              <w:t>ریال</w:t>
            </w:r>
          </w:p>
        </w:tc>
      </w:tr>
      <w:tr w:rsidR="00C976AD" w:rsidRPr="00C976AD" w:rsidTr="00894FE8">
        <w:tc>
          <w:tcPr>
            <w:tcW w:w="1834"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187410">
            <w:pPr>
              <w:autoSpaceDE w:val="0"/>
              <w:autoSpaceDN w:val="0"/>
              <w:bidi/>
              <w:adjustRightInd w:val="0"/>
              <w:spacing w:after="0" w:line="240" w:lineRule="auto"/>
              <w:jc w:val="both"/>
              <w:rPr>
                <w:rFonts w:ascii="B Mitra,Bold" w:hAnsi="Calibri" w:cs="B Titr"/>
                <w:b/>
                <w:bCs/>
                <w:sz w:val="28"/>
                <w:szCs w:val="28"/>
                <w:rtl/>
              </w:rPr>
            </w:pPr>
            <w:r w:rsidRPr="00C976AD">
              <w:rPr>
                <w:rFonts w:ascii="B Mitra" w:hAnsi="Calibri" w:cs="B Mitra" w:hint="cs"/>
                <w:sz w:val="28"/>
                <w:szCs w:val="28"/>
                <w:rtl/>
              </w:rPr>
              <w:t>گروه‌هایدوم</w:t>
            </w:r>
          </w:p>
        </w:tc>
        <w:tc>
          <w:tcPr>
            <w:tcW w:w="7522"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تندیسبهگروه</w:t>
            </w:r>
            <w:r w:rsidRPr="00C976AD">
              <w:rPr>
                <w:rFonts w:ascii="B Mitra" w:hAnsi="Calibri" w:cs="B Mitra" w:hint="cs"/>
                <w:sz w:val="28"/>
                <w:szCs w:val="28"/>
              </w:rPr>
              <w:t xml:space="preserve"> + </w:t>
            </w:r>
            <w:r w:rsidRPr="00C976AD">
              <w:rPr>
                <w:rFonts w:ascii="B Mitra" w:hAnsi="Calibri" w:cs="B Mitra" w:hint="cs"/>
                <w:sz w:val="28"/>
                <w:szCs w:val="28"/>
                <w:rtl/>
              </w:rPr>
              <w:t>لوحسپاسبهنفرات</w:t>
            </w:r>
            <w:r w:rsidRPr="00C976AD">
              <w:rPr>
                <w:rFonts w:ascii="B Mitra" w:hAnsi="Calibri" w:cs="B Mitra" w:hint="cs"/>
                <w:sz w:val="28"/>
                <w:szCs w:val="28"/>
              </w:rPr>
              <w:t xml:space="preserve"> + </w:t>
            </w:r>
            <w:r w:rsidRPr="00C976AD">
              <w:rPr>
                <w:rFonts w:ascii="B Mitra" w:hAnsi="Calibri" w:cs="B Mitra" w:hint="cs"/>
                <w:sz w:val="28"/>
                <w:szCs w:val="28"/>
                <w:rtl/>
              </w:rPr>
              <w:t>بههرنفرعضوگروهمبلغ</w:t>
            </w:r>
            <w:r w:rsidR="004C13A6" w:rsidRPr="00C976AD">
              <w:rPr>
                <w:rFonts w:ascii="B Mitra" w:hAnsi="Calibri" w:cs="B Mitra" w:hint="cs"/>
                <w:sz w:val="28"/>
                <w:szCs w:val="28"/>
                <w:rtl/>
              </w:rPr>
              <w:t xml:space="preserve">000/000/2 </w:t>
            </w:r>
            <w:r w:rsidRPr="00C976AD">
              <w:rPr>
                <w:rFonts w:ascii="B Mitra" w:hAnsi="Calibri" w:cs="B Mitra" w:hint="cs"/>
                <w:sz w:val="28"/>
                <w:szCs w:val="28"/>
                <w:rtl/>
              </w:rPr>
              <w:t>ریال</w:t>
            </w:r>
          </w:p>
        </w:tc>
      </w:tr>
      <w:tr w:rsidR="00C976AD" w:rsidRPr="00C976AD" w:rsidTr="00894FE8">
        <w:tc>
          <w:tcPr>
            <w:tcW w:w="1834"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187410">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گروه‌هایسوم</w:t>
            </w:r>
          </w:p>
        </w:tc>
        <w:tc>
          <w:tcPr>
            <w:tcW w:w="7522" w:type="dxa"/>
            <w:tcBorders>
              <w:top w:val="single" w:sz="4" w:space="0" w:color="auto"/>
              <w:left w:val="single" w:sz="4" w:space="0" w:color="auto"/>
              <w:bottom w:val="single" w:sz="4" w:space="0" w:color="auto"/>
              <w:right w:val="single" w:sz="4" w:space="0" w:color="auto"/>
            </w:tcBorders>
            <w:vAlign w:val="center"/>
            <w:hideMark/>
          </w:tcPr>
          <w:p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تندیسبهگروه</w:t>
            </w:r>
            <w:r w:rsidRPr="00C976AD">
              <w:rPr>
                <w:rFonts w:ascii="B Mitra" w:hAnsi="Calibri" w:cs="B Mitra" w:hint="cs"/>
                <w:sz w:val="28"/>
                <w:szCs w:val="28"/>
              </w:rPr>
              <w:t xml:space="preserve"> + </w:t>
            </w:r>
            <w:r w:rsidRPr="00C976AD">
              <w:rPr>
                <w:rFonts w:ascii="B Mitra" w:hAnsi="Calibri" w:cs="B Mitra" w:hint="cs"/>
                <w:sz w:val="28"/>
                <w:szCs w:val="28"/>
                <w:rtl/>
              </w:rPr>
              <w:t>لوحسپاسبهنفرات</w:t>
            </w:r>
            <w:r w:rsidRPr="00C976AD">
              <w:rPr>
                <w:rFonts w:ascii="B Mitra" w:hAnsi="Calibri" w:cs="B Mitra" w:hint="cs"/>
                <w:sz w:val="28"/>
                <w:szCs w:val="28"/>
              </w:rPr>
              <w:t xml:space="preserve"> + </w:t>
            </w:r>
            <w:r w:rsidRPr="00C976AD">
              <w:rPr>
                <w:rFonts w:ascii="B Mitra" w:hAnsi="Calibri" w:cs="B Mitra" w:hint="cs"/>
                <w:sz w:val="28"/>
                <w:szCs w:val="28"/>
                <w:rtl/>
              </w:rPr>
              <w:t>بههرنفرعضوگروه</w:t>
            </w:r>
            <w:r w:rsidR="006C363A">
              <w:rPr>
                <w:rFonts w:ascii="B Mitra" w:hAnsi="Calibri" w:cs="B Mitra" w:hint="cs"/>
                <w:sz w:val="28"/>
                <w:szCs w:val="28"/>
                <w:rtl/>
              </w:rPr>
              <w:t>مبلغ</w:t>
            </w:r>
            <w:r w:rsidR="006C363A">
              <w:rPr>
                <w:rFonts w:ascii="B Mitra" w:hAnsi="Calibri" w:cs="B Mitra"/>
                <w:sz w:val="28"/>
                <w:szCs w:val="28"/>
                <w:rtl/>
              </w:rPr>
              <w:t xml:space="preserve"> 000</w:t>
            </w:r>
            <w:r w:rsidR="004C13A6" w:rsidRPr="00C976AD">
              <w:rPr>
                <w:rFonts w:ascii="B Mitra" w:hAnsi="Calibri" w:cs="B Mitra" w:hint="cs"/>
                <w:sz w:val="28"/>
                <w:szCs w:val="28"/>
                <w:rtl/>
              </w:rPr>
              <w:t>/</w:t>
            </w:r>
            <w:r w:rsidR="004C13A6">
              <w:rPr>
                <w:rFonts w:ascii="B Mitra" w:hAnsi="Calibri" w:cs="B Mitra" w:hint="cs"/>
                <w:sz w:val="28"/>
                <w:szCs w:val="28"/>
                <w:rtl/>
              </w:rPr>
              <w:t>5</w:t>
            </w:r>
            <w:r w:rsidR="004C13A6" w:rsidRPr="00C976AD">
              <w:rPr>
                <w:rFonts w:ascii="B Mitra" w:hAnsi="Calibri" w:cs="B Mitra" w:hint="cs"/>
                <w:sz w:val="28"/>
                <w:szCs w:val="28"/>
                <w:rtl/>
              </w:rPr>
              <w:t>00/</w:t>
            </w:r>
            <w:r w:rsidR="004C13A6">
              <w:rPr>
                <w:rFonts w:ascii="B Mitra" w:hAnsi="Calibri" w:cs="B Mitra" w:hint="cs"/>
                <w:sz w:val="28"/>
                <w:szCs w:val="28"/>
                <w:rtl/>
              </w:rPr>
              <w:t>1</w:t>
            </w:r>
            <w:r w:rsidRPr="00C976AD">
              <w:rPr>
                <w:rFonts w:ascii="B Mitra" w:hAnsi="Calibri" w:cs="B Mitra" w:hint="cs"/>
                <w:sz w:val="28"/>
                <w:szCs w:val="28"/>
                <w:rtl/>
              </w:rPr>
              <w:t>ریال</w:t>
            </w:r>
          </w:p>
        </w:tc>
      </w:tr>
      <w:tr w:rsidR="004C13A6" w:rsidRPr="00C976AD" w:rsidTr="00894FE8">
        <w:tc>
          <w:tcPr>
            <w:tcW w:w="1834" w:type="dxa"/>
            <w:tcBorders>
              <w:top w:val="single" w:sz="4" w:space="0" w:color="auto"/>
              <w:left w:val="single" w:sz="4" w:space="0" w:color="auto"/>
              <w:bottom w:val="single" w:sz="4" w:space="0" w:color="auto"/>
              <w:right w:val="single" w:sz="4" w:space="0" w:color="auto"/>
            </w:tcBorders>
            <w:vAlign w:val="center"/>
          </w:tcPr>
          <w:p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گروه‌های</w:t>
            </w:r>
            <w:r>
              <w:rPr>
                <w:rFonts w:ascii="B Mitra" w:hAnsi="Calibri" w:cs="B Mitra" w:hint="cs"/>
                <w:sz w:val="28"/>
                <w:szCs w:val="28"/>
                <w:rtl/>
              </w:rPr>
              <w:t>چهار</w:t>
            </w:r>
            <w:r w:rsidRPr="00C976AD">
              <w:rPr>
                <w:rFonts w:ascii="B Mitra" w:hAnsi="Calibri" w:cs="B Mitra" w:hint="cs"/>
                <w:sz w:val="28"/>
                <w:szCs w:val="28"/>
                <w:rtl/>
              </w:rPr>
              <w:t>م</w:t>
            </w:r>
          </w:p>
        </w:tc>
        <w:tc>
          <w:tcPr>
            <w:tcW w:w="7522" w:type="dxa"/>
            <w:tcBorders>
              <w:top w:val="single" w:sz="4" w:space="0" w:color="auto"/>
              <w:left w:val="single" w:sz="4" w:space="0" w:color="auto"/>
              <w:bottom w:val="single" w:sz="4" w:space="0" w:color="auto"/>
              <w:right w:val="single" w:sz="4" w:space="0" w:color="auto"/>
            </w:tcBorders>
            <w:vAlign w:val="center"/>
          </w:tcPr>
          <w:p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لوحسپاسبهنفرات</w:t>
            </w:r>
            <w:r w:rsidRPr="00C976AD">
              <w:rPr>
                <w:rFonts w:ascii="B Mitra" w:hAnsi="Calibri" w:cs="B Mitra" w:hint="cs"/>
                <w:sz w:val="28"/>
                <w:szCs w:val="28"/>
              </w:rPr>
              <w:t xml:space="preserve"> + </w:t>
            </w:r>
            <w:r w:rsidRPr="00C976AD">
              <w:rPr>
                <w:rFonts w:ascii="B Mitra" w:hAnsi="Calibri" w:cs="B Mitra" w:hint="cs"/>
                <w:sz w:val="28"/>
                <w:szCs w:val="28"/>
                <w:rtl/>
              </w:rPr>
              <w:t>بههرنفرعضوگروه</w:t>
            </w:r>
            <w:r w:rsidR="006C363A">
              <w:rPr>
                <w:rFonts w:ascii="B Mitra" w:hAnsi="Calibri" w:cs="B Mitra" w:hint="cs"/>
                <w:sz w:val="28"/>
                <w:szCs w:val="28"/>
                <w:rtl/>
              </w:rPr>
              <w:t>مبلغ</w:t>
            </w:r>
            <w:r w:rsidR="006C363A">
              <w:rPr>
                <w:rFonts w:ascii="B Mitra" w:hAnsi="Calibri" w:cs="B Mitra"/>
                <w:sz w:val="28"/>
                <w:szCs w:val="28"/>
                <w:rtl/>
              </w:rPr>
              <w:t xml:space="preserve"> 000</w:t>
            </w:r>
            <w:r w:rsidRPr="00C976AD">
              <w:rPr>
                <w:rFonts w:ascii="B Mitra" w:hAnsi="Calibri" w:cs="B Mitra" w:hint="cs"/>
                <w:sz w:val="28"/>
                <w:szCs w:val="28"/>
                <w:rtl/>
              </w:rPr>
              <w:t>/</w:t>
            </w:r>
            <w:r>
              <w:rPr>
                <w:rFonts w:ascii="B Mitra" w:hAnsi="Calibri" w:cs="B Mitra" w:hint="cs"/>
                <w:sz w:val="28"/>
                <w:szCs w:val="28"/>
                <w:rtl/>
              </w:rPr>
              <w:t>0</w:t>
            </w:r>
            <w:r w:rsidRPr="00C976AD">
              <w:rPr>
                <w:rFonts w:ascii="B Mitra" w:hAnsi="Calibri" w:cs="B Mitra" w:hint="cs"/>
                <w:sz w:val="28"/>
                <w:szCs w:val="28"/>
                <w:rtl/>
              </w:rPr>
              <w:t>00/</w:t>
            </w:r>
            <w:r>
              <w:rPr>
                <w:rFonts w:ascii="B Mitra" w:hAnsi="Calibri" w:cs="B Mitra" w:hint="cs"/>
                <w:sz w:val="28"/>
                <w:szCs w:val="28"/>
                <w:rtl/>
              </w:rPr>
              <w:t>1</w:t>
            </w:r>
            <w:r w:rsidRPr="00C976AD">
              <w:rPr>
                <w:rFonts w:ascii="B Mitra" w:hAnsi="Calibri" w:cs="B Mitra" w:hint="cs"/>
                <w:sz w:val="28"/>
                <w:szCs w:val="28"/>
                <w:rtl/>
              </w:rPr>
              <w:t>ریال</w:t>
            </w:r>
          </w:p>
        </w:tc>
      </w:tr>
      <w:tr w:rsidR="004C13A6" w:rsidRPr="00C976AD" w:rsidTr="00894FE8">
        <w:tc>
          <w:tcPr>
            <w:tcW w:w="1834" w:type="dxa"/>
            <w:tcBorders>
              <w:top w:val="single" w:sz="4" w:space="0" w:color="auto"/>
              <w:left w:val="single" w:sz="4" w:space="0" w:color="auto"/>
              <w:bottom w:val="single" w:sz="4" w:space="0" w:color="auto"/>
              <w:right w:val="single" w:sz="4" w:space="0" w:color="auto"/>
            </w:tcBorders>
            <w:vAlign w:val="center"/>
          </w:tcPr>
          <w:p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گروه‌های</w:t>
            </w:r>
            <w:r>
              <w:rPr>
                <w:rFonts w:ascii="B Mitra" w:hAnsi="Calibri" w:cs="B Mitra" w:hint="cs"/>
                <w:sz w:val="28"/>
                <w:szCs w:val="28"/>
                <w:rtl/>
              </w:rPr>
              <w:t>پنجم</w:t>
            </w:r>
          </w:p>
        </w:tc>
        <w:tc>
          <w:tcPr>
            <w:tcW w:w="7522" w:type="dxa"/>
            <w:tcBorders>
              <w:top w:val="single" w:sz="4" w:space="0" w:color="auto"/>
              <w:left w:val="single" w:sz="4" w:space="0" w:color="auto"/>
              <w:bottom w:val="single" w:sz="4" w:space="0" w:color="auto"/>
              <w:right w:val="single" w:sz="4" w:space="0" w:color="auto"/>
            </w:tcBorders>
            <w:vAlign w:val="center"/>
          </w:tcPr>
          <w:p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لوحسپاسبهنفرات</w:t>
            </w:r>
            <w:r w:rsidRPr="00C976AD">
              <w:rPr>
                <w:rFonts w:ascii="B Mitra" w:hAnsi="Calibri" w:cs="B Mitra" w:hint="cs"/>
                <w:sz w:val="28"/>
                <w:szCs w:val="28"/>
              </w:rPr>
              <w:t xml:space="preserve"> + </w:t>
            </w:r>
            <w:r w:rsidRPr="00C976AD">
              <w:rPr>
                <w:rFonts w:ascii="B Mitra" w:hAnsi="Calibri" w:cs="B Mitra" w:hint="cs"/>
                <w:sz w:val="28"/>
                <w:szCs w:val="28"/>
                <w:rtl/>
              </w:rPr>
              <w:t>بههرنفرعضوگروه</w:t>
            </w:r>
            <w:r w:rsidR="006C363A">
              <w:rPr>
                <w:rFonts w:ascii="B Mitra" w:hAnsi="Calibri" w:cs="B Mitra" w:hint="cs"/>
                <w:sz w:val="28"/>
                <w:szCs w:val="28"/>
                <w:rtl/>
              </w:rPr>
              <w:t>مبلغ</w:t>
            </w:r>
            <w:r w:rsidR="006C363A">
              <w:rPr>
                <w:rFonts w:ascii="B Mitra" w:hAnsi="Calibri" w:cs="B Mitra"/>
                <w:sz w:val="28"/>
                <w:szCs w:val="28"/>
                <w:rtl/>
              </w:rPr>
              <w:t xml:space="preserve"> 000</w:t>
            </w:r>
            <w:r w:rsidRPr="00C976AD">
              <w:rPr>
                <w:rFonts w:ascii="B Mitra" w:hAnsi="Calibri" w:cs="B Mitra" w:hint="cs"/>
                <w:sz w:val="28"/>
                <w:szCs w:val="28"/>
                <w:rtl/>
              </w:rPr>
              <w:t>/</w:t>
            </w:r>
            <w:r>
              <w:rPr>
                <w:rFonts w:ascii="B Mitra" w:hAnsi="Calibri" w:cs="B Mitra" w:hint="cs"/>
                <w:sz w:val="28"/>
                <w:szCs w:val="28"/>
                <w:rtl/>
              </w:rPr>
              <w:t>750</w:t>
            </w:r>
            <w:r w:rsidRPr="00C976AD">
              <w:rPr>
                <w:rFonts w:ascii="B Mitra" w:hAnsi="Calibri" w:cs="B Mitra" w:hint="cs"/>
                <w:sz w:val="28"/>
                <w:szCs w:val="28"/>
                <w:rtl/>
              </w:rPr>
              <w:t>ریال</w:t>
            </w:r>
          </w:p>
        </w:tc>
      </w:tr>
    </w:tbl>
    <w:p w:rsidR="004C13A6" w:rsidRPr="003D4EA5" w:rsidRDefault="001F0EED" w:rsidP="00A56B69">
      <w:pPr>
        <w:bidi/>
        <w:spacing w:after="0" w:line="240" w:lineRule="auto"/>
        <w:jc w:val="both"/>
        <w:rPr>
          <w:rFonts w:cs="B Nazanin"/>
          <w:b/>
          <w:bCs/>
          <w:sz w:val="24"/>
          <w:szCs w:val="24"/>
          <w:rtl/>
          <w:lang w:bidi="fa-IR"/>
        </w:rPr>
      </w:pPr>
      <w:bookmarkStart w:id="59" w:name="_Toc434245907"/>
      <w:bookmarkStart w:id="60" w:name="_Toc436123615"/>
      <w:r>
        <w:rPr>
          <w:rFonts w:cs="B Nazanin" w:hint="cs"/>
          <w:b/>
          <w:bCs/>
          <w:sz w:val="24"/>
          <w:szCs w:val="24"/>
          <w:rtl/>
          <w:lang w:bidi="fa-IR"/>
        </w:rPr>
        <w:t>تذکرمهم</w:t>
      </w:r>
      <w:r w:rsidR="00A56B69" w:rsidRPr="003D4EA5">
        <w:rPr>
          <w:rFonts w:cs="B Nazanin" w:hint="cs"/>
          <w:b/>
          <w:bCs/>
          <w:sz w:val="24"/>
          <w:szCs w:val="24"/>
          <w:rtl/>
          <w:lang w:bidi="fa-IR"/>
        </w:rPr>
        <w:t>:</w:t>
      </w:r>
    </w:p>
    <w:p w:rsidR="00A56B69" w:rsidRPr="003D4EA5" w:rsidRDefault="00A56B69" w:rsidP="00A56B69">
      <w:pPr>
        <w:bidi/>
        <w:jc w:val="both"/>
        <w:rPr>
          <w:rFonts w:cs="B Nazanin"/>
          <w:b/>
          <w:bCs/>
          <w:sz w:val="24"/>
          <w:szCs w:val="24"/>
          <w:rtl/>
          <w:lang w:bidi="fa-IR"/>
        </w:rPr>
      </w:pPr>
      <w:r w:rsidRPr="003D4EA5">
        <w:rPr>
          <w:rFonts w:cs="B Nazanin" w:hint="cs"/>
          <w:b/>
          <w:bCs/>
          <w:sz w:val="24"/>
          <w:szCs w:val="24"/>
          <w:rtl/>
          <w:lang w:bidi="fa-IR"/>
        </w:rPr>
        <w:t xml:space="preserve">کسب </w:t>
      </w:r>
      <w:r w:rsidR="001F0EED">
        <w:rPr>
          <w:rFonts w:cs="B Nazanin" w:hint="cs"/>
          <w:b/>
          <w:bCs/>
          <w:sz w:val="24"/>
          <w:szCs w:val="24"/>
          <w:rtl/>
          <w:lang w:bidi="fa-IR"/>
        </w:rPr>
        <w:t>رتبه‌هایفوق‌الذکر</w:t>
      </w:r>
      <w:r w:rsidRPr="003D4EA5">
        <w:rPr>
          <w:rFonts w:cs="B Nazanin" w:hint="cs"/>
          <w:b/>
          <w:bCs/>
          <w:sz w:val="24"/>
          <w:szCs w:val="24"/>
          <w:rtl/>
          <w:lang w:bidi="fa-IR"/>
        </w:rPr>
        <w:t xml:space="preserve"> منوط به دریافت امتیاز حدنصاب در مرحله کشوری خواهد بود.</w:t>
      </w:r>
      <w:r w:rsidR="00E96664" w:rsidRPr="003D4EA5">
        <w:rPr>
          <w:rFonts w:cs="B Nazanin" w:hint="cs"/>
          <w:b/>
          <w:bCs/>
          <w:sz w:val="24"/>
          <w:szCs w:val="24"/>
          <w:rtl/>
          <w:lang w:bidi="fa-IR"/>
        </w:rPr>
        <w:t>در</w:t>
      </w:r>
      <w:r w:rsidRPr="003D4EA5">
        <w:rPr>
          <w:rFonts w:cs="B Nazanin" w:hint="cs"/>
          <w:b/>
          <w:bCs/>
          <w:sz w:val="24"/>
          <w:szCs w:val="24"/>
          <w:rtl/>
          <w:lang w:bidi="fa-IR"/>
        </w:rPr>
        <w:t xml:space="preserve"> صورت عدم کسب حدنصاب نفرات برگزیده شایسته تقدیر معرفی </w:t>
      </w:r>
      <w:r w:rsidR="001F0EED">
        <w:rPr>
          <w:rFonts w:cs="B Nazanin" w:hint="cs"/>
          <w:b/>
          <w:bCs/>
          <w:sz w:val="24"/>
          <w:szCs w:val="24"/>
          <w:rtl/>
          <w:lang w:bidi="fa-IR"/>
        </w:rPr>
        <w:t>می‌شوند</w:t>
      </w:r>
      <w:r w:rsidRPr="003D4EA5">
        <w:rPr>
          <w:rFonts w:cs="B Nazanin" w:hint="cs"/>
          <w:b/>
          <w:bCs/>
          <w:sz w:val="24"/>
          <w:szCs w:val="24"/>
          <w:rtl/>
          <w:lang w:bidi="fa-IR"/>
        </w:rPr>
        <w:t>.</w:t>
      </w:r>
    </w:p>
    <w:p w:rsidR="00917C0E" w:rsidRPr="003D4EA5" w:rsidRDefault="004C13A6" w:rsidP="006D6089">
      <w:pPr>
        <w:bidi/>
        <w:jc w:val="both"/>
        <w:rPr>
          <w:rFonts w:cs="B Nazanin"/>
          <w:b/>
          <w:bCs/>
          <w:sz w:val="24"/>
          <w:szCs w:val="24"/>
          <w:lang w:bidi="fa-IR"/>
        </w:rPr>
      </w:pPr>
      <w:r w:rsidRPr="003D4EA5">
        <w:rPr>
          <w:rFonts w:cs="B Nazanin" w:hint="cs"/>
          <w:b/>
          <w:bCs/>
          <w:sz w:val="24"/>
          <w:szCs w:val="24"/>
          <w:rtl/>
          <w:lang w:bidi="fa-IR"/>
        </w:rPr>
        <w:t xml:space="preserve">همچنين در رشته سرود (ملی و محلی) بهترين </w:t>
      </w:r>
      <w:r w:rsidR="006D6089" w:rsidRPr="003D4EA5">
        <w:rPr>
          <w:rFonts w:cs="B Nazanin" w:hint="cs"/>
          <w:b/>
          <w:bCs/>
          <w:sz w:val="24"/>
          <w:szCs w:val="24"/>
          <w:rtl/>
          <w:lang w:bidi="fa-IR"/>
        </w:rPr>
        <w:t>1-</w:t>
      </w:r>
      <w:r w:rsidR="00437B2C" w:rsidRPr="003D4EA5">
        <w:rPr>
          <w:rFonts w:cs="B Nazanin" w:hint="cs"/>
          <w:b/>
          <w:bCs/>
          <w:sz w:val="24"/>
          <w:szCs w:val="24"/>
          <w:rtl/>
          <w:lang w:bidi="fa-IR"/>
        </w:rPr>
        <w:t>آهنگ‌ساز</w:t>
      </w:r>
      <w:r w:rsidR="006D6089" w:rsidRPr="003D4EA5">
        <w:rPr>
          <w:rFonts w:cs="B Nazanin" w:hint="cs"/>
          <w:b/>
          <w:bCs/>
          <w:sz w:val="24"/>
          <w:szCs w:val="24"/>
          <w:rtl/>
          <w:lang w:bidi="fa-IR"/>
        </w:rPr>
        <w:t>2-</w:t>
      </w:r>
      <w:r w:rsidR="00437B2C" w:rsidRPr="003D4EA5">
        <w:rPr>
          <w:rFonts w:cs="B Nazanin" w:hint="cs"/>
          <w:b/>
          <w:bCs/>
          <w:sz w:val="24"/>
          <w:szCs w:val="24"/>
          <w:rtl/>
          <w:lang w:bidi="fa-IR"/>
        </w:rPr>
        <w:t>تنظیم‌کننده</w:t>
      </w:r>
      <w:r w:rsidR="006D6089" w:rsidRPr="003D4EA5">
        <w:rPr>
          <w:rFonts w:cs="B Nazanin" w:hint="cs"/>
          <w:b/>
          <w:bCs/>
          <w:sz w:val="24"/>
          <w:szCs w:val="24"/>
          <w:rtl/>
          <w:lang w:bidi="fa-IR"/>
        </w:rPr>
        <w:t>3-</w:t>
      </w:r>
      <w:r w:rsidRPr="003D4EA5">
        <w:rPr>
          <w:rFonts w:cs="B Nazanin" w:hint="cs"/>
          <w:b/>
          <w:bCs/>
          <w:sz w:val="24"/>
          <w:szCs w:val="24"/>
          <w:rtl/>
          <w:lang w:bidi="fa-IR"/>
        </w:rPr>
        <w:t xml:space="preserve"> سرپرست و </w:t>
      </w:r>
      <w:r w:rsidR="00437B2C" w:rsidRPr="003D4EA5">
        <w:rPr>
          <w:rFonts w:cs="B Nazanin" w:hint="cs"/>
          <w:b/>
          <w:bCs/>
          <w:sz w:val="24"/>
          <w:szCs w:val="24"/>
          <w:rtl/>
          <w:lang w:bidi="fa-IR"/>
        </w:rPr>
        <w:t xml:space="preserve">رهبر </w:t>
      </w:r>
      <w:r w:rsidR="001F4E58" w:rsidRPr="003D4EA5">
        <w:rPr>
          <w:rFonts w:cs="B Nazanin" w:hint="cs"/>
          <w:b/>
          <w:bCs/>
          <w:sz w:val="24"/>
          <w:szCs w:val="24"/>
          <w:rtl/>
          <w:lang w:bidi="fa-IR"/>
        </w:rPr>
        <w:t>گروه</w:t>
      </w:r>
      <w:r w:rsidR="001F4E58" w:rsidRPr="003D4EA5">
        <w:rPr>
          <w:rFonts w:cs="B Nazanin"/>
          <w:b/>
          <w:bCs/>
          <w:sz w:val="24"/>
          <w:szCs w:val="24"/>
          <w:rtl/>
          <w:lang w:bidi="fa-IR"/>
        </w:rPr>
        <w:t xml:space="preserve"> 4</w:t>
      </w:r>
      <w:r w:rsidR="006D6089" w:rsidRPr="003D4EA5">
        <w:rPr>
          <w:rFonts w:cs="B Nazanin" w:hint="cs"/>
          <w:b/>
          <w:bCs/>
          <w:sz w:val="24"/>
          <w:szCs w:val="24"/>
          <w:rtl/>
          <w:lang w:bidi="fa-IR"/>
        </w:rPr>
        <w:t>-</w:t>
      </w:r>
      <w:r w:rsidRPr="003D4EA5">
        <w:rPr>
          <w:rFonts w:cs="B Nazanin" w:hint="cs"/>
          <w:b/>
          <w:bCs/>
          <w:sz w:val="24"/>
          <w:szCs w:val="24"/>
          <w:rtl/>
          <w:lang w:bidi="fa-IR"/>
        </w:rPr>
        <w:t xml:space="preserve"> شعر و ت</w:t>
      </w:r>
      <w:r w:rsidR="00363451" w:rsidRPr="003D4EA5">
        <w:rPr>
          <w:rFonts w:cs="B Nazanin" w:hint="cs"/>
          <w:b/>
          <w:bCs/>
          <w:sz w:val="24"/>
          <w:szCs w:val="24"/>
          <w:rtl/>
          <w:lang w:bidi="fa-IR"/>
        </w:rPr>
        <w:t>رانه جداگانه برگزيده خواهند شد)</w:t>
      </w:r>
    </w:p>
    <w:p w:rsidR="004C13A6" w:rsidRPr="003D4EA5" w:rsidRDefault="00A56B69" w:rsidP="001301C9">
      <w:pPr>
        <w:bidi/>
        <w:jc w:val="both"/>
        <w:rPr>
          <w:rFonts w:cs="B Nazanin"/>
          <w:b/>
          <w:bCs/>
          <w:sz w:val="24"/>
          <w:szCs w:val="24"/>
          <w:rtl/>
          <w:lang w:bidi="fa-IR"/>
        </w:rPr>
      </w:pPr>
      <w:r w:rsidRPr="003D4EA5">
        <w:rPr>
          <w:rFonts w:cs="B Nazanin" w:hint="cs"/>
          <w:b/>
          <w:bCs/>
          <w:sz w:val="24"/>
          <w:szCs w:val="24"/>
          <w:rtl/>
          <w:lang w:bidi="fa-IR"/>
        </w:rPr>
        <w:t>و</w:t>
      </w:r>
      <w:r w:rsidR="00647570" w:rsidRPr="003D4EA5">
        <w:rPr>
          <w:rFonts w:cs="B Nazanin" w:hint="cs"/>
          <w:b/>
          <w:bCs/>
          <w:sz w:val="24"/>
          <w:szCs w:val="24"/>
          <w:rtl/>
          <w:lang w:bidi="fa-IR"/>
        </w:rPr>
        <w:t xml:space="preserve"> در رشته </w:t>
      </w:r>
      <w:r w:rsidR="006C363A" w:rsidRPr="003D4EA5">
        <w:rPr>
          <w:rFonts w:cs="B Nazanin" w:hint="cs"/>
          <w:b/>
          <w:bCs/>
          <w:sz w:val="24"/>
          <w:szCs w:val="24"/>
          <w:rtl/>
          <w:lang w:bidi="fa-IR"/>
        </w:rPr>
        <w:t>تئاتر</w:t>
      </w:r>
      <w:r w:rsidR="006C363A" w:rsidRPr="003D4EA5">
        <w:rPr>
          <w:rFonts w:cs="B Nazanin"/>
          <w:b/>
          <w:bCs/>
          <w:sz w:val="24"/>
          <w:szCs w:val="24"/>
          <w:rtl/>
          <w:lang w:bidi="fa-IR"/>
        </w:rPr>
        <w:t xml:space="preserve"> (</w:t>
      </w:r>
      <w:r w:rsidR="00647570" w:rsidRPr="003D4EA5">
        <w:rPr>
          <w:rFonts w:cs="B Nazanin" w:hint="cs"/>
          <w:b/>
          <w:bCs/>
          <w:sz w:val="24"/>
          <w:szCs w:val="24"/>
          <w:rtl/>
          <w:lang w:bidi="fa-IR"/>
        </w:rPr>
        <w:t>صحنه و عروسکی</w:t>
      </w:r>
      <w:r w:rsidR="006C363A" w:rsidRPr="003D4EA5">
        <w:rPr>
          <w:rFonts w:cs="B Nazanin"/>
          <w:b/>
          <w:bCs/>
          <w:sz w:val="24"/>
          <w:szCs w:val="24"/>
          <w:rtl/>
          <w:lang w:bidi="fa-IR"/>
        </w:rPr>
        <w:t xml:space="preserve">) </w:t>
      </w:r>
      <w:r w:rsidR="001F4E58" w:rsidRPr="003D4EA5">
        <w:rPr>
          <w:rFonts w:cs="B Nazanin" w:hint="cs"/>
          <w:b/>
          <w:bCs/>
          <w:sz w:val="24"/>
          <w:szCs w:val="24"/>
          <w:rtl/>
          <w:lang w:bidi="fa-IR"/>
        </w:rPr>
        <w:t>بهترين</w:t>
      </w:r>
      <w:r w:rsidR="001F4E58" w:rsidRPr="003D4EA5">
        <w:rPr>
          <w:rFonts w:cs="B Nazanin"/>
          <w:b/>
          <w:bCs/>
          <w:sz w:val="24"/>
          <w:szCs w:val="24"/>
          <w:rtl/>
          <w:lang w:bidi="fa-IR"/>
        </w:rPr>
        <w:t xml:space="preserve"> 1</w:t>
      </w:r>
      <w:r w:rsidR="006D6089" w:rsidRPr="003D4EA5">
        <w:rPr>
          <w:rFonts w:cs="B Nazanin" w:hint="cs"/>
          <w:b/>
          <w:bCs/>
          <w:sz w:val="24"/>
          <w:szCs w:val="24"/>
          <w:rtl/>
          <w:lang w:bidi="fa-IR"/>
        </w:rPr>
        <w:t>-</w:t>
      </w:r>
      <w:r w:rsidR="004C13A6" w:rsidRPr="003D4EA5">
        <w:rPr>
          <w:rFonts w:cs="B Nazanin" w:hint="cs"/>
          <w:b/>
          <w:bCs/>
          <w:sz w:val="24"/>
          <w:szCs w:val="24"/>
          <w:rtl/>
          <w:lang w:bidi="fa-IR"/>
        </w:rPr>
        <w:t>كارگردان،</w:t>
      </w:r>
      <w:r w:rsidR="006D6089" w:rsidRPr="003D4EA5">
        <w:rPr>
          <w:rFonts w:cs="B Nazanin" w:hint="cs"/>
          <w:b/>
          <w:bCs/>
          <w:sz w:val="24"/>
          <w:szCs w:val="24"/>
          <w:rtl/>
          <w:lang w:bidi="fa-IR"/>
        </w:rPr>
        <w:t>2-</w:t>
      </w:r>
      <w:r w:rsidR="004C13A6" w:rsidRPr="003D4EA5">
        <w:rPr>
          <w:rFonts w:cs="B Nazanin" w:hint="cs"/>
          <w:b/>
          <w:bCs/>
          <w:sz w:val="24"/>
          <w:szCs w:val="24"/>
          <w:rtl/>
          <w:lang w:bidi="fa-IR"/>
        </w:rPr>
        <w:t>نمايشنامه،</w:t>
      </w:r>
      <w:r w:rsidR="006D6089" w:rsidRPr="003D4EA5">
        <w:rPr>
          <w:rFonts w:cs="B Nazanin" w:hint="cs"/>
          <w:b/>
          <w:bCs/>
          <w:sz w:val="24"/>
          <w:szCs w:val="24"/>
          <w:rtl/>
          <w:lang w:bidi="fa-IR"/>
        </w:rPr>
        <w:t>3-</w:t>
      </w:r>
      <w:r w:rsidR="004C13A6" w:rsidRPr="003D4EA5">
        <w:rPr>
          <w:rFonts w:cs="B Nazanin" w:hint="cs"/>
          <w:b/>
          <w:bCs/>
          <w:sz w:val="24"/>
          <w:szCs w:val="24"/>
          <w:rtl/>
          <w:lang w:bidi="fa-IR"/>
        </w:rPr>
        <w:t>طراحصحنهولباس،</w:t>
      </w:r>
      <w:r w:rsidR="006D6089" w:rsidRPr="003D4EA5">
        <w:rPr>
          <w:rFonts w:cs="B Nazanin" w:hint="cs"/>
          <w:b/>
          <w:bCs/>
          <w:sz w:val="24"/>
          <w:szCs w:val="24"/>
          <w:rtl/>
          <w:lang w:bidi="fa-IR"/>
        </w:rPr>
        <w:t>4-</w:t>
      </w:r>
      <w:r w:rsidR="004C13A6" w:rsidRPr="003D4EA5">
        <w:rPr>
          <w:rFonts w:cs="B Nazanin" w:hint="cs"/>
          <w:b/>
          <w:bCs/>
          <w:sz w:val="24"/>
          <w:szCs w:val="24"/>
          <w:rtl/>
          <w:lang w:bidi="fa-IR"/>
        </w:rPr>
        <w:t>اقلامتبليغاتي</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بروشور،پوسترو</w:t>
      </w:r>
      <w:r w:rsidR="004C13A6" w:rsidRPr="003D4EA5">
        <w:rPr>
          <w:rFonts w:cs="B Nazanin"/>
          <w:b/>
          <w:bCs/>
          <w:sz w:val="24"/>
          <w:szCs w:val="24"/>
          <w:rtl/>
          <w:lang w:bidi="fa-IR"/>
        </w:rPr>
        <w:t>...)</w:t>
      </w:r>
      <w:r w:rsidR="004C13A6" w:rsidRPr="003D4EA5">
        <w:rPr>
          <w:rFonts w:cs="B Nazanin" w:hint="cs"/>
          <w:b/>
          <w:bCs/>
          <w:sz w:val="24"/>
          <w:szCs w:val="24"/>
          <w:rtl/>
          <w:lang w:bidi="fa-IR"/>
        </w:rPr>
        <w:t>،</w:t>
      </w:r>
      <w:r w:rsidR="006D6089" w:rsidRPr="003D4EA5">
        <w:rPr>
          <w:rFonts w:cs="B Nazanin" w:hint="cs"/>
          <w:b/>
          <w:bCs/>
          <w:sz w:val="24"/>
          <w:szCs w:val="24"/>
          <w:rtl/>
          <w:lang w:bidi="fa-IR"/>
        </w:rPr>
        <w:t>5-</w:t>
      </w:r>
      <w:r w:rsidR="00437B2C" w:rsidRPr="003D4EA5">
        <w:rPr>
          <w:rFonts w:cs="B Nazanin" w:hint="cs"/>
          <w:b/>
          <w:bCs/>
          <w:sz w:val="24"/>
          <w:szCs w:val="24"/>
          <w:rtl/>
          <w:lang w:bidi="fa-IR"/>
        </w:rPr>
        <w:t>عروسک‌گردان</w:t>
      </w:r>
      <w:r w:rsidR="001F4E58" w:rsidRPr="003D4EA5">
        <w:rPr>
          <w:rFonts w:cs="B Nazanin" w:hint="cs"/>
          <w:b/>
          <w:bCs/>
          <w:sz w:val="24"/>
          <w:szCs w:val="24"/>
          <w:rtl/>
          <w:lang w:bidi="fa-IR"/>
        </w:rPr>
        <w:t>و</w:t>
      </w:r>
      <w:r w:rsidR="001F4E58" w:rsidRPr="003D4EA5">
        <w:rPr>
          <w:rFonts w:cs="B Nazanin"/>
          <w:b/>
          <w:bCs/>
          <w:sz w:val="24"/>
          <w:szCs w:val="24"/>
          <w:rtl/>
          <w:lang w:bidi="fa-IR"/>
        </w:rPr>
        <w:t xml:space="preserve"> 6</w:t>
      </w:r>
      <w:r w:rsidR="006D6089" w:rsidRPr="003D4EA5">
        <w:rPr>
          <w:rFonts w:cs="B Nazanin" w:hint="cs"/>
          <w:b/>
          <w:bCs/>
          <w:sz w:val="24"/>
          <w:szCs w:val="24"/>
          <w:rtl/>
          <w:lang w:bidi="fa-IR"/>
        </w:rPr>
        <w:t>-</w:t>
      </w:r>
      <w:r w:rsidR="00437B2C" w:rsidRPr="003D4EA5">
        <w:rPr>
          <w:rFonts w:cs="B Nazanin" w:hint="cs"/>
          <w:b/>
          <w:bCs/>
          <w:sz w:val="24"/>
          <w:szCs w:val="24"/>
          <w:rtl/>
          <w:lang w:bidi="fa-IR"/>
        </w:rPr>
        <w:t xml:space="preserve"> بازیگر</w:t>
      </w:r>
      <w:r w:rsidR="004C13A6" w:rsidRPr="003D4EA5">
        <w:rPr>
          <w:rFonts w:cs="B Nazanin" w:hint="cs"/>
          <w:b/>
          <w:bCs/>
          <w:sz w:val="24"/>
          <w:szCs w:val="24"/>
          <w:rtl/>
          <w:lang w:bidi="fa-IR"/>
        </w:rPr>
        <w:t>جداگانهبرگزيدهخواهندشد</w:t>
      </w:r>
      <w:r w:rsidR="004C13A6" w:rsidRPr="003D4EA5">
        <w:rPr>
          <w:rFonts w:cs="B Nazanin"/>
          <w:b/>
          <w:bCs/>
          <w:sz w:val="24"/>
          <w:szCs w:val="24"/>
          <w:lang w:bidi="fa-IR"/>
        </w:rPr>
        <w:t>.</w:t>
      </w:r>
    </w:p>
    <w:p w:rsidR="001B6B7A" w:rsidRPr="003D4EA5" w:rsidRDefault="00714FC9" w:rsidP="001B6B7A">
      <w:pPr>
        <w:bidi/>
        <w:jc w:val="both"/>
        <w:rPr>
          <w:rFonts w:cs="B Nazanin"/>
          <w:b/>
          <w:bCs/>
          <w:sz w:val="24"/>
          <w:szCs w:val="24"/>
          <w:lang w:bidi="fa-IR"/>
        </w:rPr>
      </w:pPr>
      <w:r w:rsidRPr="003D4EA5">
        <w:rPr>
          <w:rFonts w:cs="B Nazanin" w:hint="cs"/>
          <w:b/>
          <w:bCs/>
          <w:sz w:val="24"/>
          <w:szCs w:val="24"/>
          <w:rtl/>
          <w:lang w:bidi="fa-IR"/>
        </w:rPr>
        <w:lastRenderedPageBreak/>
        <w:t>به هریک از</w:t>
      </w:r>
      <w:r w:rsidR="001F0EED">
        <w:rPr>
          <w:rFonts w:cs="B Nazanin" w:hint="cs"/>
          <w:b/>
          <w:bCs/>
          <w:sz w:val="24"/>
          <w:szCs w:val="24"/>
          <w:rtl/>
          <w:lang w:bidi="fa-IR"/>
        </w:rPr>
        <w:t>دانشجومعلمان</w:t>
      </w:r>
      <w:r w:rsidRPr="003D4EA5">
        <w:rPr>
          <w:rFonts w:cs="B Nazanin" w:hint="cs"/>
          <w:b/>
          <w:bCs/>
          <w:sz w:val="24"/>
          <w:szCs w:val="24"/>
          <w:rtl/>
          <w:lang w:bidi="fa-IR"/>
        </w:rPr>
        <w:t xml:space="preserve"> با</w:t>
      </w:r>
      <w:r w:rsidR="00EB5AF6" w:rsidRPr="003D4EA5">
        <w:rPr>
          <w:rFonts w:cs="B Nazanin" w:hint="cs"/>
          <w:b/>
          <w:bCs/>
          <w:sz w:val="24"/>
          <w:szCs w:val="24"/>
          <w:rtl/>
          <w:lang w:bidi="fa-IR"/>
        </w:rPr>
        <w:t xml:space="preserve"> عناوین بالا لوح سپاس، </w:t>
      </w:r>
      <w:r w:rsidR="001B6B7A" w:rsidRPr="003D4EA5">
        <w:rPr>
          <w:rFonts w:cs="B Nazanin" w:hint="cs"/>
          <w:b/>
          <w:bCs/>
          <w:sz w:val="24"/>
          <w:szCs w:val="24"/>
          <w:rtl/>
          <w:lang w:bidi="fa-IR"/>
        </w:rPr>
        <w:t xml:space="preserve">گواهی و مبلغ </w:t>
      </w:r>
      <w:r w:rsidR="001B6B7A">
        <w:rPr>
          <w:rFonts w:cs="B Nazanin" w:hint="cs"/>
          <w:b/>
          <w:bCs/>
          <w:sz w:val="24"/>
          <w:szCs w:val="24"/>
          <w:rtl/>
          <w:lang w:bidi="fa-IR"/>
        </w:rPr>
        <w:t>یک‌میلیون</w:t>
      </w:r>
      <w:r w:rsidR="001B6B7A" w:rsidRPr="003D4EA5">
        <w:rPr>
          <w:rFonts w:cs="B Nazanin" w:hint="cs"/>
          <w:b/>
          <w:bCs/>
          <w:sz w:val="24"/>
          <w:szCs w:val="24"/>
          <w:rtl/>
          <w:lang w:bidi="fa-IR"/>
        </w:rPr>
        <w:t xml:space="preserve"> ریال وجه نقد اهدا خواهد شد.</w:t>
      </w:r>
    </w:p>
    <w:p w:rsidR="00E11CB1" w:rsidRDefault="001B6B7A" w:rsidP="00EB5AF6">
      <w:pPr>
        <w:bidi/>
        <w:jc w:val="both"/>
        <w:rPr>
          <w:rFonts w:cs="B Nazanin"/>
          <w:b/>
          <w:bCs/>
          <w:sz w:val="24"/>
          <w:szCs w:val="24"/>
          <w:rtl/>
          <w:lang w:bidi="fa-IR"/>
        </w:rPr>
      </w:pPr>
      <w:r>
        <w:rPr>
          <w:rFonts w:cs="B Nazanin" w:hint="cs"/>
          <w:b/>
          <w:bCs/>
          <w:sz w:val="24"/>
          <w:szCs w:val="24"/>
          <w:rtl/>
          <w:lang w:bidi="fa-IR"/>
        </w:rPr>
        <w:t>*</w:t>
      </w:r>
      <w:r w:rsidRPr="003D4EA5">
        <w:rPr>
          <w:rFonts w:cs="B Nazanin" w:hint="cs"/>
          <w:b/>
          <w:bCs/>
          <w:sz w:val="24"/>
          <w:szCs w:val="24"/>
          <w:rtl/>
          <w:lang w:bidi="fa-IR"/>
        </w:rPr>
        <w:t xml:space="preserve">اهدای جوایز در هر مرحله فقط مختص </w:t>
      </w:r>
      <w:r>
        <w:rPr>
          <w:rFonts w:cs="B Nazanin" w:hint="cs"/>
          <w:b/>
          <w:bCs/>
          <w:sz w:val="24"/>
          <w:szCs w:val="24"/>
          <w:rtl/>
          <w:lang w:bidi="fa-IR"/>
        </w:rPr>
        <w:t>دانشجومعلمانمی‌باشد</w:t>
      </w:r>
      <w:r w:rsidR="006A46A1">
        <w:rPr>
          <w:rFonts w:cs="B Nazanin" w:hint="cs"/>
          <w:b/>
          <w:bCs/>
          <w:sz w:val="24"/>
          <w:szCs w:val="24"/>
          <w:rtl/>
          <w:lang w:bidi="fa-IR"/>
        </w:rPr>
        <w:t>.</w:t>
      </w:r>
    </w:p>
    <w:p w:rsidR="006A46A1" w:rsidRDefault="006A46A1" w:rsidP="009126D3">
      <w:pPr>
        <w:bidi/>
        <w:jc w:val="both"/>
        <w:rPr>
          <w:rFonts w:cs="B Nazanin"/>
          <w:b/>
          <w:bCs/>
          <w:sz w:val="24"/>
          <w:szCs w:val="24"/>
          <w:rtl/>
          <w:lang w:bidi="fa-IR"/>
        </w:rPr>
      </w:pPr>
      <w:r>
        <w:rPr>
          <w:rFonts w:cs="B Nazanin" w:hint="cs"/>
          <w:b/>
          <w:bCs/>
          <w:sz w:val="24"/>
          <w:szCs w:val="24"/>
          <w:rtl/>
          <w:lang w:bidi="fa-IR"/>
        </w:rPr>
        <w:t xml:space="preserve">*  به مربیان دربخش گروهی( تئاتر صحنه ای </w:t>
      </w:r>
      <w:r w:rsidR="009126D3">
        <w:rPr>
          <w:rFonts w:cs="B Nazanin" w:hint="cs"/>
          <w:b/>
          <w:bCs/>
          <w:sz w:val="24"/>
          <w:szCs w:val="24"/>
          <w:rtl/>
          <w:lang w:bidi="fa-IR"/>
        </w:rPr>
        <w:t>،</w:t>
      </w:r>
      <w:r>
        <w:rPr>
          <w:rFonts w:cs="B Nazanin" w:hint="cs"/>
          <w:b/>
          <w:bCs/>
          <w:sz w:val="24"/>
          <w:szCs w:val="24"/>
          <w:rtl/>
          <w:lang w:bidi="fa-IR"/>
        </w:rPr>
        <w:t xml:space="preserve"> تئاتر عروسکی و سرود لوح سپاس و هدایای نقدی اهدا خواهد شد.</w:t>
      </w:r>
    </w:p>
    <w:p w:rsidR="006D6089" w:rsidRPr="00EC589A" w:rsidRDefault="00D11EBB" w:rsidP="00EC589A">
      <w:pPr>
        <w:pStyle w:val="Heading1"/>
        <w:rPr>
          <w:rFonts w:cs="B Homa"/>
          <w:rtl/>
        </w:rPr>
      </w:pPr>
      <w:bookmarkStart w:id="61" w:name="_Toc503356796"/>
      <w:r w:rsidRPr="002A213C">
        <w:rPr>
          <w:rFonts w:cs="B Homa" w:hint="cs"/>
          <w:rtl/>
        </w:rPr>
        <w:t xml:space="preserve">فصل هشتم </w:t>
      </w:r>
      <w:r w:rsidR="00363451" w:rsidRPr="002A213C">
        <w:rPr>
          <w:rFonts w:cs="B Homa" w:hint="cs"/>
          <w:rtl/>
        </w:rPr>
        <w:t>:</w:t>
      </w:r>
      <w:r w:rsidR="00E96664" w:rsidRPr="002A213C">
        <w:rPr>
          <w:rFonts w:cs="B Homa" w:hint="cs"/>
          <w:rtl/>
        </w:rPr>
        <w:t>کیفیت</w:t>
      </w:r>
      <w:r w:rsidR="001F4E58" w:rsidRPr="002A213C">
        <w:rPr>
          <w:rFonts w:cs="B Homa" w:hint="cs"/>
          <w:rtl/>
        </w:rPr>
        <w:t>ثبت‌نام</w:t>
      </w:r>
      <w:r w:rsidR="00363451" w:rsidRPr="002A213C">
        <w:rPr>
          <w:rFonts w:cs="B Homa" w:hint="cs"/>
          <w:rtl/>
        </w:rPr>
        <w:t xml:space="preserve"> در سامانه جشنواره</w:t>
      </w:r>
      <w:bookmarkEnd w:id="61"/>
    </w:p>
    <w:p w:rsidR="006D6089" w:rsidRPr="006D6089" w:rsidRDefault="00714FC9" w:rsidP="00143294">
      <w:pPr>
        <w:bidi/>
        <w:jc w:val="both"/>
        <w:rPr>
          <w:rFonts w:cs="B Nazanin"/>
          <w:b/>
          <w:bCs/>
          <w:sz w:val="24"/>
          <w:szCs w:val="24"/>
          <w:rtl/>
          <w:lang w:bidi="fa-IR"/>
        </w:rPr>
      </w:pPr>
      <w:r w:rsidRPr="006D6089">
        <w:rPr>
          <w:rFonts w:cs="B Nazanin" w:hint="cs"/>
          <w:b/>
          <w:bCs/>
          <w:sz w:val="24"/>
          <w:szCs w:val="24"/>
          <w:rtl/>
          <w:lang w:bidi="fa-IR"/>
        </w:rPr>
        <w:t xml:space="preserve">کلیه </w:t>
      </w:r>
      <w:r w:rsidR="00D365BB">
        <w:rPr>
          <w:rFonts w:cs="B Nazanin" w:hint="cs"/>
          <w:b/>
          <w:bCs/>
          <w:sz w:val="24"/>
          <w:szCs w:val="24"/>
          <w:rtl/>
          <w:lang w:bidi="fa-IR"/>
        </w:rPr>
        <w:t>دانشجومعلمان</w:t>
      </w:r>
      <w:r w:rsidR="003C20A8">
        <w:rPr>
          <w:rFonts w:cs="B Nazanin" w:hint="cs"/>
          <w:b/>
          <w:bCs/>
          <w:sz w:val="24"/>
          <w:szCs w:val="24"/>
          <w:rtl/>
          <w:lang w:bidi="fa-IR"/>
        </w:rPr>
        <w:t xml:space="preserve">داوطلب </w:t>
      </w:r>
      <w:r w:rsidRPr="006D6089">
        <w:rPr>
          <w:rFonts w:cs="B Nazanin" w:hint="cs"/>
          <w:b/>
          <w:bCs/>
          <w:sz w:val="24"/>
          <w:szCs w:val="24"/>
          <w:rtl/>
          <w:lang w:bidi="fa-IR"/>
        </w:rPr>
        <w:t>شرکت در جشنواره بیست و</w:t>
      </w:r>
      <w:r w:rsidR="00143294">
        <w:rPr>
          <w:rFonts w:cs="B Nazanin" w:hint="cs"/>
          <w:b/>
          <w:bCs/>
          <w:sz w:val="24"/>
          <w:szCs w:val="24"/>
          <w:rtl/>
          <w:lang w:bidi="fa-IR"/>
        </w:rPr>
        <w:t xml:space="preserve"> هشتم </w:t>
      </w:r>
      <w:r w:rsidRPr="006D6089">
        <w:rPr>
          <w:rFonts w:cs="B Nazanin" w:hint="cs"/>
          <w:b/>
          <w:bCs/>
          <w:sz w:val="24"/>
          <w:szCs w:val="24"/>
          <w:rtl/>
          <w:lang w:bidi="fa-IR"/>
        </w:rPr>
        <w:t xml:space="preserve"> ‏باید با </w:t>
      </w:r>
      <w:r w:rsidR="003C20A8">
        <w:rPr>
          <w:rFonts w:cs="B Nazanin" w:hint="cs"/>
          <w:b/>
          <w:bCs/>
          <w:sz w:val="24"/>
          <w:szCs w:val="24"/>
          <w:rtl/>
          <w:lang w:bidi="fa-IR"/>
        </w:rPr>
        <w:t xml:space="preserve">هماهنگی کارشناسان فرهنگی پردیس و مراکز آموزش عالی محل تحصیل خود </w:t>
      </w:r>
      <w:r w:rsidR="004E705D">
        <w:rPr>
          <w:rFonts w:cs="B Nazanin" w:hint="cs"/>
          <w:b/>
          <w:bCs/>
          <w:sz w:val="24"/>
          <w:szCs w:val="24"/>
          <w:rtl/>
          <w:lang w:bidi="fa-IR"/>
        </w:rPr>
        <w:t xml:space="preserve">از طریق </w:t>
      </w:r>
      <w:r w:rsidR="00BC1C97">
        <w:rPr>
          <w:rFonts w:cs="B Mitra" w:hint="cs"/>
          <w:b/>
          <w:bCs/>
          <w:sz w:val="24"/>
          <w:szCs w:val="24"/>
          <w:rtl/>
          <w:lang w:bidi="fa-IR"/>
        </w:rPr>
        <w:t xml:space="preserve">سامانه جامع فرهنگی اجتماعی معاونت فرهنگی (سجفا)  به آدرس </w:t>
      </w:r>
      <w:r w:rsidR="00BC1C97">
        <w:rPr>
          <w:rFonts w:cs="B Mitra"/>
          <w:b/>
          <w:bCs/>
          <w:sz w:val="24"/>
          <w:szCs w:val="24"/>
          <w:lang w:bidi="fa-IR"/>
        </w:rPr>
        <w:t>SAJFA.CFU.AC.IR</w:t>
      </w:r>
      <w:r w:rsidR="006D6089" w:rsidRPr="006D6089">
        <w:rPr>
          <w:rFonts w:cs="B Nazanin" w:hint="cs"/>
          <w:b/>
          <w:bCs/>
          <w:sz w:val="24"/>
          <w:szCs w:val="24"/>
          <w:rtl/>
          <w:lang w:bidi="fa-IR"/>
        </w:rPr>
        <w:t xml:space="preserve">  نسبت به </w:t>
      </w:r>
      <w:r w:rsidR="001F4E58">
        <w:rPr>
          <w:rFonts w:cs="B Nazanin" w:hint="cs"/>
          <w:b/>
          <w:bCs/>
          <w:sz w:val="24"/>
          <w:szCs w:val="24"/>
          <w:rtl/>
          <w:lang w:bidi="fa-IR"/>
        </w:rPr>
        <w:t>ثبت‌نام</w:t>
      </w:r>
      <w:r w:rsidR="009B637D">
        <w:rPr>
          <w:rFonts w:cs="B Nazanin" w:hint="cs"/>
          <w:b/>
          <w:bCs/>
          <w:sz w:val="24"/>
          <w:szCs w:val="24"/>
          <w:rtl/>
          <w:lang w:bidi="fa-IR"/>
        </w:rPr>
        <w:t xml:space="preserve">اولیه و در ادامه نسبت به </w:t>
      </w:r>
      <w:r w:rsidR="006D6089" w:rsidRPr="006D6089">
        <w:rPr>
          <w:rFonts w:cs="B Nazanin" w:hint="cs"/>
          <w:b/>
          <w:bCs/>
          <w:sz w:val="24"/>
          <w:szCs w:val="24"/>
          <w:rtl/>
          <w:lang w:bidi="fa-IR"/>
        </w:rPr>
        <w:t>بارگذاری آثار اقدام نمایند.</w:t>
      </w:r>
    </w:p>
    <w:p w:rsidR="00714FC9" w:rsidRPr="003C20A8" w:rsidRDefault="00714FC9" w:rsidP="00116BAD">
      <w:pPr>
        <w:bidi/>
        <w:jc w:val="both"/>
        <w:rPr>
          <w:rFonts w:cs="B Titr"/>
          <w:b/>
          <w:bCs/>
          <w:color w:val="FF0000"/>
          <w:sz w:val="28"/>
          <w:szCs w:val="28"/>
          <w:rtl/>
          <w:lang w:bidi="fa-IR"/>
        </w:rPr>
      </w:pPr>
      <w:r w:rsidRPr="003C20A8">
        <w:rPr>
          <w:rFonts w:cs="B Nazanin" w:hint="cs"/>
          <w:b/>
          <w:bCs/>
          <w:sz w:val="28"/>
          <w:szCs w:val="28"/>
          <w:rtl/>
          <w:lang w:bidi="fa-IR"/>
        </w:rPr>
        <w:t xml:space="preserve">بدیهی است </w:t>
      </w:r>
      <w:r w:rsidR="001F4E58">
        <w:rPr>
          <w:rFonts w:cs="B Nazanin" w:hint="cs"/>
          <w:b/>
          <w:bCs/>
          <w:sz w:val="28"/>
          <w:szCs w:val="28"/>
          <w:rtl/>
          <w:lang w:bidi="fa-IR"/>
        </w:rPr>
        <w:t>ثبت‌نام</w:t>
      </w:r>
      <w:r w:rsidRPr="003C20A8">
        <w:rPr>
          <w:rFonts w:cs="B Nazanin" w:hint="cs"/>
          <w:b/>
          <w:bCs/>
          <w:sz w:val="28"/>
          <w:szCs w:val="28"/>
          <w:rtl/>
          <w:lang w:bidi="fa-IR"/>
        </w:rPr>
        <w:t xml:space="preserve"> در این سامانه شرط لازم برای حضور در جشنواره بیست و </w:t>
      </w:r>
      <w:r w:rsidR="00116BAD">
        <w:rPr>
          <w:rFonts w:cs="B Nazanin" w:hint="cs"/>
          <w:b/>
          <w:bCs/>
          <w:sz w:val="28"/>
          <w:szCs w:val="28"/>
          <w:rtl/>
          <w:lang w:bidi="fa-IR"/>
        </w:rPr>
        <w:t xml:space="preserve"> هشتم</w:t>
      </w:r>
      <w:r w:rsidR="001301C9">
        <w:rPr>
          <w:rFonts w:cs="B Nazanin" w:hint="cs"/>
          <w:b/>
          <w:bCs/>
          <w:sz w:val="28"/>
          <w:szCs w:val="28"/>
          <w:rtl/>
          <w:lang w:bidi="fa-IR"/>
        </w:rPr>
        <w:t>است</w:t>
      </w:r>
      <w:r w:rsidRPr="00A560E8">
        <w:rPr>
          <w:rFonts w:cs="B Titr" w:hint="cs"/>
          <w:b/>
          <w:bCs/>
          <w:color w:val="000000" w:themeColor="text1"/>
          <w:sz w:val="28"/>
          <w:szCs w:val="28"/>
          <w:rtl/>
          <w:lang w:bidi="fa-IR"/>
        </w:rPr>
        <w:t>.</w:t>
      </w:r>
    </w:p>
    <w:p w:rsidR="00BF247D" w:rsidRDefault="00BF247D" w:rsidP="00187410">
      <w:pPr>
        <w:pStyle w:val="Heading1"/>
        <w:rPr>
          <w:rFonts w:cs="2  Titr"/>
          <w:sz w:val="40"/>
          <w:szCs w:val="40"/>
          <w:rtl/>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E631EA" w:rsidRDefault="00E631EA" w:rsidP="00E631EA">
      <w:pPr>
        <w:rPr>
          <w:rtl/>
          <w:lang w:bidi="fa-IR"/>
        </w:rPr>
      </w:pPr>
    </w:p>
    <w:p w:rsidR="00DE317B" w:rsidRDefault="00DE317B" w:rsidP="00187410">
      <w:pPr>
        <w:pStyle w:val="Heading1"/>
        <w:rPr>
          <w:rFonts w:cs="B Homa"/>
          <w:rtl/>
        </w:rPr>
      </w:pPr>
    </w:p>
    <w:p w:rsidR="00DE317B" w:rsidRDefault="00DE317B" w:rsidP="00187410">
      <w:pPr>
        <w:pStyle w:val="Heading1"/>
        <w:rPr>
          <w:rFonts w:cs="B Homa"/>
          <w:rtl/>
        </w:rPr>
      </w:pPr>
    </w:p>
    <w:p w:rsidR="005F5432" w:rsidRPr="002A213C" w:rsidRDefault="00E631EA" w:rsidP="00187410">
      <w:pPr>
        <w:pStyle w:val="Heading1"/>
        <w:rPr>
          <w:rFonts w:cs="B Homa"/>
          <w:rtl/>
        </w:rPr>
      </w:pPr>
      <w:bookmarkStart w:id="62" w:name="_Toc503356797"/>
      <w:r w:rsidRPr="002A213C">
        <w:rPr>
          <w:rFonts w:cs="B Homa" w:hint="cs"/>
          <w:rtl/>
        </w:rPr>
        <w:lastRenderedPageBreak/>
        <w:t xml:space="preserve">فصل نهم : </w:t>
      </w:r>
      <w:r w:rsidR="005F5432" w:rsidRPr="002A213C">
        <w:rPr>
          <w:rFonts w:cs="B Homa"/>
          <w:rtl/>
        </w:rPr>
        <w:t>رشته‌ها</w:t>
      </w:r>
      <w:bookmarkEnd w:id="59"/>
      <w:bookmarkEnd w:id="60"/>
      <w:r w:rsidR="00D11EBB" w:rsidRPr="002A213C">
        <w:rPr>
          <w:rFonts w:cs="B Homa" w:hint="cs"/>
          <w:rtl/>
        </w:rPr>
        <w:t>ی جشنواره</w:t>
      </w:r>
      <w:bookmarkEnd w:id="62"/>
    </w:p>
    <w:p w:rsidR="005D4029" w:rsidRPr="005033B2" w:rsidRDefault="00576B5F" w:rsidP="00497F08">
      <w:pPr>
        <w:pStyle w:val="Heading2"/>
        <w:bidi/>
        <w:spacing w:line="192" w:lineRule="auto"/>
        <w:rPr>
          <w:rFonts w:cs="B Titr"/>
          <w:b/>
          <w:bCs/>
          <w:color w:val="FF0000"/>
          <w:sz w:val="28"/>
          <w:szCs w:val="28"/>
        </w:rPr>
      </w:pPr>
      <w:bookmarkStart w:id="63" w:name="_Toc503356798"/>
      <w:r>
        <w:rPr>
          <w:rFonts w:cs="B Titr" w:hint="cs"/>
          <w:b/>
          <w:bCs/>
          <w:color w:val="FF0000"/>
          <w:sz w:val="28"/>
          <w:szCs w:val="28"/>
          <w:rtl/>
        </w:rPr>
        <w:t>1-9</w:t>
      </w:r>
      <w:r w:rsidR="00AC0CA6">
        <w:rPr>
          <w:rFonts w:cs="B Titr" w:hint="cs"/>
          <w:b/>
          <w:bCs/>
          <w:color w:val="FF0000"/>
          <w:sz w:val="28"/>
          <w:szCs w:val="28"/>
          <w:rtl/>
          <w:lang w:bidi="fa-IR"/>
        </w:rPr>
        <w:t xml:space="preserve">- </w:t>
      </w:r>
      <w:r w:rsidR="005D4029" w:rsidRPr="005033B2">
        <w:rPr>
          <w:rFonts w:cs="B Titr" w:hint="eastAsia"/>
          <w:b/>
          <w:bCs/>
          <w:color w:val="FF0000"/>
          <w:sz w:val="28"/>
          <w:szCs w:val="28"/>
          <w:rtl/>
        </w:rPr>
        <w:t>بخشاول</w:t>
      </w:r>
      <w:r w:rsidR="00437B2C">
        <w:rPr>
          <w:rFonts w:cs="B Titr" w:hint="eastAsia"/>
          <w:b/>
          <w:bCs/>
          <w:color w:val="FF0000"/>
          <w:sz w:val="28"/>
          <w:szCs w:val="28"/>
          <w:rtl/>
        </w:rPr>
        <w:t>رشته‌های</w:t>
      </w:r>
      <w:r w:rsidR="005D4029" w:rsidRPr="005033B2">
        <w:rPr>
          <w:rFonts w:cs="B Titr"/>
          <w:b/>
          <w:bCs/>
          <w:color w:val="FF0000"/>
          <w:sz w:val="28"/>
          <w:szCs w:val="28"/>
          <w:rtl/>
        </w:rPr>
        <w:t xml:space="preserve"> " </w:t>
      </w:r>
      <w:r w:rsidR="00E96664">
        <w:rPr>
          <w:rFonts w:cs="B Titr" w:hint="eastAsia"/>
          <w:b/>
          <w:bCs/>
          <w:color w:val="FF0000"/>
          <w:sz w:val="28"/>
          <w:szCs w:val="28"/>
          <w:rtl/>
        </w:rPr>
        <w:t>قرآني</w:t>
      </w:r>
      <w:r w:rsidR="00E96664">
        <w:rPr>
          <w:rFonts w:cs="B Titr"/>
          <w:b/>
          <w:bCs/>
          <w:color w:val="FF0000"/>
          <w:sz w:val="28"/>
          <w:szCs w:val="28"/>
          <w:rtl/>
        </w:rPr>
        <w:t xml:space="preserve"> "</w:t>
      </w:r>
      <w:r w:rsidR="005D4029" w:rsidRPr="005033B2">
        <w:rPr>
          <w:rFonts w:cs="B Titr"/>
          <w:b/>
          <w:bCs/>
          <w:color w:val="FF0000"/>
          <w:sz w:val="28"/>
          <w:szCs w:val="28"/>
          <w:rtl/>
        </w:rPr>
        <w:t xml:space="preserve"> (10 </w:t>
      </w:r>
      <w:r w:rsidR="005D4029" w:rsidRPr="005033B2">
        <w:rPr>
          <w:rFonts w:cs="B Titr" w:hint="eastAsia"/>
          <w:b/>
          <w:bCs/>
          <w:color w:val="FF0000"/>
          <w:sz w:val="28"/>
          <w:szCs w:val="28"/>
          <w:rtl/>
        </w:rPr>
        <w:t>رشته</w:t>
      </w:r>
      <w:r w:rsidR="00D11EBB">
        <w:rPr>
          <w:rFonts w:cs="B Titr" w:hint="cs"/>
          <w:b/>
          <w:bCs/>
          <w:color w:val="FF0000"/>
          <w:sz w:val="28"/>
          <w:szCs w:val="28"/>
          <w:rtl/>
        </w:rPr>
        <w:t>)</w:t>
      </w:r>
      <w:bookmarkEnd w:id="63"/>
    </w:p>
    <w:p w:rsidR="005F5432" w:rsidRPr="004E0FA1" w:rsidRDefault="00576B5F" w:rsidP="00497F08">
      <w:pPr>
        <w:pStyle w:val="Heading2"/>
        <w:bidi/>
        <w:spacing w:line="192" w:lineRule="auto"/>
        <w:rPr>
          <w:rFonts w:cs="B Titr"/>
          <w:b/>
          <w:bCs/>
          <w:color w:val="FF0000"/>
          <w:sz w:val="24"/>
          <w:szCs w:val="24"/>
          <w:rtl/>
        </w:rPr>
      </w:pPr>
      <w:bookmarkStart w:id="64" w:name="_Toc434245908"/>
      <w:bookmarkStart w:id="65" w:name="_Toc436123616"/>
      <w:bookmarkStart w:id="66" w:name="_Toc503356799"/>
      <w:r>
        <w:rPr>
          <w:rFonts w:cs="B Titr" w:hint="cs"/>
          <w:b/>
          <w:bCs/>
          <w:color w:val="FF0000"/>
          <w:sz w:val="24"/>
          <w:szCs w:val="24"/>
          <w:rtl/>
        </w:rPr>
        <w:t>1-1</w:t>
      </w:r>
      <w:r w:rsidR="006B08B6" w:rsidRPr="004E0FA1">
        <w:rPr>
          <w:rFonts w:cs="B Titr" w:hint="cs"/>
          <w:b/>
          <w:bCs/>
          <w:color w:val="FF0000"/>
          <w:sz w:val="24"/>
          <w:szCs w:val="24"/>
          <w:rtl/>
        </w:rPr>
        <w:t>-</w:t>
      </w:r>
      <w:r>
        <w:rPr>
          <w:rFonts w:cs="B Titr" w:hint="cs"/>
          <w:b/>
          <w:bCs/>
          <w:color w:val="FF0000"/>
          <w:sz w:val="24"/>
          <w:szCs w:val="24"/>
          <w:rtl/>
        </w:rPr>
        <w:t>9</w:t>
      </w:r>
      <w:r w:rsidR="006B08B6" w:rsidRPr="004E0FA1">
        <w:rPr>
          <w:rFonts w:cs="B Titr" w:hint="cs"/>
          <w:b/>
          <w:bCs/>
          <w:color w:val="FF0000"/>
          <w:sz w:val="24"/>
          <w:szCs w:val="24"/>
          <w:rtl/>
        </w:rPr>
        <w:t>-</w:t>
      </w:r>
      <w:r w:rsidR="005F5432" w:rsidRPr="004E0FA1">
        <w:rPr>
          <w:rFonts w:cs="B Titr" w:hint="cs"/>
          <w:b/>
          <w:bCs/>
          <w:color w:val="FF0000"/>
          <w:sz w:val="24"/>
          <w:szCs w:val="24"/>
          <w:rtl/>
        </w:rPr>
        <w:t>رشتهقرائتقرآنکریم</w:t>
      </w:r>
      <w:r w:rsidR="005F5432" w:rsidRPr="004E0FA1">
        <w:rPr>
          <w:rFonts w:cs="B Titr"/>
          <w:b/>
          <w:bCs/>
          <w:color w:val="FF0000"/>
          <w:sz w:val="24"/>
          <w:szCs w:val="24"/>
        </w:rPr>
        <w:t xml:space="preserve"> ) </w:t>
      </w:r>
      <w:r w:rsidR="005F5432" w:rsidRPr="004E0FA1">
        <w:rPr>
          <w:rFonts w:cs="B Titr" w:hint="cs"/>
          <w:b/>
          <w:bCs/>
          <w:color w:val="FF0000"/>
          <w:sz w:val="24"/>
          <w:szCs w:val="24"/>
          <w:rtl/>
        </w:rPr>
        <w:t>تحقیقوترتیل)</w:t>
      </w:r>
      <w:bookmarkEnd w:id="64"/>
      <w:bookmarkEnd w:id="65"/>
      <w:bookmarkEnd w:id="66"/>
    </w:p>
    <w:p w:rsidR="009D0FD2" w:rsidRPr="009D0FD2" w:rsidRDefault="009D0FD2" w:rsidP="00187410">
      <w:pPr>
        <w:pStyle w:val="ListParagraph"/>
        <w:bidi/>
        <w:rPr>
          <w:b/>
          <w:bCs/>
          <w:sz w:val="24"/>
          <w:szCs w:val="24"/>
        </w:rPr>
      </w:pPr>
    </w:p>
    <w:p w:rsidR="005F5432" w:rsidRPr="0027794C" w:rsidRDefault="005F5432" w:rsidP="00497F08">
      <w:pPr>
        <w:pStyle w:val="ListParagraph"/>
        <w:numPr>
          <w:ilvl w:val="0"/>
          <w:numId w:val="33"/>
        </w:numPr>
        <w:bidi/>
        <w:spacing w:line="240" w:lineRule="auto"/>
        <w:rPr>
          <w:rFonts w:cs="B Nazanin"/>
          <w:b/>
          <w:bCs/>
          <w:sz w:val="24"/>
          <w:szCs w:val="24"/>
          <w:rtl/>
        </w:rPr>
      </w:pPr>
      <w:r w:rsidRPr="0027794C">
        <w:rPr>
          <w:rFonts w:cs="B Nazanin" w:hint="cs"/>
          <w:b/>
          <w:bCs/>
          <w:sz w:val="24"/>
          <w:szCs w:val="24"/>
          <w:rtl/>
        </w:rPr>
        <w:t>شرکت‌کنندگاندر این</w:t>
      </w:r>
      <w:r w:rsidR="00D365BB">
        <w:rPr>
          <w:rFonts w:cs="B Nazanin" w:hint="cs"/>
          <w:b/>
          <w:bCs/>
          <w:sz w:val="24"/>
          <w:szCs w:val="24"/>
          <w:rtl/>
        </w:rPr>
        <w:t>بخش‌بر</w:t>
      </w:r>
      <w:r w:rsidRPr="0027794C">
        <w:rPr>
          <w:rFonts w:cs="B Nazanin" w:hint="cs"/>
          <w:b/>
          <w:bCs/>
          <w:sz w:val="24"/>
          <w:szCs w:val="24"/>
          <w:rtl/>
        </w:rPr>
        <w:t xml:space="preserve"> اساستمایلو توانمندیخوددریکیاز گرایش‌هایفوقشرکتمی‌نمایند.</w:t>
      </w:r>
    </w:p>
    <w:p w:rsidR="005F5432" w:rsidRPr="0027794C" w:rsidRDefault="005F5432" w:rsidP="00497F08">
      <w:pPr>
        <w:pStyle w:val="ListParagraph"/>
        <w:numPr>
          <w:ilvl w:val="0"/>
          <w:numId w:val="33"/>
        </w:numPr>
        <w:bidi/>
        <w:spacing w:line="240" w:lineRule="auto"/>
        <w:rPr>
          <w:rFonts w:cs="B Nazanin"/>
          <w:b/>
          <w:bCs/>
          <w:sz w:val="24"/>
          <w:szCs w:val="24"/>
          <w:rtl/>
        </w:rPr>
      </w:pPr>
      <w:r w:rsidRPr="0027794C">
        <w:rPr>
          <w:rFonts w:cs="B Nazanin" w:hint="cs"/>
          <w:b/>
          <w:bCs/>
          <w:sz w:val="24"/>
          <w:szCs w:val="24"/>
          <w:rtl/>
        </w:rPr>
        <w:t>تجوید و صحتقرائت</w:t>
      </w:r>
      <w:r w:rsidRPr="0027794C">
        <w:rPr>
          <w:rFonts w:cs="B Nazanin" w:hint="cs"/>
          <w:b/>
          <w:bCs/>
          <w:sz w:val="24"/>
          <w:szCs w:val="24"/>
        </w:rPr>
        <w:t>/</w:t>
      </w:r>
      <w:r w:rsidRPr="0027794C">
        <w:rPr>
          <w:rFonts w:cs="B Nazanin" w:hint="cs"/>
          <w:b/>
          <w:bCs/>
          <w:sz w:val="24"/>
          <w:szCs w:val="24"/>
          <w:rtl/>
        </w:rPr>
        <w:t>لحن</w:t>
      </w:r>
      <w:r w:rsidRPr="0027794C">
        <w:rPr>
          <w:rFonts w:cs="B Nazanin" w:hint="cs"/>
          <w:b/>
          <w:bCs/>
          <w:sz w:val="24"/>
          <w:szCs w:val="24"/>
        </w:rPr>
        <w:t>/</w:t>
      </w:r>
      <w:r w:rsidRPr="0027794C">
        <w:rPr>
          <w:rFonts w:cs="B Nazanin" w:hint="cs"/>
          <w:b/>
          <w:bCs/>
          <w:sz w:val="24"/>
          <w:szCs w:val="24"/>
          <w:rtl/>
        </w:rPr>
        <w:t>صوت</w:t>
      </w:r>
      <w:r w:rsidRPr="0027794C">
        <w:rPr>
          <w:rFonts w:cs="B Nazanin" w:hint="cs"/>
          <w:b/>
          <w:bCs/>
          <w:sz w:val="24"/>
          <w:szCs w:val="24"/>
        </w:rPr>
        <w:t>/</w:t>
      </w:r>
      <w:r w:rsidRPr="0027794C">
        <w:rPr>
          <w:rFonts w:cs="B Nazanin" w:hint="cs"/>
          <w:b/>
          <w:bCs/>
          <w:sz w:val="24"/>
          <w:szCs w:val="24"/>
          <w:rtl/>
        </w:rPr>
        <w:t>وقفابتدا،ازمواردارزیابیدررشتهتلاوتقرآنکریم</w:t>
      </w:r>
      <w:r w:rsidR="009B68DC" w:rsidRPr="0027794C">
        <w:rPr>
          <w:rFonts w:cs="B Nazanin" w:hint="cs"/>
          <w:b/>
          <w:bCs/>
          <w:sz w:val="24"/>
          <w:szCs w:val="24"/>
          <w:rtl/>
        </w:rPr>
        <w:t>است</w:t>
      </w:r>
      <w:r w:rsidRPr="0027794C">
        <w:rPr>
          <w:rFonts w:cs="B Nazanin" w:hint="cs"/>
          <w:b/>
          <w:bCs/>
          <w:sz w:val="24"/>
          <w:szCs w:val="24"/>
          <w:rtl/>
        </w:rPr>
        <w:t>.</w:t>
      </w:r>
    </w:p>
    <w:p w:rsidR="00865F0C" w:rsidRDefault="005F5432" w:rsidP="00497F08">
      <w:pPr>
        <w:pStyle w:val="ListParagraph"/>
        <w:numPr>
          <w:ilvl w:val="0"/>
          <w:numId w:val="33"/>
        </w:numPr>
        <w:bidi/>
        <w:spacing w:line="240" w:lineRule="auto"/>
        <w:rPr>
          <w:rFonts w:cs="B Nazanin"/>
          <w:b/>
          <w:bCs/>
          <w:sz w:val="24"/>
          <w:szCs w:val="24"/>
        </w:rPr>
      </w:pPr>
      <w:r w:rsidRPr="0027794C">
        <w:rPr>
          <w:rFonts w:cs="B Nazanin" w:hint="cs"/>
          <w:b/>
          <w:bCs/>
          <w:sz w:val="24"/>
          <w:szCs w:val="24"/>
          <w:rtl/>
        </w:rPr>
        <w:t>آخرین</w:t>
      </w:r>
      <w:r w:rsidR="009B68DC" w:rsidRPr="0027794C">
        <w:rPr>
          <w:rFonts w:cs="B Nazanin" w:hint="cs"/>
          <w:b/>
          <w:bCs/>
          <w:sz w:val="24"/>
          <w:szCs w:val="24"/>
          <w:rtl/>
        </w:rPr>
        <w:t>آئین‌نامه‌های</w:t>
      </w:r>
      <w:r w:rsidRPr="0027794C">
        <w:rPr>
          <w:rFonts w:cs="B Nazanin" w:hint="cs"/>
          <w:b/>
          <w:bCs/>
          <w:sz w:val="24"/>
          <w:szCs w:val="24"/>
          <w:rtl/>
        </w:rPr>
        <w:t>مسابقاتقرآنیسازماناوقافوامورخیریهملاکداوریبرایاینرشته</w:t>
      </w:r>
      <w:r w:rsidR="009B68DC" w:rsidRPr="0027794C">
        <w:rPr>
          <w:rFonts w:cs="B Nazanin" w:hint="cs"/>
          <w:b/>
          <w:bCs/>
          <w:sz w:val="24"/>
          <w:szCs w:val="24"/>
          <w:rtl/>
        </w:rPr>
        <w:t xml:space="preserve"> است</w:t>
      </w:r>
      <w:r w:rsidRPr="0027794C">
        <w:rPr>
          <w:rFonts w:cs="B Nazanin" w:hint="cs"/>
          <w:b/>
          <w:bCs/>
          <w:sz w:val="24"/>
          <w:szCs w:val="24"/>
          <w:rtl/>
        </w:rPr>
        <w:t>.</w:t>
      </w:r>
    </w:p>
    <w:p w:rsidR="005F5432" w:rsidRPr="004E0FA1" w:rsidRDefault="00576B5F" w:rsidP="00497F08">
      <w:pPr>
        <w:pStyle w:val="Heading2"/>
        <w:bidi/>
        <w:spacing w:line="240" w:lineRule="auto"/>
        <w:rPr>
          <w:rFonts w:cs="B Titr"/>
          <w:b/>
          <w:bCs/>
          <w:color w:val="FF0000"/>
          <w:sz w:val="24"/>
          <w:szCs w:val="24"/>
          <w:rtl/>
        </w:rPr>
      </w:pPr>
      <w:bookmarkStart w:id="67" w:name="_Toc434245909"/>
      <w:bookmarkStart w:id="68" w:name="_Toc436123617"/>
      <w:bookmarkStart w:id="69" w:name="_Toc503356800"/>
      <w:r>
        <w:rPr>
          <w:rFonts w:cs="B Titr" w:hint="cs"/>
          <w:b/>
          <w:bCs/>
          <w:color w:val="FF0000"/>
          <w:sz w:val="24"/>
          <w:szCs w:val="24"/>
          <w:rtl/>
        </w:rPr>
        <w:t>2-1</w:t>
      </w:r>
      <w:r w:rsidRPr="004E0FA1">
        <w:rPr>
          <w:rFonts w:cs="B Titr" w:hint="cs"/>
          <w:b/>
          <w:bCs/>
          <w:color w:val="FF0000"/>
          <w:sz w:val="24"/>
          <w:szCs w:val="24"/>
          <w:rtl/>
        </w:rPr>
        <w:t>-</w:t>
      </w:r>
      <w:r>
        <w:rPr>
          <w:rFonts w:cs="B Titr" w:hint="cs"/>
          <w:b/>
          <w:bCs/>
          <w:color w:val="FF0000"/>
          <w:sz w:val="24"/>
          <w:szCs w:val="24"/>
          <w:rtl/>
        </w:rPr>
        <w:t>9</w:t>
      </w:r>
      <w:r w:rsidRPr="004E0FA1">
        <w:rPr>
          <w:rFonts w:cs="B Titr" w:hint="cs"/>
          <w:b/>
          <w:bCs/>
          <w:color w:val="FF0000"/>
          <w:sz w:val="24"/>
          <w:szCs w:val="24"/>
          <w:rtl/>
        </w:rPr>
        <w:t>-</w:t>
      </w:r>
      <w:r w:rsidR="005F5432" w:rsidRPr="004E0FA1">
        <w:rPr>
          <w:rFonts w:cs="B Titr" w:hint="cs"/>
          <w:b/>
          <w:bCs/>
          <w:color w:val="FF0000"/>
          <w:sz w:val="24"/>
          <w:szCs w:val="24"/>
          <w:rtl/>
        </w:rPr>
        <w:t>رشتهحفظقرآنکریم</w:t>
      </w:r>
      <w:r w:rsidR="005F5432" w:rsidRPr="004E0FA1">
        <w:rPr>
          <w:rFonts w:cs="B Titr"/>
          <w:b/>
          <w:bCs/>
          <w:color w:val="FF0000"/>
          <w:sz w:val="24"/>
          <w:szCs w:val="24"/>
        </w:rPr>
        <w:t>:</w:t>
      </w:r>
      <w:bookmarkEnd w:id="67"/>
      <w:bookmarkEnd w:id="68"/>
      <w:bookmarkEnd w:id="69"/>
    </w:p>
    <w:p w:rsidR="005F5432" w:rsidRPr="0027794C" w:rsidRDefault="005F5432" w:rsidP="00497F08">
      <w:pPr>
        <w:pStyle w:val="ListParagraph"/>
        <w:numPr>
          <w:ilvl w:val="0"/>
          <w:numId w:val="34"/>
        </w:numPr>
        <w:bidi/>
        <w:spacing w:line="240" w:lineRule="auto"/>
        <w:rPr>
          <w:rFonts w:cs="B Nazanin"/>
          <w:b/>
          <w:bCs/>
          <w:sz w:val="24"/>
          <w:szCs w:val="24"/>
        </w:rPr>
      </w:pPr>
      <w:r w:rsidRPr="0027794C">
        <w:rPr>
          <w:rFonts w:cs="B Nazanin" w:hint="cs"/>
          <w:b/>
          <w:bCs/>
          <w:sz w:val="24"/>
          <w:szCs w:val="24"/>
          <w:rtl/>
        </w:rPr>
        <w:t>اینرشتهشامل</w:t>
      </w:r>
      <w:r w:rsidR="00437B2C">
        <w:rPr>
          <w:rFonts w:cs="B Nazanin" w:hint="cs"/>
          <w:b/>
          <w:bCs/>
          <w:sz w:val="24"/>
          <w:szCs w:val="24"/>
          <w:rtl/>
        </w:rPr>
        <w:t>بخش‌های</w:t>
      </w:r>
      <w:r w:rsidR="008A628B" w:rsidRPr="0027794C">
        <w:rPr>
          <w:rFonts w:cs="B Nazanin" w:hint="cs"/>
          <w:b/>
          <w:bCs/>
          <w:sz w:val="24"/>
          <w:szCs w:val="24"/>
          <w:rtl/>
        </w:rPr>
        <w:t xml:space="preserve"> 1-</w:t>
      </w:r>
      <w:r w:rsidR="005F7854" w:rsidRPr="0027794C">
        <w:rPr>
          <w:rFonts w:cs="B Nazanin" w:hint="cs"/>
          <w:b/>
          <w:bCs/>
          <w:sz w:val="24"/>
          <w:szCs w:val="24"/>
          <w:rtl/>
        </w:rPr>
        <w:t xml:space="preserve">حفظقرآنکریم (یک جزء) </w:t>
      </w:r>
      <w:r w:rsidR="00886D8B" w:rsidRPr="0027794C">
        <w:rPr>
          <w:rFonts w:cs="B Nazanin" w:hint="cs"/>
          <w:b/>
          <w:bCs/>
          <w:sz w:val="24"/>
          <w:szCs w:val="24"/>
          <w:rtl/>
        </w:rPr>
        <w:t>2</w:t>
      </w:r>
      <w:r w:rsidR="005F7854" w:rsidRPr="0027794C">
        <w:rPr>
          <w:rFonts w:cs="B Nazanin" w:hint="cs"/>
          <w:b/>
          <w:bCs/>
          <w:sz w:val="24"/>
          <w:szCs w:val="24"/>
          <w:rtl/>
        </w:rPr>
        <w:t xml:space="preserve">-حفظقرآنکریم (پنج جزء) </w:t>
      </w:r>
      <w:r w:rsidR="00886D8B" w:rsidRPr="0027794C">
        <w:rPr>
          <w:rFonts w:cs="B Nazanin" w:hint="cs"/>
          <w:b/>
          <w:bCs/>
          <w:sz w:val="24"/>
          <w:szCs w:val="24"/>
          <w:rtl/>
        </w:rPr>
        <w:t>3</w:t>
      </w:r>
      <w:r w:rsidR="005F7854" w:rsidRPr="0027794C">
        <w:rPr>
          <w:rFonts w:cs="B Nazanin" w:hint="cs"/>
          <w:b/>
          <w:bCs/>
          <w:sz w:val="24"/>
          <w:szCs w:val="24"/>
          <w:rtl/>
        </w:rPr>
        <w:t xml:space="preserve">-حفظقرآنکریم (دهجزء) </w:t>
      </w:r>
      <w:r w:rsidR="00886D8B" w:rsidRPr="0027794C">
        <w:rPr>
          <w:rFonts w:cs="B Nazanin" w:hint="cs"/>
          <w:b/>
          <w:bCs/>
          <w:sz w:val="24"/>
          <w:szCs w:val="24"/>
          <w:rtl/>
        </w:rPr>
        <w:t>4</w:t>
      </w:r>
      <w:r w:rsidR="005F7854" w:rsidRPr="0027794C">
        <w:rPr>
          <w:rFonts w:cs="B Nazanin" w:hint="cs"/>
          <w:b/>
          <w:bCs/>
          <w:sz w:val="24"/>
          <w:szCs w:val="24"/>
          <w:rtl/>
        </w:rPr>
        <w:t xml:space="preserve">-حفظقرآنکریم (بیستجزء) </w:t>
      </w:r>
      <w:r w:rsidR="00886D8B" w:rsidRPr="0027794C">
        <w:rPr>
          <w:rFonts w:cs="B Nazanin" w:hint="cs"/>
          <w:b/>
          <w:bCs/>
          <w:sz w:val="24"/>
          <w:szCs w:val="24"/>
          <w:rtl/>
        </w:rPr>
        <w:t>5</w:t>
      </w:r>
      <w:r w:rsidR="005F7854" w:rsidRPr="0027794C">
        <w:rPr>
          <w:rFonts w:cs="B Nazanin" w:hint="cs"/>
          <w:b/>
          <w:bCs/>
          <w:sz w:val="24"/>
          <w:szCs w:val="24"/>
          <w:rtl/>
        </w:rPr>
        <w:t xml:space="preserve">- حفظکلقرآنکریم </w:t>
      </w:r>
      <w:r w:rsidR="009B68DC" w:rsidRPr="0027794C">
        <w:rPr>
          <w:rFonts w:cs="B Nazanin" w:hint="cs"/>
          <w:b/>
          <w:bCs/>
          <w:sz w:val="24"/>
          <w:szCs w:val="24"/>
          <w:rtl/>
        </w:rPr>
        <w:t>است</w:t>
      </w:r>
      <w:r w:rsidRPr="0027794C">
        <w:rPr>
          <w:rFonts w:cs="B Nazanin" w:hint="cs"/>
          <w:b/>
          <w:bCs/>
          <w:sz w:val="24"/>
          <w:szCs w:val="24"/>
          <w:rtl/>
        </w:rPr>
        <w:t>؛</w:t>
      </w:r>
      <w:r w:rsidR="00BE6D7B" w:rsidRPr="0027794C">
        <w:rPr>
          <w:rFonts w:cs="B Nazanin" w:hint="cs"/>
          <w:b/>
          <w:bCs/>
          <w:sz w:val="24"/>
          <w:szCs w:val="24"/>
          <w:rtl/>
        </w:rPr>
        <w:t>که</w:t>
      </w:r>
      <w:r w:rsidRPr="0027794C">
        <w:rPr>
          <w:rFonts w:cs="B Nazanin" w:hint="cs"/>
          <w:b/>
          <w:bCs/>
          <w:sz w:val="24"/>
          <w:szCs w:val="24"/>
          <w:rtl/>
        </w:rPr>
        <w:t>دانشجویانمی‌توانند؛حسبتمایلوآمادگیخود</w:t>
      </w:r>
      <w:r w:rsidR="00D365BB">
        <w:rPr>
          <w:rFonts w:cs="B Nazanin" w:hint="cs"/>
          <w:b/>
          <w:bCs/>
          <w:sz w:val="24"/>
          <w:szCs w:val="24"/>
          <w:rtl/>
        </w:rPr>
        <w:t>دریکی</w:t>
      </w:r>
      <w:r w:rsidRPr="0027794C">
        <w:rPr>
          <w:rFonts w:cs="B Nazanin" w:hint="cs"/>
          <w:b/>
          <w:bCs/>
          <w:sz w:val="24"/>
          <w:szCs w:val="24"/>
          <w:rtl/>
        </w:rPr>
        <w:t>ازاین</w:t>
      </w:r>
      <w:r w:rsidR="009B68DC" w:rsidRPr="0027794C">
        <w:rPr>
          <w:rFonts w:cs="B Nazanin" w:hint="cs"/>
          <w:b/>
          <w:bCs/>
          <w:sz w:val="24"/>
          <w:szCs w:val="24"/>
          <w:rtl/>
        </w:rPr>
        <w:t>بخش‌ها</w:t>
      </w:r>
      <w:r w:rsidRPr="0027794C">
        <w:rPr>
          <w:rFonts w:cs="B Nazanin" w:hint="cs"/>
          <w:b/>
          <w:bCs/>
          <w:sz w:val="24"/>
          <w:szCs w:val="24"/>
          <w:rtl/>
        </w:rPr>
        <w:t>شرکتنمایند</w:t>
      </w:r>
      <w:r w:rsidRPr="0027794C">
        <w:rPr>
          <w:rFonts w:cs="B Nazanin" w:hint="cs"/>
          <w:b/>
          <w:bCs/>
          <w:sz w:val="24"/>
          <w:szCs w:val="24"/>
        </w:rPr>
        <w:t>.</w:t>
      </w:r>
    </w:p>
    <w:p w:rsidR="005F5432" w:rsidRPr="0027794C" w:rsidRDefault="00437B2C" w:rsidP="00497F08">
      <w:pPr>
        <w:pStyle w:val="ListParagraph"/>
        <w:numPr>
          <w:ilvl w:val="0"/>
          <w:numId w:val="34"/>
        </w:numPr>
        <w:bidi/>
        <w:spacing w:line="240" w:lineRule="auto"/>
        <w:rPr>
          <w:rFonts w:cs="B Nazanin"/>
          <w:b/>
          <w:bCs/>
          <w:sz w:val="24"/>
          <w:szCs w:val="24"/>
        </w:rPr>
      </w:pPr>
      <w:r>
        <w:rPr>
          <w:rFonts w:cs="B Nazanin" w:hint="cs"/>
          <w:b/>
          <w:bCs/>
          <w:sz w:val="24"/>
          <w:szCs w:val="24"/>
          <w:rtl/>
        </w:rPr>
        <w:t>صحت</w:t>
      </w:r>
      <w:r w:rsidR="005F5432" w:rsidRPr="0027794C">
        <w:rPr>
          <w:rFonts w:cs="B Nazanin" w:hint="cs"/>
          <w:b/>
          <w:bCs/>
          <w:sz w:val="24"/>
          <w:szCs w:val="24"/>
          <w:rtl/>
        </w:rPr>
        <w:t>حفظ</w:t>
      </w:r>
      <w:r w:rsidR="005F5432" w:rsidRPr="0027794C">
        <w:rPr>
          <w:rFonts w:cs="B Nazanin" w:hint="cs"/>
          <w:b/>
          <w:bCs/>
          <w:sz w:val="24"/>
          <w:szCs w:val="24"/>
        </w:rPr>
        <w:t xml:space="preserve"> / </w:t>
      </w:r>
      <w:r w:rsidR="005F5432" w:rsidRPr="0027794C">
        <w:rPr>
          <w:rFonts w:cs="B Nazanin" w:hint="cs"/>
          <w:b/>
          <w:bCs/>
          <w:sz w:val="24"/>
          <w:szCs w:val="24"/>
          <w:rtl/>
        </w:rPr>
        <w:t>صوت</w:t>
      </w:r>
      <w:r w:rsidR="005F5432" w:rsidRPr="0027794C">
        <w:rPr>
          <w:rFonts w:cs="B Nazanin" w:hint="cs"/>
          <w:b/>
          <w:bCs/>
          <w:sz w:val="24"/>
          <w:szCs w:val="24"/>
        </w:rPr>
        <w:t xml:space="preserve"> / </w:t>
      </w:r>
      <w:r w:rsidR="005F5432" w:rsidRPr="0027794C">
        <w:rPr>
          <w:rFonts w:cs="B Nazanin" w:hint="cs"/>
          <w:b/>
          <w:bCs/>
          <w:sz w:val="24"/>
          <w:szCs w:val="24"/>
          <w:rtl/>
        </w:rPr>
        <w:t>لحن</w:t>
      </w:r>
      <w:r w:rsidR="005F5432" w:rsidRPr="0027794C">
        <w:rPr>
          <w:rFonts w:cs="B Nazanin" w:hint="cs"/>
          <w:b/>
          <w:bCs/>
          <w:sz w:val="24"/>
          <w:szCs w:val="24"/>
        </w:rPr>
        <w:t xml:space="preserve"> / </w:t>
      </w:r>
      <w:r w:rsidR="005F5432" w:rsidRPr="0027794C">
        <w:rPr>
          <w:rFonts w:cs="B Nazanin" w:hint="cs"/>
          <w:b/>
          <w:bCs/>
          <w:sz w:val="24"/>
          <w:szCs w:val="24"/>
          <w:rtl/>
        </w:rPr>
        <w:t>تجوید</w:t>
      </w:r>
      <w:r w:rsidR="005F5432" w:rsidRPr="0027794C">
        <w:rPr>
          <w:rFonts w:cs="B Nazanin" w:hint="cs"/>
          <w:b/>
          <w:bCs/>
          <w:sz w:val="24"/>
          <w:szCs w:val="24"/>
        </w:rPr>
        <w:t xml:space="preserve">/ </w:t>
      </w:r>
      <w:r w:rsidR="005F5432" w:rsidRPr="0027794C">
        <w:rPr>
          <w:rFonts w:cs="B Nazanin" w:hint="cs"/>
          <w:b/>
          <w:bCs/>
          <w:sz w:val="24"/>
          <w:szCs w:val="24"/>
          <w:rtl/>
        </w:rPr>
        <w:t>وقفابتدا،ازمواردِارزیابیدررشته حفظ</w:t>
      </w:r>
      <w:r w:rsidR="009B68DC" w:rsidRPr="0027794C">
        <w:rPr>
          <w:rFonts w:cs="B Nazanin" w:hint="cs"/>
          <w:b/>
          <w:bCs/>
          <w:sz w:val="24"/>
          <w:szCs w:val="24"/>
          <w:rtl/>
        </w:rPr>
        <w:t>است</w:t>
      </w:r>
      <w:r w:rsidR="005F5432" w:rsidRPr="0027794C">
        <w:rPr>
          <w:rFonts w:cs="B Nazanin" w:hint="cs"/>
          <w:b/>
          <w:bCs/>
          <w:sz w:val="24"/>
          <w:szCs w:val="24"/>
          <w:rtl/>
        </w:rPr>
        <w:t>.</w:t>
      </w:r>
    </w:p>
    <w:p w:rsidR="005F5432" w:rsidRPr="0027794C" w:rsidRDefault="005F5432" w:rsidP="00497F08">
      <w:pPr>
        <w:pStyle w:val="ListParagraph"/>
        <w:numPr>
          <w:ilvl w:val="0"/>
          <w:numId w:val="34"/>
        </w:numPr>
        <w:bidi/>
        <w:spacing w:line="240" w:lineRule="auto"/>
      </w:pPr>
      <w:r w:rsidRPr="0027794C">
        <w:rPr>
          <w:rFonts w:cs="B Nazanin" w:hint="cs"/>
          <w:b/>
          <w:bCs/>
          <w:sz w:val="24"/>
          <w:szCs w:val="24"/>
          <w:rtl/>
        </w:rPr>
        <w:t>دراینرشته،</w:t>
      </w:r>
      <w:r w:rsidR="00437B2C">
        <w:rPr>
          <w:rFonts w:cs="B Nazanin" w:hint="cs"/>
          <w:b/>
          <w:bCs/>
          <w:sz w:val="24"/>
          <w:szCs w:val="24"/>
          <w:rtl/>
        </w:rPr>
        <w:t>نیزآخرین</w:t>
      </w:r>
      <w:r w:rsidR="009B68DC" w:rsidRPr="0027794C">
        <w:rPr>
          <w:rFonts w:cs="B Nazanin" w:hint="cs"/>
          <w:b/>
          <w:bCs/>
          <w:sz w:val="24"/>
          <w:szCs w:val="24"/>
          <w:rtl/>
        </w:rPr>
        <w:t>آئین‌نامه‌های</w:t>
      </w:r>
      <w:r w:rsidRPr="0027794C">
        <w:rPr>
          <w:rFonts w:cs="B Nazanin" w:hint="cs"/>
          <w:b/>
          <w:bCs/>
          <w:sz w:val="24"/>
          <w:szCs w:val="24"/>
          <w:rtl/>
        </w:rPr>
        <w:t>مسابقاتقرآنیسازماناوقافو</w:t>
      </w:r>
      <w:r w:rsidR="00437B2C">
        <w:rPr>
          <w:rFonts w:cs="B Nazanin" w:hint="cs"/>
          <w:b/>
          <w:bCs/>
          <w:sz w:val="24"/>
          <w:szCs w:val="24"/>
          <w:rtl/>
        </w:rPr>
        <w:t>امورخیریه</w:t>
      </w:r>
      <w:r w:rsidRPr="0027794C">
        <w:rPr>
          <w:rFonts w:cs="B Nazanin" w:hint="cs"/>
          <w:b/>
          <w:bCs/>
          <w:sz w:val="24"/>
          <w:szCs w:val="24"/>
          <w:rtl/>
        </w:rPr>
        <w:t>ملاکداوری</w:t>
      </w:r>
      <w:r w:rsidR="00437B2C">
        <w:rPr>
          <w:rFonts w:cs="B Nazanin" w:hint="cs"/>
          <w:b/>
          <w:bCs/>
          <w:sz w:val="24"/>
          <w:szCs w:val="24"/>
          <w:rtl/>
        </w:rPr>
        <w:t>خواهدبود</w:t>
      </w:r>
      <w:r w:rsidRPr="0027794C">
        <w:rPr>
          <w:rFonts w:hint="cs"/>
          <w:rtl/>
        </w:rPr>
        <w:t>.</w:t>
      </w:r>
    </w:p>
    <w:p w:rsidR="005F5432" w:rsidRPr="009D0FD2" w:rsidRDefault="005F5432" w:rsidP="00497F08">
      <w:pPr>
        <w:bidi/>
        <w:spacing w:line="240" w:lineRule="auto"/>
        <w:rPr>
          <w:b/>
          <w:bCs/>
          <w:sz w:val="28"/>
          <w:szCs w:val="28"/>
        </w:rPr>
      </w:pPr>
      <w:r w:rsidRPr="009D0FD2">
        <w:rPr>
          <w:rFonts w:hint="cs"/>
          <w:b/>
          <w:bCs/>
          <w:sz w:val="28"/>
          <w:szCs w:val="28"/>
          <w:rtl/>
        </w:rPr>
        <w:t>تذکر</w:t>
      </w:r>
      <w:r w:rsidRPr="009D0FD2">
        <w:rPr>
          <w:rFonts w:hint="cs"/>
          <w:b/>
          <w:bCs/>
          <w:sz w:val="28"/>
          <w:szCs w:val="28"/>
        </w:rPr>
        <w:t>:</w:t>
      </w:r>
    </w:p>
    <w:p w:rsidR="005F5432" w:rsidRDefault="005F5432" w:rsidP="00497F08">
      <w:pPr>
        <w:bidi/>
        <w:spacing w:line="240" w:lineRule="auto"/>
        <w:rPr>
          <w:rFonts w:cs="B Nazanin"/>
          <w:b/>
          <w:bCs/>
          <w:sz w:val="24"/>
          <w:szCs w:val="24"/>
          <w:rtl/>
        </w:rPr>
      </w:pPr>
      <w:r w:rsidRPr="0027794C">
        <w:rPr>
          <w:rFonts w:cs="B Nazanin" w:hint="cs"/>
          <w:b/>
          <w:bCs/>
          <w:sz w:val="24"/>
          <w:szCs w:val="24"/>
          <w:rtl/>
        </w:rPr>
        <w:t>دانشجویانیکهدردورهقبلیجشنواره</w:t>
      </w:r>
      <w:r w:rsidR="00D365BB">
        <w:rPr>
          <w:rFonts w:cs="B Nazanin" w:hint="cs"/>
          <w:b/>
          <w:bCs/>
          <w:sz w:val="24"/>
          <w:szCs w:val="24"/>
          <w:rtl/>
        </w:rPr>
        <w:t>دریکی</w:t>
      </w:r>
      <w:r w:rsidRPr="0027794C">
        <w:rPr>
          <w:rFonts w:cs="B Nazanin" w:hint="cs"/>
          <w:b/>
          <w:bCs/>
          <w:sz w:val="24"/>
          <w:szCs w:val="24"/>
          <w:rtl/>
        </w:rPr>
        <w:t>ازسطوحرشته‌هایحفظحائزرتبهاولشده‌اند</w:t>
      </w:r>
      <w:r w:rsidR="005923C7" w:rsidRPr="0027794C">
        <w:rPr>
          <w:rFonts w:cs="B Nazanin" w:hint="cs"/>
          <w:b/>
          <w:bCs/>
          <w:sz w:val="24"/>
          <w:szCs w:val="24"/>
          <w:rtl/>
        </w:rPr>
        <w:t>،</w:t>
      </w:r>
      <w:r w:rsidRPr="0027794C">
        <w:rPr>
          <w:rFonts w:cs="B Nazanin" w:hint="cs"/>
          <w:b/>
          <w:bCs/>
          <w:sz w:val="24"/>
          <w:szCs w:val="24"/>
          <w:rtl/>
        </w:rPr>
        <w:t>مجازبهشرکتدرآنسطح ویاسطوحپایین‌ترنیستندو</w:t>
      </w:r>
      <w:r w:rsidR="009B68DC" w:rsidRPr="0027794C">
        <w:rPr>
          <w:rFonts w:cs="B Nazanin" w:hint="cs"/>
          <w:b/>
          <w:bCs/>
          <w:sz w:val="24"/>
          <w:szCs w:val="24"/>
          <w:rtl/>
        </w:rPr>
        <w:t>صرفاً</w:t>
      </w:r>
      <w:r w:rsidRPr="0027794C">
        <w:rPr>
          <w:rFonts w:cs="B Nazanin" w:hint="cs"/>
          <w:b/>
          <w:bCs/>
          <w:sz w:val="24"/>
          <w:szCs w:val="24"/>
          <w:rtl/>
        </w:rPr>
        <w:t>بایددرسطحبالاترشرکتنمایند</w:t>
      </w:r>
      <w:r w:rsidRPr="0027794C">
        <w:rPr>
          <w:rFonts w:cs="B Nazanin" w:hint="cs"/>
          <w:b/>
          <w:bCs/>
          <w:sz w:val="24"/>
          <w:szCs w:val="24"/>
        </w:rPr>
        <w:t>.</w:t>
      </w:r>
    </w:p>
    <w:p w:rsidR="003025AE" w:rsidRPr="00865F0C" w:rsidRDefault="003025AE" w:rsidP="00E631EA">
      <w:pPr>
        <w:bidi/>
        <w:jc w:val="center"/>
        <w:rPr>
          <w:rFonts w:cs="B Mitra"/>
          <w:b/>
          <w:bCs/>
          <w:sz w:val="28"/>
          <w:szCs w:val="28"/>
          <w:rtl/>
          <w:lang w:bidi="fa-IR"/>
        </w:rPr>
      </w:pPr>
      <w:r w:rsidRPr="00865F0C">
        <w:rPr>
          <w:rFonts w:cs="B Mitra" w:hint="cs"/>
          <w:b/>
          <w:bCs/>
          <w:sz w:val="28"/>
          <w:szCs w:val="28"/>
          <w:rtl/>
          <w:lang w:bidi="fa-IR"/>
        </w:rPr>
        <w:t xml:space="preserve">جدول </w:t>
      </w:r>
      <w:r w:rsidR="00D365BB">
        <w:rPr>
          <w:rFonts w:cs="B Mitra" w:hint="cs"/>
          <w:b/>
          <w:bCs/>
          <w:sz w:val="28"/>
          <w:szCs w:val="28"/>
          <w:rtl/>
          <w:lang w:bidi="fa-IR"/>
        </w:rPr>
        <w:t>امتیازبندی</w:t>
      </w:r>
      <w:r w:rsidRPr="00865F0C">
        <w:rPr>
          <w:rFonts w:cs="B Mitra" w:hint="cs"/>
          <w:b/>
          <w:bCs/>
          <w:sz w:val="28"/>
          <w:szCs w:val="28"/>
          <w:rtl/>
          <w:lang w:bidi="fa-IR"/>
        </w:rPr>
        <w:t xml:space="preserve"> رشته قرائت </w:t>
      </w:r>
      <w:r w:rsidR="00E96664">
        <w:rPr>
          <w:rFonts w:cs="B Mitra"/>
          <w:b/>
          <w:bCs/>
          <w:sz w:val="28"/>
          <w:szCs w:val="28"/>
          <w:rtl/>
          <w:lang w:bidi="fa-IR"/>
        </w:rPr>
        <w:t>(</w:t>
      </w:r>
      <w:r w:rsidRPr="00865F0C">
        <w:rPr>
          <w:rFonts w:cs="B Mitra" w:hint="cs"/>
          <w:b/>
          <w:bCs/>
          <w:sz w:val="28"/>
          <w:szCs w:val="28"/>
          <w:rtl/>
          <w:lang w:bidi="fa-IR"/>
        </w:rPr>
        <w:t>تحقیق و ترتیل</w:t>
      </w:r>
      <w:r w:rsidR="001F4E58">
        <w:rPr>
          <w:rFonts w:cs="B Mitra"/>
          <w:b/>
          <w:bCs/>
          <w:sz w:val="28"/>
          <w:szCs w:val="28"/>
          <w:rtl/>
          <w:lang w:bidi="fa-IR"/>
        </w:rPr>
        <w:t>)</w:t>
      </w:r>
      <w:r w:rsidRPr="00865F0C">
        <w:rPr>
          <w:rFonts w:cs="B Mitra" w:hint="cs"/>
          <w:b/>
          <w:bCs/>
          <w:sz w:val="28"/>
          <w:szCs w:val="28"/>
          <w:rtl/>
          <w:lang w:bidi="fa-IR"/>
        </w:rPr>
        <w:t>و حفظ</w:t>
      </w:r>
    </w:p>
    <w:tbl>
      <w:tblPr>
        <w:tblStyle w:val="TableGrid7"/>
        <w:bidiVisual/>
        <w:tblW w:w="0" w:type="auto"/>
        <w:tblInd w:w="1388" w:type="dxa"/>
        <w:tblLook w:val="04A0"/>
      </w:tblPr>
      <w:tblGrid>
        <w:gridCol w:w="2410"/>
        <w:gridCol w:w="1239"/>
        <w:gridCol w:w="1136"/>
        <w:gridCol w:w="1279"/>
        <w:gridCol w:w="1131"/>
      </w:tblGrid>
      <w:tr w:rsidR="003025AE" w:rsidRPr="00865F0C" w:rsidTr="00497F08">
        <w:trPr>
          <w:trHeight w:hRule="exact" w:val="576"/>
        </w:trPr>
        <w:tc>
          <w:tcPr>
            <w:tcW w:w="3649" w:type="dxa"/>
            <w:gridSpan w:val="2"/>
          </w:tcPr>
          <w:p w:rsidR="003025AE" w:rsidRPr="00865F0C" w:rsidRDefault="000F371B" w:rsidP="009E6D6F">
            <w:pPr>
              <w:bidi/>
              <w:jc w:val="center"/>
              <w:rPr>
                <w:rFonts w:ascii="Thuluth 1" w:hAnsi="Thuluth 1" w:cs="B Mitra"/>
                <w:b/>
                <w:bCs/>
                <w:rtl/>
                <w:lang w:bidi="fa-IR"/>
              </w:rPr>
            </w:pPr>
            <w:r>
              <w:rPr>
                <w:rFonts w:ascii="Thuluth 1" w:hAnsi="Thuluth 1" w:cs="B Mitra"/>
                <w:b/>
                <w:bCs/>
                <w:rtl/>
                <w:lang w:bidi="fa-IR"/>
              </w:rPr>
              <w:t>رشته‌های</w:t>
            </w:r>
            <w:r w:rsidR="003025AE" w:rsidRPr="00865F0C">
              <w:rPr>
                <w:rFonts w:ascii="Thuluth 1" w:hAnsi="Thuluth 1" w:cs="B Mitra"/>
                <w:b/>
                <w:bCs/>
                <w:rtl/>
                <w:lang w:bidi="fa-IR"/>
              </w:rPr>
              <w:t xml:space="preserve"> قرائت تحقیق و ترتیل</w:t>
            </w:r>
          </w:p>
        </w:tc>
        <w:tc>
          <w:tcPr>
            <w:tcW w:w="3546" w:type="dxa"/>
            <w:gridSpan w:val="3"/>
          </w:tcPr>
          <w:p w:rsidR="003025AE" w:rsidRPr="00865F0C" w:rsidRDefault="000F371B" w:rsidP="009E6D6F">
            <w:pPr>
              <w:bidi/>
              <w:jc w:val="center"/>
              <w:rPr>
                <w:rFonts w:ascii="Thuluth 1" w:hAnsi="Thuluth 1" w:cs="B Mitra"/>
                <w:b/>
                <w:bCs/>
                <w:rtl/>
                <w:lang w:bidi="fa-IR"/>
              </w:rPr>
            </w:pPr>
            <w:r>
              <w:rPr>
                <w:rFonts w:ascii="Thuluth 1" w:hAnsi="Thuluth 1" w:cs="B Mitra"/>
                <w:b/>
                <w:bCs/>
                <w:rtl/>
                <w:lang w:bidi="fa-IR"/>
              </w:rPr>
              <w:t>رشته‌های</w:t>
            </w:r>
            <w:r w:rsidR="003025AE" w:rsidRPr="00865F0C">
              <w:rPr>
                <w:rFonts w:ascii="Thuluth 1" w:hAnsi="Thuluth 1" w:cs="B Mitra"/>
                <w:b/>
                <w:bCs/>
                <w:rtl/>
                <w:lang w:bidi="fa-IR"/>
              </w:rPr>
              <w:t xml:space="preserve"> حفظ</w:t>
            </w:r>
          </w:p>
        </w:tc>
      </w:tr>
      <w:tr w:rsidR="003025AE" w:rsidRPr="00865F0C" w:rsidTr="00497F08">
        <w:trPr>
          <w:trHeight w:hRule="exact" w:val="576"/>
        </w:trPr>
        <w:tc>
          <w:tcPr>
            <w:tcW w:w="2410" w:type="dxa"/>
          </w:tcPr>
          <w:p w:rsidR="003025AE" w:rsidRPr="00865F0C" w:rsidRDefault="003025AE" w:rsidP="009E6D6F">
            <w:pPr>
              <w:bidi/>
              <w:jc w:val="center"/>
              <w:rPr>
                <w:rFonts w:cs="B Mitra"/>
                <w:b/>
                <w:bCs/>
                <w:rtl/>
                <w:lang w:bidi="fa-IR"/>
              </w:rPr>
            </w:pPr>
            <w:r w:rsidRPr="00865F0C">
              <w:rPr>
                <w:rFonts w:cs="B Mitra" w:hint="cs"/>
                <w:b/>
                <w:bCs/>
                <w:rtl/>
                <w:lang w:bidi="fa-IR"/>
              </w:rPr>
              <w:t>عنوان</w:t>
            </w:r>
          </w:p>
        </w:tc>
        <w:tc>
          <w:tcPr>
            <w:tcW w:w="1239" w:type="dxa"/>
          </w:tcPr>
          <w:p w:rsidR="003025AE" w:rsidRPr="00865F0C" w:rsidRDefault="003025AE" w:rsidP="009E6D6F">
            <w:pPr>
              <w:bidi/>
              <w:jc w:val="center"/>
              <w:rPr>
                <w:rFonts w:cs="B Mitra"/>
                <w:b/>
                <w:bCs/>
                <w:rtl/>
                <w:lang w:bidi="fa-IR"/>
              </w:rPr>
            </w:pPr>
            <w:r w:rsidRPr="00865F0C">
              <w:rPr>
                <w:rFonts w:cs="B Mitra" w:hint="cs"/>
                <w:b/>
                <w:bCs/>
                <w:rtl/>
                <w:lang w:bidi="fa-IR"/>
              </w:rPr>
              <w:t>امتیاز</w:t>
            </w:r>
          </w:p>
        </w:tc>
        <w:tc>
          <w:tcPr>
            <w:tcW w:w="2415" w:type="dxa"/>
            <w:gridSpan w:val="2"/>
          </w:tcPr>
          <w:p w:rsidR="003025AE" w:rsidRPr="00865F0C" w:rsidRDefault="003025AE" w:rsidP="009E6D6F">
            <w:pPr>
              <w:bidi/>
              <w:jc w:val="center"/>
              <w:rPr>
                <w:rFonts w:cs="B Mitra"/>
                <w:b/>
                <w:bCs/>
                <w:rtl/>
                <w:lang w:bidi="fa-IR"/>
              </w:rPr>
            </w:pPr>
            <w:r w:rsidRPr="00865F0C">
              <w:rPr>
                <w:rFonts w:cs="B Mitra" w:hint="cs"/>
                <w:b/>
                <w:bCs/>
                <w:rtl/>
                <w:lang w:bidi="fa-IR"/>
              </w:rPr>
              <w:t>عنوان</w:t>
            </w:r>
          </w:p>
        </w:tc>
        <w:tc>
          <w:tcPr>
            <w:tcW w:w="1131" w:type="dxa"/>
          </w:tcPr>
          <w:p w:rsidR="003025AE" w:rsidRPr="00865F0C" w:rsidRDefault="003025AE" w:rsidP="009E6D6F">
            <w:pPr>
              <w:bidi/>
              <w:jc w:val="center"/>
              <w:rPr>
                <w:rFonts w:cs="B Mitra"/>
                <w:b/>
                <w:bCs/>
                <w:rtl/>
                <w:lang w:bidi="fa-IR"/>
              </w:rPr>
            </w:pPr>
            <w:r w:rsidRPr="00865F0C">
              <w:rPr>
                <w:rFonts w:cs="B Mitra" w:hint="cs"/>
                <w:b/>
                <w:bCs/>
                <w:rtl/>
                <w:lang w:bidi="fa-IR"/>
              </w:rPr>
              <w:t>امتیاز</w:t>
            </w:r>
          </w:p>
        </w:tc>
      </w:tr>
      <w:tr w:rsidR="003025AE" w:rsidRPr="00865F0C" w:rsidTr="00497F08">
        <w:trPr>
          <w:trHeight w:hRule="exact" w:val="576"/>
        </w:trPr>
        <w:tc>
          <w:tcPr>
            <w:tcW w:w="2410"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تجوید</w:t>
            </w:r>
          </w:p>
        </w:tc>
        <w:tc>
          <w:tcPr>
            <w:tcW w:w="123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35</w:t>
            </w:r>
          </w:p>
        </w:tc>
        <w:tc>
          <w:tcPr>
            <w:tcW w:w="1136" w:type="dxa"/>
            <w:vMerge w:val="restart"/>
          </w:tcPr>
          <w:p w:rsidR="003025AE" w:rsidRPr="00865F0C" w:rsidRDefault="003025AE" w:rsidP="009E6D6F">
            <w:pPr>
              <w:bidi/>
              <w:jc w:val="center"/>
              <w:rPr>
                <w:rFonts w:cs="B Mitra"/>
                <w:sz w:val="28"/>
                <w:szCs w:val="28"/>
                <w:rtl/>
                <w:lang w:bidi="fa-IR"/>
              </w:rPr>
            </w:pPr>
          </w:p>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قرائت</w:t>
            </w:r>
          </w:p>
        </w:tc>
        <w:tc>
          <w:tcPr>
            <w:tcW w:w="127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تجوید</w:t>
            </w:r>
          </w:p>
        </w:tc>
        <w:tc>
          <w:tcPr>
            <w:tcW w:w="1131"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35</w:t>
            </w:r>
          </w:p>
        </w:tc>
      </w:tr>
      <w:tr w:rsidR="003025AE" w:rsidRPr="00865F0C" w:rsidTr="00497F08">
        <w:trPr>
          <w:trHeight w:hRule="exact" w:val="576"/>
        </w:trPr>
        <w:tc>
          <w:tcPr>
            <w:tcW w:w="2410"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وقف و ابتدا</w:t>
            </w:r>
          </w:p>
        </w:tc>
        <w:tc>
          <w:tcPr>
            <w:tcW w:w="123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15</w:t>
            </w:r>
          </w:p>
        </w:tc>
        <w:tc>
          <w:tcPr>
            <w:tcW w:w="1136" w:type="dxa"/>
            <w:vMerge/>
          </w:tcPr>
          <w:p w:rsidR="003025AE" w:rsidRPr="00865F0C" w:rsidRDefault="003025AE" w:rsidP="009E6D6F">
            <w:pPr>
              <w:bidi/>
              <w:jc w:val="center"/>
              <w:rPr>
                <w:rFonts w:cs="B Mitra"/>
                <w:sz w:val="28"/>
                <w:szCs w:val="28"/>
                <w:rtl/>
                <w:lang w:bidi="fa-IR"/>
              </w:rPr>
            </w:pPr>
          </w:p>
        </w:tc>
        <w:tc>
          <w:tcPr>
            <w:tcW w:w="127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وقف و ابتدا</w:t>
            </w:r>
          </w:p>
        </w:tc>
        <w:tc>
          <w:tcPr>
            <w:tcW w:w="1131"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15</w:t>
            </w:r>
          </w:p>
        </w:tc>
      </w:tr>
      <w:tr w:rsidR="003025AE" w:rsidRPr="00865F0C" w:rsidTr="00497F08">
        <w:trPr>
          <w:trHeight w:hRule="exact" w:val="576"/>
        </w:trPr>
        <w:tc>
          <w:tcPr>
            <w:tcW w:w="2410"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صوت</w:t>
            </w:r>
          </w:p>
        </w:tc>
        <w:tc>
          <w:tcPr>
            <w:tcW w:w="123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20</w:t>
            </w:r>
          </w:p>
        </w:tc>
        <w:tc>
          <w:tcPr>
            <w:tcW w:w="1136" w:type="dxa"/>
            <w:vMerge/>
          </w:tcPr>
          <w:p w:rsidR="003025AE" w:rsidRPr="00865F0C" w:rsidRDefault="003025AE" w:rsidP="009E6D6F">
            <w:pPr>
              <w:bidi/>
              <w:jc w:val="center"/>
              <w:rPr>
                <w:rFonts w:cs="B Mitra"/>
                <w:sz w:val="28"/>
                <w:szCs w:val="28"/>
                <w:rtl/>
                <w:lang w:bidi="fa-IR"/>
              </w:rPr>
            </w:pPr>
          </w:p>
        </w:tc>
        <w:tc>
          <w:tcPr>
            <w:tcW w:w="127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صوت</w:t>
            </w:r>
          </w:p>
        </w:tc>
        <w:tc>
          <w:tcPr>
            <w:tcW w:w="1131"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20</w:t>
            </w:r>
          </w:p>
        </w:tc>
      </w:tr>
      <w:tr w:rsidR="003025AE" w:rsidRPr="00865F0C" w:rsidTr="00497F08">
        <w:trPr>
          <w:trHeight w:hRule="exact" w:val="576"/>
        </w:trPr>
        <w:tc>
          <w:tcPr>
            <w:tcW w:w="2410"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لحن</w:t>
            </w:r>
          </w:p>
        </w:tc>
        <w:tc>
          <w:tcPr>
            <w:tcW w:w="123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30</w:t>
            </w:r>
          </w:p>
        </w:tc>
        <w:tc>
          <w:tcPr>
            <w:tcW w:w="1136" w:type="dxa"/>
            <w:vMerge/>
          </w:tcPr>
          <w:p w:rsidR="003025AE" w:rsidRPr="00865F0C" w:rsidRDefault="003025AE" w:rsidP="009E6D6F">
            <w:pPr>
              <w:bidi/>
              <w:jc w:val="center"/>
              <w:rPr>
                <w:rFonts w:cs="B Mitra"/>
                <w:sz w:val="28"/>
                <w:szCs w:val="28"/>
                <w:rtl/>
                <w:lang w:bidi="fa-IR"/>
              </w:rPr>
            </w:pPr>
          </w:p>
        </w:tc>
        <w:tc>
          <w:tcPr>
            <w:tcW w:w="127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لحن</w:t>
            </w:r>
          </w:p>
        </w:tc>
        <w:tc>
          <w:tcPr>
            <w:tcW w:w="1131"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30</w:t>
            </w:r>
          </w:p>
        </w:tc>
      </w:tr>
      <w:tr w:rsidR="003025AE" w:rsidRPr="00865F0C" w:rsidTr="00497F08">
        <w:trPr>
          <w:trHeight w:hRule="exact" w:val="576"/>
        </w:trPr>
        <w:tc>
          <w:tcPr>
            <w:tcW w:w="2410" w:type="dxa"/>
          </w:tcPr>
          <w:p w:rsidR="003025AE" w:rsidRPr="00865F0C" w:rsidRDefault="003025AE" w:rsidP="009E6D6F">
            <w:pPr>
              <w:bidi/>
              <w:jc w:val="center"/>
              <w:rPr>
                <w:rFonts w:cs="B Mitra"/>
                <w:sz w:val="28"/>
                <w:szCs w:val="28"/>
                <w:rtl/>
                <w:lang w:bidi="fa-IR"/>
              </w:rPr>
            </w:pPr>
          </w:p>
        </w:tc>
        <w:tc>
          <w:tcPr>
            <w:tcW w:w="1239" w:type="dxa"/>
          </w:tcPr>
          <w:p w:rsidR="003025AE" w:rsidRPr="00865F0C" w:rsidRDefault="003025AE" w:rsidP="009E6D6F">
            <w:pPr>
              <w:bidi/>
              <w:jc w:val="center"/>
              <w:rPr>
                <w:rFonts w:cs="B Mitra"/>
                <w:sz w:val="28"/>
                <w:szCs w:val="28"/>
                <w:rtl/>
                <w:lang w:bidi="fa-IR"/>
              </w:rPr>
            </w:pPr>
          </w:p>
        </w:tc>
        <w:tc>
          <w:tcPr>
            <w:tcW w:w="1136" w:type="dxa"/>
            <w:vMerge w:val="restart"/>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حفظ</w:t>
            </w:r>
          </w:p>
        </w:tc>
        <w:tc>
          <w:tcPr>
            <w:tcW w:w="1279"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حفظ</w:t>
            </w:r>
          </w:p>
        </w:tc>
        <w:tc>
          <w:tcPr>
            <w:tcW w:w="1131" w:type="dxa"/>
          </w:tcPr>
          <w:p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100</w:t>
            </w:r>
          </w:p>
        </w:tc>
      </w:tr>
      <w:tr w:rsidR="003025AE" w:rsidRPr="00865F0C" w:rsidTr="00497F08">
        <w:trPr>
          <w:trHeight w:hRule="exact" w:val="576"/>
        </w:trPr>
        <w:tc>
          <w:tcPr>
            <w:tcW w:w="2410" w:type="dxa"/>
            <w:tcBorders>
              <w:bottom w:val="single" w:sz="4" w:space="0" w:color="auto"/>
            </w:tcBorders>
          </w:tcPr>
          <w:p w:rsidR="003025AE" w:rsidRPr="00865F0C" w:rsidRDefault="003025AE" w:rsidP="009E6D6F">
            <w:pPr>
              <w:bidi/>
              <w:jc w:val="center"/>
              <w:rPr>
                <w:rFonts w:cs="B Mitra"/>
                <w:b/>
                <w:bCs/>
                <w:rtl/>
                <w:lang w:bidi="fa-IR"/>
              </w:rPr>
            </w:pPr>
            <w:r w:rsidRPr="00865F0C">
              <w:rPr>
                <w:rFonts w:cs="B Mitra" w:hint="cs"/>
                <w:b/>
                <w:bCs/>
                <w:rtl/>
                <w:lang w:bidi="fa-IR"/>
              </w:rPr>
              <w:t>جمع امتیازات</w:t>
            </w:r>
          </w:p>
        </w:tc>
        <w:tc>
          <w:tcPr>
            <w:tcW w:w="1239" w:type="dxa"/>
            <w:tcBorders>
              <w:bottom w:val="single" w:sz="4" w:space="0" w:color="auto"/>
            </w:tcBorders>
          </w:tcPr>
          <w:p w:rsidR="003025AE" w:rsidRPr="00865F0C" w:rsidRDefault="003025AE" w:rsidP="009E6D6F">
            <w:pPr>
              <w:bidi/>
              <w:jc w:val="center"/>
              <w:rPr>
                <w:rFonts w:cs="B Mitra"/>
                <w:b/>
                <w:bCs/>
                <w:rtl/>
                <w:lang w:bidi="fa-IR"/>
              </w:rPr>
            </w:pPr>
            <w:r w:rsidRPr="00865F0C">
              <w:rPr>
                <w:rFonts w:cs="B Mitra" w:hint="cs"/>
                <w:b/>
                <w:bCs/>
                <w:rtl/>
                <w:lang w:bidi="fa-IR"/>
              </w:rPr>
              <w:t>100</w:t>
            </w:r>
          </w:p>
        </w:tc>
        <w:tc>
          <w:tcPr>
            <w:tcW w:w="1136" w:type="dxa"/>
            <w:vMerge/>
            <w:tcBorders>
              <w:bottom w:val="single" w:sz="4" w:space="0" w:color="auto"/>
            </w:tcBorders>
          </w:tcPr>
          <w:p w:rsidR="003025AE" w:rsidRPr="00865F0C" w:rsidRDefault="003025AE" w:rsidP="009E6D6F">
            <w:pPr>
              <w:bidi/>
              <w:jc w:val="center"/>
              <w:rPr>
                <w:rFonts w:cs="B Mitra"/>
                <w:b/>
                <w:bCs/>
                <w:rtl/>
                <w:lang w:bidi="fa-IR"/>
              </w:rPr>
            </w:pPr>
          </w:p>
        </w:tc>
        <w:tc>
          <w:tcPr>
            <w:tcW w:w="1279" w:type="dxa"/>
            <w:tcBorders>
              <w:bottom w:val="single" w:sz="4" w:space="0" w:color="auto"/>
            </w:tcBorders>
          </w:tcPr>
          <w:p w:rsidR="003025AE" w:rsidRPr="00865F0C" w:rsidRDefault="003025AE" w:rsidP="009E6D6F">
            <w:pPr>
              <w:bidi/>
              <w:jc w:val="center"/>
              <w:rPr>
                <w:rFonts w:cs="B Mitra"/>
                <w:b/>
                <w:bCs/>
                <w:rtl/>
                <w:lang w:bidi="fa-IR"/>
              </w:rPr>
            </w:pPr>
            <w:r w:rsidRPr="00865F0C">
              <w:rPr>
                <w:rFonts w:cs="B Mitra" w:hint="cs"/>
                <w:b/>
                <w:bCs/>
                <w:rtl/>
                <w:lang w:bidi="fa-IR"/>
              </w:rPr>
              <w:t>جمع امتیازات</w:t>
            </w:r>
          </w:p>
        </w:tc>
        <w:tc>
          <w:tcPr>
            <w:tcW w:w="1131" w:type="dxa"/>
            <w:tcBorders>
              <w:bottom w:val="single" w:sz="4" w:space="0" w:color="auto"/>
            </w:tcBorders>
          </w:tcPr>
          <w:p w:rsidR="003025AE" w:rsidRPr="00865F0C" w:rsidRDefault="003025AE" w:rsidP="009E6D6F">
            <w:pPr>
              <w:bidi/>
              <w:jc w:val="center"/>
              <w:rPr>
                <w:rFonts w:cs="B Mitra"/>
                <w:b/>
                <w:bCs/>
                <w:rtl/>
                <w:lang w:bidi="fa-IR"/>
              </w:rPr>
            </w:pPr>
            <w:r w:rsidRPr="00865F0C">
              <w:rPr>
                <w:rFonts w:cs="B Mitra" w:hint="cs"/>
                <w:b/>
                <w:bCs/>
                <w:rtl/>
                <w:lang w:bidi="fa-IR"/>
              </w:rPr>
              <w:t>200</w:t>
            </w:r>
          </w:p>
        </w:tc>
      </w:tr>
    </w:tbl>
    <w:p w:rsidR="005F5432" w:rsidRPr="004E0FA1" w:rsidRDefault="00B64EA4" w:rsidP="00B64EA4">
      <w:pPr>
        <w:pStyle w:val="Heading2"/>
        <w:bidi/>
        <w:spacing w:line="16" w:lineRule="atLeast"/>
        <w:rPr>
          <w:rFonts w:cs="B Titr"/>
          <w:b/>
          <w:bCs/>
          <w:color w:val="FF0000"/>
          <w:sz w:val="24"/>
          <w:szCs w:val="24"/>
          <w:rtl/>
        </w:rPr>
      </w:pPr>
      <w:bookmarkStart w:id="70" w:name="_Toc503356801"/>
      <w:r>
        <w:rPr>
          <w:rFonts w:cs="B Titr" w:hint="cs"/>
          <w:b/>
          <w:bCs/>
          <w:color w:val="FF0000"/>
          <w:sz w:val="24"/>
          <w:szCs w:val="24"/>
          <w:rtl/>
        </w:rPr>
        <w:t>3</w:t>
      </w:r>
      <w:r w:rsidR="006B08B6" w:rsidRPr="004E0FA1">
        <w:rPr>
          <w:rFonts w:cs="B Titr" w:hint="cs"/>
          <w:b/>
          <w:bCs/>
          <w:color w:val="FF0000"/>
          <w:sz w:val="24"/>
          <w:szCs w:val="24"/>
          <w:rtl/>
        </w:rPr>
        <w:t>-</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5F5432" w:rsidRPr="004E0FA1">
        <w:rPr>
          <w:rFonts w:cs="B Titr"/>
          <w:b/>
          <w:bCs/>
          <w:color w:val="FF0000"/>
          <w:sz w:val="24"/>
          <w:szCs w:val="24"/>
          <w:rtl/>
        </w:rPr>
        <w:t>رشته اذان</w:t>
      </w:r>
      <w:bookmarkEnd w:id="70"/>
    </w:p>
    <w:p w:rsidR="00B66369" w:rsidRPr="0090290A" w:rsidRDefault="005F5432" w:rsidP="00497F08">
      <w:pPr>
        <w:bidi/>
        <w:spacing w:line="16" w:lineRule="atLeast"/>
        <w:rPr>
          <w:b/>
          <w:bCs/>
          <w:sz w:val="24"/>
          <w:szCs w:val="24"/>
        </w:rPr>
      </w:pPr>
      <w:r w:rsidRPr="00C36ECD">
        <w:rPr>
          <w:rFonts w:hint="cs"/>
          <w:b/>
          <w:bCs/>
          <w:sz w:val="24"/>
          <w:szCs w:val="24"/>
          <w:rtl/>
        </w:rPr>
        <w:t>اینرشتهویژه برادران</w:t>
      </w:r>
      <w:r w:rsidR="009B68DC" w:rsidRPr="00C36ECD">
        <w:rPr>
          <w:rFonts w:hint="cs"/>
          <w:b/>
          <w:bCs/>
          <w:sz w:val="24"/>
          <w:szCs w:val="24"/>
          <w:rtl/>
        </w:rPr>
        <w:t>است</w:t>
      </w:r>
      <w:r w:rsidRPr="00C36ECD">
        <w:rPr>
          <w:rFonts w:hint="cs"/>
          <w:b/>
          <w:bCs/>
          <w:sz w:val="24"/>
          <w:szCs w:val="24"/>
        </w:rPr>
        <w:t>.</w:t>
      </w:r>
    </w:p>
    <w:p w:rsidR="00C22FA5" w:rsidRPr="00C22FA5" w:rsidRDefault="00C22FA5" w:rsidP="00497F08">
      <w:pPr>
        <w:bidi/>
        <w:spacing w:line="16" w:lineRule="atLeast"/>
        <w:jc w:val="center"/>
        <w:rPr>
          <w:rFonts w:cs="B Mitra"/>
          <w:b/>
          <w:bCs/>
          <w:sz w:val="28"/>
          <w:szCs w:val="28"/>
          <w:rtl/>
          <w:lang w:bidi="fa-IR"/>
        </w:rPr>
      </w:pPr>
      <w:r w:rsidRPr="00C22FA5">
        <w:rPr>
          <w:rFonts w:cs="B Mitra" w:hint="cs"/>
          <w:b/>
          <w:bCs/>
          <w:sz w:val="28"/>
          <w:szCs w:val="28"/>
          <w:rtl/>
          <w:lang w:bidi="fa-IR"/>
        </w:rPr>
        <w:t>شاخص داوری رشته اذان</w:t>
      </w:r>
    </w:p>
    <w:p w:rsidR="00C22FA5" w:rsidRPr="0027794C" w:rsidRDefault="00C22FA5" w:rsidP="00497F08">
      <w:pPr>
        <w:bidi/>
        <w:spacing w:line="16" w:lineRule="atLeast"/>
        <w:jc w:val="center"/>
        <w:rPr>
          <w:rFonts w:cs="B Nazanin"/>
          <w:b/>
          <w:bCs/>
          <w:sz w:val="24"/>
          <w:szCs w:val="24"/>
          <w:rtl/>
        </w:rPr>
      </w:pPr>
      <w:r w:rsidRPr="0027794C">
        <w:rPr>
          <w:rFonts w:cs="B Nazanin" w:hint="cs"/>
          <w:b/>
          <w:bCs/>
          <w:sz w:val="24"/>
          <w:szCs w:val="24"/>
          <w:rtl/>
        </w:rPr>
        <w:lastRenderedPageBreak/>
        <w:t>امتیازات و نمرات مربوط به صحت و فصاحت الفاظ و عبارات "20 امتیاز "</w:t>
      </w:r>
    </w:p>
    <w:tbl>
      <w:tblPr>
        <w:tblStyle w:val="TableGrid"/>
        <w:bidiVisual/>
        <w:tblW w:w="8716" w:type="dxa"/>
        <w:tblInd w:w="390" w:type="dxa"/>
        <w:tblLook w:val="04A0"/>
      </w:tblPr>
      <w:tblGrid>
        <w:gridCol w:w="635"/>
        <w:gridCol w:w="791"/>
        <w:gridCol w:w="1170"/>
        <w:gridCol w:w="4456"/>
        <w:gridCol w:w="1664"/>
      </w:tblGrid>
      <w:tr w:rsidR="00C22FA5" w:rsidRPr="00C22FA5" w:rsidTr="00497F08">
        <w:trPr>
          <w:trHeight w:hRule="exact" w:val="432"/>
        </w:trPr>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791"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70"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4456"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664"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rsidTr="00497F08">
        <w:trPr>
          <w:trHeight w:hRule="exact" w:val="432"/>
        </w:trPr>
        <w:tc>
          <w:tcPr>
            <w:tcW w:w="635" w:type="dxa"/>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791" w:type="dxa"/>
            <w:vMerge w:val="restart"/>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70" w:type="dxa"/>
            <w:vMerge w:val="restart"/>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4456"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مخارج، صفات و احکام متعارف</w:t>
            </w:r>
          </w:p>
        </w:tc>
        <w:tc>
          <w:tcPr>
            <w:tcW w:w="1664"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rsidTr="00497F08">
        <w:trPr>
          <w:trHeight w:hRule="exact" w:val="432"/>
        </w:trPr>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791"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میزان کشش حرکات کوتاه</w:t>
            </w:r>
          </w:p>
        </w:tc>
        <w:tc>
          <w:tcPr>
            <w:tcW w:w="1664"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rsidTr="00497F08">
        <w:trPr>
          <w:trHeight w:hRule="exact" w:val="432"/>
        </w:trPr>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791"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وقف </w:t>
            </w:r>
            <w:r w:rsidR="00CC0007">
              <w:rPr>
                <w:rFonts w:ascii="B Mitra" w:hAnsi="Calibri" w:cs="B Mitra" w:hint="cs"/>
                <w:sz w:val="28"/>
                <w:szCs w:val="28"/>
                <w:rtl/>
              </w:rPr>
              <w:t>و</w:t>
            </w:r>
            <w:r w:rsidRPr="0069716F">
              <w:rPr>
                <w:rFonts w:ascii="B Mitra" w:hAnsi="Calibri" w:cs="B Mitra" w:hint="cs"/>
                <w:sz w:val="28"/>
                <w:szCs w:val="28"/>
                <w:rtl/>
              </w:rPr>
              <w:t>صل عبارات (مطابق عرف موجود</w:t>
            </w:r>
            <w:r w:rsidR="003C7A27">
              <w:rPr>
                <w:rFonts w:ascii="B Mitra" w:hAnsi="Calibri" w:cs="B Mitra"/>
                <w:sz w:val="28"/>
                <w:szCs w:val="28"/>
                <w:rtl/>
              </w:rPr>
              <w:t>)</w:t>
            </w:r>
          </w:p>
        </w:tc>
        <w:tc>
          <w:tcPr>
            <w:tcW w:w="1664"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rsidTr="00497F08">
        <w:trPr>
          <w:trHeight w:hRule="exact" w:val="432"/>
        </w:trPr>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791"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bottom w:val="single" w:sz="2"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رعایت صحت الفاظ جملات</w:t>
            </w:r>
          </w:p>
        </w:tc>
        <w:tc>
          <w:tcPr>
            <w:tcW w:w="1664"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rsidTr="00497F08">
        <w:trPr>
          <w:trHeight w:hRule="exact" w:val="432"/>
        </w:trPr>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791"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456" w:type="dxa"/>
            <w:tcBorders>
              <w:top w:val="single" w:sz="2" w:space="0" w:color="auto"/>
              <w:bottom w:val="single" w:sz="4"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664" w:type="dxa"/>
            <w:tcBorders>
              <w:left w:val="single" w:sz="2" w:space="0" w:color="auto"/>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r>
      <w:tr w:rsidR="00C22FA5" w:rsidRPr="00C22FA5" w:rsidTr="00497F08">
        <w:trPr>
          <w:trHeight w:hRule="exact" w:val="432"/>
        </w:trPr>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c>
          <w:tcPr>
            <w:tcW w:w="791" w:type="dxa"/>
            <w:vMerge/>
            <w:tcBorders>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70" w:type="dxa"/>
            <w:tcBorders>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موارد کسر شده</w:t>
            </w:r>
          </w:p>
        </w:tc>
        <w:tc>
          <w:tcPr>
            <w:tcW w:w="4456" w:type="dxa"/>
            <w:tcBorders>
              <w:top w:val="single" w:sz="4" w:space="0" w:color="auto"/>
              <w:bottom w:val="single" w:sz="2"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اذکار مستحب قبل و بعد از هر یک از </w:t>
            </w:r>
            <w:r w:rsidR="008749EA">
              <w:rPr>
                <w:rFonts w:ascii="B Mitra" w:hAnsi="Calibri" w:cs="B Mitra" w:hint="cs"/>
                <w:sz w:val="28"/>
                <w:szCs w:val="28"/>
                <w:rtl/>
              </w:rPr>
              <w:t>عبارت‌های</w:t>
            </w:r>
            <w:r w:rsidRPr="0069716F">
              <w:rPr>
                <w:rFonts w:ascii="B Mitra" w:hAnsi="Calibri" w:cs="B Mitra" w:hint="cs"/>
                <w:sz w:val="28"/>
                <w:szCs w:val="28"/>
                <w:rtl/>
              </w:rPr>
              <w:t xml:space="preserve"> اذان</w:t>
            </w:r>
          </w:p>
        </w:tc>
        <w:tc>
          <w:tcPr>
            <w:tcW w:w="1664" w:type="dxa"/>
            <w:tcBorders>
              <w:top w:val="single" w:sz="2" w:space="0" w:color="auto"/>
              <w:left w:val="single" w:sz="2" w:space="0" w:color="auto"/>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هر مورد 1 امتیاز</w:t>
            </w:r>
          </w:p>
        </w:tc>
      </w:tr>
    </w:tbl>
    <w:p w:rsidR="00C22FA5" w:rsidRDefault="00C22FA5" w:rsidP="00497F08">
      <w:pPr>
        <w:bidi/>
        <w:spacing w:line="192" w:lineRule="auto"/>
        <w:rPr>
          <w:rFonts w:cs="B Mitra"/>
          <w:b/>
          <w:bCs/>
          <w:rtl/>
          <w:lang w:bidi="fa-IR"/>
        </w:rPr>
      </w:pPr>
      <w:r w:rsidRPr="00C22FA5">
        <w:rPr>
          <w:rFonts w:cs="B Mitra" w:hint="cs"/>
          <w:b/>
          <w:bCs/>
          <w:rtl/>
          <w:lang w:bidi="fa-IR"/>
        </w:rPr>
        <w:t>توضیح:</w:t>
      </w:r>
      <w:r w:rsidR="003C7A27">
        <w:rPr>
          <w:rFonts w:cs="B Mitra" w:hint="cs"/>
          <w:b/>
          <w:bCs/>
          <w:rtl/>
          <w:lang w:bidi="fa-IR"/>
        </w:rPr>
        <w:t>تجوید</w:t>
      </w:r>
      <w:r w:rsidRPr="00C22FA5">
        <w:rPr>
          <w:rFonts w:cs="B Mitra" w:hint="cs"/>
          <w:b/>
          <w:bCs/>
          <w:rtl/>
          <w:lang w:bidi="fa-IR"/>
        </w:rPr>
        <w:t xml:space="preserve"> در اذان به آن معنی که در قرائت هست وجود ندارد و این بخش صحت و فصاحت الفاظ و عبارات نامیده </w:t>
      </w:r>
      <w:r w:rsidR="008749EA">
        <w:rPr>
          <w:rFonts w:cs="B Mitra" w:hint="cs"/>
          <w:b/>
          <w:bCs/>
          <w:rtl/>
          <w:lang w:bidi="fa-IR"/>
        </w:rPr>
        <w:t>می‌شود</w:t>
      </w:r>
      <w:r w:rsidRPr="00C22FA5">
        <w:rPr>
          <w:rFonts w:cs="B Mitra" w:hint="cs"/>
          <w:b/>
          <w:bCs/>
          <w:rtl/>
          <w:lang w:bidi="fa-IR"/>
        </w:rPr>
        <w:t>.</w:t>
      </w:r>
    </w:p>
    <w:p w:rsidR="00C22FA5" w:rsidRPr="00C22FA5" w:rsidRDefault="00C22FA5" w:rsidP="00497F08">
      <w:pPr>
        <w:bidi/>
        <w:spacing w:line="192" w:lineRule="auto"/>
        <w:jc w:val="center"/>
        <w:rPr>
          <w:rFonts w:cs="Times New Roman"/>
          <w:b/>
          <w:bCs/>
          <w:rtl/>
          <w:lang w:bidi="fa-IR"/>
        </w:rPr>
      </w:pPr>
      <w:r w:rsidRPr="00C22FA5">
        <w:rPr>
          <w:rFonts w:cs="B Mitra" w:hint="cs"/>
          <w:b/>
          <w:bCs/>
          <w:rtl/>
          <w:lang w:bidi="fa-IR"/>
        </w:rPr>
        <w:t xml:space="preserve">امتیازات و نمرات مربوطه به صوت </w:t>
      </w:r>
      <w:r w:rsidRPr="00C22FA5">
        <w:rPr>
          <w:rFonts w:cs="Times New Roman" w:hint="cs"/>
          <w:b/>
          <w:bCs/>
          <w:rtl/>
          <w:lang w:bidi="fa-IR"/>
        </w:rPr>
        <w:t>"35 امتیاز "</w:t>
      </w:r>
    </w:p>
    <w:tbl>
      <w:tblPr>
        <w:tblStyle w:val="TableGrid"/>
        <w:bidiVisual/>
        <w:tblW w:w="0" w:type="auto"/>
        <w:tblInd w:w="390" w:type="dxa"/>
        <w:tblLook w:val="04A0"/>
      </w:tblPr>
      <w:tblGrid>
        <w:gridCol w:w="635"/>
        <w:gridCol w:w="1048"/>
        <w:gridCol w:w="1183"/>
        <w:gridCol w:w="4183"/>
        <w:gridCol w:w="1397"/>
      </w:tblGrid>
      <w:tr w:rsidR="00C22FA5" w:rsidRPr="00C22FA5" w:rsidTr="000F40E8">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1048"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83"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4183"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397"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rsidTr="000F40E8">
        <w:tc>
          <w:tcPr>
            <w:tcW w:w="635" w:type="dxa"/>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1048" w:type="dxa"/>
            <w:vMerge w:val="restart"/>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83" w:type="dxa"/>
            <w:vMerge w:val="restart"/>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4183"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مساحت (ارتفاع)</w:t>
            </w:r>
          </w:p>
        </w:tc>
        <w:tc>
          <w:tcPr>
            <w:tcW w:w="1397"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7</w:t>
            </w:r>
          </w:p>
        </w:tc>
      </w:tr>
      <w:tr w:rsidR="00C22FA5" w:rsidRPr="00C22FA5" w:rsidTr="000F40E8">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1048"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طنین (زیبایی و جاذبه</w:t>
            </w:r>
            <w:r w:rsidR="003C7A27">
              <w:rPr>
                <w:rFonts w:ascii="B Mitra" w:hAnsi="Calibri" w:cs="B Mitra"/>
                <w:sz w:val="28"/>
                <w:szCs w:val="28"/>
                <w:rtl/>
              </w:rPr>
              <w:t>)</w:t>
            </w:r>
          </w:p>
        </w:tc>
        <w:tc>
          <w:tcPr>
            <w:tcW w:w="1397"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8</w:t>
            </w:r>
          </w:p>
        </w:tc>
      </w:tr>
      <w:tr w:rsidR="00C22FA5" w:rsidRPr="00C22FA5" w:rsidTr="000F40E8">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1048"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شدت </w:t>
            </w:r>
            <w:r w:rsidR="003C7A27">
              <w:rPr>
                <w:rFonts w:ascii="B Mitra" w:hAnsi="Calibri" w:cs="B Mitra"/>
                <w:sz w:val="28"/>
                <w:szCs w:val="28"/>
                <w:rtl/>
              </w:rPr>
              <w:t>(</w:t>
            </w:r>
            <w:r w:rsidRPr="0069716F">
              <w:rPr>
                <w:rFonts w:ascii="B Mitra" w:hAnsi="Calibri" w:cs="B Mitra" w:hint="cs"/>
                <w:sz w:val="28"/>
                <w:szCs w:val="28"/>
                <w:rtl/>
              </w:rPr>
              <w:t>قوت و رسایی</w:t>
            </w:r>
            <w:r w:rsidR="003C7A27">
              <w:rPr>
                <w:rFonts w:ascii="B Mitra" w:hAnsi="Calibri" w:cs="B Mitra"/>
                <w:sz w:val="28"/>
                <w:szCs w:val="28"/>
                <w:rtl/>
              </w:rPr>
              <w:t>)</w:t>
            </w:r>
          </w:p>
        </w:tc>
        <w:tc>
          <w:tcPr>
            <w:tcW w:w="1397"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r>
      <w:tr w:rsidR="00C22FA5" w:rsidRPr="00C22FA5" w:rsidTr="000F40E8">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1048"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bottom w:val="single" w:sz="2"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انعطاف </w:t>
            </w:r>
            <w:r w:rsidR="003C7A27">
              <w:rPr>
                <w:rFonts w:ascii="B Mitra" w:hAnsi="Calibri" w:cs="B Mitra"/>
                <w:sz w:val="28"/>
                <w:szCs w:val="28"/>
                <w:rtl/>
              </w:rPr>
              <w:t>(</w:t>
            </w:r>
            <w:r w:rsidRPr="0069716F">
              <w:rPr>
                <w:rFonts w:ascii="B Mitra" w:hAnsi="Calibri" w:cs="B Mitra" w:hint="cs"/>
                <w:sz w:val="28"/>
                <w:szCs w:val="28"/>
                <w:rtl/>
              </w:rPr>
              <w:t xml:space="preserve">توانایی در سرعت انتقال درجات و </w:t>
            </w:r>
            <w:r w:rsidR="008749EA">
              <w:rPr>
                <w:rFonts w:ascii="B Mitra" w:hAnsi="Calibri" w:cs="B Mitra" w:hint="cs"/>
                <w:sz w:val="28"/>
                <w:szCs w:val="28"/>
                <w:rtl/>
              </w:rPr>
              <w:t>پرده‌ها</w:t>
            </w:r>
            <w:r w:rsidR="003C7A27">
              <w:rPr>
                <w:rFonts w:ascii="B Mitra" w:hAnsi="Calibri" w:cs="B Mitra"/>
                <w:sz w:val="28"/>
                <w:szCs w:val="28"/>
                <w:rtl/>
              </w:rPr>
              <w:t>)</w:t>
            </w:r>
          </w:p>
        </w:tc>
        <w:tc>
          <w:tcPr>
            <w:tcW w:w="1397"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7</w:t>
            </w:r>
          </w:p>
        </w:tc>
      </w:tr>
      <w:tr w:rsidR="00C22FA5" w:rsidRPr="00C22FA5" w:rsidTr="000F40E8">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1048"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top w:val="single" w:sz="2" w:space="0" w:color="auto"/>
              <w:bottom w:val="single" w:sz="4"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تحریر</w:t>
            </w:r>
          </w:p>
        </w:tc>
        <w:tc>
          <w:tcPr>
            <w:tcW w:w="1397" w:type="dxa"/>
            <w:tcBorders>
              <w:left w:val="single" w:sz="2" w:space="0" w:color="auto"/>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rsidTr="000F40E8">
        <w:tc>
          <w:tcPr>
            <w:tcW w:w="63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c>
          <w:tcPr>
            <w:tcW w:w="1048" w:type="dxa"/>
            <w:vMerge/>
            <w:tcBorders>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83" w:type="dxa"/>
            <w:vMerge/>
            <w:tcBorders>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4183" w:type="dxa"/>
            <w:tcBorders>
              <w:top w:val="single" w:sz="4" w:space="0" w:color="auto"/>
              <w:bottom w:val="single" w:sz="2"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استفاده مطلوب </w:t>
            </w:r>
            <w:r w:rsidR="008749EA">
              <w:rPr>
                <w:rFonts w:ascii="B Mitra" w:hAnsi="Calibri" w:cs="B Mitra" w:hint="cs"/>
                <w:sz w:val="28"/>
                <w:szCs w:val="28"/>
                <w:rtl/>
              </w:rPr>
              <w:t>و هنرمندانه</w:t>
            </w:r>
            <w:r w:rsidRPr="0069716F">
              <w:rPr>
                <w:rFonts w:ascii="B Mitra" w:hAnsi="Calibri" w:cs="B Mitra" w:hint="cs"/>
                <w:sz w:val="28"/>
                <w:szCs w:val="28"/>
                <w:rtl/>
              </w:rPr>
              <w:t xml:space="preserve"> از صوت</w:t>
            </w:r>
          </w:p>
        </w:tc>
        <w:tc>
          <w:tcPr>
            <w:tcW w:w="1397" w:type="dxa"/>
            <w:tcBorders>
              <w:top w:val="single" w:sz="2" w:space="0" w:color="auto"/>
              <w:left w:val="single" w:sz="2" w:space="0" w:color="auto"/>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bl>
    <w:p w:rsidR="00C22FA5" w:rsidRPr="00C22FA5" w:rsidRDefault="00C22FA5" w:rsidP="00187410">
      <w:pPr>
        <w:bidi/>
        <w:jc w:val="center"/>
        <w:rPr>
          <w:rFonts w:cs="Times New Roman"/>
          <w:b/>
          <w:bCs/>
          <w:rtl/>
          <w:lang w:bidi="fa-IR"/>
        </w:rPr>
      </w:pPr>
      <w:r w:rsidRPr="00C22FA5">
        <w:rPr>
          <w:rFonts w:cs="B Mitra" w:hint="cs"/>
          <w:b/>
          <w:bCs/>
          <w:rtl/>
          <w:lang w:bidi="fa-IR"/>
        </w:rPr>
        <w:t xml:space="preserve">امتیازات و نمراتمربوط به لحن </w:t>
      </w:r>
      <w:r w:rsidRPr="00C22FA5">
        <w:rPr>
          <w:rFonts w:cs="Times New Roman" w:hint="cs"/>
          <w:b/>
          <w:bCs/>
          <w:rtl/>
          <w:lang w:bidi="fa-IR"/>
        </w:rPr>
        <w:t>"35 امتیاز "</w:t>
      </w:r>
    </w:p>
    <w:tbl>
      <w:tblPr>
        <w:tblStyle w:val="TableGrid"/>
        <w:bidiVisual/>
        <w:tblW w:w="0" w:type="auto"/>
        <w:tblInd w:w="390" w:type="dxa"/>
        <w:tblLook w:val="04A0"/>
      </w:tblPr>
      <w:tblGrid>
        <w:gridCol w:w="636"/>
        <w:gridCol w:w="1076"/>
        <w:gridCol w:w="1118"/>
        <w:gridCol w:w="5061"/>
        <w:gridCol w:w="1075"/>
      </w:tblGrid>
      <w:tr w:rsidR="00C22FA5" w:rsidRPr="00C22FA5" w:rsidTr="0054289A">
        <w:tc>
          <w:tcPr>
            <w:tcW w:w="614"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ردیف</w:t>
            </w:r>
          </w:p>
        </w:tc>
        <w:tc>
          <w:tcPr>
            <w:tcW w:w="1093"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134"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5244"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1101"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rsidTr="0054289A">
        <w:tc>
          <w:tcPr>
            <w:tcW w:w="614" w:type="dxa"/>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c>
          <w:tcPr>
            <w:tcW w:w="1093" w:type="dxa"/>
            <w:vMerge w:val="restart"/>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w:t>
            </w:r>
            <w:r w:rsidR="00682F4E">
              <w:rPr>
                <w:rFonts w:ascii="B Mitra" w:hAnsi="Calibri" w:cs="B Mitra" w:hint="cs"/>
                <w:sz w:val="28"/>
                <w:szCs w:val="28"/>
                <w:rtl/>
              </w:rPr>
              <w:t>ا</w:t>
            </w:r>
            <w:r w:rsidRPr="0069716F">
              <w:rPr>
                <w:rFonts w:ascii="B Mitra" w:hAnsi="Calibri" w:cs="B Mitra" w:hint="cs"/>
                <w:sz w:val="28"/>
                <w:szCs w:val="28"/>
                <w:rtl/>
              </w:rPr>
              <w:t>ن</w:t>
            </w:r>
          </w:p>
        </w:tc>
        <w:tc>
          <w:tcPr>
            <w:tcW w:w="1134" w:type="dxa"/>
            <w:vMerge w:val="restart"/>
            <w:tcBorders>
              <w:top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5244" w:type="dxa"/>
            <w:tcBorders>
              <w:right w:val="single" w:sz="2" w:space="0" w:color="auto"/>
            </w:tcBorders>
          </w:tcPr>
          <w:p w:rsidR="00C22FA5"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به‌کارگیری</w:t>
            </w:r>
            <w:r w:rsidR="00C22FA5" w:rsidRPr="0069716F">
              <w:rPr>
                <w:rFonts w:ascii="B Mitra" w:hAnsi="Calibri" w:cs="B Mitra" w:hint="cs"/>
                <w:sz w:val="28"/>
                <w:szCs w:val="28"/>
                <w:rtl/>
              </w:rPr>
              <w:t xml:space="preserve"> تحریرهای فنی و زیبا</w:t>
            </w:r>
          </w:p>
        </w:tc>
        <w:tc>
          <w:tcPr>
            <w:tcW w:w="1101"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rsidTr="0054289A">
        <w:tc>
          <w:tcPr>
            <w:tcW w:w="614"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c>
          <w:tcPr>
            <w:tcW w:w="109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برخورداری از شروع و پایان مناسب</w:t>
            </w:r>
          </w:p>
        </w:tc>
        <w:tc>
          <w:tcPr>
            <w:tcW w:w="1101"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rsidTr="0054289A">
        <w:tc>
          <w:tcPr>
            <w:tcW w:w="614"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c>
          <w:tcPr>
            <w:tcW w:w="109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right w:val="single" w:sz="2" w:space="0" w:color="auto"/>
            </w:tcBorders>
          </w:tcPr>
          <w:p w:rsidR="00C22FA5"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قرینه‌سازی</w:t>
            </w:r>
            <w:r w:rsidR="00D365BB">
              <w:rPr>
                <w:rFonts w:ascii="B Mitra" w:hAnsi="Calibri" w:cs="B Mitra" w:hint="cs"/>
                <w:sz w:val="28"/>
                <w:szCs w:val="28"/>
                <w:rtl/>
              </w:rPr>
              <w:t>دربندهای</w:t>
            </w:r>
            <w:r w:rsidR="00C22FA5" w:rsidRPr="0069716F">
              <w:rPr>
                <w:rFonts w:ascii="B Mitra" w:hAnsi="Calibri" w:cs="B Mitra" w:hint="cs"/>
                <w:sz w:val="28"/>
                <w:szCs w:val="28"/>
                <w:rtl/>
              </w:rPr>
              <w:t xml:space="preserve"> زوج (تکبیرات، تشهدات، حی علی و ...)</w:t>
            </w:r>
          </w:p>
        </w:tc>
        <w:tc>
          <w:tcPr>
            <w:tcW w:w="1101"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rsidTr="0054289A">
        <w:tc>
          <w:tcPr>
            <w:tcW w:w="614"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c>
          <w:tcPr>
            <w:tcW w:w="109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bottom w:val="single" w:sz="2"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انتخاب سرعت مناسب و رعایت یکنواختی آن در طول اجرا</w:t>
            </w:r>
          </w:p>
        </w:tc>
        <w:tc>
          <w:tcPr>
            <w:tcW w:w="1101" w:type="dxa"/>
            <w:tcBorders>
              <w:lef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rsidTr="0054289A">
        <w:tc>
          <w:tcPr>
            <w:tcW w:w="614"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c>
          <w:tcPr>
            <w:tcW w:w="109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2" w:space="0" w:color="auto"/>
              <w:bottom w:val="single" w:sz="4"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w:t>
            </w:r>
            <w:r w:rsidR="008749EA">
              <w:rPr>
                <w:rFonts w:ascii="B Mitra" w:hAnsi="Calibri" w:cs="B Mitra" w:hint="cs"/>
                <w:sz w:val="28"/>
                <w:szCs w:val="28"/>
                <w:rtl/>
              </w:rPr>
              <w:t>تکیه‌های</w:t>
            </w:r>
            <w:r w:rsidRPr="0069716F">
              <w:rPr>
                <w:rFonts w:ascii="B Mitra" w:hAnsi="Calibri" w:cs="B Mitra" w:hint="cs"/>
                <w:sz w:val="28"/>
                <w:szCs w:val="28"/>
                <w:rtl/>
              </w:rPr>
              <w:t xml:space="preserve"> صوتی صحیح</w:t>
            </w:r>
          </w:p>
        </w:tc>
        <w:tc>
          <w:tcPr>
            <w:tcW w:w="1101" w:type="dxa"/>
            <w:tcBorders>
              <w:left w:val="single" w:sz="2" w:space="0" w:color="auto"/>
              <w:bottom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C22FA5" w:rsidRPr="00C22FA5" w:rsidTr="0054289A">
        <w:trPr>
          <w:trHeight w:val="300"/>
        </w:trPr>
        <w:tc>
          <w:tcPr>
            <w:tcW w:w="614" w:type="dxa"/>
            <w:vMerge w:val="restart"/>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c>
          <w:tcPr>
            <w:tcW w:w="109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4" w:space="0" w:color="auto"/>
              <w:bottom w:val="single" w:sz="4"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رعایت همگونی نغمات و </w:t>
            </w:r>
            <w:r w:rsidR="008749EA">
              <w:rPr>
                <w:rFonts w:ascii="B Mitra" w:hAnsi="Calibri" w:cs="B Mitra" w:hint="cs"/>
                <w:sz w:val="28"/>
                <w:szCs w:val="28"/>
                <w:rtl/>
              </w:rPr>
              <w:t>پرده‌ها</w:t>
            </w:r>
          </w:p>
        </w:tc>
        <w:tc>
          <w:tcPr>
            <w:tcW w:w="1101" w:type="dxa"/>
            <w:tcBorders>
              <w:top w:val="single" w:sz="2" w:space="0" w:color="auto"/>
              <w:left w:val="single" w:sz="2" w:space="0" w:color="auto"/>
              <w:bottom w:val="single" w:sz="4"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C22FA5" w:rsidRPr="00C22FA5" w:rsidTr="0054289A">
        <w:trPr>
          <w:trHeight w:val="225"/>
        </w:trPr>
        <w:tc>
          <w:tcPr>
            <w:tcW w:w="614"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093"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1134" w:type="dxa"/>
            <w:vMerge/>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p>
        </w:tc>
        <w:tc>
          <w:tcPr>
            <w:tcW w:w="5244" w:type="dxa"/>
            <w:tcBorders>
              <w:top w:val="single" w:sz="4" w:space="0" w:color="auto"/>
              <w:bottom w:val="single" w:sz="4" w:space="0" w:color="auto"/>
              <w:right w:val="single" w:sz="2"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ابداع و </w:t>
            </w:r>
            <w:r w:rsidR="00CC0007">
              <w:rPr>
                <w:rFonts w:ascii="B Mitra" w:hAnsi="Calibri" w:cs="B Mitra" w:hint="cs"/>
                <w:sz w:val="28"/>
                <w:szCs w:val="28"/>
                <w:rtl/>
              </w:rPr>
              <w:t>نواری</w:t>
            </w:r>
            <w:r w:rsidRPr="0069716F">
              <w:rPr>
                <w:rFonts w:ascii="B Mitra" w:hAnsi="Calibri" w:cs="B Mitra" w:hint="cs"/>
                <w:sz w:val="28"/>
                <w:szCs w:val="28"/>
                <w:rtl/>
              </w:rPr>
              <w:t xml:space="preserve"> (مشروط به برخورداری از کیفیت </w:t>
            </w:r>
            <w:r w:rsidR="00437B2C">
              <w:rPr>
                <w:rFonts w:ascii="B Mitra" w:hAnsi="Calibri" w:cs="B Mitra" w:hint="cs"/>
                <w:sz w:val="28"/>
                <w:szCs w:val="28"/>
                <w:rtl/>
              </w:rPr>
              <w:t>قابل‌قبول</w:t>
            </w:r>
            <w:r w:rsidRPr="0069716F">
              <w:rPr>
                <w:rFonts w:ascii="B Mitra" w:hAnsi="Calibri" w:cs="B Mitra" w:hint="cs"/>
                <w:sz w:val="28"/>
                <w:szCs w:val="28"/>
                <w:rtl/>
              </w:rPr>
              <w:t>)</w:t>
            </w:r>
          </w:p>
        </w:tc>
        <w:tc>
          <w:tcPr>
            <w:tcW w:w="1101" w:type="dxa"/>
            <w:tcBorders>
              <w:top w:val="single" w:sz="4" w:space="0" w:color="auto"/>
              <w:left w:val="single" w:sz="2" w:space="0" w:color="auto"/>
              <w:bottom w:val="single" w:sz="4" w:space="0" w:color="auto"/>
            </w:tcBorders>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8</w:t>
            </w:r>
          </w:p>
        </w:tc>
      </w:tr>
    </w:tbl>
    <w:p w:rsidR="00C22FA5" w:rsidRPr="00C22FA5" w:rsidRDefault="00C22FA5" w:rsidP="00187410">
      <w:pPr>
        <w:bidi/>
        <w:jc w:val="center"/>
        <w:rPr>
          <w:rFonts w:cs="Times New Roman"/>
          <w:b/>
          <w:bCs/>
          <w:rtl/>
          <w:lang w:bidi="fa-IR"/>
        </w:rPr>
      </w:pPr>
      <w:r w:rsidRPr="00C22FA5">
        <w:rPr>
          <w:rFonts w:cs="Times New Roman" w:hint="cs"/>
          <w:b/>
          <w:bCs/>
          <w:rtl/>
          <w:lang w:bidi="fa-IR"/>
        </w:rPr>
        <w:t>امتیازات و نمرات مربوطه به اجرای ممتاز " 10 امتیاز "</w:t>
      </w:r>
    </w:p>
    <w:tbl>
      <w:tblPr>
        <w:tblStyle w:val="TableGrid"/>
        <w:bidiVisual/>
        <w:tblW w:w="0" w:type="auto"/>
        <w:tblInd w:w="1297" w:type="dxa"/>
        <w:tblLook w:val="04A0"/>
      </w:tblPr>
      <w:tblGrid>
        <w:gridCol w:w="1425"/>
        <w:gridCol w:w="1501"/>
        <w:gridCol w:w="2977"/>
        <w:gridCol w:w="880"/>
      </w:tblGrid>
      <w:tr w:rsidR="00C22FA5" w:rsidRPr="00C22FA5" w:rsidTr="0054289A">
        <w:tc>
          <w:tcPr>
            <w:tcW w:w="142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1501"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2977"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880"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w:t>
            </w:r>
          </w:p>
        </w:tc>
      </w:tr>
      <w:tr w:rsidR="00C22FA5" w:rsidRPr="00C22FA5" w:rsidTr="0054289A">
        <w:tc>
          <w:tcPr>
            <w:tcW w:w="1425"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اذان</w:t>
            </w:r>
          </w:p>
        </w:tc>
        <w:tc>
          <w:tcPr>
            <w:tcW w:w="1501"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امتیازات</w:t>
            </w:r>
          </w:p>
        </w:tc>
        <w:tc>
          <w:tcPr>
            <w:tcW w:w="2977"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میزان </w:t>
            </w:r>
            <w:r w:rsidR="008749EA">
              <w:rPr>
                <w:rFonts w:ascii="B Mitra" w:hAnsi="Calibri" w:cs="B Mitra" w:hint="cs"/>
                <w:sz w:val="28"/>
                <w:szCs w:val="28"/>
                <w:rtl/>
              </w:rPr>
              <w:t>تأثیر</w:t>
            </w:r>
            <w:r w:rsidRPr="0069716F">
              <w:rPr>
                <w:rFonts w:ascii="B Mitra" w:hAnsi="Calibri" w:cs="B Mitra" w:hint="cs"/>
                <w:sz w:val="28"/>
                <w:szCs w:val="28"/>
                <w:rtl/>
              </w:rPr>
              <w:t xml:space="preserve"> اجرا بر مستمعین</w:t>
            </w:r>
          </w:p>
        </w:tc>
        <w:tc>
          <w:tcPr>
            <w:tcW w:w="880" w:type="dxa"/>
          </w:tcPr>
          <w:p w:rsidR="00C22FA5" w:rsidRPr="0069716F" w:rsidRDefault="00C22FA5"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10</w:t>
            </w:r>
          </w:p>
        </w:tc>
      </w:tr>
    </w:tbl>
    <w:p w:rsidR="00B923B8" w:rsidRDefault="008749EA" w:rsidP="003B445A">
      <w:pPr>
        <w:numPr>
          <w:ilvl w:val="0"/>
          <w:numId w:val="12"/>
        </w:numPr>
        <w:bidi/>
        <w:spacing w:line="192" w:lineRule="auto"/>
        <w:contextualSpacing/>
        <w:rPr>
          <w:rFonts w:cs="B Titr"/>
          <w:b/>
          <w:bCs/>
          <w:sz w:val="24"/>
          <w:szCs w:val="24"/>
          <w:lang w:bidi="fa-IR"/>
        </w:rPr>
      </w:pPr>
      <w:r>
        <w:rPr>
          <w:rFonts w:cs="B Titr" w:hint="cs"/>
          <w:b/>
          <w:bCs/>
          <w:sz w:val="24"/>
          <w:szCs w:val="24"/>
          <w:rtl/>
          <w:lang w:bidi="fa-IR"/>
        </w:rPr>
        <w:t>شرکت‌کنندگان</w:t>
      </w:r>
      <w:r w:rsidR="00C22FA5" w:rsidRPr="00E169EF">
        <w:rPr>
          <w:rFonts w:cs="B Titr" w:hint="cs"/>
          <w:b/>
          <w:bCs/>
          <w:sz w:val="24"/>
          <w:szCs w:val="24"/>
          <w:rtl/>
          <w:lang w:bidi="fa-IR"/>
        </w:rPr>
        <w:t xml:space="preserve"> در 4 دقيقه بايد اذان كامل ارائهدهند.</w:t>
      </w:r>
    </w:p>
    <w:p w:rsidR="003C7E27" w:rsidRPr="004E0FA1" w:rsidRDefault="00523D43" w:rsidP="003B445A">
      <w:pPr>
        <w:pStyle w:val="Heading2"/>
        <w:bidi/>
        <w:spacing w:line="16" w:lineRule="atLeast"/>
        <w:rPr>
          <w:rFonts w:cs="B Titr"/>
          <w:b/>
          <w:bCs/>
          <w:color w:val="FF0000"/>
          <w:sz w:val="24"/>
          <w:szCs w:val="24"/>
          <w:rtl/>
        </w:rPr>
      </w:pPr>
      <w:bookmarkStart w:id="71" w:name="_Toc503356802"/>
      <w:r w:rsidRPr="004E0FA1">
        <w:rPr>
          <w:rFonts w:cs="B Titr" w:hint="cs"/>
          <w:b/>
          <w:bCs/>
          <w:color w:val="FF0000"/>
          <w:sz w:val="24"/>
          <w:szCs w:val="24"/>
          <w:rtl/>
        </w:rPr>
        <w:t>4</w:t>
      </w:r>
      <w:r w:rsidR="006B08B6" w:rsidRPr="004E0FA1">
        <w:rPr>
          <w:rFonts w:cs="B Titr" w:hint="cs"/>
          <w:b/>
          <w:bCs/>
          <w:color w:val="FF0000"/>
          <w:sz w:val="24"/>
          <w:szCs w:val="24"/>
          <w:rtl/>
        </w:rPr>
        <w:t>-</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5F5432" w:rsidRPr="004E0FA1">
        <w:rPr>
          <w:rFonts w:cs="B Titr"/>
          <w:b/>
          <w:bCs/>
          <w:color w:val="FF0000"/>
          <w:sz w:val="24"/>
          <w:szCs w:val="24"/>
          <w:rtl/>
        </w:rPr>
        <w:t>رشته</w:t>
      </w:r>
      <w:r w:rsidR="009B68DC" w:rsidRPr="004E0FA1">
        <w:rPr>
          <w:rFonts w:cs="B Titr"/>
          <w:b/>
          <w:bCs/>
          <w:color w:val="FF0000"/>
          <w:sz w:val="24"/>
          <w:szCs w:val="24"/>
          <w:rtl/>
        </w:rPr>
        <w:t>دعا</w:t>
      </w:r>
      <w:r w:rsidR="003206C5" w:rsidRPr="004E0FA1">
        <w:rPr>
          <w:rFonts w:cs="B Titr" w:hint="cs"/>
          <w:b/>
          <w:bCs/>
          <w:color w:val="FF0000"/>
          <w:sz w:val="24"/>
          <w:szCs w:val="24"/>
          <w:rtl/>
        </w:rPr>
        <w:t xml:space="preserve"> و مناجات </w:t>
      </w:r>
      <w:r w:rsidR="009B68DC" w:rsidRPr="004E0FA1">
        <w:rPr>
          <w:rFonts w:cs="B Titr"/>
          <w:b/>
          <w:bCs/>
          <w:color w:val="FF0000"/>
          <w:sz w:val="24"/>
          <w:szCs w:val="24"/>
          <w:rtl/>
        </w:rPr>
        <w:t>خوانی</w:t>
      </w:r>
      <w:bookmarkEnd w:id="71"/>
    </w:p>
    <w:p w:rsidR="00401DCC" w:rsidRPr="009D0FD2" w:rsidRDefault="00D35106" w:rsidP="003B445A">
      <w:pPr>
        <w:bidi/>
        <w:spacing w:line="16" w:lineRule="atLeast"/>
        <w:rPr>
          <w:b/>
          <w:bCs/>
          <w:sz w:val="28"/>
          <w:szCs w:val="28"/>
          <w:rtl/>
        </w:rPr>
      </w:pPr>
      <w:r w:rsidRPr="009D0FD2">
        <w:rPr>
          <w:rFonts w:hint="cs"/>
          <w:b/>
          <w:bCs/>
          <w:sz w:val="28"/>
          <w:szCs w:val="28"/>
          <w:rtl/>
        </w:rPr>
        <w:t>منابع:</w:t>
      </w:r>
    </w:p>
    <w:p w:rsidR="00D35106" w:rsidRDefault="00D35106" w:rsidP="00F97F7D">
      <w:pPr>
        <w:bidi/>
        <w:spacing w:line="16" w:lineRule="atLeast"/>
        <w:rPr>
          <w:rFonts w:cs="B Nazanin"/>
          <w:b/>
          <w:bCs/>
          <w:sz w:val="24"/>
          <w:szCs w:val="24"/>
          <w:rtl/>
        </w:rPr>
      </w:pPr>
      <w:r w:rsidRPr="0027794C">
        <w:rPr>
          <w:rFonts w:cs="B Nazanin" w:hint="cs"/>
          <w:b/>
          <w:bCs/>
          <w:sz w:val="24"/>
          <w:szCs w:val="24"/>
          <w:rtl/>
        </w:rPr>
        <w:lastRenderedPageBreak/>
        <w:t xml:space="preserve">الف) </w:t>
      </w:r>
      <w:r w:rsidRPr="00E71C6D">
        <w:rPr>
          <w:rFonts w:cs="B Nazanin" w:hint="cs"/>
          <w:b/>
          <w:bCs/>
          <w:sz w:val="28"/>
          <w:szCs w:val="28"/>
          <w:rtl/>
        </w:rPr>
        <w:t xml:space="preserve">مرحله </w:t>
      </w:r>
      <w:r w:rsidR="00322794" w:rsidRPr="00E71C6D">
        <w:rPr>
          <w:rFonts w:cs="B Nazanin" w:hint="cs"/>
          <w:b/>
          <w:bCs/>
          <w:sz w:val="28"/>
          <w:szCs w:val="28"/>
          <w:rtl/>
        </w:rPr>
        <w:t>استانی</w:t>
      </w:r>
      <w:r w:rsidR="00EB3AB7" w:rsidRPr="00E71C6D">
        <w:rPr>
          <w:rFonts w:cs="B Nazanin" w:hint="cs"/>
          <w:b/>
          <w:bCs/>
          <w:sz w:val="28"/>
          <w:szCs w:val="28"/>
          <w:rtl/>
        </w:rPr>
        <w:t xml:space="preserve">: </w:t>
      </w:r>
      <w:r w:rsidR="00F97F7D" w:rsidRPr="00F97F7D">
        <w:rPr>
          <w:rFonts w:cs="B Nazanin" w:hint="cs"/>
          <w:b/>
          <w:bCs/>
          <w:sz w:val="24"/>
          <w:szCs w:val="24"/>
          <w:rtl/>
        </w:rPr>
        <w:t xml:space="preserve">مناجات التائبین ، مناجات الشاکین و مناجات </w:t>
      </w:r>
      <w:r w:rsidR="00F97F7D" w:rsidRPr="00F97F7D">
        <w:rPr>
          <w:rFonts w:cs="B Nazanin" w:hint="cs"/>
          <w:b/>
          <w:bCs/>
          <w:sz w:val="28"/>
          <w:szCs w:val="28"/>
          <w:rtl/>
        </w:rPr>
        <w:t xml:space="preserve">المریدین </w:t>
      </w:r>
      <w:r w:rsidR="00F97F7D">
        <w:rPr>
          <w:rFonts w:cs="B Nazanin" w:hint="cs"/>
          <w:b/>
          <w:bCs/>
          <w:sz w:val="24"/>
          <w:szCs w:val="24"/>
          <w:rtl/>
        </w:rPr>
        <w:t>از مجموعه خمسه عشر ( مفاتیح الجنان مرحوم حاج شیخ عباس قمی)</w:t>
      </w:r>
    </w:p>
    <w:p w:rsidR="003D3FF6" w:rsidRPr="0027794C" w:rsidRDefault="003D3FF6" w:rsidP="003829B6">
      <w:pPr>
        <w:bidi/>
        <w:spacing w:line="16" w:lineRule="atLeast"/>
        <w:rPr>
          <w:rFonts w:cs="B Nazanin"/>
          <w:b/>
          <w:bCs/>
          <w:sz w:val="24"/>
          <w:szCs w:val="24"/>
          <w:rtl/>
        </w:rPr>
      </w:pPr>
      <w:r>
        <w:rPr>
          <w:rFonts w:cs="B Nazanin" w:hint="cs"/>
          <w:b/>
          <w:bCs/>
          <w:sz w:val="24"/>
          <w:szCs w:val="24"/>
          <w:rtl/>
        </w:rPr>
        <w:t>ب) مرحله منطقه ای :</w:t>
      </w:r>
      <w:r w:rsidR="003829B6" w:rsidRPr="003829B6">
        <w:rPr>
          <w:rFonts w:cs="B Nazanin" w:hint="cs"/>
          <w:b/>
          <w:bCs/>
          <w:sz w:val="24"/>
          <w:szCs w:val="24"/>
          <w:rtl/>
        </w:rPr>
        <w:t>متن دعای ندبه</w:t>
      </w:r>
    </w:p>
    <w:p w:rsidR="00D35106" w:rsidRPr="00F97F7D" w:rsidRDefault="003D3FF6" w:rsidP="00F97F7D">
      <w:pPr>
        <w:bidi/>
        <w:spacing w:line="16" w:lineRule="atLeast"/>
        <w:rPr>
          <w:rFonts w:cs="B Nazanin"/>
          <w:b/>
          <w:bCs/>
          <w:color w:val="FF0000"/>
          <w:sz w:val="24"/>
          <w:szCs w:val="24"/>
          <w:rtl/>
        </w:rPr>
      </w:pPr>
      <w:r>
        <w:rPr>
          <w:rFonts w:cs="B Nazanin" w:hint="cs"/>
          <w:b/>
          <w:bCs/>
          <w:sz w:val="24"/>
          <w:szCs w:val="24"/>
          <w:rtl/>
        </w:rPr>
        <w:t>ج</w:t>
      </w:r>
      <w:r w:rsidR="001F4E58">
        <w:rPr>
          <w:rFonts w:cs="B Nazanin"/>
          <w:b/>
          <w:bCs/>
          <w:sz w:val="24"/>
          <w:szCs w:val="24"/>
          <w:rtl/>
        </w:rPr>
        <w:t xml:space="preserve">) </w:t>
      </w:r>
      <w:r w:rsidR="001F4E58" w:rsidRPr="00E71C6D">
        <w:rPr>
          <w:rFonts w:cs="B Nazanin" w:hint="cs"/>
          <w:b/>
          <w:bCs/>
          <w:sz w:val="28"/>
          <w:szCs w:val="28"/>
          <w:rtl/>
        </w:rPr>
        <w:t>مرحله</w:t>
      </w:r>
      <w:r w:rsidR="00D35106" w:rsidRPr="00E71C6D">
        <w:rPr>
          <w:rFonts w:cs="B Nazanin" w:hint="cs"/>
          <w:b/>
          <w:bCs/>
          <w:sz w:val="28"/>
          <w:szCs w:val="28"/>
          <w:rtl/>
        </w:rPr>
        <w:t xml:space="preserve"> سراسری:</w:t>
      </w:r>
      <w:r w:rsidR="00F97F7D">
        <w:rPr>
          <w:rFonts w:cs="B Nazanin" w:hint="cs"/>
          <w:b/>
          <w:bCs/>
          <w:color w:val="FF0000"/>
          <w:sz w:val="24"/>
          <w:szCs w:val="24"/>
          <w:rtl/>
        </w:rPr>
        <w:t>متعاقبا اعلام می شود</w:t>
      </w:r>
      <w:r w:rsidR="009A3144">
        <w:rPr>
          <w:rFonts w:cs="B Nazanin" w:hint="cs"/>
          <w:b/>
          <w:bCs/>
          <w:color w:val="FF0000"/>
          <w:sz w:val="24"/>
          <w:szCs w:val="24"/>
          <w:rtl/>
        </w:rPr>
        <w:t>.</w:t>
      </w:r>
    </w:p>
    <w:p w:rsidR="001178F3" w:rsidRPr="00F97F7D" w:rsidRDefault="003D3FF6" w:rsidP="003D3FF6">
      <w:pPr>
        <w:bidi/>
        <w:spacing w:line="16" w:lineRule="atLeast"/>
        <w:rPr>
          <w:rFonts w:cs="B Nazanin"/>
          <w:b/>
          <w:bCs/>
          <w:color w:val="FF0000"/>
          <w:sz w:val="24"/>
          <w:szCs w:val="24"/>
        </w:rPr>
      </w:pPr>
      <w:r w:rsidRPr="000E050B">
        <w:rPr>
          <w:rFonts w:cs="B Nazanin" w:hint="cs"/>
          <w:b/>
          <w:bCs/>
          <w:sz w:val="24"/>
          <w:szCs w:val="24"/>
          <w:rtl/>
        </w:rPr>
        <w:t>د</w:t>
      </w:r>
      <w:r w:rsidR="00D35106" w:rsidRPr="000E050B">
        <w:rPr>
          <w:rFonts w:cs="B Nazanin" w:hint="cs"/>
          <w:b/>
          <w:bCs/>
          <w:sz w:val="24"/>
          <w:szCs w:val="24"/>
          <w:rtl/>
        </w:rPr>
        <w:t>) مرحله</w:t>
      </w:r>
      <w:r w:rsidR="00D35106" w:rsidRPr="00E71C6D">
        <w:rPr>
          <w:rFonts w:cs="B Nazanin" w:hint="cs"/>
          <w:b/>
          <w:bCs/>
          <w:sz w:val="28"/>
          <w:szCs w:val="28"/>
          <w:rtl/>
        </w:rPr>
        <w:t xml:space="preserve"> ملی:</w:t>
      </w:r>
      <w:r w:rsidR="00F97F7D">
        <w:rPr>
          <w:rFonts w:cs="B Nazanin" w:hint="cs"/>
          <w:b/>
          <w:bCs/>
          <w:color w:val="FF0000"/>
          <w:sz w:val="24"/>
          <w:szCs w:val="24"/>
          <w:rtl/>
        </w:rPr>
        <w:t>متعاقبا اعلام می شود</w:t>
      </w:r>
      <w:r w:rsidR="009A3144">
        <w:rPr>
          <w:rFonts w:cs="B Nazanin" w:hint="cs"/>
          <w:b/>
          <w:bCs/>
          <w:color w:val="FF0000"/>
          <w:sz w:val="24"/>
          <w:szCs w:val="24"/>
          <w:rtl/>
        </w:rPr>
        <w:t>.</w:t>
      </w:r>
    </w:p>
    <w:p w:rsidR="007C427C" w:rsidRPr="00523D43" w:rsidRDefault="007C427C" w:rsidP="003B445A">
      <w:pPr>
        <w:bidi/>
        <w:spacing w:after="0" w:line="16" w:lineRule="atLeast"/>
        <w:jc w:val="center"/>
        <w:rPr>
          <w:rFonts w:ascii="Calibri" w:eastAsia="Calibri" w:hAnsi="Calibri" w:cs="B Titr"/>
          <w:b/>
          <w:bCs/>
          <w:color w:val="000000"/>
          <w:sz w:val="24"/>
          <w:szCs w:val="24"/>
        </w:rPr>
      </w:pPr>
      <w:r w:rsidRPr="00523D43">
        <w:rPr>
          <w:rFonts w:ascii="Calibri" w:eastAsia="Calibri" w:hAnsi="Calibri" w:cs="B Titr" w:hint="cs"/>
          <w:b/>
          <w:bCs/>
          <w:color w:val="000000"/>
          <w:sz w:val="24"/>
          <w:szCs w:val="24"/>
          <w:rtl/>
        </w:rPr>
        <w:t>شاخص</w:t>
      </w:r>
      <w:r w:rsidR="007E4F39">
        <w:rPr>
          <w:rFonts w:ascii="Calibri" w:eastAsia="Calibri" w:hAnsi="Calibri" w:cs="B Titr" w:hint="cs"/>
          <w:b/>
          <w:bCs/>
          <w:color w:val="000000"/>
          <w:sz w:val="24"/>
          <w:szCs w:val="24"/>
          <w:rtl/>
        </w:rPr>
        <w:t xml:space="preserve">داوری </w:t>
      </w:r>
      <w:r w:rsidRPr="00523D43">
        <w:rPr>
          <w:rFonts w:ascii="Calibri" w:eastAsia="Calibri" w:hAnsi="Calibri" w:cs="B Titr" w:hint="cs"/>
          <w:b/>
          <w:bCs/>
          <w:color w:val="000000"/>
          <w:sz w:val="24"/>
          <w:szCs w:val="24"/>
          <w:rtl/>
        </w:rPr>
        <w:t>رشته</w:t>
      </w:r>
      <w:r w:rsidR="008749EA">
        <w:rPr>
          <w:rFonts w:ascii="Calibri" w:eastAsia="Calibri" w:hAnsi="Calibri" w:cs="B Titr" w:hint="cs"/>
          <w:b/>
          <w:bCs/>
          <w:color w:val="000000"/>
          <w:sz w:val="24"/>
          <w:szCs w:val="24"/>
          <w:rtl/>
        </w:rPr>
        <w:t>دعاخوانی</w:t>
      </w:r>
    </w:p>
    <w:p w:rsidR="007C427C" w:rsidRDefault="007C427C" w:rsidP="003B445A">
      <w:pPr>
        <w:bidi/>
        <w:spacing w:line="16" w:lineRule="atLeast"/>
        <w:rPr>
          <w:b/>
          <w:bCs/>
          <w:sz w:val="24"/>
          <w:szCs w:val="24"/>
          <w:rtl/>
        </w:rPr>
      </w:pPr>
      <w:r w:rsidRPr="0027794C">
        <w:rPr>
          <w:rFonts w:cs="B Nazanin" w:hint="cs"/>
          <w:b/>
          <w:bCs/>
          <w:sz w:val="24"/>
          <w:szCs w:val="24"/>
          <w:rtl/>
        </w:rPr>
        <w:t xml:space="preserve">در این رشته </w:t>
      </w:r>
      <w:r w:rsidR="008749EA" w:rsidRPr="0027794C">
        <w:rPr>
          <w:rFonts w:cs="B Nazanin" w:hint="cs"/>
          <w:b/>
          <w:bCs/>
          <w:sz w:val="24"/>
          <w:szCs w:val="24"/>
          <w:rtl/>
        </w:rPr>
        <w:t>شرکت‌کنندگان</w:t>
      </w:r>
      <w:r w:rsidRPr="0027794C">
        <w:rPr>
          <w:rFonts w:cs="B Nazanin" w:hint="cs"/>
          <w:b/>
          <w:bCs/>
          <w:sz w:val="24"/>
          <w:szCs w:val="24"/>
          <w:rtl/>
        </w:rPr>
        <w:t xml:space="preserve"> بر اساس نظر داوران جشنواره در مراحل مختلف یک یا چند فراز از دعاهای </w:t>
      </w:r>
      <w:r w:rsidR="00D365BB">
        <w:rPr>
          <w:rFonts w:cs="B Nazanin" w:hint="cs"/>
          <w:b/>
          <w:bCs/>
          <w:sz w:val="24"/>
          <w:szCs w:val="24"/>
          <w:rtl/>
        </w:rPr>
        <w:t>مشخص‌شده</w:t>
      </w:r>
      <w:r w:rsidRPr="0027794C">
        <w:rPr>
          <w:rFonts w:cs="B Nazanin" w:hint="cs"/>
          <w:b/>
          <w:bCs/>
          <w:sz w:val="24"/>
          <w:szCs w:val="24"/>
          <w:rtl/>
        </w:rPr>
        <w:t xml:space="preserve"> را قرائت </w:t>
      </w:r>
      <w:r w:rsidR="008749EA" w:rsidRPr="0027794C">
        <w:rPr>
          <w:rFonts w:cs="B Nazanin" w:hint="cs"/>
          <w:b/>
          <w:bCs/>
          <w:sz w:val="24"/>
          <w:szCs w:val="24"/>
          <w:rtl/>
        </w:rPr>
        <w:t>می‌نمایند</w:t>
      </w:r>
      <w:r w:rsidRPr="009D0FD2">
        <w:rPr>
          <w:rFonts w:hint="cs"/>
          <w:b/>
          <w:bCs/>
          <w:sz w:val="24"/>
          <w:szCs w:val="24"/>
          <w:rtl/>
        </w:rPr>
        <w:t>.</w:t>
      </w:r>
    </w:p>
    <w:p w:rsidR="007C427C" w:rsidRPr="007C427C" w:rsidRDefault="007C427C" w:rsidP="003B445A">
      <w:pPr>
        <w:tabs>
          <w:tab w:val="left" w:pos="7648"/>
        </w:tabs>
        <w:bidi/>
        <w:spacing w:line="16" w:lineRule="atLeast"/>
        <w:jc w:val="center"/>
        <w:rPr>
          <w:rFonts w:ascii="Tahoma" w:eastAsia="Calibri" w:hAnsi="Tahoma" w:cs="B Zar"/>
          <w:b/>
          <w:bCs/>
          <w:color w:val="000000"/>
          <w:rtl/>
        </w:rPr>
      </w:pPr>
      <w:r w:rsidRPr="007C427C">
        <w:rPr>
          <w:rFonts w:ascii="Tahoma" w:eastAsia="Calibri" w:hAnsi="Tahoma" w:cs="B Zar" w:hint="cs"/>
          <w:color w:val="000000"/>
          <w:rtl/>
        </w:rPr>
        <w:t>1-1</w:t>
      </w:r>
      <w:r w:rsidRPr="007C427C">
        <w:rPr>
          <w:rFonts w:ascii="Calibri" w:eastAsia="Calibri" w:hAnsi="Calibri" w:cs="B Zar"/>
          <w:b/>
          <w:bCs/>
          <w:rtl/>
        </w:rPr>
        <w:t xml:space="preserve">: </w:t>
      </w:r>
      <w:r w:rsidRPr="007C427C">
        <w:rPr>
          <w:rFonts w:ascii="Tahoma" w:eastAsia="Calibri" w:hAnsi="Tahoma" w:cs="B Zar" w:hint="cs"/>
          <w:b/>
          <w:bCs/>
          <w:color w:val="000000"/>
          <w:rtl/>
        </w:rPr>
        <w:t xml:space="preserve">امتیازات و نمرات مربوط به </w:t>
      </w:r>
      <w:r w:rsidRPr="007C427C">
        <w:rPr>
          <w:rFonts w:ascii="Calibri" w:eastAsia="Calibri" w:hAnsi="Calibri" w:cs="B Zar"/>
          <w:b/>
          <w:bCs/>
          <w:rtl/>
        </w:rPr>
        <w:t xml:space="preserve">صوت </w:t>
      </w:r>
      <w:r w:rsidR="003C7A27">
        <w:rPr>
          <w:rFonts w:ascii="Calibri" w:eastAsia="Calibri" w:hAnsi="Calibri" w:cs="B Zar"/>
          <w:b/>
          <w:bCs/>
          <w:rtl/>
        </w:rPr>
        <w:t>«</w:t>
      </w:r>
      <w:r w:rsidRPr="007C427C">
        <w:rPr>
          <w:rFonts w:ascii="Calibri" w:eastAsia="Calibri" w:hAnsi="Calibri" w:cs="B Zar"/>
          <w:b/>
          <w:bCs/>
          <w:rtl/>
        </w:rPr>
        <w:t>25 امتیاز</w:t>
      </w:r>
      <w:r w:rsidR="003C7A27">
        <w:rPr>
          <w:rFonts w:ascii="Tahoma" w:eastAsia="Calibri" w:hAnsi="Tahoma" w:cs="B Zar"/>
          <w:color w:val="000000"/>
          <w:rtl/>
        </w:rPr>
        <w:t>»</w:t>
      </w:r>
    </w:p>
    <w:tbl>
      <w:tblPr>
        <w:bidiVisual/>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34"/>
        <w:gridCol w:w="914"/>
        <w:gridCol w:w="6316"/>
        <w:gridCol w:w="992"/>
      </w:tblGrid>
      <w:tr w:rsidR="007C427C" w:rsidRPr="007C427C" w:rsidTr="003B445A">
        <w:trPr>
          <w:jc w:val="center"/>
        </w:trPr>
        <w:tc>
          <w:tcPr>
            <w:tcW w:w="1134" w:type="dxa"/>
            <w:tcBorders>
              <w:top w:val="single" w:sz="18" w:space="0" w:color="auto"/>
              <w:left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14" w:type="dxa"/>
            <w:tcBorders>
              <w:top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316" w:type="dxa"/>
            <w:tcBorders>
              <w:top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992" w:type="dxa"/>
            <w:tcBorders>
              <w:top w:val="single" w:sz="18" w:space="0" w:color="auto"/>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rsidTr="003B445A">
        <w:trPr>
          <w:trHeight w:hRule="exact" w:val="397"/>
          <w:jc w:val="center"/>
        </w:trPr>
        <w:tc>
          <w:tcPr>
            <w:tcW w:w="1134" w:type="dxa"/>
            <w:vMerge w:val="restart"/>
            <w:tcBorders>
              <w:top w:val="single" w:sz="18" w:space="0" w:color="auto"/>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صوت</w:t>
            </w:r>
          </w:p>
        </w:tc>
        <w:tc>
          <w:tcPr>
            <w:tcW w:w="914" w:type="dxa"/>
            <w:vMerge w:val="restart"/>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p>
        </w:tc>
        <w:tc>
          <w:tcPr>
            <w:tcW w:w="6316" w:type="dxa"/>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 xml:space="preserve">شفافیت و صافی صدا </w:t>
            </w:r>
            <w:r w:rsidR="003C7A27">
              <w:rPr>
                <w:rFonts w:ascii="B Mitra" w:hAnsi="Calibri" w:cs="B Mitra"/>
                <w:sz w:val="28"/>
                <w:szCs w:val="28"/>
                <w:rtl/>
              </w:rPr>
              <w:t>«</w:t>
            </w:r>
            <w:r w:rsidRPr="0069716F">
              <w:rPr>
                <w:rFonts w:ascii="B Mitra" w:hAnsi="Calibri" w:cs="B Mitra"/>
                <w:sz w:val="28"/>
                <w:szCs w:val="28"/>
                <w:rtl/>
              </w:rPr>
              <w:t>نداشتن اضطراب، لرزش</w:t>
            </w:r>
            <w:r w:rsidRPr="0069716F">
              <w:rPr>
                <w:rFonts w:ascii="B Mitra" w:hAnsi="Calibri" w:cs="B Mitra" w:hint="cs"/>
                <w:sz w:val="28"/>
                <w:szCs w:val="28"/>
                <w:rtl/>
              </w:rPr>
              <w:t>‌</w:t>
            </w:r>
            <w:r w:rsidRPr="0069716F">
              <w:rPr>
                <w:rFonts w:ascii="B Mitra" w:hAnsi="Calibri" w:cs="B Mitra"/>
                <w:sz w:val="28"/>
                <w:szCs w:val="28"/>
                <w:rtl/>
              </w:rPr>
              <w:t>، گرفتگی نامتعارف</w:t>
            </w:r>
            <w:r w:rsidRPr="0069716F">
              <w:rPr>
                <w:rFonts w:ascii="B Mitra" w:hAnsi="Calibri" w:cs="B Mitra" w:hint="cs"/>
                <w:sz w:val="28"/>
                <w:szCs w:val="28"/>
                <w:rtl/>
              </w:rPr>
              <w:t>»</w:t>
            </w:r>
          </w:p>
        </w:tc>
        <w:tc>
          <w:tcPr>
            <w:tcW w:w="992" w:type="dxa"/>
            <w:tcBorders>
              <w:top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r w:rsidR="007C427C" w:rsidRPr="007C427C" w:rsidTr="003B445A">
        <w:trPr>
          <w:trHeight w:hRule="exact" w:val="397"/>
          <w:jc w:val="center"/>
        </w:trPr>
        <w:tc>
          <w:tcPr>
            <w:tcW w:w="1134"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قدرت و رسایی</w:t>
            </w:r>
          </w:p>
        </w:tc>
        <w:tc>
          <w:tcPr>
            <w:tcW w:w="992"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rsidTr="003B445A">
        <w:trPr>
          <w:trHeight w:hRule="exact" w:val="397"/>
          <w:jc w:val="center"/>
        </w:trPr>
        <w:tc>
          <w:tcPr>
            <w:tcW w:w="1134"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 xml:space="preserve">ارتفاع </w:t>
            </w:r>
            <w:r w:rsidRPr="0069716F">
              <w:rPr>
                <w:rFonts w:ascii="B Mitra" w:hAnsi="Calibri" w:cs="B Mitra" w:hint="cs"/>
                <w:sz w:val="28"/>
                <w:szCs w:val="28"/>
                <w:rtl/>
              </w:rPr>
              <w:t xml:space="preserve">صوت </w:t>
            </w:r>
            <w:r w:rsidRPr="0069716F">
              <w:rPr>
                <w:rFonts w:ascii="B Mitra" w:hAnsi="Calibri" w:cs="B Mitra"/>
                <w:sz w:val="28"/>
                <w:szCs w:val="28"/>
                <w:rtl/>
              </w:rPr>
              <w:t>«فاصله زیری و بمی»</w:t>
            </w:r>
            <w:r w:rsidR="008749EA">
              <w:rPr>
                <w:rFonts w:ascii="B Mitra" w:hAnsi="Calibri" w:cs="B Mitra" w:hint="cs"/>
                <w:sz w:val="28"/>
                <w:szCs w:val="28"/>
                <w:rtl/>
              </w:rPr>
              <w:t>باتوجه</w:t>
            </w:r>
            <w:r w:rsidRPr="0069716F">
              <w:rPr>
                <w:rFonts w:ascii="B Mitra" w:hAnsi="Calibri" w:cs="B Mitra" w:hint="cs"/>
                <w:sz w:val="28"/>
                <w:szCs w:val="28"/>
                <w:rtl/>
              </w:rPr>
              <w:t xml:space="preserve"> به پرده صوتي و كيفيت اجرا</w:t>
            </w:r>
          </w:p>
        </w:tc>
        <w:tc>
          <w:tcPr>
            <w:tcW w:w="992"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rsidTr="003B445A">
        <w:trPr>
          <w:trHeight w:hRule="exact" w:val="397"/>
          <w:jc w:val="center"/>
        </w:trPr>
        <w:tc>
          <w:tcPr>
            <w:tcW w:w="1134"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طنین «ملاحت، زنگ صدا، گیرایی و زیبایی»</w:t>
            </w:r>
          </w:p>
        </w:tc>
        <w:tc>
          <w:tcPr>
            <w:tcW w:w="992"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rsidTr="003B445A">
        <w:trPr>
          <w:trHeight w:hRule="exact" w:val="397"/>
          <w:jc w:val="center"/>
        </w:trPr>
        <w:tc>
          <w:tcPr>
            <w:tcW w:w="1134"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rsidR="007C427C" w:rsidRPr="0069716F" w:rsidRDefault="008749EA"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sz w:val="28"/>
                <w:szCs w:val="28"/>
                <w:rtl/>
              </w:rPr>
              <w:t>انعطاف‌پذیری</w:t>
            </w:r>
            <w:r w:rsidR="007C427C" w:rsidRPr="0069716F">
              <w:rPr>
                <w:rFonts w:ascii="B Mitra" w:hAnsi="Calibri" w:cs="B Mitra"/>
                <w:sz w:val="28"/>
                <w:szCs w:val="28"/>
                <w:rtl/>
              </w:rPr>
              <w:t xml:space="preserve"> «توانایی در سرعت انتقال صوت از پرده</w:t>
            </w:r>
            <w:r w:rsidR="007C427C" w:rsidRPr="0069716F">
              <w:rPr>
                <w:rFonts w:ascii="B Mitra" w:hAnsi="Calibri" w:cs="B Mitra" w:hint="cs"/>
                <w:sz w:val="28"/>
                <w:szCs w:val="28"/>
                <w:rtl/>
              </w:rPr>
              <w:t>‌</w:t>
            </w:r>
            <w:r w:rsidR="007C427C" w:rsidRPr="0069716F">
              <w:rPr>
                <w:rFonts w:ascii="B Mitra" w:hAnsi="Calibri" w:cs="B Mitra"/>
                <w:sz w:val="28"/>
                <w:szCs w:val="28"/>
                <w:rtl/>
              </w:rPr>
              <w:t>ای به پرده دیگر»</w:t>
            </w:r>
          </w:p>
        </w:tc>
        <w:tc>
          <w:tcPr>
            <w:tcW w:w="992"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6</w:t>
            </w:r>
          </w:p>
        </w:tc>
      </w:tr>
      <w:tr w:rsidR="007C427C" w:rsidRPr="007C427C" w:rsidTr="003B445A">
        <w:trPr>
          <w:trHeight w:hRule="exact" w:val="397"/>
          <w:jc w:val="center"/>
        </w:trPr>
        <w:tc>
          <w:tcPr>
            <w:tcW w:w="1134"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پختگی صوت و داشتن قالب مداحی</w:t>
            </w:r>
          </w:p>
        </w:tc>
        <w:tc>
          <w:tcPr>
            <w:tcW w:w="992" w:type="dxa"/>
            <w:tcBorders>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3</w:t>
            </w:r>
          </w:p>
        </w:tc>
      </w:tr>
      <w:tr w:rsidR="007C427C" w:rsidRPr="007C427C" w:rsidTr="003B445A">
        <w:trPr>
          <w:trHeight w:hRule="exact" w:val="397"/>
          <w:jc w:val="center"/>
        </w:trPr>
        <w:tc>
          <w:tcPr>
            <w:tcW w:w="1134"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restart"/>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موارد کس</w:t>
            </w:r>
            <w:r w:rsidRPr="0069716F">
              <w:rPr>
                <w:rFonts w:ascii="B Mitra" w:hAnsi="Calibri" w:cs="B Mitra" w:hint="cs"/>
                <w:sz w:val="28"/>
                <w:szCs w:val="28"/>
                <w:rtl/>
              </w:rPr>
              <w:t>ر شده</w:t>
            </w:r>
          </w:p>
        </w:tc>
        <w:tc>
          <w:tcPr>
            <w:tcW w:w="6316" w:type="dxa"/>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تصنعی بودن صدا</w:t>
            </w:r>
          </w:p>
        </w:tc>
        <w:tc>
          <w:tcPr>
            <w:tcW w:w="992" w:type="dxa"/>
            <w:tcBorders>
              <w:top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97"/>
          <w:jc w:val="center"/>
        </w:trPr>
        <w:tc>
          <w:tcPr>
            <w:tcW w:w="1134"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گرفتگی نامتعارف</w:t>
            </w:r>
          </w:p>
        </w:tc>
        <w:tc>
          <w:tcPr>
            <w:tcW w:w="992"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97"/>
          <w:jc w:val="center"/>
        </w:trPr>
        <w:tc>
          <w:tcPr>
            <w:tcW w:w="1134" w:type="dxa"/>
            <w:vMerge/>
            <w:tcBorders>
              <w:left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14" w:type="dxa"/>
            <w:vMerge/>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316" w:type="dxa"/>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sz w:val="28"/>
                <w:szCs w:val="28"/>
                <w:rtl/>
              </w:rPr>
              <w:t>هر عاملی که از جذابیت و زیبایی صدا بکاهد به تشخیص داور</w:t>
            </w:r>
          </w:p>
        </w:tc>
        <w:tc>
          <w:tcPr>
            <w:tcW w:w="992" w:type="dxa"/>
            <w:tcBorders>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rsidR="00E631EA" w:rsidRDefault="007C427C" w:rsidP="00187410">
      <w:pPr>
        <w:bidi/>
        <w:jc w:val="center"/>
        <w:rPr>
          <w:rFonts w:ascii="Tahoma" w:eastAsia="Calibri" w:hAnsi="Tahoma" w:cs="B Zar"/>
          <w:b/>
          <w:bCs/>
          <w:color w:val="000000"/>
          <w:rtl/>
        </w:rPr>
      </w:pPr>
      <w:r w:rsidRPr="00C81E36">
        <w:rPr>
          <w:rFonts w:ascii="Tahoma" w:eastAsia="Calibri" w:hAnsi="Tahoma" w:cs="B Zar" w:hint="cs"/>
          <w:b/>
          <w:bCs/>
          <w:color w:val="000000"/>
          <w:rtl/>
        </w:rPr>
        <w:t>1</w:t>
      </w:r>
    </w:p>
    <w:p w:rsidR="007C427C" w:rsidRPr="007C427C" w:rsidRDefault="007C427C" w:rsidP="00E631EA">
      <w:pPr>
        <w:bidi/>
        <w:jc w:val="center"/>
        <w:rPr>
          <w:rFonts w:ascii="Tahoma" w:eastAsia="Calibri" w:hAnsi="Tahoma" w:cs="B Titr"/>
          <w:b/>
          <w:bCs/>
          <w:color w:val="000000"/>
          <w:szCs w:val="24"/>
          <w:rtl/>
        </w:rPr>
      </w:pPr>
      <w:r w:rsidRPr="007C427C">
        <w:rPr>
          <w:rFonts w:ascii="Tahoma" w:eastAsia="Calibri" w:hAnsi="Tahoma" w:cs="B Zar" w:hint="cs"/>
          <w:b/>
          <w:bCs/>
          <w:color w:val="000000"/>
          <w:rtl/>
        </w:rPr>
        <w:t>-2:</w:t>
      </w:r>
      <w:r w:rsidR="003C7A27">
        <w:rPr>
          <w:rFonts w:ascii="Tahoma" w:eastAsia="Calibri" w:hAnsi="Tahoma" w:cs="B Zar"/>
          <w:b/>
          <w:bCs/>
          <w:color w:val="000000"/>
          <w:rtl/>
        </w:rPr>
        <w:t xml:space="preserve"> امت</w:t>
      </w:r>
      <w:r w:rsidR="003C7A27">
        <w:rPr>
          <w:rFonts w:ascii="Tahoma" w:eastAsia="Calibri" w:hAnsi="Tahoma" w:cs="B Zar" w:hint="cs"/>
          <w:b/>
          <w:bCs/>
          <w:color w:val="000000"/>
          <w:rtl/>
        </w:rPr>
        <w:t>یازات</w:t>
      </w:r>
      <w:r w:rsidRPr="007C427C">
        <w:rPr>
          <w:rFonts w:ascii="Tahoma" w:eastAsia="Calibri" w:hAnsi="Tahoma" w:cs="B Zar" w:hint="cs"/>
          <w:b/>
          <w:bCs/>
          <w:color w:val="000000"/>
          <w:rtl/>
        </w:rPr>
        <w:t xml:space="preserve"> و نمرات مربوط به </w:t>
      </w:r>
      <w:r w:rsidRPr="007C427C">
        <w:rPr>
          <w:rFonts w:ascii="Tahoma" w:eastAsia="Calibri" w:hAnsi="Tahoma" w:cs="B Zar"/>
          <w:b/>
          <w:bCs/>
          <w:color w:val="000000"/>
          <w:rtl/>
        </w:rPr>
        <w:t xml:space="preserve">لحن </w:t>
      </w:r>
      <w:r w:rsidR="003C7A27">
        <w:rPr>
          <w:rFonts w:ascii="Tahoma" w:eastAsia="Calibri" w:hAnsi="Tahoma" w:cs="B Zar"/>
          <w:b/>
          <w:bCs/>
          <w:color w:val="000000"/>
          <w:rtl/>
        </w:rPr>
        <w:t>«</w:t>
      </w:r>
      <w:r w:rsidRPr="007C427C">
        <w:rPr>
          <w:rFonts w:ascii="Tahoma" w:eastAsia="Calibri" w:hAnsi="Tahoma" w:cs="B Zar"/>
          <w:b/>
          <w:bCs/>
          <w:color w:val="000000"/>
          <w:rtl/>
        </w:rPr>
        <w:t>25 امتیاز</w:t>
      </w:r>
      <w:r w:rsidR="003C7A27">
        <w:rPr>
          <w:rFonts w:ascii="Tahoma" w:eastAsia="Calibri" w:hAnsi="Tahoma" w:cs="B Zar"/>
          <w:b/>
          <w:bCs/>
          <w:color w:val="000000"/>
          <w:rtl/>
        </w:rPr>
        <w:t>»</w:t>
      </w:r>
    </w:p>
    <w:tbl>
      <w:tblPr>
        <w:bidiVisual/>
        <w:tblW w:w="9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40"/>
        <w:gridCol w:w="900"/>
        <w:gridCol w:w="6549"/>
        <w:gridCol w:w="851"/>
      </w:tblGrid>
      <w:tr w:rsidR="007C427C" w:rsidRPr="007C427C" w:rsidTr="003B445A">
        <w:trPr>
          <w:jc w:val="center"/>
        </w:trPr>
        <w:tc>
          <w:tcPr>
            <w:tcW w:w="1240" w:type="dxa"/>
            <w:tcBorders>
              <w:top w:val="single" w:sz="18" w:space="0" w:color="auto"/>
              <w:left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00" w:type="dxa"/>
            <w:tcBorders>
              <w:top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549" w:type="dxa"/>
            <w:tcBorders>
              <w:top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851" w:type="dxa"/>
            <w:tcBorders>
              <w:top w:val="single" w:sz="18" w:space="0" w:color="auto"/>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rsidTr="003B445A">
        <w:trPr>
          <w:trHeight w:hRule="exact" w:val="340"/>
          <w:jc w:val="center"/>
        </w:trPr>
        <w:tc>
          <w:tcPr>
            <w:tcW w:w="1240" w:type="dxa"/>
            <w:vMerge w:val="restart"/>
            <w:tcBorders>
              <w:top w:val="single" w:sz="18" w:space="0" w:color="auto"/>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لحن، مقامات و نغمات</w:t>
            </w:r>
          </w:p>
        </w:tc>
        <w:tc>
          <w:tcPr>
            <w:tcW w:w="900" w:type="dxa"/>
            <w:vMerge w:val="restart"/>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p>
        </w:tc>
        <w:tc>
          <w:tcPr>
            <w:tcW w:w="6549" w:type="dxa"/>
            <w:tcBorders>
              <w:top w:val="single" w:sz="18" w:space="0" w:color="auto"/>
            </w:tcBorders>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تطبيق شروع با فرود </w:t>
            </w:r>
            <w:r w:rsidR="00D365BB">
              <w:rPr>
                <w:rFonts w:ascii="B Mitra" w:hAnsi="Calibri" w:cs="B Mitra" w:hint="cs"/>
                <w:sz w:val="24"/>
                <w:szCs w:val="24"/>
                <w:rtl/>
              </w:rPr>
              <w:t>ازلحاظ</w:t>
            </w:r>
            <w:r w:rsidRPr="00343C26">
              <w:rPr>
                <w:rFonts w:ascii="B Mitra" w:hAnsi="Calibri" w:cs="B Mitra" w:hint="cs"/>
                <w:sz w:val="24"/>
                <w:szCs w:val="24"/>
                <w:rtl/>
              </w:rPr>
              <w:t xml:space="preserve"> پرده صوتي</w:t>
            </w:r>
          </w:p>
        </w:tc>
        <w:tc>
          <w:tcPr>
            <w:tcW w:w="851" w:type="dxa"/>
            <w:tcBorders>
              <w:top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تطبيق شروع با فرود </w:t>
            </w:r>
            <w:r w:rsidR="00D365BB">
              <w:rPr>
                <w:rFonts w:ascii="B Mitra" w:hAnsi="Calibri" w:cs="B Mitra" w:hint="cs"/>
                <w:sz w:val="24"/>
                <w:szCs w:val="24"/>
                <w:rtl/>
              </w:rPr>
              <w:t>ازلحاظ</w:t>
            </w:r>
            <w:r w:rsidRPr="00343C26">
              <w:rPr>
                <w:rFonts w:ascii="B Mitra" w:hAnsi="Calibri" w:cs="B Mitra" w:hint="cs"/>
                <w:sz w:val="24"/>
                <w:szCs w:val="24"/>
                <w:rtl/>
              </w:rPr>
              <w:t xml:space="preserve"> مقام و نغمه</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تطبيق لحن و مقام با محتواي عبارت و متن دعا</w:t>
            </w:r>
          </w:p>
        </w:tc>
        <w:tc>
          <w:tcPr>
            <w:tcW w:w="851" w:type="dxa"/>
            <w:tcBorders>
              <w:right w:val="single" w:sz="18" w:space="0" w:color="auto"/>
            </w:tcBorders>
            <w:vAlign w:val="center"/>
          </w:tcPr>
          <w:p w:rsidR="007C427C" w:rsidRPr="0069716F" w:rsidRDefault="0069716F" w:rsidP="00187410">
            <w:pPr>
              <w:autoSpaceDE w:val="0"/>
              <w:autoSpaceDN w:val="0"/>
              <w:bidi/>
              <w:adjustRightInd w:val="0"/>
              <w:spacing w:after="0" w:line="240" w:lineRule="auto"/>
              <w:jc w:val="both"/>
              <w:rPr>
                <w:rFonts w:ascii="B Mitra" w:hAnsi="Calibri" w:cs="B Mitra"/>
                <w:sz w:val="28"/>
                <w:szCs w:val="28"/>
                <w:rtl/>
              </w:rPr>
            </w:pPr>
            <w:r>
              <w:rPr>
                <w:rFonts w:ascii="B Mitra" w:hAnsi="Calibri" w:cs="B Mitra"/>
                <w:sz w:val="28"/>
                <w:szCs w:val="28"/>
              </w:rPr>
              <w:t>4</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وقار و سنگيني مناسب و مطابق با شأن دعا</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رعايت لحن در ادای فرازهاي ويژه دعا «لحن الاداء»</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رواني و سلامت در اجراي مقامات لحن</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كيفيت ممتاز تحريرها و جذابيت و انعطاف </w:t>
            </w:r>
            <w:r w:rsidR="008749EA" w:rsidRPr="00343C26">
              <w:rPr>
                <w:rFonts w:ascii="B Mitra" w:hAnsi="Calibri" w:cs="B Mitra" w:hint="cs"/>
                <w:sz w:val="24"/>
                <w:szCs w:val="24"/>
                <w:rtl/>
              </w:rPr>
              <w:t>آن‌ها</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ايجاد فضاي معنوي، احساسي و پرشور در حين اجرا</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6549" w:type="dxa"/>
            <w:tcBorders>
              <w:bottom w:val="single" w:sz="4" w:space="0" w:color="auto"/>
            </w:tcBorders>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قدرت تنغيم و تنوع و تحرك در اجرا و </w:t>
            </w:r>
            <w:r w:rsidR="00CC0007" w:rsidRPr="00343C26">
              <w:rPr>
                <w:rFonts w:ascii="B Mitra" w:hAnsi="Calibri" w:cs="B Mitra" w:hint="cs"/>
                <w:sz w:val="24"/>
                <w:szCs w:val="24"/>
                <w:rtl/>
              </w:rPr>
              <w:t>به‌کارگیری</w:t>
            </w:r>
            <w:r w:rsidRPr="00343C26">
              <w:rPr>
                <w:rFonts w:ascii="B Mitra" w:hAnsi="Calibri" w:cs="B Mitra" w:hint="cs"/>
                <w:sz w:val="24"/>
                <w:szCs w:val="24"/>
                <w:rtl/>
              </w:rPr>
              <w:t xml:space="preserve"> نغمات</w:t>
            </w:r>
          </w:p>
        </w:tc>
        <w:tc>
          <w:tcPr>
            <w:tcW w:w="851" w:type="dxa"/>
            <w:tcBorders>
              <w:bottom w:val="single" w:sz="4"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6549" w:type="dxa"/>
            <w:tcBorders>
              <w:bottom w:val="single" w:sz="18" w:space="0" w:color="auto"/>
            </w:tcBorders>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هماهنگي و تطابق صوت با لحن</w:t>
            </w:r>
          </w:p>
        </w:tc>
        <w:tc>
          <w:tcPr>
            <w:tcW w:w="851" w:type="dxa"/>
            <w:tcBorders>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restart"/>
            <w:tcBorders>
              <w:top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r w:rsidRPr="007C427C">
              <w:rPr>
                <w:rFonts w:ascii="Tahoma" w:eastAsia="Calibri" w:hAnsi="Tahoma" w:cs="B Zar"/>
                <w:b/>
                <w:bCs/>
                <w:color w:val="000000"/>
                <w:rtl/>
              </w:rPr>
              <w:t xml:space="preserve">موارد </w:t>
            </w:r>
            <w:r w:rsidRPr="007C427C">
              <w:rPr>
                <w:rFonts w:ascii="Tahoma" w:eastAsia="Calibri" w:hAnsi="Tahoma" w:cs="B Zar"/>
                <w:b/>
                <w:bCs/>
                <w:color w:val="000000"/>
                <w:rtl/>
              </w:rPr>
              <w:lastRenderedPageBreak/>
              <w:t>کس</w:t>
            </w:r>
            <w:r w:rsidRPr="007C427C">
              <w:rPr>
                <w:rFonts w:ascii="Tahoma" w:eastAsia="Calibri" w:hAnsi="Tahoma" w:cs="B Zar" w:hint="cs"/>
                <w:b/>
                <w:bCs/>
                <w:color w:val="000000"/>
                <w:rtl/>
              </w:rPr>
              <w:t>ر شده</w:t>
            </w:r>
          </w:p>
        </w:tc>
        <w:tc>
          <w:tcPr>
            <w:tcW w:w="6549" w:type="dxa"/>
            <w:tcBorders>
              <w:top w:val="single" w:sz="18" w:space="0" w:color="auto"/>
            </w:tcBorders>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lastRenderedPageBreak/>
              <w:t xml:space="preserve">آغاز كردن دعا با پرده </w:t>
            </w:r>
            <w:r w:rsidR="00CC0007" w:rsidRPr="00343C26">
              <w:rPr>
                <w:rFonts w:ascii="B Mitra" w:hAnsi="Calibri" w:cs="B Mitra" w:hint="cs"/>
                <w:sz w:val="24"/>
                <w:szCs w:val="24"/>
                <w:rtl/>
              </w:rPr>
              <w:t>غیرمتعارف</w:t>
            </w:r>
          </w:p>
        </w:tc>
        <w:tc>
          <w:tcPr>
            <w:tcW w:w="851" w:type="dxa"/>
            <w:tcBorders>
              <w:top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خروج از رديف صوت</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ناهمگون بودن رديف‌ها</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خروج ناموزون از مقام «نغمه‌ها»</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عدم رعايت قابليت و ظرفيت‌هاي تنغيم در اجرا</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عدم تناسب يا توازن در سرعت اجراي دعا</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40"/>
          <w:jc w:val="center"/>
        </w:trPr>
        <w:tc>
          <w:tcPr>
            <w:tcW w:w="1240" w:type="dxa"/>
            <w:vMerge/>
            <w:tcBorders>
              <w:left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vAlign w:val="center"/>
          </w:tcPr>
          <w:p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مسلط نبودن بر تحريرها «تيزي و مصنوعي بودن </w:t>
            </w:r>
            <w:r w:rsidR="008749EA" w:rsidRPr="00343C26">
              <w:rPr>
                <w:rFonts w:ascii="B Mitra" w:hAnsi="Calibri" w:cs="B Mitra" w:hint="cs"/>
                <w:sz w:val="24"/>
                <w:szCs w:val="24"/>
                <w:rtl/>
              </w:rPr>
              <w:t>آن‌ها</w:t>
            </w:r>
            <w:r w:rsidRPr="00343C26">
              <w:rPr>
                <w:rFonts w:ascii="B Mitra" w:hAnsi="Calibri" w:cs="B Mitra" w:hint="cs"/>
                <w:sz w:val="24"/>
                <w:szCs w:val="24"/>
                <w:rtl/>
              </w:rPr>
              <w:t>»</w:t>
            </w:r>
          </w:p>
        </w:tc>
        <w:tc>
          <w:tcPr>
            <w:tcW w:w="851"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rsidTr="003B445A">
        <w:trPr>
          <w:trHeight w:hRule="exact" w:val="452"/>
          <w:jc w:val="center"/>
        </w:trPr>
        <w:tc>
          <w:tcPr>
            <w:tcW w:w="1240" w:type="dxa"/>
            <w:vMerge/>
            <w:tcBorders>
              <w:left w:val="single" w:sz="18" w:space="0" w:color="auto"/>
              <w:bottom w:val="single" w:sz="18" w:space="0" w:color="auto"/>
            </w:tcBorders>
            <w:vAlign w:val="center"/>
          </w:tcPr>
          <w:p w:rsidR="007C427C" w:rsidRPr="007C427C" w:rsidRDefault="007C427C" w:rsidP="00187410">
            <w:pPr>
              <w:tabs>
                <w:tab w:val="left" w:pos="9922"/>
              </w:tabs>
              <w:bidi/>
              <w:jc w:val="center"/>
              <w:rPr>
                <w:rFonts w:ascii="Tahoma" w:eastAsia="Calibri" w:hAnsi="Tahoma" w:cs="B Zar"/>
                <w:b/>
                <w:bCs/>
                <w:color w:val="000000"/>
                <w:rtl/>
              </w:rPr>
            </w:pPr>
          </w:p>
        </w:tc>
        <w:tc>
          <w:tcPr>
            <w:tcW w:w="900" w:type="dxa"/>
            <w:vMerge/>
            <w:tcBorders>
              <w:bottom w:val="single" w:sz="18" w:space="0" w:color="auto"/>
            </w:tcBorders>
            <w:vAlign w:val="center"/>
          </w:tcPr>
          <w:p w:rsidR="007C427C" w:rsidRPr="007C427C" w:rsidRDefault="007C427C" w:rsidP="00187410">
            <w:pPr>
              <w:tabs>
                <w:tab w:val="left" w:pos="9922"/>
              </w:tabs>
              <w:bidi/>
              <w:jc w:val="center"/>
              <w:rPr>
                <w:rFonts w:ascii="Tahoma" w:eastAsia="Calibri" w:hAnsi="Tahoma" w:cs="B Titr"/>
                <w:color w:val="000000"/>
                <w:sz w:val="18"/>
                <w:szCs w:val="18"/>
                <w:rtl/>
              </w:rPr>
            </w:pPr>
          </w:p>
        </w:tc>
        <w:tc>
          <w:tcPr>
            <w:tcW w:w="6549" w:type="dxa"/>
            <w:tcBorders>
              <w:bottom w:val="single" w:sz="18" w:space="0" w:color="auto"/>
            </w:tcBorders>
            <w:vAlign w:val="center"/>
          </w:tcPr>
          <w:p w:rsidR="007C427C" w:rsidRPr="00343C26" w:rsidRDefault="007C427C" w:rsidP="00187410">
            <w:pPr>
              <w:autoSpaceDE w:val="0"/>
              <w:autoSpaceDN w:val="0"/>
              <w:bidi/>
              <w:adjustRightInd w:val="0"/>
              <w:spacing w:after="0" w:line="240" w:lineRule="auto"/>
              <w:jc w:val="both"/>
              <w:rPr>
                <w:rFonts w:ascii="B Mitra" w:hAnsi="Calibri" w:cs="B Mitra"/>
                <w:sz w:val="24"/>
                <w:szCs w:val="24"/>
                <w:rtl/>
              </w:rPr>
            </w:pPr>
            <w:r w:rsidRPr="00343C26">
              <w:rPr>
                <w:rFonts w:ascii="B Mitra" w:hAnsi="Calibri" w:cs="B Mitra" w:hint="cs"/>
                <w:sz w:val="24"/>
                <w:szCs w:val="24"/>
                <w:rtl/>
              </w:rPr>
              <w:t xml:space="preserve">تكلف و رفتار </w:t>
            </w:r>
            <w:r w:rsidR="00CC0007" w:rsidRPr="00343C26">
              <w:rPr>
                <w:rFonts w:ascii="B Mitra" w:hAnsi="Calibri" w:cs="B Mitra" w:hint="cs"/>
                <w:sz w:val="24"/>
                <w:szCs w:val="24"/>
                <w:rtl/>
              </w:rPr>
              <w:t>غیرطبیعی</w:t>
            </w:r>
            <w:r w:rsidRPr="00343C26">
              <w:rPr>
                <w:rFonts w:ascii="B Mitra" w:hAnsi="Calibri" w:cs="B Mitra" w:hint="cs"/>
                <w:sz w:val="24"/>
                <w:szCs w:val="24"/>
                <w:rtl/>
              </w:rPr>
              <w:t xml:space="preserve"> «</w:t>
            </w:r>
            <w:r w:rsidR="00CC0007" w:rsidRPr="00343C26">
              <w:rPr>
                <w:rFonts w:ascii="B Mitra" w:hAnsi="Calibri" w:cs="B Mitra" w:hint="cs"/>
                <w:sz w:val="24"/>
                <w:szCs w:val="24"/>
                <w:rtl/>
              </w:rPr>
              <w:t>غیرمعمول</w:t>
            </w:r>
            <w:r w:rsidRPr="00343C26">
              <w:rPr>
                <w:rFonts w:ascii="B Mitra" w:hAnsi="Calibri" w:cs="B Mitra" w:hint="cs"/>
                <w:sz w:val="24"/>
                <w:szCs w:val="24"/>
                <w:rtl/>
              </w:rPr>
              <w:t>»</w:t>
            </w:r>
          </w:p>
        </w:tc>
        <w:tc>
          <w:tcPr>
            <w:tcW w:w="851" w:type="dxa"/>
            <w:tcBorders>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rsidR="007C427C" w:rsidRPr="007C427C" w:rsidRDefault="003C7A27" w:rsidP="00187410">
      <w:pPr>
        <w:keepNext/>
        <w:widowControl w:val="0"/>
        <w:tabs>
          <w:tab w:val="left" w:pos="9922"/>
        </w:tabs>
        <w:bidi/>
        <w:rPr>
          <w:rFonts w:ascii="Tahoma" w:eastAsia="Calibri" w:hAnsi="Tahoma" w:cs="B Nazanin"/>
          <w:color w:val="000000"/>
          <w:sz w:val="24"/>
          <w:szCs w:val="24"/>
          <w:rtl/>
        </w:rPr>
      </w:pPr>
      <w:r>
        <w:rPr>
          <w:rFonts w:ascii="Tahoma" w:eastAsia="Calibri" w:hAnsi="Tahoma" w:cs="B Zar"/>
          <w:b/>
          <w:bCs/>
          <w:color w:val="000000"/>
          <w:sz w:val="26"/>
          <w:szCs w:val="26"/>
          <w:rtl/>
        </w:rPr>
        <w:t>تبصره 1</w:t>
      </w:r>
      <w:r w:rsidR="007C427C" w:rsidRPr="007C427C">
        <w:rPr>
          <w:rFonts w:ascii="Tahoma" w:eastAsia="Calibri" w:hAnsi="Tahoma" w:cs="B Zar" w:hint="cs"/>
          <w:b/>
          <w:bCs/>
          <w:color w:val="000000"/>
          <w:sz w:val="26"/>
          <w:szCs w:val="26"/>
          <w:rtl/>
        </w:rPr>
        <w:t>:</w:t>
      </w:r>
      <w:r>
        <w:rPr>
          <w:rFonts w:ascii="Tahoma" w:eastAsia="Calibri" w:hAnsi="Tahoma" w:cs="B Nazanin"/>
          <w:color w:val="000000"/>
          <w:sz w:val="24"/>
          <w:szCs w:val="24"/>
          <w:rtl/>
        </w:rPr>
        <w:t xml:space="preserve"> تقليد</w:t>
      </w:r>
      <w:r w:rsidR="007C427C" w:rsidRPr="007C427C">
        <w:rPr>
          <w:rFonts w:ascii="Tahoma" w:eastAsia="Calibri" w:hAnsi="Tahoma" w:cs="B Nazanin" w:hint="cs"/>
          <w:color w:val="000000"/>
          <w:sz w:val="24"/>
          <w:szCs w:val="24"/>
          <w:rtl/>
        </w:rPr>
        <w:t xml:space="preserve"> محض موجب كسر امتياز نمي‌شود و در صورت نوآوري مطابق شأن دعا و تنوع در اجرای نغمات، </w:t>
      </w:r>
      <w:r w:rsidR="00CC0007">
        <w:rPr>
          <w:rFonts w:ascii="Tahoma" w:eastAsia="Calibri" w:hAnsi="Tahoma" w:cs="B Nazanin" w:hint="cs"/>
          <w:color w:val="000000"/>
          <w:sz w:val="24"/>
          <w:szCs w:val="24"/>
          <w:rtl/>
        </w:rPr>
        <w:t>به‌شرط</w:t>
      </w:r>
      <w:r w:rsidR="007C427C" w:rsidRPr="007C427C">
        <w:rPr>
          <w:rFonts w:ascii="Tahoma" w:eastAsia="Calibri" w:hAnsi="Tahoma" w:cs="B Nazanin" w:hint="cs"/>
          <w:color w:val="000000"/>
          <w:sz w:val="24"/>
          <w:szCs w:val="24"/>
          <w:rtl/>
        </w:rPr>
        <w:t xml:space="preserve"> زيبايي تا 2 نمره به </w:t>
      </w:r>
      <w:r w:rsidR="00CC0007">
        <w:rPr>
          <w:rFonts w:ascii="Tahoma" w:eastAsia="Calibri" w:hAnsi="Tahoma" w:cs="B Nazanin" w:hint="cs"/>
          <w:color w:val="000000"/>
          <w:sz w:val="24"/>
          <w:szCs w:val="24"/>
          <w:rtl/>
        </w:rPr>
        <w:t>دعاخوان</w:t>
      </w:r>
      <w:r w:rsidR="007C427C" w:rsidRPr="007C427C">
        <w:rPr>
          <w:rFonts w:ascii="Tahoma" w:eastAsia="Calibri" w:hAnsi="Tahoma" w:cs="B Nazanin" w:hint="cs"/>
          <w:color w:val="000000"/>
          <w:sz w:val="24"/>
          <w:szCs w:val="24"/>
          <w:rtl/>
        </w:rPr>
        <w:t xml:space="preserve"> تعلق مي‌گيرد.</w:t>
      </w:r>
    </w:p>
    <w:p w:rsidR="007C427C" w:rsidRPr="007C427C" w:rsidRDefault="007C427C" w:rsidP="00187410">
      <w:pPr>
        <w:keepNext/>
        <w:widowControl w:val="0"/>
        <w:tabs>
          <w:tab w:val="left" w:pos="9922"/>
        </w:tabs>
        <w:bidi/>
        <w:ind w:left="-45"/>
        <w:rPr>
          <w:rFonts w:ascii="Tahoma" w:eastAsia="Calibri" w:hAnsi="Tahoma" w:cs="B Zar"/>
          <w:color w:val="000000"/>
          <w:sz w:val="12"/>
          <w:szCs w:val="12"/>
          <w:rtl/>
        </w:rPr>
      </w:pPr>
      <w:r w:rsidRPr="007C427C">
        <w:rPr>
          <w:rFonts w:ascii="Tahoma" w:eastAsia="Calibri" w:hAnsi="Tahoma" w:cs="B Zar" w:hint="cs"/>
          <w:b/>
          <w:bCs/>
          <w:color w:val="000000"/>
          <w:rtl/>
        </w:rPr>
        <w:t>1-3</w:t>
      </w:r>
      <w:r w:rsidRPr="007C427C">
        <w:rPr>
          <w:rFonts w:ascii="Tahoma" w:eastAsia="Calibri" w:hAnsi="Tahoma" w:cs="B Zar"/>
          <w:b/>
          <w:bCs/>
          <w:color w:val="000000"/>
          <w:rtl/>
        </w:rPr>
        <w:t xml:space="preserve">: موارد امتیاز ویژه با صلاحدید داور </w:t>
      </w:r>
      <w:r w:rsidR="003C7A27">
        <w:rPr>
          <w:rFonts w:ascii="Tahoma" w:eastAsia="Calibri" w:hAnsi="Tahoma" w:cs="B Zar"/>
          <w:b/>
          <w:bCs/>
          <w:color w:val="000000"/>
          <w:rtl/>
        </w:rPr>
        <w:t>«</w:t>
      </w:r>
      <w:r w:rsidRPr="007C427C">
        <w:rPr>
          <w:rFonts w:ascii="Tahoma" w:eastAsia="Calibri" w:hAnsi="Tahoma" w:cs="B Zar"/>
          <w:b/>
          <w:bCs/>
          <w:color w:val="000000"/>
          <w:rtl/>
        </w:rPr>
        <w:t>حداکثر 2 امتیاز</w:t>
      </w:r>
      <w:r w:rsidR="003C7A27">
        <w:rPr>
          <w:rFonts w:ascii="Tahoma" w:eastAsia="Calibri" w:hAnsi="Tahoma" w:cs="B Zar"/>
          <w:b/>
          <w:bCs/>
          <w:color w:val="000000"/>
          <w:rtl/>
        </w:rPr>
        <w:t>»</w:t>
      </w:r>
    </w:p>
    <w:p w:rsidR="007C427C" w:rsidRPr="007C427C" w:rsidRDefault="007C427C" w:rsidP="00187410">
      <w:pPr>
        <w:keepNext/>
        <w:widowControl w:val="0"/>
        <w:tabs>
          <w:tab w:val="left" w:pos="9922"/>
        </w:tabs>
        <w:bidi/>
        <w:ind w:left="-45"/>
        <w:jc w:val="center"/>
        <w:rPr>
          <w:rFonts w:ascii="Tahoma" w:eastAsia="Calibri" w:hAnsi="Tahoma" w:cs="B Zar"/>
          <w:b/>
          <w:bCs/>
          <w:color w:val="000000"/>
          <w:rtl/>
        </w:rPr>
      </w:pPr>
      <w:r w:rsidRPr="007C427C">
        <w:rPr>
          <w:rFonts w:ascii="Tahoma" w:eastAsia="Calibri" w:hAnsi="Tahoma" w:cs="B Zar" w:hint="cs"/>
          <w:b/>
          <w:bCs/>
          <w:color w:val="000000"/>
          <w:rtl/>
        </w:rPr>
        <w:t xml:space="preserve">1-4: امتیازات و نمرات مربوط به تجويد </w:t>
      </w:r>
      <w:r w:rsidR="00CC0007">
        <w:rPr>
          <w:rFonts w:ascii="Tahoma" w:eastAsia="Calibri" w:hAnsi="Tahoma" w:cs="B Zar" w:hint="cs"/>
          <w:b/>
          <w:bCs/>
          <w:color w:val="000000"/>
          <w:rtl/>
        </w:rPr>
        <w:t>و</w:t>
      </w:r>
      <w:r w:rsidRPr="007C427C">
        <w:rPr>
          <w:rFonts w:ascii="Tahoma" w:eastAsia="Calibri" w:hAnsi="Tahoma" w:cs="B Zar" w:hint="cs"/>
          <w:b/>
          <w:bCs/>
          <w:color w:val="000000"/>
          <w:rtl/>
        </w:rPr>
        <w:t xml:space="preserve">قف </w:t>
      </w:r>
      <w:r w:rsidR="00CC0007">
        <w:rPr>
          <w:rFonts w:ascii="Tahoma" w:eastAsia="Calibri" w:hAnsi="Tahoma" w:cs="B Zar" w:hint="cs"/>
          <w:b/>
          <w:bCs/>
          <w:color w:val="000000"/>
          <w:rtl/>
        </w:rPr>
        <w:t>ابتدا</w:t>
      </w:r>
      <w:r w:rsidRPr="007C427C">
        <w:rPr>
          <w:rFonts w:ascii="Tahoma" w:eastAsia="Calibri" w:hAnsi="Tahoma" w:cs="B Zar" w:hint="cs"/>
          <w:b/>
          <w:bCs/>
          <w:color w:val="000000"/>
          <w:rtl/>
        </w:rPr>
        <w:t xml:space="preserve"> و حسن اجرا«30</w:t>
      </w:r>
      <w:r w:rsidR="003C7A27">
        <w:rPr>
          <w:rFonts w:ascii="Tahoma" w:eastAsia="Calibri" w:hAnsi="Tahoma" w:cs="B Zar"/>
          <w:b/>
          <w:bCs/>
          <w:color w:val="000000"/>
          <w:rtl/>
        </w:rPr>
        <w:t xml:space="preserve"> امتياز</w:t>
      </w:r>
      <w:r w:rsidRPr="007C427C">
        <w:rPr>
          <w:rFonts w:ascii="Tahoma" w:eastAsia="Calibri" w:hAnsi="Tahoma" w:cs="B Zar" w:hint="cs"/>
          <w:b/>
          <w:bCs/>
          <w:color w:val="000000"/>
          <w:rtl/>
        </w:rPr>
        <w:t>»</w:t>
      </w:r>
    </w:p>
    <w:tbl>
      <w:tblPr>
        <w:bidiVisual/>
        <w:tblW w:w="94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01"/>
        <w:gridCol w:w="900"/>
        <w:gridCol w:w="6652"/>
        <w:gridCol w:w="708"/>
      </w:tblGrid>
      <w:tr w:rsidR="007C427C" w:rsidRPr="007C427C" w:rsidTr="003B445A">
        <w:trPr>
          <w:trHeight w:hRule="exact" w:val="428"/>
          <w:jc w:val="center"/>
        </w:trPr>
        <w:tc>
          <w:tcPr>
            <w:tcW w:w="1201" w:type="dxa"/>
            <w:tcBorders>
              <w:top w:val="single" w:sz="18" w:space="0" w:color="auto"/>
              <w:left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00" w:type="dxa"/>
            <w:tcBorders>
              <w:top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652" w:type="dxa"/>
            <w:tcBorders>
              <w:top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708" w:type="dxa"/>
            <w:tcBorders>
              <w:top w:val="single" w:sz="18" w:space="0" w:color="auto"/>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rsidTr="003B445A">
        <w:trPr>
          <w:trHeight w:hRule="exact" w:val="379"/>
          <w:jc w:val="center"/>
        </w:trPr>
        <w:tc>
          <w:tcPr>
            <w:tcW w:w="1201" w:type="dxa"/>
            <w:vMerge w:val="restart"/>
            <w:tcBorders>
              <w:top w:val="single" w:sz="18" w:space="0" w:color="auto"/>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تجويد </w:t>
            </w:r>
            <w:r w:rsidR="00CC0007">
              <w:rPr>
                <w:rFonts w:ascii="B Mitra" w:hAnsi="Calibri" w:cs="B Mitra" w:hint="cs"/>
                <w:sz w:val="28"/>
                <w:szCs w:val="28"/>
                <w:rtl/>
              </w:rPr>
              <w:t>و</w:t>
            </w:r>
            <w:r w:rsidRPr="0069716F">
              <w:rPr>
                <w:rFonts w:ascii="B Mitra" w:hAnsi="Calibri" w:cs="B Mitra" w:hint="cs"/>
                <w:sz w:val="28"/>
                <w:szCs w:val="28"/>
                <w:rtl/>
              </w:rPr>
              <w:t>قف و ابتدا</w:t>
            </w:r>
          </w:p>
        </w:tc>
        <w:tc>
          <w:tcPr>
            <w:tcW w:w="900" w:type="dxa"/>
            <w:vMerge w:val="restart"/>
            <w:tcBorders>
              <w:top w:val="single" w:sz="18" w:space="0" w:color="auto"/>
            </w:tcBorders>
            <w:vAlign w:val="center"/>
          </w:tcPr>
          <w:p w:rsidR="007C427C" w:rsidRPr="0069716F" w:rsidRDefault="001301C9"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p>
        </w:tc>
        <w:tc>
          <w:tcPr>
            <w:tcW w:w="6652" w:type="dxa"/>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صحيح و عربي ادا كردن حروف «رعايت حق حروف و مخارج آن»</w:t>
            </w:r>
          </w:p>
        </w:tc>
        <w:tc>
          <w:tcPr>
            <w:tcW w:w="708" w:type="dxa"/>
            <w:tcBorders>
              <w:top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rsidTr="003B445A">
        <w:trPr>
          <w:trHeight w:hRule="exact" w:val="353"/>
          <w:jc w:val="center"/>
        </w:trPr>
        <w:tc>
          <w:tcPr>
            <w:tcW w:w="1201"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صحيح ادا كردن حركات</w:t>
            </w: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708"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rsidTr="003B445A">
        <w:trPr>
          <w:trHeight w:hRule="exact" w:val="493"/>
          <w:jc w:val="center"/>
        </w:trPr>
        <w:tc>
          <w:tcPr>
            <w:tcW w:w="1201"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عدم كشش </w:t>
            </w:r>
            <w:r w:rsidR="00CC0007">
              <w:rPr>
                <w:rFonts w:ascii="B Mitra" w:hAnsi="Calibri" w:cs="B Mitra" w:hint="cs"/>
                <w:sz w:val="28"/>
                <w:szCs w:val="28"/>
                <w:rtl/>
              </w:rPr>
              <w:t>بیش‌ازحد</w:t>
            </w:r>
            <w:r w:rsidRPr="0069716F">
              <w:rPr>
                <w:rFonts w:ascii="B Mitra" w:hAnsi="Calibri" w:cs="B Mitra" w:hint="cs"/>
                <w:sz w:val="28"/>
                <w:szCs w:val="28"/>
                <w:rtl/>
              </w:rPr>
              <w:t xml:space="preserve"> متعارف حركات كوتاه، مدها غنه‌ها، حروف مشدد و ساكن</w:t>
            </w: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708" w:type="dxa"/>
            <w:tcBorders>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rsidTr="003B445A">
        <w:trPr>
          <w:trHeight w:hRule="exact" w:val="482"/>
          <w:jc w:val="center"/>
        </w:trPr>
        <w:tc>
          <w:tcPr>
            <w:tcW w:w="1201"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4"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وقف و شروع مناسب، متناسب با معانی دعا</w:t>
            </w:r>
          </w:p>
        </w:tc>
        <w:tc>
          <w:tcPr>
            <w:tcW w:w="708" w:type="dxa"/>
            <w:tcBorders>
              <w:bottom w:val="single" w:sz="4"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rsidTr="003B445A">
        <w:trPr>
          <w:trHeight w:hRule="exact" w:val="470"/>
          <w:jc w:val="center"/>
        </w:trPr>
        <w:tc>
          <w:tcPr>
            <w:tcW w:w="1201"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حسن اجرا و </w:t>
            </w:r>
            <w:r w:rsidR="008749EA">
              <w:rPr>
                <w:rFonts w:ascii="B Mitra" w:hAnsi="Calibri" w:cs="B Mitra" w:hint="cs"/>
                <w:sz w:val="28"/>
                <w:szCs w:val="28"/>
                <w:rtl/>
              </w:rPr>
              <w:t>تأثیر</w:t>
            </w:r>
            <w:r w:rsidRPr="0069716F">
              <w:rPr>
                <w:rFonts w:ascii="B Mitra" w:hAnsi="Calibri" w:cs="B Mitra" w:hint="cs"/>
                <w:sz w:val="28"/>
                <w:szCs w:val="28"/>
                <w:rtl/>
              </w:rPr>
              <w:t xml:space="preserve"> بر مستمعین</w:t>
            </w:r>
          </w:p>
        </w:tc>
        <w:tc>
          <w:tcPr>
            <w:tcW w:w="708" w:type="dxa"/>
            <w:tcBorders>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15</w:t>
            </w:r>
          </w:p>
        </w:tc>
      </w:tr>
      <w:tr w:rsidR="007C427C" w:rsidRPr="007C427C" w:rsidTr="003B445A">
        <w:trPr>
          <w:trHeight w:hRule="exact" w:val="379"/>
          <w:jc w:val="center"/>
        </w:trPr>
        <w:tc>
          <w:tcPr>
            <w:tcW w:w="1201" w:type="dxa"/>
            <w:vMerge/>
            <w:tcBorders>
              <w:lef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restart"/>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موارد کسر شده</w:t>
            </w:r>
          </w:p>
        </w:tc>
        <w:tc>
          <w:tcPr>
            <w:tcW w:w="6652" w:type="dxa"/>
            <w:tcBorders>
              <w:top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مكث و سكوت </w:t>
            </w:r>
            <w:r w:rsidR="00CC0007">
              <w:rPr>
                <w:rFonts w:ascii="B Mitra" w:hAnsi="Calibri" w:cs="B Mitra" w:hint="cs"/>
                <w:sz w:val="28"/>
                <w:szCs w:val="28"/>
                <w:rtl/>
              </w:rPr>
              <w:t>غیرمتعارف</w:t>
            </w:r>
            <w:r w:rsidRPr="0069716F">
              <w:rPr>
                <w:rFonts w:ascii="B Mitra" w:hAnsi="Calibri" w:cs="B Mitra" w:hint="cs"/>
                <w:sz w:val="28"/>
                <w:szCs w:val="28"/>
                <w:rtl/>
              </w:rPr>
              <w:t xml:space="preserve"> و قبيح كه مخل معنا شود</w:t>
            </w:r>
          </w:p>
        </w:tc>
        <w:tc>
          <w:tcPr>
            <w:tcW w:w="708" w:type="dxa"/>
            <w:tcBorders>
              <w:top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rsidTr="003B445A">
        <w:trPr>
          <w:trHeight w:hRule="exact" w:val="379"/>
          <w:jc w:val="center"/>
        </w:trPr>
        <w:tc>
          <w:tcPr>
            <w:tcW w:w="1201" w:type="dxa"/>
            <w:vMerge/>
            <w:tcBorders>
              <w:left w:val="single" w:sz="18" w:space="0" w:color="auto"/>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وقف و ابتداينامتعارف و قبيح كه مخل معنا شود</w:t>
            </w:r>
          </w:p>
        </w:tc>
        <w:tc>
          <w:tcPr>
            <w:tcW w:w="708" w:type="dxa"/>
            <w:tcBorders>
              <w:bottom w:val="single" w:sz="18" w:space="0" w:color="auto"/>
              <w:right w:val="single" w:sz="18" w:space="0" w:color="auto"/>
            </w:tcBorders>
            <w:vAlign w:val="center"/>
          </w:tcPr>
          <w:p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rsidR="003B445A" w:rsidRDefault="003B445A" w:rsidP="003B445A">
      <w:pPr>
        <w:bidi/>
        <w:jc w:val="both"/>
        <w:rPr>
          <w:rFonts w:cs="B Nazanin"/>
          <w:b/>
          <w:bCs/>
          <w:sz w:val="28"/>
          <w:szCs w:val="28"/>
        </w:rPr>
      </w:pPr>
    </w:p>
    <w:p w:rsidR="003B445A" w:rsidRPr="003D4EA5" w:rsidRDefault="003B445A" w:rsidP="003B445A">
      <w:pPr>
        <w:bidi/>
        <w:jc w:val="both"/>
        <w:rPr>
          <w:rFonts w:cs="B Nazanin"/>
          <w:b/>
          <w:bCs/>
          <w:rtl/>
          <w:lang w:bidi="fa-IR"/>
        </w:rPr>
      </w:pPr>
    </w:p>
    <w:p w:rsidR="00420A17" w:rsidRPr="004E0FA1" w:rsidRDefault="006B08B6" w:rsidP="00576B5F">
      <w:pPr>
        <w:pStyle w:val="Heading2"/>
        <w:bidi/>
        <w:rPr>
          <w:rFonts w:cs="B Titr"/>
          <w:b/>
          <w:bCs/>
          <w:color w:val="FF0000"/>
          <w:sz w:val="24"/>
          <w:szCs w:val="24"/>
        </w:rPr>
      </w:pPr>
      <w:bookmarkStart w:id="72" w:name="_Toc503356803"/>
      <w:r w:rsidRPr="004E0FA1">
        <w:rPr>
          <w:rFonts w:cs="B Titr" w:hint="cs"/>
          <w:b/>
          <w:bCs/>
          <w:color w:val="FF0000"/>
          <w:sz w:val="24"/>
          <w:szCs w:val="24"/>
          <w:rtl/>
        </w:rPr>
        <w:t>5-</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C41243" w:rsidRPr="004E0FA1">
        <w:rPr>
          <w:rFonts w:cs="B Titr" w:hint="cs"/>
          <w:b/>
          <w:bCs/>
          <w:color w:val="FF0000"/>
          <w:sz w:val="24"/>
          <w:szCs w:val="24"/>
          <w:rtl/>
        </w:rPr>
        <w:t>الگوي برتر تدريس قرآن كريم</w:t>
      </w:r>
      <w:r w:rsidR="00DE33B2" w:rsidRPr="004E0FA1">
        <w:rPr>
          <w:rFonts w:cs="B Titr" w:hint="cs"/>
          <w:b/>
          <w:bCs/>
          <w:color w:val="FF0000"/>
          <w:sz w:val="24"/>
          <w:szCs w:val="24"/>
          <w:rtl/>
        </w:rPr>
        <w:t>:</w:t>
      </w:r>
      <w:bookmarkEnd w:id="72"/>
    </w:p>
    <w:p w:rsidR="00B07F93" w:rsidRPr="00B07F93" w:rsidRDefault="00B07F93" w:rsidP="00B07F93">
      <w:pPr>
        <w:bidi/>
        <w:spacing w:after="160" w:line="256" w:lineRule="auto"/>
        <w:jc w:val="both"/>
        <w:rPr>
          <w:rFonts w:cs="B Titr"/>
          <w:b/>
          <w:bCs/>
          <w:sz w:val="24"/>
          <w:szCs w:val="24"/>
          <w:rtl/>
          <w:lang w:bidi="fa-IR"/>
        </w:rPr>
      </w:pPr>
      <w:r w:rsidRPr="00B07F93">
        <w:rPr>
          <w:rFonts w:cs="B Titr" w:hint="cs"/>
          <w:b/>
          <w:bCs/>
          <w:sz w:val="24"/>
          <w:szCs w:val="24"/>
          <w:rtl/>
          <w:lang w:bidi="fa-IR"/>
        </w:rPr>
        <w:t>اهداف:</w:t>
      </w:r>
    </w:p>
    <w:p w:rsidR="00B07F93" w:rsidRPr="00B07F93" w:rsidRDefault="00B07F93" w:rsidP="00AD5F5B">
      <w:pPr>
        <w:numPr>
          <w:ilvl w:val="0"/>
          <w:numId w:val="57"/>
        </w:numPr>
        <w:bidi/>
        <w:spacing w:after="0" w:line="360" w:lineRule="atLeast"/>
        <w:contextualSpacing/>
        <w:jc w:val="both"/>
        <w:rPr>
          <w:rFonts w:ascii="Tahoma" w:eastAsia="Times New Roman" w:hAnsi="Tahoma" w:cs="B Nazanin"/>
          <w:b/>
          <w:bCs/>
          <w:color w:val="111111"/>
          <w:sz w:val="24"/>
          <w:szCs w:val="24"/>
          <w:rtl/>
        </w:rPr>
      </w:pPr>
      <w:r w:rsidRPr="00B07F93">
        <w:rPr>
          <w:rFonts w:ascii="Tahoma" w:eastAsia="Times New Roman" w:hAnsi="Tahoma" w:cs="B Nazanin" w:hint="cs"/>
          <w:b/>
          <w:bCs/>
          <w:color w:val="111111"/>
          <w:sz w:val="24"/>
          <w:szCs w:val="24"/>
          <w:rtl/>
        </w:rPr>
        <w:t xml:space="preserve"> تقویت انس و علاقه </w:t>
      </w:r>
      <w:r w:rsidR="00D365BB">
        <w:rPr>
          <w:rFonts w:ascii="Tahoma" w:eastAsia="Times New Roman" w:hAnsi="Tahoma" w:cs="B Nazanin"/>
          <w:b/>
          <w:bCs/>
          <w:color w:val="111111"/>
          <w:sz w:val="24"/>
          <w:szCs w:val="24"/>
          <w:rtl/>
        </w:rPr>
        <w:t>دانشجو معلمان</w:t>
      </w:r>
      <w:r w:rsidRPr="00B07F93">
        <w:rPr>
          <w:rFonts w:ascii="Tahoma" w:eastAsia="Times New Roman" w:hAnsi="Tahoma" w:cs="B Nazanin" w:hint="cs"/>
          <w:b/>
          <w:bCs/>
          <w:color w:val="111111"/>
          <w:sz w:val="24"/>
          <w:szCs w:val="24"/>
          <w:rtl/>
        </w:rPr>
        <w:t xml:space="preserve"> با قرآن کریم</w:t>
      </w:r>
    </w:p>
    <w:p w:rsidR="00B07F93" w:rsidRPr="00B07F93" w:rsidRDefault="00B07F93" w:rsidP="00AD5F5B">
      <w:pPr>
        <w:numPr>
          <w:ilvl w:val="0"/>
          <w:numId w:val="57"/>
        </w:numPr>
        <w:bidi/>
        <w:spacing w:after="0" w:line="360" w:lineRule="atLeast"/>
        <w:contextualSpacing/>
        <w:jc w:val="both"/>
        <w:rPr>
          <w:rFonts w:ascii="Tahoma" w:eastAsia="Times New Roman" w:hAnsi="Tahoma" w:cs="B Nazanin"/>
          <w:b/>
          <w:bCs/>
          <w:color w:val="111111"/>
          <w:sz w:val="24"/>
          <w:szCs w:val="24"/>
          <w:rtl/>
        </w:rPr>
      </w:pPr>
      <w:r w:rsidRPr="00B07F93">
        <w:rPr>
          <w:rFonts w:ascii="Tahoma" w:eastAsia="Times New Roman" w:hAnsi="Tahoma" w:cs="B Nazanin" w:hint="cs"/>
          <w:b/>
          <w:bCs/>
          <w:color w:val="111111"/>
          <w:sz w:val="24"/>
          <w:szCs w:val="24"/>
          <w:rtl/>
        </w:rPr>
        <w:t xml:space="preserve"> افزایش توانمندی </w:t>
      </w:r>
      <w:r w:rsidR="00D365BB">
        <w:rPr>
          <w:rFonts w:ascii="Tahoma" w:eastAsia="Times New Roman" w:hAnsi="Tahoma" w:cs="B Nazanin"/>
          <w:b/>
          <w:bCs/>
          <w:color w:val="111111"/>
          <w:sz w:val="24"/>
          <w:szCs w:val="24"/>
          <w:rtl/>
        </w:rPr>
        <w:t>دانشجو معلمان</w:t>
      </w:r>
      <w:r w:rsidRPr="00B07F93">
        <w:rPr>
          <w:rFonts w:ascii="Tahoma" w:eastAsia="Times New Roman" w:hAnsi="Tahoma" w:cs="B Nazanin" w:hint="cs"/>
          <w:b/>
          <w:bCs/>
          <w:color w:val="111111"/>
          <w:sz w:val="24"/>
          <w:szCs w:val="24"/>
          <w:rtl/>
        </w:rPr>
        <w:t xml:space="preserve"> در جهت توانایی تدریس قرآن</w:t>
      </w:r>
    </w:p>
    <w:p w:rsidR="00B07F93" w:rsidRPr="00B07F93" w:rsidRDefault="00B07F93" w:rsidP="00AD5F5B">
      <w:pPr>
        <w:numPr>
          <w:ilvl w:val="0"/>
          <w:numId w:val="57"/>
        </w:numPr>
        <w:bidi/>
        <w:spacing w:after="0" w:line="36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تقویت پویایی و تعامل علمی- فرهنگی بین </w:t>
      </w:r>
      <w:r w:rsidR="00D365BB">
        <w:rPr>
          <w:rFonts w:ascii="Arial" w:eastAsia="Times New Roman" w:hAnsi="Arial" w:cs="B Nazanin"/>
          <w:b/>
          <w:bCs/>
          <w:sz w:val="24"/>
          <w:szCs w:val="24"/>
          <w:rtl/>
        </w:rPr>
        <w:t>دانشجو معلمان</w:t>
      </w:r>
      <w:r w:rsidRPr="00B07F93">
        <w:rPr>
          <w:rFonts w:ascii="Arial" w:eastAsia="Times New Roman" w:hAnsi="Arial" w:cs="B Nazanin" w:hint="cs"/>
          <w:b/>
          <w:bCs/>
          <w:sz w:val="24"/>
          <w:szCs w:val="24"/>
          <w:rtl/>
        </w:rPr>
        <w:t xml:space="preserve"> و اساتید علوم تربیتی و علوم قرانی </w:t>
      </w:r>
      <w:r w:rsidR="00D365BB">
        <w:rPr>
          <w:rFonts w:ascii="Arial" w:eastAsia="Times New Roman" w:hAnsi="Arial" w:cs="B Nazanin"/>
          <w:b/>
          <w:bCs/>
          <w:sz w:val="24"/>
          <w:szCs w:val="24"/>
          <w:rtl/>
        </w:rPr>
        <w:t>درزم</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نه</w:t>
      </w:r>
      <w:r w:rsidR="00D365BB">
        <w:rPr>
          <w:rFonts w:ascii="Times New Roman" w:eastAsia="Times New Roman" w:hAnsi="Times New Roman" w:cs="Times New Roman" w:hint="cs"/>
          <w:b/>
          <w:bCs/>
          <w:sz w:val="24"/>
          <w:szCs w:val="24"/>
          <w:rtl/>
        </w:rPr>
        <w:t>ٔ</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معلمی در حیطه تدریس قران کتاب زندگی</w:t>
      </w:r>
    </w:p>
    <w:p w:rsidR="00B07F93" w:rsidRPr="00B07F93" w:rsidRDefault="00B07F93" w:rsidP="00AD5F5B">
      <w:pPr>
        <w:numPr>
          <w:ilvl w:val="0"/>
          <w:numId w:val="57"/>
        </w:numPr>
        <w:bidi/>
        <w:spacing w:after="0" w:line="36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تعامل علمی- فرهنگی بین </w:t>
      </w:r>
      <w:r w:rsidR="00D365BB">
        <w:rPr>
          <w:rFonts w:ascii="Arial" w:eastAsia="Times New Roman" w:hAnsi="Arial" w:cs="B Nazanin"/>
          <w:b/>
          <w:bCs/>
          <w:sz w:val="24"/>
          <w:szCs w:val="24"/>
          <w:rtl/>
        </w:rPr>
        <w:t>دانشجو معلمان</w:t>
      </w:r>
      <w:r w:rsidRPr="00B07F93">
        <w:rPr>
          <w:rFonts w:ascii="Arial" w:eastAsia="Times New Roman" w:hAnsi="Arial" w:cs="B Nazanin" w:hint="cs"/>
          <w:b/>
          <w:bCs/>
          <w:sz w:val="24"/>
          <w:szCs w:val="24"/>
          <w:rtl/>
        </w:rPr>
        <w:t xml:space="preserve"> در جشنواره کشوری و تبادل تجارب مفيد از طریق مشارکتی پویا </w:t>
      </w:r>
      <w:r w:rsidR="00E96664">
        <w:rPr>
          <w:rFonts w:ascii="Arial" w:eastAsia="Times New Roman" w:hAnsi="Arial" w:cs="B Nazanin"/>
          <w:b/>
          <w:bCs/>
          <w:sz w:val="24"/>
          <w:szCs w:val="24"/>
          <w:rtl/>
        </w:rPr>
        <w:t>(</w:t>
      </w:r>
      <w:r w:rsidRPr="00B07F93">
        <w:rPr>
          <w:rFonts w:ascii="Arial" w:eastAsia="Times New Roman" w:hAnsi="Arial" w:cs="B Nazanin" w:hint="cs"/>
          <w:b/>
          <w:bCs/>
          <w:sz w:val="24"/>
          <w:szCs w:val="24"/>
          <w:rtl/>
        </w:rPr>
        <w:t>رقابت سالم) در جهت تعالی و بهبود تدریس قران کتاب زندگی</w:t>
      </w:r>
    </w:p>
    <w:p w:rsidR="00B07F93" w:rsidRPr="003C20A8" w:rsidRDefault="00B07F93" w:rsidP="00AD5F5B">
      <w:pPr>
        <w:numPr>
          <w:ilvl w:val="0"/>
          <w:numId w:val="57"/>
        </w:numPr>
        <w:bidi/>
        <w:spacing w:after="0" w:line="360" w:lineRule="auto"/>
        <w:jc w:val="both"/>
        <w:rPr>
          <w:rFonts w:ascii="Arial" w:eastAsia="Times New Roman" w:hAnsi="Arial" w:cs="B Titr"/>
          <w:b/>
          <w:bCs/>
          <w:sz w:val="24"/>
          <w:szCs w:val="24"/>
          <w:rtl/>
        </w:rPr>
      </w:pPr>
      <w:r w:rsidRPr="003C20A8">
        <w:rPr>
          <w:rFonts w:ascii="Arial" w:eastAsia="Times New Roman" w:hAnsi="Arial" w:cs="B Nazanin" w:hint="cs"/>
          <w:b/>
          <w:bCs/>
          <w:sz w:val="24"/>
          <w:szCs w:val="24"/>
          <w:rtl/>
        </w:rPr>
        <w:lastRenderedPageBreak/>
        <w:t xml:space="preserve">تقويت </w:t>
      </w:r>
      <w:r w:rsidR="00D365BB">
        <w:rPr>
          <w:rFonts w:ascii="Arial" w:eastAsia="Times New Roman" w:hAnsi="Arial" w:cs="B Nazanin"/>
          <w:b/>
          <w:bCs/>
          <w:sz w:val="24"/>
          <w:szCs w:val="24"/>
          <w:rtl/>
        </w:rPr>
        <w:t>و توسعهشا</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ستگ</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ها</w:t>
      </w:r>
      <w:r w:rsidR="00D365BB">
        <w:rPr>
          <w:rFonts w:ascii="Arial" w:eastAsia="Times New Roman" w:hAnsi="Arial" w:cs="B Nazanin" w:hint="cs"/>
          <w:b/>
          <w:bCs/>
          <w:sz w:val="24"/>
          <w:szCs w:val="24"/>
          <w:rtl/>
        </w:rPr>
        <w:t>ی</w:t>
      </w:r>
      <w:r w:rsidR="00D365BB">
        <w:rPr>
          <w:rFonts w:ascii="Arial" w:eastAsia="Times New Roman" w:hAnsi="Arial" w:cs="B Nazanin"/>
          <w:b/>
          <w:bCs/>
          <w:sz w:val="24"/>
          <w:szCs w:val="24"/>
          <w:rtl/>
        </w:rPr>
        <w:t>حرفه‌ا</w:t>
      </w:r>
      <w:r w:rsidR="00D365BB">
        <w:rPr>
          <w:rFonts w:ascii="Arial" w:eastAsia="Times New Roman" w:hAnsi="Arial" w:cs="B Nazanin" w:hint="cs"/>
          <w:b/>
          <w:bCs/>
          <w:sz w:val="24"/>
          <w:szCs w:val="24"/>
          <w:rtl/>
        </w:rPr>
        <w:t>ی</w:t>
      </w:r>
      <w:r w:rsidR="00D365BB">
        <w:rPr>
          <w:rFonts w:ascii="Arial" w:eastAsia="Times New Roman" w:hAnsi="Arial" w:cs="B Nazanin"/>
          <w:b/>
          <w:bCs/>
          <w:sz w:val="24"/>
          <w:szCs w:val="24"/>
          <w:rtl/>
        </w:rPr>
        <w:t>دانشجو معلمان</w:t>
      </w:r>
      <w:r w:rsidRPr="003C20A8">
        <w:rPr>
          <w:rFonts w:ascii="Arial" w:eastAsia="Times New Roman" w:hAnsi="Arial" w:cs="B Nazanin" w:hint="cs"/>
          <w:b/>
          <w:bCs/>
          <w:sz w:val="24"/>
          <w:szCs w:val="24"/>
          <w:rtl/>
        </w:rPr>
        <w:t xml:space="preserve"> با </w:t>
      </w:r>
      <w:r w:rsidR="00D365BB">
        <w:rPr>
          <w:rFonts w:ascii="Arial" w:eastAsia="Times New Roman" w:hAnsi="Arial" w:cs="B Nazanin"/>
          <w:b/>
          <w:bCs/>
          <w:sz w:val="24"/>
          <w:szCs w:val="24"/>
          <w:rtl/>
        </w:rPr>
        <w:t>تأک</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د</w:t>
      </w:r>
      <w:r w:rsidRPr="003C20A8">
        <w:rPr>
          <w:rFonts w:ascii="Arial" w:eastAsia="Times New Roman" w:hAnsi="Arial" w:cs="B Nazanin" w:hint="cs"/>
          <w:b/>
          <w:bCs/>
          <w:sz w:val="24"/>
          <w:szCs w:val="24"/>
          <w:rtl/>
        </w:rPr>
        <w:t xml:space="preserve"> بر تدریس پویا و اثربخش در حیطه قران کریم </w:t>
      </w:r>
      <w:r w:rsidRPr="003C20A8">
        <w:rPr>
          <w:rFonts w:ascii="Arial" w:eastAsia="Times New Roman" w:hAnsi="Arial" w:cs="B Titr" w:hint="cs"/>
          <w:b/>
          <w:bCs/>
          <w:sz w:val="24"/>
          <w:szCs w:val="24"/>
          <w:rtl/>
        </w:rPr>
        <w:t>محورهای مسابقه:</w:t>
      </w:r>
    </w:p>
    <w:p w:rsidR="00B07F93" w:rsidRPr="00B07F93" w:rsidRDefault="00B07F93" w:rsidP="003C20A8">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الف</w:t>
      </w:r>
      <w:r w:rsidR="003C20A8">
        <w:rPr>
          <w:rFonts w:ascii="Arial" w:eastAsia="Times New Roman" w:hAnsi="Arial" w:cs="B Titr" w:hint="cs"/>
          <w:b/>
          <w:bCs/>
          <w:sz w:val="24"/>
          <w:szCs w:val="24"/>
          <w:rtl/>
        </w:rPr>
        <w:t>:</w:t>
      </w:r>
      <w:r w:rsidRPr="00B07F93">
        <w:rPr>
          <w:rFonts w:ascii="Arial" w:eastAsia="Times New Roman" w:hAnsi="Arial" w:cs="B Titr" w:hint="cs"/>
          <w:b/>
          <w:bCs/>
          <w:sz w:val="24"/>
          <w:szCs w:val="24"/>
          <w:rtl/>
        </w:rPr>
        <w:t xml:space="preserve"> موضوعی</w:t>
      </w:r>
    </w:p>
    <w:p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ارتقاء</w:t>
      </w:r>
      <w:r w:rsidR="00D365BB">
        <w:rPr>
          <w:rFonts w:ascii="Arial" w:eastAsia="Times New Roman" w:hAnsi="Arial" w:cs="B Nazanin"/>
          <w:b/>
          <w:bCs/>
          <w:sz w:val="24"/>
          <w:szCs w:val="24"/>
          <w:rtl/>
        </w:rPr>
        <w:t>توانمندساز</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دانش آموزان در صحت قرائت و </w:t>
      </w:r>
      <w:r w:rsidR="00E96664">
        <w:rPr>
          <w:rFonts w:ascii="Arial" w:eastAsia="Times New Roman" w:hAnsi="Arial" w:cs="B Nazanin" w:hint="cs"/>
          <w:b/>
          <w:bCs/>
          <w:sz w:val="24"/>
          <w:szCs w:val="24"/>
          <w:rtl/>
        </w:rPr>
        <w:t>روان‌خوانی</w:t>
      </w:r>
      <w:r w:rsidRPr="00B07F93">
        <w:rPr>
          <w:rFonts w:ascii="Arial" w:eastAsia="Times New Roman" w:hAnsi="Arial" w:cs="B Nazanin" w:hint="cs"/>
          <w:b/>
          <w:bCs/>
          <w:sz w:val="24"/>
          <w:szCs w:val="24"/>
          <w:rtl/>
        </w:rPr>
        <w:t xml:space="preserve"> آیات قرآن</w:t>
      </w:r>
    </w:p>
    <w:p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توجه به ارتقاء توانمندسازی دانش آموزان در فهم </w:t>
      </w:r>
      <w:r w:rsidR="00D365BB">
        <w:rPr>
          <w:rFonts w:ascii="Arial" w:eastAsia="Times New Roman" w:hAnsi="Arial" w:cs="B Nazanin"/>
          <w:b/>
          <w:bCs/>
          <w:sz w:val="24"/>
          <w:szCs w:val="24"/>
          <w:rtl/>
        </w:rPr>
        <w:t>واژه‌ها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قرانی و ترجمه </w:t>
      </w:r>
      <w:r w:rsidR="00D365BB">
        <w:rPr>
          <w:rFonts w:ascii="Arial" w:eastAsia="Times New Roman" w:hAnsi="Arial" w:cs="B Nazanin" w:hint="cs"/>
          <w:b/>
          <w:bCs/>
          <w:sz w:val="24"/>
          <w:szCs w:val="24"/>
          <w:rtl/>
        </w:rPr>
        <w:t>آی</w:t>
      </w:r>
      <w:r w:rsidR="00D365BB">
        <w:rPr>
          <w:rFonts w:ascii="Arial" w:eastAsia="Times New Roman" w:hAnsi="Arial" w:cs="B Nazanin" w:hint="eastAsia"/>
          <w:b/>
          <w:bCs/>
          <w:sz w:val="24"/>
          <w:szCs w:val="24"/>
          <w:rtl/>
        </w:rPr>
        <w:t>ات</w:t>
      </w:r>
    </w:p>
    <w:p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توجه به ارتقاء توانمندسازی دانش آموزان در انجام </w:t>
      </w:r>
      <w:r w:rsidR="00D365BB">
        <w:rPr>
          <w:rFonts w:ascii="Arial" w:eastAsia="Times New Roman" w:hAnsi="Arial" w:cs="B Nazanin"/>
          <w:b/>
          <w:bCs/>
          <w:sz w:val="24"/>
          <w:szCs w:val="24"/>
          <w:rtl/>
        </w:rPr>
        <w:t>گام‌ها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ساده تدبر در قرآن و درک مصادیق </w:t>
      </w:r>
      <w:r w:rsidR="00D365BB">
        <w:rPr>
          <w:rFonts w:ascii="Arial" w:eastAsia="Times New Roman" w:hAnsi="Arial" w:cs="B Nazanin"/>
          <w:b/>
          <w:bCs/>
          <w:sz w:val="24"/>
          <w:szCs w:val="24"/>
          <w:rtl/>
        </w:rPr>
        <w:t>پ</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ام‌ها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قر</w:t>
      </w:r>
      <w:r w:rsidR="003C20A8">
        <w:rPr>
          <w:rFonts w:ascii="Arial" w:eastAsia="Times New Roman" w:hAnsi="Arial" w:cs="B Nazanin" w:hint="cs"/>
          <w:b/>
          <w:bCs/>
          <w:sz w:val="24"/>
          <w:szCs w:val="24"/>
          <w:rtl/>
        </w:rPr>
        <w:t>آ</w:t>
      </w:r>
      <w:r w:rsidRPr="00B07F93">
        <w:rPr>
          <w:rFonts w:ascii="Arial" w:eastAsia="Times New Roman" w:hAnsi="Arial" w:cs="B Nazanin" w:hint="cs"/>
          <w:b/>
          <w:bCs/>
          <w:sz w:val="24"/>
          <w:szCs w:val="24"/>
          <w:rtl/>
        </w:rPr>
        <w:t>نی در زندگی روزانه</w:t>
      </w:r>
    </w:p>
    <w:p w:rsidR="00B07F93" w:rsidRPr="00B07F93" w:rsidRDefault="00B07F93" w:rsidP="003C20A8">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ب</w:t>
      </w:r>
      <w:r w:rsidR="003C20A8">
        <w:rPr>
          <w:rFonts w:ascii="Arial" w:eastAsia="Times New Roman" w:hAnsi="Arial" w:cs="B Titr" w:hint="cs"/>
          <w:b/>
          <w:bCs/>
          <w:sz w:val="24"/>
          <w:szCs w:val="24"/>
          <w:rtl/>
        </w:rPr>
        <w:t>:</w:t>
      </w:r>
      <w:r w:rsidR="001F4E58">
        <w:rPr>
          <w:rFonts w:ascii="Arial" w:eastAsia="Times New Roman" w:hAnsi="Arial" w:cs="B Titr"/>
          <w:b/>
          <w:bCs/>
          <w:sz w:val="24"/>
          <w:szCs w:val="24"/>
          <w:rtl/>
        </w:rPr>
        <w:t xml:space="preserve"> روش</w:t>
      </w:r>
      <w:r w:rsidR="001F4E58">
        <w:rPr>
          <w:rFonts w:ascii="Arial" w:eastAsia="Times New Roman" w:hAnsi="Arial" w:cs="B Titr" w:hint="cs"/>
          <w:b/>
          <w:bCs/>
          <w:sz w:val="24"/>
          <w:szCs w:val="24"/>
          <w:rtl/>
        </w:rPr>
        <w:t>ی</w:t>
      </w:r>
    </w:p>
    <w:p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تقویت </w:t>
      </w:r>
      <w:r w:rsidR="00D365BB">
        <w:rPr>
          <w:rFonts w:ascii="Arial" w:eastAsia="Times New Roman" w:hAnsi="Arial" w:cs="B Nazanin"/>
          <w:b/>
          <w:bCs/>
          <w:sz w:val="24"/>
          <w:szCs w:val="24"/>
          <w:rtl/>
        </w:rPr>
        <w:t>علاقه‌مند</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دانش آموزان به قرآن کریم از طریق جذاب سازی تدریس قران</w:t>
      </w:r>
    </w:p>
    <w:p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مشارکت فعال دانش آموزان در فرایند یادگیری قران</w:t>
      </w:r>
    </w:p>
    <w:p w:rsidR="00B07F93" w:rsidRPr="00B07F93" w:rsidRDefault="00D365BB" w:rsidP="00AD5F5B">
      <w:pPr>
        <w:numPr>
          <w:ilvl w:val="0"/>
          <w:numId w:val="52"/>
        </w:numPr>
        <w:bidi/>
        <w:spacing w:before="240" w:line="240" w:lineRule="auto"/>
        <w:contextualSpacing/>
        <w:jc w:val="both"/>
        <w:rPr>
          <w:rFonts w:ascii="Arial" w:eastAsia="Times New Roman" w:hAnsi="Arial" w:cs="B Nazanin"/>
          <w:b/>
          <w:bCs/>
          <w:sz w:val="24"/>
          <w:szCs w:val="24"/>
        </w:rPr>
      </w:pPr>
      <w:r>
        <w:rPr>
          <w:rFonts w:ascii="Arial" w:eastAsia="Times New Roman" w:hAnsi="Arial" w:cs="B Nazanin"/>
          <w:b/>
          <w:bCs/>
          <w:sz w:val="24"/>
          <w:szCs w:val="24"/>
          <w:rtl/>
        </w:rPr>
        <w:t>بهره‌گ</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ر</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از </w:t>
      </w:r>
      <w:r w:rsidR="00E96664">
        <w:rPr>
          <w:rFonts w:ascii="Arial" w:eastAsia="Times New Roman" w:hAnsi="Arial" w:cs="B Nazanin" w:hint="cs"/>
          <w:b/>
          <w:bCs/>
          <w:sz w:val="24"/>
          <w:szCs w:val="24"/>
          <w:rtl/>
        </w:rPr>
        <w:t>رسانه‌ها</w:t>
      </w:r>
      <w:r w:rsidR="00B07F93" w:rsidRPr="00B07F93">
        <w:rPr>
          <w:rFonts w:ascii="Arial" w:eastAsia="Times New Roman" w:hAnsi="Arial" w:cs="B Nazanin" w:hint="cs"/>
          <w:b/>
          <w:bCs/>
          <w:sz w:val="24"/>
          <w:szCs w:val="24"/>
          <w:rtl/>
        </w:rPr>
        <w:t xml:space="preserve">ی آموزشی و </w:t>
      </w:r>
      <w:r>
        <w:rPr>
          <w:rFonts w:ascii="Arial" w:eastAsia="Times New Roman" w:hAnsi="Arial" w:cs="B Nazanin"/>
          <w:b/>
          <w:bCs/>
          <w:sz w:val="24"/>
          <w:szCs w:val="24"/>
          <w:rtl/>
        </w:rPr>
        <w:t>فناور</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ها</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نوین در تسهیل یاددهی و تقویت مشارکت یادگیرندگان و ارتقاء شیوه ارزشیابی</w:t>
      </w:r>
    </w:p>
    <w:p w:rsidR="00B07F93" w:rsidRPr="004E6131"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ارزشیابی فردی و توصیفی</w:t>
      </w:r>
    </w:p>
    <w:p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منابع تدریس و محدوده:</w:t>
      </w:r>
    </w:p>
    <w:p w:rsidR="00B07F93" w:rsidRPr="00B07F93" w:rsidRDefault="00D365BB" w:rsidP="00AD5F5B">
      <w:pPr>
        <w:numPr>
          <w:ilvl w:val="0"/>
          <w:numId w:val="44"/>
        </w:numPr>
        <w:bidi/>
        <w:spacing w:after="0" w:line="360" w:lineRule="auto"/>
        <w:contextualSpacing/>
        <w:jc w:val="both"/>
        <w:rPr>
          <w:rFonts w:ascii="Arial" w:eastAsia="Times New Roman" w:hAnsi="Arial" w:cs="B Nazanin"/>
          <w:b/>
          <w:bCs/>
          <w:sz w:val="24"/>
          <w:szCs w:val="24"/>
          <w:rtl/>
        </w:rPr>
      </w:pPr>
      <w:r>
        <w:rPr>
          <w:rFonts w:ascii="Arial" w:eastAsia="Times New Roman" w:hAnsi="Arial" w:cs="B Nazanin"/>
          <w:b/>
          <w:bCs/>
          <w:sz w:val="24"/>
          <w:szCs w:val="24"/>
          <w:u w:val="single"/>
          <w:rtl/>
        </w:rPr>
        <w:t>کتاب‌ها</w:t>
      </w:r>
      <w:r>
        <w:rPr>
          <w:rFonts w:ascii="Arial" w:eastAsia="Times New Roman" w:hAnsi="Arial" w:cs="B Nazanin" w:hint="cs"/>
          <w:b/>
          <w:bCs/>
          <w:sz w:val="24"/>
          <w:szCs w:val="24"/>
          <w:u w:val="single"/>
          <w:rtl/>
        </w:rPr>
        <w:t>ی</w:t>
      </w:r>
      <w:r w:rsidR="00B07F93" w:rsidRPr="00B07F93">
        <w:rPr>
          <w:rFonts w:ascii="Arial" w:eastAsia="Times New Roman" w:hAnsi="Arial" w:cs="B Nazanin" w:hint="cs"/>
          <w:b/>
          <w:bCs/>
          <w:sz w:val="24"/>
          <w:szCs w:val="24"/>
          <w:u w:val="single"/>
          <w:rtl/>
        </w:rPr>
        <w:t xml:space="preserve"> آموزش قر</w:t>
      </w:r>
      <w:r w:rsidR="00B07F93" w:rsidRPr="00B07F93">
        <w:rPr>
          <w:rFonts w:ascii="Arial" w:eastAsia="Times New Roman" w:hAnsi="Arial" w:cs="B Nazanin" w:hint="cs"/>
          <w:b/>
          <w:bCs/>
          <w:sz w:val="24"/>
          <w:szCs w:val="24"/>
          <w:u w:val="single"/>
          <w:rtl/>
          <w:lang w:bidi="fa-IR"/>
        </w:rPr>
        <w:t>آ</w:t>
      </w:r>
      <w:r w:rsidR="00B07F93" w:rsidRPr="00B07F93">
        <w:rPr>
          <w:rFonts w:ascii="Arial" w:eastAsia="Times New Roman" w:hAnsi="Arial" w:cs="B Nazanin" w:hint="cs"/>
          <w:b/>
          <w:bCs/>
          <w:sz w:val="24"/>
          <w:szCs w:val="24"/>
          <w:u w:val="single"/>
          <w:rtl/>
        </w:rPr>
        <w:t>ن</w:t>
      </w:r>
      <w:r>
        <w:rPr>
          <w:rFonts w:ascii="Arial" w:eastAsia="Times New Roman" w:hAnsi="Arial" w:cs="B Nazanin"/>
          <w:b/>
          <w:bCs/>
          <w:sz w:val="24"/>
          <w:szCs w:val="24"/>
          <w:rtl/>
        </w:rPr>
        <w:t>پا</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ه‌ها</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چهارم تا ششم</w:t>
      </w:r>
    </w:p>
    <w:p w:rsidR="00B07F93" w:rsidRDefault="00B07F93" w:rsidP="00B07F93">
      <w:pPr>
        <w:bidi/>
        <w:spacing w:after="0" w:line="360" w:lineRule="auto"/>
        <w:ind w:left="720"/>
        <w:contextualSpacing/>
        <w:jc w:val="both"/>
        <w:rPr>
          <w:rFonts w:ascii="Arial" w:eastAsia="Times New Roman" w:hAnsi="Arial" w:cs="B Nazanin"/>
          <w:b/>
          <w:bCs/>
          <w:sz w:val="24"/>
          <w:szCs w:val="24"/>
        </w:rPr>
      </w:pPr>
    </w:p>
    <w:p w:rsidR="0090290A" w:rsidRPr="00B07F93" w:rsidRDefault="0090290A" w:rsidP="0090290A">
      <w:pPr>
        <w:bidi/>
        <w:spacing w:after="0" w:line="360" w:lineRule="auto"/>
        <w:ind w:left="720"/>
        <w:contextualSpacing/>
        <w:jc w:val="both"/>
        <w:rPr>
          <w:rFonts w:ascii="Arial" w:eastAsia="Times New Roman" w:hAnsi="Arial" w:cs="B Nazanin"/>
          <w:b/>
          <w:bCs/>
          <w:sz w:val="24"/>
          <w:szCs w:val="24"/>
        </w:rPr>
      </w:pPr>
    </w:p>
    <w:p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مواد مسابقه:</w:t>
      </w:r>
    </w:p>
    <w:p w:rsidR="00B07F93" w:rsidRPr="003C20A8" w:rsidRDefault="00B07F93" w:rsidP="00B07F93">
      <w:pPr>
        <w:bidi/>
        <w:spacing w:after="0" w:line="360" w:lineRule="auto"/>
        <w:jc w:val="both"/>
        <w:rPr>
          <w:rFonts w:ascii="Arial" w:eastAsia="Times New Roman" w:hAnsi="Arial" w:cs="B Nazanin"/>
          <w:b/>
          <w:bCs/>
          <w:sz w:val="28"/>
          <w:szCs w:val="28"/>
          <w:rtl/>
        </w:rPr>
      </w:pPr>
      <w:r w:rsidRPr="003C20A8">
        <w:rPr>
          <w:rFonts w:ascii="Arial" w:eastAsia="Times New Roman" w:hAnsi="Arial" w:cs="B Nazanin" w:hint="cs"/>
          <w:b/>
          <w:bCs/>
          <w:sz w:val="28"/>
          <w:szCs w:val="28"/>
          <w:rtl/>
        </w:rPr>
        <w:t xml:space="preserve">الف-تدوین طرح درس با رویکرد نوین </w:t>
      </w:r>
      <w:r w:rsidR="00D365BB">
        <w:rPr>
          <w:rFonts w:ascii="Arial" w:eastAsia="Times New Roman" w:hAnsi="Arial" w:cs="B Nazanin"/>
          <w:b/>
          <w:bCs/>
          <w:sz w:val="28"/>
          <w:szCs w:val="28"/>
          <w:rtl/>
        </w:rPr>
        <w:t>ساخت‌گرا</w:t>
      </w:r>
      <w:r w:rsidR="00D365BB">
        <w:rPr>
          <w:rFonts w:ascii="Arial" w:eastAsia="Times New Roman" w:hAnsi="Arial" w:cs="B Nazanin" w:hint="cs"/>
          <w:b/>
          <w:bCs/>
          <w:sz w:val="28"/>
          <w:szCs w:val="28"/>
          <w:rtl/>
        </w:rPr>
        <w:t>یی</w:t>
      </w:r>
      <w:r w:rsidRPr="003C20A8">
        <w:rPr>
          <w:rFonts w:ascii="Arial" w:eastAsia="Times New Roman" w:hAnsi="Arial" w:cs="B Nazanin" w:hint="cs"/>
          <w:b/>
          <w:bCs/>
          <w:sz w:val="28"/>
          <w:szCs w:val="28"/>
          <w:rtl/>
          <w:lang w:bidi="fa-IR"/>
        </w:rPr>
        <w:t xml:space="preserve">برابر </w:t>
      </w:r>
      <w:r w:rsidRPr="003C20A8">
        <w:rPr>
          <w:rFonts w:ascii="Arial" w:eastAsia="Times New Roman" w:hAnsi="Arial" w:cs="B Nazanin" w:hint="cs"/>
          <w:b/>
          <w:bCs/>
          <w:sz w:val="28"/>
          <w:szCs w:val="28"/>
          <w:u w:val="single"/>
          <w:rtl/>
          <w:lang w:bidi="fa-IR"/>
        </w:rPr>
        <w:t>فرم شماره4</w:t>
      </w:r>
      <w:r w:rsidRPr="003C20A8">
        <w:rPr>
          <w:rFonts w:ascii="Arial" w:eastAsia="Times New Roman" w:hAnsi="Arial" w:cs="B Nazanin" w:hint="cs"/>
          <w:b/>
          <w:bCs/>
          <w:sz w:val="28"/>
          <w:szCs w:val="28"/>
          <w:rtl/>
        </w:rPr>
        <w:t>:</w:t>
      </w:r>
      <w:r w:rsidR="00E96664" w:rsidRPr="003C20A8">
        <w:rPr>
          <w:rFonts w:ascii="Arial" w:eastAsia="Times New Roman" w:hAnsi="Arial" w:cs="B Nazanin"/>
          <w:b/>
          <w:bCs/>
          <w:sz w:val="28"/>
          <w:szCs w:val="28"/>
          <w:rtl/>
        </w:rPr>
        <w:t xml:space="preserve"> (</w:t>
      </w:r>
      <w:r w:rsidRPr="003C20A8">
        <w:rPr>
          <w:rFonts w:ascii="Arial" w:eastAsia="Times New Roman" w:hAnsi="Arial" w:cs="B Nazanin" w:hint="cs"/>
          <w:b/>
          <w:bCs/>
          <w:sz w:val="28"/>
          <w:szCs w:val="28"/>
          <w:rtl/>
        </w:rPr>
        <w:t>30 امتیاز)</w:t>
      </w:r>
    </w:p>
    <w:p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تعیین مفاهیم و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درس</w:t>
      </w:r>
    </w:p>
    <w:p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تعیین اهداف و پیامدهای مورد انتظار از </w:t>
      </w:r>
      <w:r w:rsidR="00D365BB">
        <w:rPr>
          <w:rFonts w:ascii="Arial" w:eastAsia="Times New Roman" w:hAnsi="Arial" w:cs="B Nazanin"/>
          <w:b/>
          <w:bCs/>
          <w:sz w:val="24"/>
          <w:szCs w:val="24"/>
          <w:rtl/>
        </w:rPr>
        <w:t>دانش‌آموز</w:t>
      </w:r>
    </w:p>
    <w:p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طراحی 5 گام: برقراری ارتباط، به تجربه گذاشتن، به </w:t>
      </w:r>
      <w:r w:rsidR="00D365BB">
        <w:rPr>
          <w:rFonts w:ascii="Arial" w:eastAsia="Times New Roman" w:hAnsi="Arial" w:cs="B Nazanin"/>
          <w:b/>
          <w:bCs/>
          <w:sz w:val="24"/>
          <w:szCs w:val="24"/>
          <w:rtl/>
        </w:rPr>
        <w:t>کار بستن</w:t>
      </w:r>
      <w:r w:rsidRPr="004E6131">
        <w:rPr>
          <w:rFonts w:ascii="Arial" w:eastAsia="Times New Roman" w:hAnsi="Arial" w:cs="B Nazanin" w:hint="cs"/>
          <w:b/>
          <w:bCs/>
          <w:sz w:val="24"/>
          <w:szCs w:val="24"/>
          <w:rtl/>
        </w:rPr>
        <w:t>، به اشتراک گذاشتن و انتقال به موقعیت جدید</w:t>
      </w:r>
    </w:p>
    <w:p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Pr>
      </w:pPr>
      <w:r w:rsidRPr="004E6131">
        <w:rPr>
          <w:rFonts w:ascii="Arial" w:eastAsia="Times New Roman" w:hAnsi="Arial" w:cs="B Nazanin" w:hint="cs"/>
          <w:b/>
          <w:bCs/>
          <w:sz w:val="24"/>
          <w:szCs w:val="24"/>
          <w:rtl/>
        </w:rPr>
        <w:t xml:space="preserve">معرفی </w:t>
      </w:r>
      <w:r w:rsidR="00E96664" w:rsidRPr="004E6131">
        <w:rPr>
          <w:rFonts w:ascii="Arial" w:eastAsia="Times New Roman" w:hAnsi="Arial" w:cs="B Nazanin" w:hint="cs"/>
          <w:b/>
          <w:bCs/>
          <w:sz w:val="24"/>
          <w:szCs w:val="24"/>
          <w:rtl/>
        </w:rPr>
        <w:t>رسانه‌ها</w:t>
      </w:r>
      <w:r w:rsidRPr="004E6131">
        <w:rPr>
          <w:rFonts w:ascii="Arial" w:eastAsia="Times New Roman" w:hAnsi="Arial" w:cs="B Nazanin" w:hint="cs"/>
          <w:b/>
          <w:bCs/>
          <w:sz w:val="24"/>
          <w:szCs w:val="24"/>
          <w:rtl/>
        </w:rPr>
        <w:t xml:space="preserve"> و فناوری </w:t>
      </w:r>
      <w:r w:rsidR="00E96664" w:rsidRPr="004E6131">
        <w:rPr>
          <w:rFonts w:ascii="Arial" w:eastAsia="Times New Roman" w:hAnsi="Arial" w:cs="B Nazanin" w:hint="cs"/>
          <w:b/>
          <w:bCs/>
          <w:sz w:val="24"/>
          <w:szCs w:val="24"/>
          <w:rtl/>
        </w:rPr>
        <w:t>مورداستفاده</w:t>
      </w:r>
    </w:p>
    <w:p w:rsidR="00B07F93"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Pr>
      </w:pPr>
      <w:r w:rsidRPr="004E6131">
        <w:rPr>
          <w:rFonts w:ascii="Arial" w:eastAsia="Times New Roman" w:hAnsi="Arial" w:cs="B Nazanin" w:hint="cs"/>
          <w:b/>
          <w:bCs/>
          <w:sz w:val="24"/>
          <w:szCs w:val="24"/>
          <w:rtl/>
        </w:rPr>
        <w:t>تعیین شیوه ارزشیابی</w:t>
      </w:r>
    </w:p>
    <w:p w:rsidR="004E6131" w:rsidRPr="004E6131" w:rsidRDefault="004E6131" w:rsidP="004E6131">
      <w:pPr>
        <w:bidi/>
        <w:spacing w:after="0" w:line="240" w:lineRule="auto"/>
        <w:jc w:val="both"/>
        <w:rPr>
          <w:rFonts w:ascii="Arial" w:eastAsia="Times New Roman" w:hAnsi="Arial" w:cs="B Nazanin"/>
          <w:b/>
          <w:bCs/>
          <w:sz w:val="24"/>
          <w:szCs w:val="24"/>
        </w:rPr>
      </w:pPr>
    </w:p>
    <w:p w:rsidR="00B07F93" w:rsidRPr="003C20A8" w:rsidRDefault="00B07F93" w:rsidP="00B07F93">
      <w:pPr>
        <w:bidi/>
        <w:spacing w:after="0" w:line="360" w:lineRule="auto"/>
        <w:jc w:val="both"/>
        <w:rPr>
          <w:rFonts w:ascii="Arial" w:eastAsia="Times New Roman" w:hAnsi="Arial" w:cs="B Nazanin"/>
          <w:b/>
          <w:bCs/>
          <w:sz w:val="28"/>
          <w:szCs w:val="28"/>
        </w:rPr>
      </w:pPr>
      <w:r w:rsidRPr="003C20A8">
        <w:rPr>
          <w:rFonts w:ascii="Arial" w:eastAsia="Times New Roman" w:hAnsi="Arial" w:cs="B Nazanin" w:hint="cs"/>
          <w:b/>
          <w:bCs/>
          <w:sz w:val="28"/>
          <w:szCs w:val="28"/>
          <w:rtl/>
        </w:rPr>
        <w:t xml:space="preserve">ب- اجرای تدریس با رویکرد نوین </w:t>
      </w:r>
      <w:r w:rsidR="00D365BB">
        <w:rPr>
          <w:rFonts w:ascii="Arial" w:eastAsia="Times New Roman" w:hAnsi="Arial" w:cs="B Nazanin"/>
          <w:b/>
          <w:bCs/>
          <w:sz w:val="28"/>
          <w:szCs w:val="28"/>
          <w:rtl/>
        </w:rPr>
        <w:t>ساخت‌گرا</w:t>
      </w:r>
      <w:r w:rsidR="00D365BB">
        <w:rPr>
          <w:rFonts w:ascii="Arial" w:eastAsia="Times New Roman" w:hAnsi="Arial" w:cs="B Nazanin" w:hint="cs"/>
          <w:b/>
          <w:bCs/>
          <w:sz w:val="28"/>
          <w:szCs w:val="28"/>
          <w:rtl/>
        </w:rPr>
        <w:t>یی</w:t>
      </w:r>
      <w:r w:rsidRPr="003C20A8">
        <w:rPr>
          <w:rFonts w:ascii="Arial" w:eastAsia="Times New Roman" w:hAnsi="Arial" w:cs="B Nazanin" w:hint="cs"/>
          <w:b/>
          <w:bCs/>
          <w:sz w:val="28"/>
          <w:szCs w:val="28"/>
          <w:rtl/>
        </w:rPr>
        <w:t xml:space="preserve">: </w:t>
      </w:r>
      <w:r w:rsidR="00E96664" w:rsidRPr="003C20A8">
        <w:rPr>
          <w:rFonts w:ascii="Arial" w:eastAsia="Times New Roman" w:hAnsi="Arial" w:cs="B Nazanin"/>
          <w:b/>
          <w:bCs/>
          <w:sz w:val="28"/>
          <w:szCs w:val="28"/>
          <w:rtl/>
        </w:rPr>
        <w:t>(</w:t>
      </w:r>
      <w:r w:rsidRPr="003C20A8">
        <w:rPr>
          <w:rFonts w:ascii="Arial" w:eastAsia="Times New Roman" w:hAnsi="Arial" w:cs="B Nazanin" w:hint="cs"/>
          <w:b/>
          <w:bCs/>
          <w:sz w:val="28"/>
          <w:szCs w:val="28"/>
          <w:rtl/>
        </w:rPr>
        <w:t>70 امتیاز)</w:t>
      </w:r>
    </w:p>
    <w:p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مراحل اجرای مسابقه:</w:t>
      </w:r>
    </w:p>
    <w:p w:rsidR="00B07F93" w:rsidRPr="00B07F93" w:rsidRDefault="00B07F93" w:rsidP="00B07F93">
      <w:pPr>
        <w:bidi/>
        <w:spacing w:after="0" w:line="360" w:lineRule="auto"/>
        <w:jc w:val="both"/>
        <w:rPr>
          <w:rFonts w:ascii="Arial" w:eastAsia="Times New Roman" w:hAnsi="Arial" w:cs="B Nazanin"/>
          <w:b/>
          <w:bCs/>
          <w:sz w:val="24"/>
          <w:szCs w:val="24"/>
          <w:rtl/>
        </w:rPr>
      </w:pPr>
      <w:r w:rsidRPr="00D25022">
        <w:rPr>
          <w:rFonts w:ascii="Arial" w:eastAsia="Times New Roman" w:hAnsi="Arial" w:cs="B Nazanin" w:hint="cs"/>
          <w:b/>
          <w:bCs/>
          <w:sz w:val="28"/>
          <w:szCs w:val="28"/>
          <w:rtl/>
        </w:rPr>
        <w:t>الف</w:t>
      </w:r>
      <w:r w:rsidR="001F4E58">
        <w:rPr>
          <w:rFonts w:ascii="Arial" w:eastAsia="Times New Roman" w:hAnsi="Arial" w:cs="B Nazanin"/>
          <w:b/>
          <w:bCs/>
          <w:sz w:val="28"/>
          <w:szCs w:val="28"/>
          <w:rtl/>
        </w:rPr>
        <w:t>) مرحله</w:t>
      </w:r>
      <w:r w:rsidRPr="00D25022">
        <w:rPr>
          <w:rFonts w:ascii="Arial" w:eastAsia="Times New Roman" w:hAnsi="Arial" w:cs="B Nazanin" w:hint="cs"/>
          <w:b/>
          <w:bCs/>
          <w:sz w:val="28"/>
          <w:szCs w:val="28"/>
          <w:rtl/>
        </w:rPr>
        <w:t xml:space="preserve"> استانی</w:t>
      </w:r>
      <w:r w:rsidRPr="00B07F93">
        <w:rPr>
          <w:rFonts w:ascii="Arial" w:eastAsia="Times New Roman" w:hAnsi="Arial" w:cs="B Nazanin" w:hint="cs"/>
          <w:b/>
          <w:bCs/>
          <w:sz w:val="24"/>
          <w:szCs w:val="24"/>
          <w:rtl/>
        </w:rPr>
        <w:t>:</w:t>
      </w:r>
    </w:p>
    <w:p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ارسال طرح درس به گروه اساتید</w:t>
      </w:r>
      <w:r w:rsidR="00D25022" w:rsidRPr="004E6131">
        <w:rPr>
          <w:rFonts w:ascii="Arial" w:eastAsia="Times New Roman" w:hAnsi="Arial" w:cs="B Nazanin" w:hint="cs"/>
          <w:b/>
          <w:bCs/>
          <w:sz w:val="24"/>
          <w:szCs w:val="24"/>
          <w:rtl/>
        </w:rPr>
        <w:t xml:space="preserve"> پردیس</w:t>
      </w:r>
      <w:r w:rsidRPr="004E6131">
        <w:rPr>
          <w:rFonts w:ascii="Arial" w:eastAsia="Times New Roman" w:hAnsi="Arial" w:cs="B Nazanin" w:hint="cs"/>
          <w:b/>
          <w:bCs/>
          <w:sz w:val="24"/>
          <w:szCs w:val="24"/>
          <w:rtl/>
        </w:rPr>
        <w:t xml:space="preserve"> یا مرکز آموزش عالی</w:t>
      </w:r>
    </w:p>
    <w:p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lastRenderedPageBreak/>
        <w:t>انتخاب طرح‏های برگزیده</w:t>
      </w:r>
    </w:p>
    <w:p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 xml:space="preserve">اجرای تدریس با حضور </w:t>
      </w:r>
      <w:r w:rsidR="00D365BB">
        <w:rPr>
          <w:rFonts w:ascii="Arial" w:eastAsia="Times New Roman" w:hAnsi="Arial" w:cs="B Nazanin"/>
          <w:b/>
          <w:bCs/>
          <w:sz w:val="24"/>
          <w:szCs w:val="24"/>
          <w:rtl/>
        </w:rPr>
        <w:t>دانشجو معلمان</w:t>
      </w:r>
    </w:p>
    <w:p w:rsidR="00B07F93" w:rsidRPr="004E6131" w:rsidRDefault="00B07F93" w:rsidP="00EC4E46">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ارسال طرح درس و فیلم تدریس نفرات اول استا</w:t>
      </w:r>
      <w:r w:rsidR="00EC4E46">
        <w:rPr>
          <w:rFonts w:ascii="Arial" w:eastAsia="Times New Roman" w:hAnsi="Arial" w:cs="B Nazanin" w:hint="cs"/>
          <w:b/>
          <w:bCs/>
          <w:sz w:val="24"/>
          <w:szCs w:val="24"/>
          <w:rtl/>
        </w:rPr>
        <w:t>ن به تفکیک 1 خواهر و 1 برادر به میزبان منطقه ای</w:t>
      </w:r>
      <w:r w:rsidRPr="004E6131">
        <w:rPr>
          <w:rFonts w:ascii="Arial" w:eastAsia="Times New Roman" w:hAnsi="Arial" w:cs="B Nazanin" w:hint="cs"/>
          <w:b/>
          <w:bCs/>
          <w:sz w:val="24"/>
          <w:szCs w:val="24"/>
          <w:rtl/>
        </w:rPr>
        <w:t xml:space="preserve"> جشنواره‏های فرهنگی </w:t>
      </w:r>
      <w:r w:rsidR="00DC7DC5">
        <w:rPr>
          <w:rFonts w:ascii="Arial" w:eastAsia="Times New Roman" w:hAnsi="Arial" w:cs="B Nazanin" w:hint="cs"/>
          <w:b/>
          <w:bCs/>
          <w:sz w:val="24"/>
          <w:szCs w:val="24"/>
          <w:rtl/>
        </w:rPr>
        <w:t xml:space="preserve">و اجتماعی </w:t>
      </w:r>
      <w:r w:rsidR="00EC4E46">
        <w:rPr>
          <w:rFonts w:ascii="Arial" w:eastAsia="Times New Roman" w:hAnsi="Arial" w:cs="B Nazanin" w:hint="cs"/>
          <w:b/>
          <w:bCs/>
          <w:sz w:val="24"/>
          <w:szCs w:val="24"/>
          <w:rtl/>
        </w:rPr>
        <w:t>.</w:t>
      </w:r>
    </w:p>
    <w:p w:rsidR="00B07F93" w:rsidRPr="00B07F93" w:rsidRDefault="00B07F93" w:rsidP="006E137D">
      <w:pPr>
        <w:bidi/>
        <w:spacing w:after="0" w:line="360" w:lineRule="auto"/>
        <w:ind w:left="360"/>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تبصره:</w:t>
      </w:r>
      <w:r w:rsidR="000F371B">
        <w:rPr>
          <w:rFonts w:ascii="Arial" w:eastAsia="Times New Roman" w:hAnsi="Arial" w:cs="B Nazanin"/>
          <w:b/>
          <w:bCs/>
          <w:sz w:val="24"/>
          <w:szCs w:val="24"/>
          <w:rtl/>
        </w:rPr>
        <w:t>استان‌های</w:t>
      </w:r>
      <w:r w:rsidR="006E137D" w:rsidRPr="006E137D">
        <w:rPr>
          <w:rFonts w:ascii="Arial" w:eastAsia="Times New Roman" w:hAnsi="Arial" w:cs="B Nazanin" w:hint="cs"/>
          <w:b/>
          <w:bCs/>
          <w:sz w:val="24"/>
          <w:szCs w:val="24"/>
          <w:rtl/>
        </w:rPr>
        <w:t>اصفهان، خراسان رضوی، خوزستان،</w:t>
      </w:r>
      <w:r w:rsidR="00E96664">
        <w:rPr>
          <w:rFonts w:ascii="Arial" w:eastAsia="Times New Roman" w:hAnsi="Arial" w:cs="B Nazanin"/>
          <w:b/>
          <w:bCs/>
          <w:sz w:val="24"/>
          <w:szCs w:val="24"/>
          <w:rtl/>
        </w:rPr>
        <w:t xml:space="preserve"> تهران</w:t>
      </w:r>
      <w:r w:rsidR="006E137D" w:rsidRPr="006E137D">
        <w:rPr>
          <w:rFonts w:ascii="Arial" w:eastAsia="Times New Roman" w:hAnsi="Arial" w:cs="B Nazanin" w:hint="cs"/>
          <w:b/>
          <w:bCs/>
          <w:sz w:val="24"/>
          <w:szCs w:val="24"/>
          <w:rtl/>
        </w:rPr>
        <w:t xml:space="preserve">، فارس، کرمان و مازندران </w:t>
      </w:r>
      <w:r w:rsidR="006E137D" w:rsidRPr="006E137D">
        <w:rPr>
          <w:rFonts w:ascii="Arial" w:eastAsia="Times New Roman" w:hAnsi="Arial" w:cs="B Nazanin"/>
          <w:b/>
          <w:bCs/>
          <w:sz w:val="24"/>
          <w:szCs w:val="24"/>
        </w:rPr>
        <w:t>2</w:t>
      </w:r>
      <w:r w:rsidR="00E96664">
        <w:rPr>
          <w:rFonts w:ascii="Arial" w:eastAsia="Times New Roman" w:hAnsi="Arial" w:cs="B Nazanin"/>
          <w:b/>
          <w:bCs/>
          <w:sz w:val="24"/>
          <w:szCs w:val="24"/>
          <w:rtl/>
        </w:rPr>
        <w:t xml:space="preserve"> برادر</w:t>
      </w:r>
      <w:r w:rsidRPr="00B07F93">
        <w:rPr>
          <w:rFonts w:ascii="Arial" w:eastAsia="Times New Roman" w:hAnsi="Arial" w:cs="B Nazanin" w:hint="cs"/>
          <w:b/>
          <w:bCs/>
          <w:sz w:val="24"/>
          <w:szCs w:val="24"/>
          <w:rtl/>
        </w:rPr>
        <w:t xml:space="preserve"> و 2 خواهر</w:t>
      </w:r>
    </w:p>
    <w:p w:rsidR="00B07F93" w:rsidRPr="00B07F93" w:rsidRDefault="00B07F93" w:rsidP="00B07F93">
      <w:pPr>
        <w:bidi/>
        <w:spacing w:after="0" w:line="360" w:lineRule="auto"/>
        <w:jc w:val="both"/>
        <w:rPr>
          <w:rFonts w:ascii="Arial" w:eastAsia="Times New Roman" w:hAnsi="Arial" w:cs="B Nazanin"/>
          <w:b/>
          <w:bCs/>
          <w:sz w:val="24"/>
          <w:szCs w:val="24"/>
          <w:rtl/>
        </w:rPr>
      </w:pPr>
      <w:r w:rsidRPr="00D25022">
        <w:rPr>
          <w:rFonts w:ascii="Arial" w:eastAsia="Times New Roman" w:hAnsi="Arial" w:cs="B Nazanin" w:hint="cs"/>
          <w:b/>
          <w:bCs/>
          <w:sz w:val="28"/>
          <w:szCs w:val="28"/>
          <w:rtl/>
        </w:rPr>
        <w:t>ب</w:t>
      </w:r>
      <w:r w:rsidR="001F4E58">
        <w:rPr>
          <w:rFonts w:ascii="Arial" w:eastAsia="Times New Roman" w:hAnsi="Arial" w:cs="B Nazanin"/>
          <w:b/>
          <w:bCs/>
          <w:sz w:val="28"/>
          <w:szCs w:val="28"/>
          <w:rtl/>
        </w:rPr>
        <w:t>) مرحله</w:t>
      </w:r>
      <w:r w:rsidRPr="00D25022">
        <w:rPr>
          <w:rFonts w:ascii="Arial" w:eastAsia="Times New Roman" w:hAnsi="Arial" w:cs="B Nazanin" w:hint="cs"/>
          <w:b/>
          <w:bCs/>
          <w:sz w:val="28"/>
          <w:szCs w:val="28"/>
          <w:rtl/>
        </w:rPr>
        <w:t xml:space="preserve"> کشوری</w:t>
      </w:r>
      <w:r w:rsidRPr="00B07F93">
        <w:rPr>
          <w:rFonts w:ascii="Arial" w:eastAsia="Times New Roman" w:hAnsi="Arial" w:cs="B Nazanin" w:hint="cs"/>
          <w:b/>
          <w:bCs/>
          <w:sz w:val="24"/>
          <w:szCs w:val="24"/>
          <w:rtl/>
        </w:rPr>
        <w:t>:</w:t>
      </w:r>
    </w:p>
    <w:p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بازبینی </w:t>
      </w:r>
      <w:r w:rsidR="00D365BB">
        <w:rPr>
          <w:rFonts w:ascii="Arial" w:eastAsia="Times New Roman" w:hAnsi="Arial" w:cs="B Nazanin"/>
          <w:b/>
          <w:bCs/>
          <w:sz w:val="24"/>
          <w:szCs w:val="24"/>
          <w:rtl/>
        </w:rPr>
        <w:t>و داور</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طرح درس و فیلم تدریس منتخبین </w:t>
      </w:r>
      <w:r w:rsidR="001F4E58">
        <w:rPr>
          <w:rFonts w:ascii="Arial" w:eastAsia="Times New Roman" w:hAnsi="Arial" w:cs="B Nazanin" w:hint="cs"/>
          <w:b/>
          <w:bCs/>
          <w:sz w:val="24"/>
          <w:szCs w:val="24"/>
          <w:rtl/>
        </w:rPr>
        <w:t>استان‌ها</w:t>
      </w:r>
    </w:p>
    <w:p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تعیین دانشجویان </w:t>
      </w:r>
      <w:r w:rsidR="00E96664">
        <w:rPr>
          <w:rFonts w:ascii="Arial" w:eastAsia="Times New Roman" w:hAnsi="Arial" w:cs="B Nazanin" w:hint="cs"/>
          <w:b/>
          <w:bCs/>
          <w:sz w:val="24"/>
          <w:szCs w:val="24"/>
          <w:rtl/>
        </w:rPr>
        <w:t>راه‌یافته</w:t>
      </w:r>
      <w:r w:rsidRPr="00B07F93">
        <w:rPr>
          <w:rFonts w:ascii="Arial" w:eastAsia="Times New Roman" w:hAnsi="Arial" w:cs="B Nazanin" w:hint="cs"/>
          <w:b/>
          <w:bCs/>
          <w:sz w:val="24"/>
          <w:szCs w:val="24"/>
          <w:rtl/>
        </w:rPr>
        <w:t xml:space="preserve"> به مرحله کشوری که حدنصاب این مرحله از مسابقات را کسب نمایند</w:t>
      </w:r>
    </w:p>
    <w:p w:rsidR="00B07F93" w:rsidRPr="00B07F93" w:rsidRDefault="004703A6" w:rsidP="00AD5F5B">
      <w:pPr>
        <w:numPr>
          <w:ilvl w:val="0"/>
          <w:numId w:val="49"/>
        </w:numPr>
        <w:bidi/>
        <w:spacing w:after="0" w:line="240" w:lineRule="auto"/>
        <w:contextualSpacing/>
        <w:jc w:val="both"/>
        <w:rPr>
          <w:rFonts w:ascii="Arial" w:eastAsia="Times New Roman" w:hAnsi="Arial" w:cs="B Nazanin"/>
          <w:b/>
          <w:bCs/>
          <w:sz w:val="24"/>
          <w:szCs w:val="24"/>
        </w:rPr>
      </w:pPr>
      <w:r>
        <w:rPr>
          <w:rFonts w:ascii="Arial" w:eastAsia="Times New Roman" w:hAnsi="Arial" w:cs="B Nazanin" w:hint="cs"/>
          <w:b/>
          <w:bCs/>
          <w:sz w:val="24"/>
          <w:szCs w:val="24"/>
          <w:rtl/>
        </w:rPr>
        <w:t>دعوت از نفرات برگزیده بخش با</w:t>
      </w:r>
      <w:r>
        <w:rPr>
          <w:rFonts w:ascii="Arial" w:eastAsia="Times New Roman" w:hAnsi="Arial" w:cs="B Nazanin" w:hint="cs"/>
          <w:b/>
          <w:bCs/>
          <w:sz w:val="24"/>
          <w:szCs w:val="24"/>
          <w:rtl/>
          <w:lang w:bidi="fa-IR"/>
        </w:rPr>
        <w:t>ز</w:t>
      </w:r>
      <w:r w:rsidR="00B07F93" w:rsidRPr="00B07F93">
        <w:rPr>
          <w:rFonts w:ascii="Arial" w:eastAsia="Times New Roman" w:hAnsi="Arial" w:cs="B Nazanin" w:hint="cs"/>
          <w:b/>
          <w:bCs/>
          <w:sz w:val="24"/>
          <w:szCs w:val="24"/>
          <w:rtl/>
        </w:rPr>
        <w:t>بینی فیلم و تدریس</w:t>
      </w:r>
    </w:p>
    <w:p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اجرای حضوری تدریس در محل برگزاری مسابقات</w:t>
      </w:r>
    </w:p>
    <w:p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 xml:space="preserve">شرایط </w:t>
      </w:r>
      <w:r w:rsidR="00D365BB">
        <w:rPr>
          <w:rFonts w:ascii="Arial" w:eastAsia="Times New Roman" w:hAnsi="Arial" w:cs="B Titr"/>
          <w:b/>
          <w:bCs/>
          <w:sz w:val="24"/>
          <w:szCs w:val="24"/>
          <w:rtl/>
        </w:rPr>
        <w:t>شرکت‌کنندگان</w:t>
      </w:r>
      <w:r w:rsidRPr="00B07F93">
        <w:rPr>
          <w:rFonts w:ascii="Arial" w:eastAsia="Times New Roman" w:hAnsi="Arial" w:cs="B Titr" w:hint="cs"/>
          <w:b/>
          <w:bCs/>
          <w:sz w:val="24"/>
          <w:szCs w:val="24"/>
          <w:rtl/>
        </w:rPr>
        <w:t>:</w:t>
      </w:r>
    </w:p>
    <w:p w:rsidR="00B07F93" w:rsidRDefault="00B07F93" w:rsidP="001301C9">
      <w:pPr>
        <w:bidi/>
        <w:spacing w:after="0" w:line="360" w:lineRule="auto"/>
        <w:jc w:val="both"/>
        <w:rPr>
          <w:rFonts w:ascii="Arial" w:eastAsia="Times New Roman" w:hAnsi="Arial" w:cs="B Nazanin"/>
          <w:b/>
          <w:bCs/>
          <w:sz w:val="24"/>
          <w:szCs w:val="24"/>
        </w:rPr>
      </w:pPr>
      <w:r w:rsidRPr="003C20A8">
        <w:rPr>
          <w:rFonts w:ascii="Arial" w:eastAsia="Times New Roman" w:hAnsi="Arial" w:cs="B Nazanin" w:hint="cs"/>
          <w:b/>
          <w:bCs/>
          <w:sz w:val="24"/>
          <w:szCs w:val="24"/>
          <w:u w:val="single"/>
          <w:rtl/>
        </w:rPr>
        <w:t xml:space="preserve">این مسابقه ویژه </w:t>
      </w:r>
      <w:r w:rsidR="00D365BB">
        <w:rPr>
          <w:rFonts w:ascii="Arial" w:eastAsia="Times New Roman" w:hAnsi="Arial" w:cs="B Nazanin"/>
          <w:b/>
          <w:bCs/>
          <w:sz w:val="24"/>
          <w:szCs w:val="24"/>
          <w:u w:val="single"/>
          <w:rtl/>
        </w:rPr>
        <w:t>دانشجو معلمان</w:t>
      </w:r>
      <w:r w:rsidRPr="003C20A8">
        <w:rPr>
          <w:rFonts w:ascii="Arial" w:eastAsia="Times New Roman" w:hAnsi="Arial" w:cs="B Nazanin" w:hint="cs"/>
          <w:b/>
          <w:bCs/>
          <w:sz w:val="24"/>
          <w:szCs w:val="24"/>
          <w:u w:val="single"/>
          <w:rtl/>
        </w:rPr>
        <w:t xml:space="preserve"> کارشناسی پیوسته دختر و پسر در </w:t>
      </w:r>
      <w:r w:rsidR="000F371B">
        <w:rPr>
          <w:rFonts w:ascii="Arial" w:eastAsia="Times New Roman" w:hAnsi="Arial" w:cs="B Nazanin" w:hint="cs"/>
          <w:b/>
          <w:bCs/>
          <w:sz w:val="24"/>
          <w:szCs w:val="24"/>
          <w:u w:val="single"/>
          <w:rtl/>
        </w:rPr>
        <w:t>رشته‌های</w:t>
      </w:r>
      <w:r w:rsidRPr="003C20A8">
        <w:rPr>
          <w:rFonts w:ascii="Arial" w:eastAsia="Times New Roman" w:hAnsi="Arial" w:cs="B Nazanin" w:hint="cs"/>
          <w:b/>
          <w:bCs/>
          <w:sz w:val="24"/>
          <w:szCs w:val="24"/>
          <w:u w:val="single"/>
          <w:rtl/>
        </w:rPr>
        <w:t xml:space="preserve"> مختلف </w:t>
      </w:r>
      <w:r w:rsidR="001301C9">
        <w:rPr>
          <w:rFonts w:ascii="Arial" w:eastAsia="Times New Roman" w:hAnsi="Arial" w:cs="B Nazanin" w:hint="cs"/>
          <w:b/>
          <w:bCs/>
          <w:sz w:val="24"/>
          <w:szCs w:val="24"/>
          <w:u w:val="single"/>
          <w:rtl/>
          <w:lang w:bidi="fa-IR"/>
        </w:rPr>
        <w:t>است</w:t>
      </w:r>
      <w:r w:rsidR="00E96664" w:rsidRPr="003C20A8">
        <w:rPr>
          <w:rFonts w:ascii="Arial" w:eastAsia="Times New Roman" w:hAnsi="Arial" w:cs="B Nazanin"/>
          <w:b/>
          <w:bCs/>
          <w:sz w:val="24"/>
          <w:szCs w:val="24"/>
          <w:u w:val="single"/>
          <w:rtl/>
        </w:rPr>
        <w:t xml:space="preserve"> (</w:t>
      </w:r>
      <w:r w:rsidRPr="003C20A8">
        <w:rPr>
          <w:rFonts w:ascii="Arial" w:eastAsia="Times New Roman" w:hAnsi="Arial" w:cs="B Nazanin" w:hint="cs"/>
          <w:b/>
          <w:bCs/>
          <w:sz w:val="24"/>
          <w:szCs w:val="24"/>
          <w:u w:val="single"/>
          <w:rtl/>
        </w:rPr>
        <w:t>دانشجویان کارشناسی ناپیوسته امکان شرکت در این مسابقه را ندارند</w:t>
      </w:r>
      <w:r w:rsidRPr="00B07F93">
        <w:rPr>
          <w:rFonts w:ascii="Arial" w:eastAsia="Times New Roman" w:hAnsi="Arial" w:cs="B Nazanin" w:hint="cs"/>
          <w:b/>
          <w:bCs/>
          <w:sz w:val="24"/>
          <w:szCs w:val="24"/>
          <w:rtl/>
        </w:rPr>
        <w:t>.)</w:t>
      </w:r>
    </w:p>
    <w:p w:rsidR="0090290A" w:rsidRDefault="0090290A" w:rsidP="0090290A">
      <w:pPr>
        <w:bidi/>
        <w:spacing w:after="0" w:line="360" w:lineRule="auto"/>
        <w:jc w:val="both"/>
        <w:rPr>
          <w:rFonts w:ascii="Arial" w:eastAsia="Times New Roman" w:hAnsi="Arial" w:cs="B Nazanin"/>
          <w:b/>
          <w:bCs/>
          <w:sz w:val="24"/>
          <w:szCs w:val="24"/>
        </w:rPr>
      </w:pPr>
    </w:p>
    <w:p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 xml:space="preserve">ضوابط و </w:t>
      </w:r>
      <w:r w:rsidR="00D365BB">
        <w:rPr>
          <w:rFonts w:ascii="Arial" w:eastAsia="Times New Roman" w:hAnsi="Arial" w:cs="B Titr"/>
          <w:b/>
          <w:bCs/>
          <w:sz w:val="24"/>
          <w:szCs w:val="24"/>
          <w:rtl/>
        </w:rPr>
        <w:t>توص</w:t>
      </w:r>
      <w:r w:rsidR="00D365BB">
        <w:rPr>
          <w:rFonts w:ascii="Arial" w:eastAsia="Times New Roman" w:hAnsi="Arial" w:cs="B Titr" w:hint="cs"/>
          <w:b/>
          <w:bCs/>
          <w:sz w:val="24"/>
          <w:szCs w:val="24"/>
          <w:rtl/>
        </w:rPr>
        <w:t>ی</w:t>
      </w:r>
      <w:r w:rsidR="00D365BB">
        <w:rPr>
          <w:rFonts w:ascii="Arial" w:eastAsia="Times New Roman" w:hAnsi="Arial" w:cs="B Titr" w:hint="eastAsia"/>
          <w:b/>
          <w:bCs/>
          <w:sz w:val="24"/>
          <w:szCs w:val="24"/>
          <w:rtl/>
        </w:rPr>
        <w:t>ه‌ها</w:t>
      </w:r>
      <w:r w:rsidRPr="00B07F93">
        <w:rPr>
          <w:rFonts w:ascii="Arial" w:eastAsia="Times New Roman" w:hAnsi="Arial" w:cs="B Titr" w:hint="cs"/>
          <w:b/>
          <w:bCs/>
          <w:sz w:val="24"/>
          <w:szCs w:val="24"/>
          <w:rtl/>
        </w:rPr>
        <w:t>:</w:t>
      </w:r>
    </w:p>
    <w:p w:rsidR="00B07F93" w:rsidRPr="00B07F93" w:rsidRDefault="00B07F93" w:rsidP="00AD5F5B">
      <w:pPr>
        <w:numPr>
          <w:ilvl w:val="0"/>
          <w:numId w:val="45"/>
        </w:numPr>
        <w:bidi/>
        <w:spacing w:after="0" w:line="240" w:lineRule="auto"/>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ستاد جشنواره در سطح استان با برگزاری </w:t>
      </w:r>
      <w:r w:rsidR="00D365BB">
        <w:rPr>
          <w:rFonts w:ascii="Arial" w:eastAsia="Times New Roman" w:hAnsi="Arial" w:cs="B Nazanin"/>
          <w:b/>
          <w:bCs/>
          <w:sz w:val="24"/>
          <w:szCs w:val="24"/>
          <w:rtl/>
        </w:rPr>
        <w:t>کارگاه‌ها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آموزشیو با استفاده از مدرسین مجرب زمینه تبادل تجارب </w:t>
      </w:r>
      <w:r w:rsidR="00D365BB">
        <w:rPr>
          <w:rFonts w:ascii="Arial" w:eastAsia="Times New Roman" w:hAnsi="Arial" w:cs="B Nazanin"/>
          <w:b/>
          <w:bCs/>
          <w:sz w:val="24"/>
          <w:szCs w:val="24"/>
          <w:rtl/>
        </w:rPr>
        <w:t>و تقو</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ت</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معلمی دانشجویان </w:t>
      </w:r>
      <w:r w:rsidR="00D365BB">
        <w:rPr>
          <w:rFonts w:ascii="Arial" w:eastAsia="Times New Roman" w:hAnsi="Arial" w:cs="B Nazanin"/>
          <w:b/>
          <w:bCs/>
          <w:sz w:val="24"/>
          <w:szCs w:val="24"/>
          <w:rtl/>
        </w:rPr>
        <w:t>و همچن</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ن</w:t>
      </w:r>
      <w:r w:rsidRPr="00B07F93">
        <w:rPr>
          <w:rFonts w:ascii="Arial" w:eastAsia="Times New Roman" w:hAnsi="Arial" w:cs="B Nazanin" w:hint="cs"/>
          <w:b/>
          <w:bCs/>
          <w:sz w:val="24"/>
          <w:szCs w:val="24"/>
          <w:rtl/>
        </w:rPr>
        <w:t xml:space="preserve"> ارتقای </w:t>
      </w:r>
      <w:r w:rsidR="00D365BB">
        <w:rPr>
          <w:rFonts w:ascii="Arial" w:eastAsia="Times New Roman" w:hAnsi="Arial" w:cs="B Nazanin"/>
          <w:b/>
          <w:bCs/>
          <w:sz w:val="24"/>
          <w:szCs w:val="24"/>
          <w:rtl/>
        </w:rPr>
        <w:t>شورونشاط</w:t>
      </w:r>
      <w:r w:rsidRPr="00B07F93">
        <w:rPr>
          <w:rFonts w:ascii="Arial" w:eastAsia="Times New Roman" w:hAnsi="Arial" w:cs="B Nazanin" w:hint="cs"/>
          <w:b/>
          <w:bCs/>
          <w:sz w:val="24"/>
          <w:szCs w:val="24"/>
          <w:rtl/>
        </w:rPr>
        <w:t xml:space="preserve"> و رقابت علمی را فراهم نماید.</w:t>
      </w:r>
    </w:p>
    <w:p w:rsidR="00B07F93" w:rsidRPr="00B07F93" w:rsidRDefault="00B07F93" w:rsidP="00AD5F5B">
      <w:pPr>
        <w:numPr>
          <w:ilvl w:val="0"/>
          <w:numId w:val="45"/>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برای ترغیب </w:t>
      </w:r>
      <w:r w:rsidR="00D365BB">
        <w:rPr>
          <w:rFonts w:ascii="Arial" w:eastAsia="Times New Roman" w:hAnsi="Arial" w:cs="B Nazanin"/>
          <w:b/>
          <w:bCs/>
          <w:sz w:val="24"/>
          <w:szCs w:val="24"/>
          <w:rtl/>
        </w:rPr>
        <w:t>شرکت‌کنندگان</w:t>
      </w:r>
      <w:r w:rsidR="005215A0">
        <w:rPr>
          <w:rFonts w:ascii="Arial" w:eastAsia="Times New Roman" w:hAnsi="Arial" w:cs="B Nazanin" w:hint="cs"/>
          <w:b/>
          <w:bCs/>
          <w:sz w:val="24"/>
          <w:szCs w:val="24"/>
          <w:rtl/>
        </w:rPr>
        <w:t xml:space="preserve"> به شرکت در جشنواره، انتخاب درس</w:t>
      </w:r>
      <w:r w:rsidRPr="00B07F93">
        <w:rPr>
          <w:rFonts w:ascii="Arial" w:eastAsia="Times New Roman" w:hAnsi="Arial" w:cs="B Nazanin" w:hint="cs"/>
          <w:b/>
          <w:bCs/>
          <w:sz w:val="24"/>
          <w:szCs w:val="24"/>
          <w:rtl/>
        </w:rPr>
        <w:t xml:space="preserve"> در محدوده </w:t>
      </w:r>
      <w:r w:rsidR="00D365BB">
        <w:rPr>
          <w:rFonts w:ascii="Arial" w:eastAsia="Times New Roman" w:hAnsi="Arial" w:cs="B Nazanin"/>
          <w:b/>
          <w:bCs/>
          <w:sz w:val="24"/>
          <w:szCs w:val="24"/>
          <w:rtl/>
        </w:rPr>
        <w:t>مشخص‌شده</w:t>
      </w:r>
      <w:r w:rsidRPr="00B07F93">
        <w:rPr>
          <w:rFonts w:ascii="Arial" w:eastAsia="Times New Roman" w:hAnsi="Arial" w:cs="B Nazanin" w:hint="cs"/>
          <w:b/>
          <w:bCs/>
          <w:sz w:val="24"/>
          <w:szCs w:val="24"/>
          <w:rtl/>
        </w:rPr>
        <w:t xml:space="preserve"> آزاد و بر عهده‏ی دانشجو معلم باشد</w:t>
      </w:r>
    </w:p>
    <w:p w:rsidR="00B07F93" w:rsidRPr="00B07F93" w:rsidRDefault="00B07F93" w:rsidP="00AD5F5B">
      <w:pPr>
        <w:numPr>
          <w:ilvl w:val="0"/>
          <w:numId w:val="46"/>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مدت‌زمان</w:t>
      </w:r>
      <w:r w:rsidRPr="00B07F93">
        <w:rPr>
          <w:rFonts w:ascii="Arial" w:eastAsia="Times New Roman" w:hAnsi="Arial" w:cs="B Nazanin" w:hint="cs"/>
          <w:b/>
          <w:bCs/>
          <w:sz w:val="24"/>
          <w:szCs w:val="24"/>
          <w:rtl/>
        </w:rPr>
        <w:t xml:space="preserve"> تدریس در تمام مراحل 30 الی 40 دقیقه است.</w:t>
      </w:r>
    </w:p>
    <w:p w:rsidR="00B07F93" w:rsidRPr="00B07F93" w:rsidRDefault="00B07F93" w:rsidP="00AD5F5B">
      <w:pPr>
        <w:numPr>
          <w:ilvl w:val="0"/>
          <w:numId w:val="47"/>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دانشجو معلمان، بر مبنای رویکرد </w:t>
      </w:r>
      <w:r w:rsidR="00D365BB">
        <w:rPr>
          <w:rFonts w:ascii="Arial" w:eastAsia="Times New Roman" w:hAnsi="Arial" w:cs="B Nazanin"/>
          <w:b/>
          <w:bCs/>
          <w:sz w:val="24"/>
          <w:szCs w:val="24"/>
          <w:rtl/>
        </w:rPr>
        <w:t>ساخت‌گرا</w:t>
      </w:r>
      <w:r w:rsidR="00D365BB">
        <w:rPr>
          <w:rFonts w:ascii="Arial" w:eastAsia="Times New Roman" w:hAnsi="Arial" w:cs="B Nazanin" w:hint="cs"/>
          <w:b/>
          <w:bCs/>
          <w:sz w:val="24"/>
          <w:szCs w:val="24"/>
          <w:rtl/>
        </w:rPr>
        <w:t>یی</w:t>
      </w:r>
      <w:r w:rsidRPr="00B07F93">
        <w:rPr>
          <w:rFonts w:ascii="Arial" w:eastAsia="Times New Roman" w:hAnsi="Arial" w:cs="B Nazanin" w:hint="cs"/>
          <w:b/>
          <w:bCs/>
          <w:sz w:val="24"/>
          <w:szCs w:val="24"/>
          <w:rtl/>
        </w:rPr>
        <w:t xml:space="preserve"> تدریس نمایند.</w:t>
      </w:r>
    </w:p>
    <w:p w:rsidR="00B07F93" w:rsidRPr="00B07F93" w:rsidRDefault="00B07F93" w:rsidP="00AD5F5B">
      <w:pPr>
        <w:numPr>
          <w:ilvl w:val="0"/>
          <w:numId w:val="47"/>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شایسته است </w:t>
      </w:r>
      <w:r w:rsidR="00D365BB">
        <w:rPr>
          <w:rFonts w:ascii="Arial" w:eastAsia="Times New Roman" w:hAnsi="Arial" w:cs="B Nazanin"/>
          <w:b/>
          <w:bCs/>
          <w:sz w:val="24"/>
          <w:szCs w:val="24"/>
          <w:rtl/>
        </w:rPr>
        <w:t>ه</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ئت‌داوران</w:t>
      </w:r>
      <w:r w:rsidRPr="00B07F93">
        <w:rPr>
          <w:rFonts w:ascii="Arial" w:eastAsia="Times New Roman" w:hAnsi="Arial" w:cs="B Nazanin" w:hint="cs"/>
          <w:b/>
          <w:bCs/>
          <w:sz w:val="24"/>
          <w:szCs w:val="24"/>
          <w:rtl/>
        </w:rPr>
        <w:t xml:space="preserve"> در پایان مرحله استانی </w:t>
      </w:r>
      <w:r w:rsidR="00E96664">
        <w:rPr>
          <w:rFonts w:ascii="Arial" w:eastAsia="Times New Roman" w:hAnsi="Arial" w:cs="B Nazanin" w:hint="cs"/>
          <w:b/>
          <w:bCs/>
          <w:sz w:val="24"/>
          <w:szCs w:val="24"/>
          <w:rtl/>
        </w:rPr>
        <w:t>به‌منظور</w:t>
      </w:r>
      <w:r w:rsidRPr="00B07F93">
        <w:rPr>
          <w:rFonts w:ascii="Arial" w:eastAsia="Times New Roman" w:hAnsi="Arial" w:cs="B Nazanin" w:hint="cs"/>
          <w:b/>
          <w:bCs/>
          <w:sz w:val="24"/>
          <w:szCs w:val="24"/>
          <w:rtl/>
        </w:rPr>
        <w:t xml:space="preserve"> تبادل اطلاعاتو تجارب و همچنین ارتقای بینش و نگرش تخصصی</w:t>
      </w:r>
      <w:r w:rsidR="00D365BB">
        <w:rPr>
          <w:rFonts w:ascii="Arial" w:eastAsia="Times New Roman" w:hAnsi="Arial" w:cs="B Nazanin"/>
          <w:b/>
          <w:bCs/>
          <w:sz w:val="24"/>
          <w:szCs w:val="24"/>
          <w:rtl/>
        </w:rPr>
        <w:t>شرکت‌کنندگان</w:t>
      </w:r>
      <w:r w:rsidRPr="00B07F93">
        <w:rPr>
          <w:rFonts w:ascii="Arial" w:eastAsia="Times New Roman" w:hAnsi="Arial" w:cs="B Nazanin" w:hint="cs"/>
          <w:b/>
          <w:bCs/>
          <w:sz w:val="24"/>
          <w:szCs w:val="24"/>
          <w:rtl/>
        </w:rPr>
        <w:t xml:space="preserve"> در جشنواره، نقاط قوت و ضعف </w:t>
      </w:r>
      <w:r w:rsidR="00D365BB">
        <w:rPr>
          <w:rFonts w:ascii="Arial" w:eastAsia="Times New Roman" w:hAnsi="Arial" w:cs="B Nazanin"/>
          <w:b/>
          <w:bCs/>
          <w:sz w:val="24"/>
          <w:szCs w:val="24"/>
          <w:rtl/>
        </w:rPr>
        <w:t>تدر</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س‌ها</w:t>
      </w:r>
      <w:r w:rsidR="00D365BB">
        <w:rPr>
          <w:rFonts w:ascii="Arial" w:eastAsia="Times New Roman" w:hAnsi="Arial" w:cs="B Nazanin" w:hint="cs"/>
          <w:b/>
          <w:bCs/>
          <w:sz w:val="24"/>
          <w:szCs w:val="24"/>
          <w:rtl/>
        </w:rPr>
        <w:t>ی</w:t>
      </w:r>
      <w:r w:rsidR="00D365BB">
        <w:rPr>
          <w:rFonts w:ascii="Arial" w:eastAsia="Times New Roman" w:hAnsi="Arial" w:cs="B Nazanin"/>
          <w:b/>
          <w:bCs/>
          <w:sz w:val="24"/>
          <w:szCs w:val="24"/>
          <w:rtl/>
        </w:rPr>
        <w:t>به‌عمل‌آمده</w:t>
      </w:r>
      <w:r w:rsidRPr="00B07F93">
        <w:rPr>
          <w:rFonts w:ascii="Arial" w:eastAsia="Times New Roman" w:hAnsi="Arial" w:cs="B Nazanin" w:hint="cs"/>
          <w:b/>
          <w:bCs/>
          <w:sz w:val="24"/>
          <w:szCs w:val="24"/>
          <w:rtl/>
        </w:rPr>
        <w:t xml:space="preserve"> را تحلیل و بازگو نمایند.</w:t>
      </w:r>
    </w:p>
    <w:p w:rsidR="00B07F93" w:rsidRPr="00B07F93" w:rsidRDefault="00B07F93" w:rsidP="007F0440">
      <w:pPr>
        <w:numPr>
          <w:ilvl w:val="0"/>
          <w:numId w:val="47"/>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پس </w:t>
      </w:r>
      <w:r w:rsidR="00D365BB">
        <w:rPr>
          <w:rFonts w:ascii="Arial" w:eastAsia="Times New Roman" w:hAnsi="Arial" w:cs="B Nazanin"/>
          <w:b/>
          <w:bCs/>
          <w:sz w:val="24"/>
          <w:szCs w:val="24"/>
          <w:rtl/>
        </w:rPr>
        <w:t>از انجام</w:t>
      </w:r>
      <w:r w:rsidRPr="00B07F93">
        <w:rPr>
          <w:rFonts w:ascii="Arial" w:eastAsia="Times New Roman" w:hAnsi="Arial" w:cs="B Nazanin" w:hint="cs"/>
          <w:b/>
          <w:bCs/>
          <w:sz w:val="24"/>
          <w:szCs w:val="24"/>
          <w:rtl/>
        </w:rPr>
        <w:t xml:space="preserve"> جشنواره در مرحله استانی ارسال موارد زیر به </w:t>
      </w:r>
      <w:r w:rsidR="007F0440">
        <w:rPr>
          <w:rFonts w:ascii="Arial" w:eastAsia="Times New Roman" w:hAnsi="Arial" w:cs="B Nazanin" w:hint="cs"/>
          <w:b/>
          <w:bCs/>
          <w:sz w:val="24"/>
          <w:szCs w:val="24"/>
          <w:rtl/>
        </w:rPr>
        <w:t>مرحله منطقه ای</w:t>
      </w:r>
      <w:r w:rsidR="005215A0">
        <w:rPr>
          <w:rFonts w:ascii="Arial" w:eastAsia="Times New Roman" w:hAnsi="Arial" w:cs="B Nazanin" w:hint="cs"/>
          <w:b/>
          <w:bCs/>
          <w:sz w:val="24"/>
          <w:szCs w:val="24"/>
          <w:rtl/>
        </w:rPr>
        <w:t xml:space="preserve"> جشنواره‏های فرهنگی</w:t>
      </w:r>
      <w:r w:rsidRPr="00B07F93">
        <w:rPr>
          <w:rFonts w:ascii="Arial" w:eastAsia="Times New Roman" w:hAnsi="Arial" w:cs="B Nazanin" w:hint="cs"/>
          <w:b/>
          <w:bCs/>
          <w:sz w:val="24"/>
          <w:szCs w:val="24"/>
          <w:rtl/>
        </w:rPr>
        <w:t xml:space="preserve"> ضروری است:</w:t>
      </w:r>
    </w:p>
    <w:p w:rsidR="00B07F93" w:rsidRPr="00B07F93" w:rsidRDefault="00B07F93" w:rsidP="007F0440">
      <w:pPr>
        <w:numPr>
          <w:ilvl w:val="0"/>
          <w:numId w:val="48"/>
        </w:numPr>
        <w:bidi/>
        <w:spacing w:after="0" w:line="24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اسامی </w:t>
      </w:r>
      <w:r w:rsidR="00D365BB">
        <w:rPr>
          <w:rFonts w:ascii="Arial" w:eastAsia="Times New Roman" w:hAnsi="Arial" w:cs="B Nazanin"/>
          <w:b/>
          <w:bCs/>
          <w:sz w:val="24"/>
          <w:szCs w:val="24"/>
          <w:rtl/>
        </w:rPr>
        <w:t>و مشخصاتراه‌</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افتگان</w:t>
      </w:r>
      <w:r w:rsidRPr="00B07F93">
        <w:rPr>
          <w:rFonts w:ascii="Arial" w:eastAsia="Times New Roman" w:hAnsi="Arial" w:cs="B Nazanin" w:hint="cs"/>
          <w:b/>
          <w:bCs/>
          <w:sz w:val="24"/>
          <w:szCs w:val="24"/>
          <w:rtl/>
        </w:rPr>
        <w:t xml:space="preserve"> به مرحله </w:t>
      </w:r>
      <w:r w:rsidR="007F0440">
        <w:rPr>
          <w:rFonts w:ascii="Arial" w:eastAsia="Times New Roman" w:hAnsi="Arial" w:cs="B Nazanin" w:hint="cs"/>
          <w:b/>
          <w:bCs/>
          <w:sz w:val="24"/>
          <w:szCs w:val="24"/>
          <w:rtl/>
        </w:rPr>
        <w:t>منطقه ای</w:t>
      </w:r>
    </w:p>
    <w:p w:rsidR="00B07F93" w:rsidRPr="00B07F93" w:rsidRDefault="00B07F93" w:rsidP="00AD5F5B">
      <w:pPr>
        <w:numPr>
          <w:ilvl w:val="0"/>
          <w:numId w:val="48"/>
        </w:numPr>
        <w:bidi/>
        <w:spacing w:after="0" w:line="24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طرح درس و فیلم تدریس دانشجویان منتخب استانیدر قالب </w:t>
      </w:r>
      <w:r w:rsidRPr="00B07F93">
        <w:rPr>
          <w:rFonts w:ascii="Arial" w:eastAsia="Times New Roman" w:hAnsi="Arial" w:cs="B Nazanin"/>
          <w:b/>
          <w:bCs/>
          <w:sz w:val="24"/>
          <w:szCs w:val="24"/>
        </w:rPr>
        <w:t xml:space="preserve">CD </w:t>
      </w:r>
      <w:r w:rsidRPr="00B07F93">
        <w:rPr>
          <w:rFonts w:ascii="Arial" w:eastAsia="Times New Roman" w:hAnsi="Arial" w:cs="B Nazanin" w:hint="cs"/>
          <w:b/>
          <w:bCs/>
          <w:sz w:val="24"/>
          <w:szCs w:val="24"/>
          <w:rtl/>
        </w:rPr>
        <w:t xml:space="preserve">یا </w:t>
      </w:r>
      <w:r w:rsidRPr="00B07F93">
        <w:rPr>
          <w:rFonts w:ascii="Arial" w:eastAsia="Times New Roman" w:hAnsi="Arial" w:cs="B Nazanin"/>
          <w:b/>
          <w:bCs/>
          <w:sz w:val="24"/>
          <w:szCs w:val="24"/>
        </w:rPr>
        <w:t>DVD</w:t>
      </w:r>
    </w:p>
    <w:p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داوری:</w:t>
      </w:r>
    </w:p>
    <w:p w:rsidR="00B07F93" w:rsidRPr="00B07F93" w:rsidRDefault="00E96664" w:rsidP="004E6131">
      <w:pPr>
        <w:bidi/>
        <w:spacing w:after="0"/>
        <w:jc w:val="both"/>
        <w:rPr>
          <w:rFonts w:ascii="Arial" w:eastAsia="Times New Roman" w:hAnsi="Arial" w:cs="B Nazanin"/>
          <w:b/>
          <w:bCs/>
          <w:sz w:val="24"/>
          <w:szCs w:val="24"/>
          <w:rtl/>
        </w:rPr>
      </w:pPr>
      <w:r>
        <w:rPr>
          <w:rFonts w:ascii="Arial" w:eastAsia="Times New Roman" w:hAnsi="Arial" w:cs="B Nazanin" w:hint="cs"/>
          <w:b/>
          <w:bCs/>
          <w:sz w:val="24"/>
          <w:szCs w:val="24"/>
          <w:rtl/>
        </w:rPr>
        <w:t>به‌منظور</w:t>
      </w:r>
      <w:r w:rsidR="00B07F93" w:rsidRPr="00B07F93">
        <w:rPr>
          <w:rFonts w:ascii="Arial" w:eastAsia="Times New Roman" w:hAnsi="Arial" w:cs="B Nazanin" w:hint="cs"/>
          <w:b/>
          <w:bCs/>
          <w:sz w:val="24"/>
          <w:szCs w:val="24"/>
          <w:rtl/>
        </w:rPr>
        <w:t xml:space="preserve"> ارزیابی </w:t>
      </w:r>
      <w:r w:rsidR="00D365BB">
        <w:rPr>
          <w:rFonts w:ascii="Arial" w:eastAsia="Times New Roman" w:hAnsi="Arial" w:cs="B Nazanin"/>
          <w:b/>
          <w:bCs/>
          <w:sz w:val="24"/>
          <w:szCs w:val="24"/>
          <w:rtl/>
        </w:rPr>
        <w:t>عملکرد</w:t>
      </w:r>
      <w:r w:rsidR="00B07F93" w:rsidRPr="00B07F93">
        <w:rPr>
          <w:rFonts w:ascii="Arial" w:eastAsia="Times New Roman" w:hAnsi="Arial" w:cs="B Nazanin" w:hint="cs"/>
          <w:b/>
          <w:bCs/>
          <w:sz w:val="24"/>
          <w:szCs w:val="24"/>
          <w:rtl/>
        </w:rPr>
        <w:t xml:space="preserve"> دانشجو معلمان در فرآیند جشنواره در مرحله استانی </w:t>
      </w:r>
      <w:r w:rsidR="007F0440">
        <w:rPr>
          <w:rFonts w:ascii="Arial" w:eastAsia="Times New Roman" w:hAnsi="Arial" w:cs="B Nazanin" w:hint="cs"/>
          <w:b/>
          <w:bCs/>
          <w:sz w:val="24"/>
          <w:szCs w:val="24"/>
          <w:rtl/>
        </w:rPr>
        <w:t xml:space="preserve"> ، منطقه ای </w:t>
      </w:r>
      <w:r w:rsidR="00B07F93" w:rsidRPr="00B07F93">
        <w:rPr>
          <w:rFonts w:ascii="Arial" w:eastAsia="Times New Roman" w:hAnsi="Arial" w:cs="B Nazanin" w:hint="cs"/>
          <w:b/>
          <w:bCs/>
          <w:sz w:val="24"/>
          <w:szCs w:val="24"/>
          <w:rtl/>
        </w:rPr>
        <w:t xml:space="preserve">و کشوری داوری بر عهده سه نفر ازاساتید </w:t>
      </w:r>
      <w:r w:rsidR="00D365BB">
        <w:rPr>
          <w:rFonts w:ascii="Arial" w:eastAsia="Times New Roman" w:hAnsi="Arial" w:cs="B Nazanin"/>
          <w:b/>
          <w:bCs/>
          <w:sz w:val="24"/>
          <w:szCs w:val="24"/>
          <w:rtl/>
        </w:rPr>
        <w:t>به‌قرار</w:t>
      </w:r>
      <w:r w:rsidR="00B07F93" w:rsidRPr="00B07F93">
        <w:rPr>
          <w:rFonts w:ascii="Arial" w:eastAsia="Times New Roman" w:hAnsi="Arial" w:cs="B Nazanin" w:hint="cs"/>
          <w:b/>
          <w:bCs/>
          <w:sz w:val="24"/>
          <w:szCs w:val="24"/>
          <w:rtl/>
        </w:rPr>
        <w:t xml:space="preserve"> زیر </w:t>
      </w:r>
      <w:r w:rsidR="004E6131">
        <w:rPr>
          <w:rFonts w:ascii="Arial" w:eastAsia="Times New Roman" w:hAnsi="Arial" w:cs="B Nazanin" w:hint="cs"/>
          <w:b/>
          <w:bCs/>
          <w:sz w:val="24"/>
          <w:szCs w:val="24"/>
          <w:rtl/>
        </w:rPr>
        <w:t>است:</w:t>
      </w:r>
    </w:p>
    <w:p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lastRenderedPageBreak/>
        <w:t>متخصص علوم قرانی</w:t>
      </w:r>
    </w:p>
    <w:p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متخصص علوم تربیتی و </w:t>
      </w:r>
      <w:r w:rsidR="00D365BB">
        <w:rPr>
          <w:rFonts w:ascii="Arial" w:eastAsia="Times New Roman" w:hAnsi="Arial" w:cs="B Nazanin"/>
          <w:b/>
          <w:bCs/>
          <w:sz w:val="24"/>
          <w:szCs w:val="24"/>
          <w:rtl/>
        </w:rPr>
        <w:t>روش‌ها</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تدریس</w:t>
      </w:r>
    </w:p>
    <w:p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متخصص </w:t>
      </w:r>
      <w:r w:rsidR="00D365BB">
        <w:rPr>
          <w:rFonts w:ascii="Arial" w:eastAsia="Times New Roman" w:hAnsi="Arial" w:cs="B Nazanin"/>
          <w:b/>
          <w:bCs/>
          <w:sz w:val="24"/>
          <w:szCs w:val="24"/>
          <w:rtl/>
        </w:rPr>
        <w:t>فنّاور</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آموزشی</w:t>
      </w:r>
    </w:p>
    <w:p w:rsidR="00D044D6" w:rsidRPr="00A17B2F" w:rsidRDefault="004E6131" w:rsidP="00821DEB">
      <w:pPr>
        <w:spacing w:after="160" w:line="259" w:lineRule="auto"/>
        <w:rPr>
          <w:b/>
          <w:bCs/>
        </w:rPr>
      </w:pPr>
      <w:r>
        <w:rPr>
          <w:b/>
          <w:bCs/>
          <w:rtl/>
        </w:rPr>
        <w:br w:type="page"/>
      </w:r>
    </w:p>
    <w:tbl>
      <w:tblPr>
        <w:bidiVisual/>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76"/>
        <w:gridCol w:w="808"/>
        <w:gridCol w:w="6549"/>
        <w:gridCol w:w="664"/>
        <w:gridCol w:w="559"/>
      </w:tblGrid>
      <w:tr w:rsidR="004D248F" w:rsidRPr="00420A17" w:rsidTr="003C20A8">
        <w:trPr>
          <w:cantSplit/>
          <w:trHeight w:val="823"/>
          <w:jc w:val="center"/>
        </w:trPr>
        <w:tc>
          <w:tcPr>
            <w:tcW w:w="414"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rsidR="00F92DBC" w:rsidRPr="00F92DBC" w:rsidRDefault="00F92DBC" w:rsidP="00187410">
            <w:pPr>
              <w:widowControl w:val="0"/>
              <w:bidi/>
              <w:spacing w:after="0" w:line="240" w:lineRule="auto"/>
              <w:ind w:left="113" w:right="113"/>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lastRenderedPageBreak/>
              <w:t>مراحل تدريس</w:t>
            </w:r>
          </w:p>
        </w:tc>
        <w:tc>
          <w:tcPr>
            <w:tcW w:w="432"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rsidR="00F92DBC" w:rsidRPr="00F92DBC" w:rsidRDefault="00F92DBC" w:rsidP="00187410">
            <w:pPr>
              <w:widowControl w:val="0"/>
              <w:bidi/>
              <w:spacing w:after="0" w:line="240" w:lineRule="auto"/>
              <w:ind w:left="113" w:right="113"/>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رديف</w:t>
            </w:r>
          </w:p>
        </w:tc>
        <w:tc>
          <w:tcPr>
            <w:tcW w:w="3500" w:type="pct"/>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rsidR="00F92DBC" w:rsidRPr="002A3A4A" w:rsidRDefault="00A60BEE" w:rsidP="00821DEB">
            <w:pPr>
              <w:widowControl w:val="0"/>
              <w:bidi/>
              <w:spacing w:after="0" w:line="240" w:lineRule="auto"/>
              <w:contextualSpacing/>
              <w:jc w:val="center"/>
              <w:rPr>
                <w:rFonts w:ascii="Arial" w:eastAsia="Times New Roman" w:hAnsi="Arial" w:cs="B Nazanin"/>
                <w:b/>
                <w:bCs/>
                <w:sz w:val="20"/>
                <w:szCs w:val="20"/>
                <w:rtl/>
                <w:lang w:bidi="fa-IR"/>
              </w:rPr>
            </w:pPr>
            <w:r w:rsidRPr="00C92ADC">
              <w:rPr>
                <w:rFonts w:ascii="Arial" w:eastAsia="Times New Roman" w:hAnsi="Arial" w:cs="B Nazanin" w:hint="cs"/>
                <w:b/>
                <w:bCs/>
                <w:sz w:val="20"/>
                <w:szCs w:val="20"/>
                <w:rtl/>
                <w:lang w:bidi="fa-IR"/>
              </w:rPr>
              <w:t>فرم شماره</w:t>
            </w:r>
            <w:r w:rsidR="00821DEB">
              <w:rPr>
                <w:rFonts w:ascii="Arial" w:eastAsia="Times New Roman" w:hAnsi="Arial" w:cs="B Nazanin" w:hint="cs"/>
                <w:b/>
                <w:bCs/>
                <w:sz w:val="20"/>
                <w:szCs w:val="20"/>
                <w:rtl/>
                <w:lang w:bidi="fa-IR"/>
              </w:rPr>
              <w:t>1 (علوم تربیتی</w:t>
            </w:r>
            <w:r w:rsidR="001F4E58">
              <w:rPr>
                <w:rFonts w:ascii="Arial" w:eastAsia="Times New Roman" w:hAnsi="Arial" w:cs="B Nazanin"/>
                <w:b/>
                <w:bCs/>
                <w:sz w:val="20"/>
                <w:szCs w:val="20"/>
                <w:rtl/>
                <w:lang w:bidi="fa-IR"/>
              </w:rPr>
              <w:t>)</w:t>
            </w:r>
            <w:r w:rsidR="004E6131">
              <w:rPr>
                <w:rFonts w:ascii="Arial" w:eastAsia="Times New Roman" w:hAnsi="Arial" w:cs="B Nazanin" w:hint="cs"/>
                <w:b/>
                <w:bCs/>
                <w:sz w:val="20"/>
                <w:szCs w:val="20"/>
                <w:rtl/>
                <w:lang w:bidi="fa-IR"/>
              </w:rPr>
              <w:t xml:space="preserve">: </w:t>
            </w:r>
            <w:r w:rsidR="00E96664" w:rsidRPr="002A3A4A">
              <w:rPr>
                <w:rFonts w:ascii="Arial" w:eastAsia="Times New Roman" w:hAnsi="Arial" w:cs="B Nazanin" w:hint="cs"/>
                <w:b/>
                <w:bCs/>
                <w:sz w:val="20"/>
                <w:szCs w:val="20"/>
                <w:rtl/>
                <w:lang w:bidi="fa-IR"/>
              </w:rPr>
              <w:t>شاخص‌های</w:t>
            </w:r>
            <w:r w:rsidR="00CE169C" w:rsidRPr="002A3A4A">
              <w:rPr>
                <w:rFonts w:ascii="Arial" w:eastAsia="Times New Roman" w:hAnsi="Arial" w:cs="B Nazanin" w:hint="cs"/>
                <w:b/>
                <w:bCs/>
                <w:sz w:val="20"/>
                <w:szCs w:val="20"/>
                <w:rtl/>
                <w:lang w:bidi="fa-IR"/>
              </w:rPr>
              <w:t xml:space="preserve"> ارزیابی</w:t>
            </w:r>
            <w:r w:rsidR="00CE169C" w:rsidRPr="00C92ADC">
              <w:rPr>
                <w:rFonts w:ascii="Arial" w:eastAsia="Times New Roman" w:hAnsi="Arial" w:cs="B Nazanin" w:hint="cs"/>
                <w:b/>
                <w:bCs/>
                <w:sz w:val="20"/>
                <w:szCs w:val="20"/>
                <w:rtl/>
                <w:lang w:bidi="fa-IR"/>
              </w:rPr>
              <w:t>تدریس قرآن-</w:t>
            </w:r>
          </w:p>
        </w:tc>
        <w:tc>
          <w:tcPr>
            <w:tcW w:w="355" w:type="pct"/>
            <w:tcBorders>
              <w:top w:val="single" w:sz="4" w:space="0" w:color="000000"/>
              <w:left w:val="single" w:sz="4" w:space="0" w:color="000000"/>
              <w:bottom w:val="single" w:sz="4" w:space="0" w:color="000000"/>
              <w:right w:val="single" w:sz="4" w:space="0" w:color="000000"/>
            </w:tcBorders>
            <w:shd w:val="clear" w:color="auto" w:fill="E7E6E6" w:themeFill="background2"/>
          </w:tcPr>
          <w:p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p>
          <w:p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حداکثر نمره</w:t>
            </w:r>
          </w:p>
        </w:tc>
        <w:tc>
          <w:tcPr>
            <w:tcW w:w="299" w:type="pct"/>
            <w:tcBorders>
              <w:top w:val="single" w:sz="4" w:space="0" w:color="000000"/>
              <w:left w:val="single" w:sz="4" w:space="0" w:color="000000"/>
              <w:bottom w:val="single" w:sz="4" w:space="0" w:color="000000"/>
              <w:right w:val="single" w:sz="4" w:space="0" w:color="000000"/>
            </w:tcBorders>
            <w:shd w:val="clear" w:color="auto" w:fill="E7E6E6" w:themeFill="background2"/>
          </w:tcPr>
          <w:p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p>
          <w:p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امتیاز داور</w:t>
            </w:r>
          </w:p>
        </w:tc>
      </w:tr>
      <w:tr w:rsidR="00CF3DD1" w:rsidRPr="00420A17" w:rsidTr="003C20A8">
        <w:trPr>
          <w:trHeight w:hRule="exact" w:val="596"/>
          <w:jc w:val="center"/>
        </w:trPr>
        <w:tc>
          <w:tcPr>
            <w:tcW w:w="414" w:type="pct"/>
            <w:vMerge w:val="restart"/>
            <w:tcBorders>
              <w:top w:val="single" w:sz="4" w:space="0" w:color="000000"/>
              <w:left w:val="single" w:sz="4" w:space="0" w:color="000000"/>
              <w:bottom w:val="single" w:sz="4" w:space="0" w:color="auto"/>
              <w:right w:val="single" w:sz="4" w:space="0" w:color="000000"/>
            </w:tcBorders>
            <w:textDirection w:val="btLr"/>
            <w:vAlign w:val="center"/>
            <w:hideMark/>
          </w:tcPr>
          <w:p w:rsidR="00CF3DD1" w:rsidRPr="00420A17" w:rsidRDefault="000F371B" w:rsidP="00CF3DD1">
            <w:pPr>
              <w:widowControl w:val="0"/>
              <w:bidi/>
              <w:spacing w:after="0" w:line="240" w:lineRule="auto"/>
              <w:ind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CF3DD1" w:rsidRPr="00420A17">
              <w:rPr>
                <w:rFonts w:ascii="Arial" w:eastAsia="Calibri" w:hAnsi="Arial" w:cs="B Nazanin" w:hint="cs"/>
                <w:b/>
                <w:bCs/>
                <w:sz w:val="20"/>
                <w:szCs w:val="20"/>
                <w:rtl/>
                <w:lang w:bidi="fa-IR"/>
              </w:rPr>
              <w:t xml:space="preserve"> مقدماتي</w:t>
            </w:r>
          </w:p>
        </w:tc>
        <w:tc>
          <w:tcPr>
            <w:tcW w:w="432" w:type="pct"/>
            <w:tcBorders>
              <w:top w:val="single" w:sz="12" w:space="0" w:color="auto"/>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داشتن طرح درس مناسب (حاوی اهداف </w:t>
            </w:r>
            <w:r>
              <w:rPr>
                <w:rFonts w:ascii="Arial" w:eastAsia="Calibri" w:hAnsi="Arial" w:cs="B Nazanin" w:hint="cs"/>
                <w:b/>
                <w:bCs/>
                <w:sz w:val="20"/>
                <w:szCs w:val="20"/>
                <w:rtl/>
                <w:lang w:bidi="fa-IR"/>
              </w:rPr>
              <w:t>و مراحل</w:t>
            </w:r>
            <w:r w:rsidRPr="00420A17">
              <w:rPr>
                <w:rFonts w:ascii="Arial" w:eastAsia="Calibri" w:hAnsi="Arial" w:cs="B Nazanin" w:hint="cs"/>
                <w:b/>
                <w:bCs/>
                <w:sz w:val="20"/>
                <w:szCs w:val="20"/>
                <w:rtl/>
                <w:lang w:bidi="fa-IR"/>
              </w:rPr>
              <w:t xml:space="preserve"> و...)</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مهارت آغازين (نحوه ورود به كلاس چگونگي برقراری ارتباط با فراگيران </w:t>
            </w:r>
            <w:r>
              <w:rPr>
                <w:rFonts w:ascii="Arial" w:eastAsia="Calibri" w:hAnsi="Arial" w:cs="B Nazanin" w:hint="cs"/>
                <w:b/>
                <w:bCs/>
                <w:sz w:val="20"/>
                <w:szCs w:val="20"/>
                <w:rtl/>
                <w:lang w:bidi="fa-IR"/>
              </w:rPr>
              <w:t>حضوروغیاب</w:t>
            </w:r>
            <w:r w:rsidRPr="00420A17">
              <w:rPr>
                <w:rFonts w:ascii="Arial" w:eastAsia="Calibri" w:hAnsi="Arial" w:cs="B Nazanin" w:hint="cs"/>
                <w:b/>
                <w:bCs/>
                <w:sz w:val="20"/>
                <w:szCs w:val="20"/>
                <w:rtl/>
                <w:lang w:bidi="fa-IR"/>
              </w:rPr>
              <w:t xml:space="preserve"> و</w:t>
            </w:r>
            <w:r>
              <w:rPr>
                <w:rFonts w:ascii="Arial" w:eastAsia="Calibri" w:hAnsi="Arial" w:cs="B Nazanin"/>
                <w:b/>
                <w:bCs/>
                <w:sz w:val="20"/>
                <w:szCs w:val="20"/>
                <w:rtl/>
                <w:lang w:bidi="fa-IR"/>
              </w:rPr>
              <w:t>.)</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3</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توجه به نحوه چینش محیط فیزیکی کلاس برای سهولت تعامل فراگیران</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4</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ارزشیابی از پیش </w:t>
            </w:r>
            <w:r>
              <w:rPr>
                <w:rFonts w:ascii="Arial" w:eastAsia="Calibri" w:hAnsi="Arial" w:cs="B Nazanin" w:hint="cs"/>
                <w:b/>
                <w:bCs/>
                <w:sz w:val="20"/>
                <w:szCs w:val="20"/>
                <w:rtl/>
                <w:lang w:bidi="fa-IR"/>
              </w:rPr>
              <w:t>دانسته‌ها</w:t>
            </w:r>
            <w:r w:rsidRPr="00420A17">
              <w:rPr>
                <w:rFonts w:ascii="Arial" w:eastAsia="Calibri" w:hAnsi="Arial" w:cs="B Nazanin" w:hint="cs"/>
                <w:b/>
                <w:bCs/>
                <w:sz w:val="20"/>
                <w:szCs w:val="20"/>
                <w:rtl/>
                <w:lang w:bidi="fa-IR"/>
              </w:rPr>
              <w:t xml:space="preserve"> (ارزشيابي تشخيصي) </w:t>
            </w:r>
            <w:r w:rsidR="00E96664">
              <w:rPr>
                <w:rFonts w:ascii="Arial" w:eastAsia="Calibri" w:hAnsi="Arial" w:cs="B Nazanin"/>
                <w:b/>
                <w:bCs/>
                <w:sz w:val="20"/>
                <w:szCs w:val="20"/>
                <w:rtl/>
                <w:lang w:bidi="fa-IR"/>
              </w:rPr>
              <w:t>به‌منظور</w:t>
            </w:r>
            <w:r>
              <w:rPr>
                <w:rFonts w:ascii="Arial" w:eastAsia="Calibri" w:hAnsi="Arial" w:cs="B Nazanin" w:hint="cs"/>
                <w:b/>
                <w:bCs/>
                <w:sz w:val="20"/>
                <w:szCs w:val="20"/>
                <w:rtl/>
                <w:lang w:bidi="fa-IR"/>
              </w:rPr>
              <w:t>پی‌ریزی</w:t>
            </w:r>
            <w:r w:rsidRPr="00420A17">
              <w:rPr>
                <w:rFonts w:ascii="Arial" w:eastAsia="Calibri" w:hAnsi="Arial" w:cs="B Nazanin" w:hint="cs"/>
                <w:b/>
                <w:bCs/>
                <w:sz w:val="20"/>
                <w:szCs w:val="20"/>
                <w:rtl/>
                <w:lang w:bidi="fa-IR"/>
              </w:rPr>
              <w:t xml:space="preserve"> بحث جديد</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val="restart"/>
            <w:tcBorders>
              <w:top w:val="single" w:sz="4" w:space="0" w:color="auto"/>
              <w:left w:val="single" w:sz="4" w:space="0" w:color="000000"/>
              <w:bottom w:val="single" w:sz="4" w:space="0" w:color="auto"/>
              <w:right w:val="single" w:sz="4" w:space="0" w:color="000000"/>
            </w:tcBorders>
            <w:textDirection w:val="btLr"/>
            <w:vAlign w:val="center"/>
            <w:hideMark/>
          </w:tcPr>
          <w:p w:rsidR="00CF3DD1" w:rsidRPr="00420A17" w:rsidRDefault="000F371B" w:rsidP="00CF3DD1">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CF3DD1" w:rsidRPr="00420A17">
              <w:rPr>
                <w:rFonts w:ascii="Arial" w:eastAsia="Calibri" w:hAnsi="Arial" w:cs="B Nazanin" w:hint="cs"/>
                <w:b/>
                <w:bCs/>
                <w:sz w:val="20"/>
                <w:szCs w:val="20"/>
                <w:rtl/>
                <w:lang w:bidi="fa-IR"/>
              </w:rPr>
              <w:t xml:space="preserve"> ياددهي و يادگيري</w:t>
            </w: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5</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مهارت ايجاد انگيزه </w:t>
            </w:r>
            <w:r w:rsidR="00E96664">
              <w:rPr>
                <w:rFonts w:ascii="Arial" w:eastAsia="Calibri" w:hAnsi="Arial" w:cs="B Nazanin" w:hint="cs"/>
                <w:b/>
                <w:bCs/>
                <w:sz w:val="20"/>
                <w:szCs w:val="20"/>
                <w:rtl/>
                <w:lang w:bidi="fa-IR"/>
              </w:rPr>
              <w:t>و آماده‌سازی</w:t>
            </w:r>
            <w:r w:rsidRPr="00420A17">
              <w:rPr>
                <w:rFonts w:ascii="Arial" w:eastAsia="Calibri" w:hAnsi="Arial" w:cs="B Nazanin" w:hint="cs"/>
                <w:b/>
                <w:bCs/>
                <w:sz w:val="20"/>
                <w:szCs w:val="20"/>
                <w:rtl/>
                <w:lang w:bidi="fa-IR"/>
              </w:rPr>
              <w:t xml:space="preserve"> فراگيران برای ورود بهمبحث آموزشی</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فراهم كردن </w:t>
            </w:r>
            <w:r>
              <w:rPr>
                <w:rFonts w:ascii="Arial" w:eastAsia="Calibri" w:hAnsi="Arial" w:cs="B Nazanin" w:hint="cs"/>
                <w:b/>
                <w:bCs/>
                <w:sz w:val="20"/>
                <w:szCs w:val="20"/>
                <w:rtl/>
                <w:lang w:bidi="fa-IR"/>
              </w:rPr>
              <w:t>موقعیت‌های</w:t>
            </w:r>
            <w:r w:rsidRPr="00420A17">
              <w:rPr>
                <w:rFonts w:ascii="Arial" w:eastAsia="Calibri" w:hAnsi="Arial" w:cs="B Nazanin" w:hint="cs"/>
                <w:b/>
                <w:bCs/>
                <w:sz w:val="20"/>
                <w:szCs w:val="20"/>
                <w:rtl/>
                <w:lang w:bidi="fa-IR"/>
              </w:rPr>
              <w:t xml:space="preserve"> مناسب براي انديشيدن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به‌کارگیریالگوهای</w:t>
            </w:r>
            <w:r w:rsidRPr="00420A17">
              <w:rPr>
                <w:rFonts w:ascii="Arial" w:eastAsia="Calibri" w:hAnsi="Arial" w:cs="B Nazanin" w:hint="cs"/>
                <w:b/>
                <w:bCs/>
                <w:sz w:val="20"/>
                <w:szCs w:val="20"/>
                <w:rtl/>
                <w:lang w:bidi="fa-IR"/>
              </w:rPr>
              <w:t xml:space="preserve"> فعال و مشارکتی تدریس</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مهارت در انتقال و تفهیم مطالب</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فن بیان، </w:t>
            </w:r>
            <w:r>
              <w:rPr>
                <w:rFonts w:ascii="Arial" w:eastAsia="Calibri" w:hAnsi="Arial" w:cs="B Nazanin" w:hint="cs"/>
                <w:b/>
                <w:bCs/>
                <w:sz w:val="20"/>
                <w:szCs w:val="20"/>
                <w:rtl/>
                <w:lang w:bidi="fa-IR"/>
              </w:rPr>
              <w:t>مهارت‌های</w:t>
            </w:r>
            <w:r w:rsidRPr="00420A17">
              <w:rPr>
                <w:rFonts w:ascii="Arial" w:eastAsia="Calibri" w:hAnsi="Arial" w:cs="B Nazanin" w:hint="cs"/>
                <w:b/>
                <w:bCs/>
                <w:sz w:val="20"/>
                <w:szCs w:val="20"/>
                <w:rtl/>
                <w:lang w:bidi="fa-IR"/>
              </w:rPr>
              <w:t xml:space="preserve"> کلامی و </w:t>
            </w:r>
            <w:r>
              <w:rPr>
                <w:rFonts w:ascii="Arial" w:eastAsia="Calibri" w:hAnsi="Arial" w:cs="B Nazanin" w:hint="cs"/>
                <w:b/>
                <w:bCs/>
                <w:sz w:val="20"/>
                <w:szCs w:val="20"/>
                <w:rtl/>
                <w:lang w:bidi="fa-IR"/>
              </w:rPr>
              <w:t>غیرکلامی</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10</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توجه به </w:t>
            </w:r>
            <w:r>
              <w:rPr>
                <w:rFonts w:ascii="Arial" w:eastAsia="Calibri" w:hAnsi="Arial" w:cs="B Nazanin" w:hint="cs"/>
                <w:b/>
                <w:bCs/>
                <w:sz w:val="20"/>
                <w:szCs w:val="20"/>
                <w:rtl/>
                <w:lang w:bidi="fa-IR"/>
              </w:rPr>
              <w:t>تفاوت‌های</w:t>
            </w:r>
            <w:r w:rsidRPr="00420A17">
              <w:rPr>
                <w:rFonts w:ascii="Arial" w:eastAsia="Calibri" w:hAnsi="Arial" w:cs="B Nazanin" w:hint="cs"/>
                <w:b/>
                <w:bCs/>
                <w:sz w:val="20"/>
                <w:szCs w:val="20"/>
                <w:rtl/>
                <w:lang w:bidi="fa-IR"/>
              </w:rPr>
              <w:t xml:space="preserve"> فردي فراگيران </w:t>
            </w:r>
            <w:r w:rsidR="00D365BB">
              <w:rPr>
                <w:rFonts w:ascii="Arial" w:eastAsia="Calibri" w:hAnsi="Arial" w:cs="B Nazanin"/>
                <w:b/>
                <w:bCs/>
                <w:sz w:val="20"/>
                <w:szCs w:val="20"/>
                <w:rtl/>
                <w:lang w:bidi="fa-IR"/>
              </w:rPr>
              <w:t>در جر</w:t>
            </w:r>
            <w:r w:rsidR="00D365BB">
              <w:rPr>
                <w:rFonts w:ascii="Arial" w:eastAsia="Calibri" w:hAnsi="Arial" w:cs="B Nazanin" w:hint="cs"/>
                <w:b/>
                <w:bCs/>
                <w:sz w:val="20"/>
                <w:szCs w:val="20"/>
                <w:rtl/>
                <w:lang w:bidi="fa-IR"/>
              </w:rPr>
              <w:t>یان</w:t>
            </w:r>
            <w:r w:rsidRPr="00420A17">
              <w:rPr>
                <w:rFonts w:ascii="Arial" w:eastAsia="Calibri" w:hAnsi="Arial" w:cs="B Nazanin" w:hint="cs"/>
                <w:b/>
                <w:bCs/>
                <w:sz w:val="20"/>
                <w:szCs w:val="20"/>
                <w:rtl/>
                <w:lang w:bidi="fa-IR"/>
              </w:rPr>
              <w:t xml:space="preserve"> تدريس </w:t>
            </w:r>
            <w:r>
              <w:rPr>
                <w:rFonts w:ascii="Arial" w:eastAsia="Calibri" w:hAnsi="Arial" w:cs="B Nazanin"/>
                <w:b/>
                <w:bCs/>
                <w:sz w:val="20"/>
                <w:szCs w:val="20"/>
                <w:rtl/>
                <w:lang w:bidi="fa-IR"/>
              </w:rPr>
              <w:t>و احترام</w:t>
            </w:r>
            <w:r w:rsidRPr="00420A17">
              <w:rPr>
                <w:rFonts w:ascii="Arial" w:eastAsia="Calibri" w:hAnsi="Arial" w:cs="B Nazanin" w:hint="cs"/>
                <w:b/>
                <w:bCs/>
                <w:sz w:val="20"/>
                <w:szCs w:val="20"/>
                <w:rtl/>
                <w:lang w:bidi="fa-IR"/>
              </w:rPr>
              <w:t xml:space="preserve"> به نظرات آنان</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ايجاد فرصت كار با وسايل </w:t>
            </w:r>
            <w:r>
              <w:rPr>
                <w:rFonts w:ascii="Arial" w:eastAsia="Calibri" w:hAnsi="Arial" w:cs="B Nazanin"/>
                <w:b/>
                <w:bCs/>
                <w:sz w:val="20"/>
                <w:szCs w:val="20"/>
                <w:rtl/>
                <w:lang w:bidi="fa-IR"/>
              </w:rPr>
              <w:t>و کشف</w:t>
            </w:r>
            <w:r w:rsidRPr="00420A17">
              <w:rPr>
                <w:rFonts w:ascii="Arial" w:eastAsia="Calibri" w:hAnsi="Arial" w:cs="B Nazanin" w:hint="cs"/>
                <w:b/>
                <w:bCs/>
                <w:sz w:val="20"/>
                <w:szCs w:val="20"/>
                <w:rtl/>
                <w:lang w:bidi="fa-IR"/>
              </w:rPr>
              <w:t xml:space="preserve"> مفاهيم درس توسط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rsidR="00CF3DD1" w:rsidRDefault="00CF3DD1" w:rsidP="00CF3DD1">
            <w:pPr>
              <w:bidi/>
              <w:jc w:val="center"/>
              <w:rPr>
                <w:rFonts w:cs="B Nazanin"/>
                <w:b/>
                <w:bCs/>
                <w:sz w:val="20"/>
                <w:szCs w:val="20"/>
                <w:rtl/>
                <w:lang w:bidi="fa-IR"/>
              </w:rPr>
            </w:pPr>
            <w:r>
              <w:rPr>
                <w:rFonts w:cs="B Nazanin" w:hint="cs"/>
                <w:b/>
                <w:bCs/>
                <w:sz w:val="20"/>
                <w:szCs w:val="20"/>
                <w:rtl/>
                <w:lang w:bidi="fa-IR"/>
              </w:rPr>
              <w:t>12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بهره‌گیری</w:t>
            </w:r>
            <w:r w:rsidRPr="00420A17">
              <w:rPr>
                <w:rFonts w:ascii="Arial" w:eastAsia="Calibri" w:hAnsi="Arial" w:cs="B Nazanin" w:hint="cs"/>
                <w:b/>
                <w:bCs/>
                <w:sz w:val="20"/>
                <w:szCs w:val="20"/>
                <w:rtl/>
                <w:lang w:bidi="fa-IR"/>
              </w:rPr>
              <w:t xml:space="preserve"> از فرایند پرسش </w:t>
            </w:r>
            <w:r>
              <w:rPr>
                <w:rFonts w:ascii="Arial" w:eastAsia="Calibri" w:hAnsi="Arial" w:cs="B Nazanin" w:hint="cs"/>
                <w:b/>
                <w:bCs/>
                <w:sz w:val="20"/>
                <w:szCs w:val="20"/>
                <w:rtl/>
                <w:lang w:bidi="fa-IR"/>
              </w:rPr>
              <w:t>و پاسخ</w:t>
            </w:r>
            <w:r w:rsidR="00E96664">
              <w:rPr>
                <w:rFonts w:ascii="Arial" w:eastAsia="Calibri" w:hAnsi="Arial" w:cs="B Nazanin" w:hint="cs"/>
                <w:b/>
                <w:bCs/>
                <w:sz w:val="20"/>
                <w:szCs w:val="20"/>
                <w:rtl/>
                <w:lang w:bidi="fa-IR"/>
              </w:rPr>
              <w:t>به‌منظور</w:t>
            </w:r>
            <w:r>
              <w:rPr>
                <w:rFonts w:ascii="Arial" w:eastAsia="Calibri" w:hAnsi="Arial" w:cs="B Nazanin" w:hint="cs"/>
                <w:b/>
                <w:bCs/>
                <w:sz w:val="20"/>
                <w:szCs w:val="20"/>
                <w:rtl/>
                <w:lang w:bidi="fa-IR"/>
              </w:rPr>
              <w:t>فعال‌سازی</w:t>
            </w:r>
            <w:r w:rsidRPr="00420A17">
              <w:rPr>
                <w:rFonts w:ascii="Arial" w:eastAsia="Calibri" w:hAnsi="Arial" w:cs="B Nazanin" w:hint="cs"/>
                <w:b/>
                <w:bCs/>
                <w:sz w:val="20"/>
                <w:szCs w:val="20"/>
                <w:rtl/>
                <w:lang w:bidi="fa-IR"/>
              </w:rPr>
              <w:t xml:space="preserve"> فراگیران</w:t>
            </w:r>
          </w:p>
        </w:tc>
        <w:tc>
          <w:tcPr>
            <w:tcW w:w="355" w:type="pct"/>
            <w:tcBorders>
              <w:top w:val="single" w:sz="4" w:space="0" w:color="000000"/>
              <w:left w:val="single" w:sz="4" w:space="0" w:color="000000"/>
              <w:bottom w:val="single" w:sz="4" w:space="0" w:color="000000"/>
              <w:right w:val="single" w:sz="4" w:space="0" w:color="000000"/>
            </w:tcBorders>
            <w:vAlign w:val="center"/>
          </w:tcPr>
          <w:p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13</w:t>
            </w:r>
          </w:p>
        </w:tc>
        <w:tc>
          <w:tcPr>
            <w:tcW w:w="3500" w:type="pct"/>
            <w:tcBorders>
              <w:top w:val="single" w:sz="4" w:space="0" w:color="000000"/>
              <w:left w:val="single" w:sz="4" w:space="0" w:color="000000"/>
              <w:bottom w:val="single" w:sz="4" w:space="0" w:color="000000"/>
              <w:right w:val="single" w:sz="4" w:space="0" w:color="000000"/>
            </w:tcBorders>
            <w:hideMark/>
          </w:tcPr>
          <w:p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جذاب سازی محتواي درسبراي فراگيران در عین حفظ صحت محتوا</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14</w:t>
            </w:r>
          </w:p>
        </w:tc>
        <w:tc>
          <w:tcPr>
            <w:tcW w:w="3500" w:type="pct"/>
            <w:tcBorders>
              <w:top w:val="single" w:sz="4" w:space="0" w:color="000000"/>
              <w:left w:val="single" w:sz="4" w:space="0" w:color="000000"/>
              <w:bottom w:val="single" w:sz="4" w:space="0" w:color="000000"/>
              <w:right w:val="single" w:sz="4" w:space="0" w:color="000000"/>
            </w:tcBorders>
            <w:hideMark/>
          </w:tcPr>
          <w:p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استفاده از مثال، شواهد و مصادیق روزمره براي واضح ساختن محتواي درس</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15</w:t>
            </w:r>
          </w:p>
        </w:tc>
        <w:tc>
          <w:tcPr>
            <w:tcW w:w="3500" w:type="pct"/>
            <w:tcBorders>
              <w:top w:val="single" w:sz="4" w:space="0" w:color="000000"/>
              <w:left w:val="single" w:sz="4" w:space="0" w:color="000000"/>
              <w:bottom w:val="single" w:sz="4" w:space="0" w:color="000000"/>
              <w:right w:val="single" w:sz="4" w:space="0" w:color="000000"/>
            </w:tcBorders>
            <w:hideMark/>
          </w:tcPr>
          <w:p w:rsidR="004D248F" w:rsidRPr="00420A17" w:rsidRDefault="00D365BB" w:rsidP="004D248F">
            <w:pPr>
              <w:widowControl w:val="0"/>
              <w:bidi/>
              <w:spacing w:after="0" w:line="256" w:lineRule="auto"/>
              <w:jc w:val="both"/>
              <w:rPr>
                <w:rFonts w:ascii="Arial" w:eastAsia="Calibri" w:hAnsi="Arial" w:cs="B Nazanin"/>
                <w:b/>
                <w:bCs/>
                <w:sz w:val="20"/>
                <w:szCs w:val="20"/>
                <w:rtl/>
              </w:rPr>
            </w:pPr>
            <w:r>
              <w:rPr>
                <w:rFonts w:ascii="Arial" w:eastAsia="Calibri" w:hAnsi="Arial" w:cs="B Nazanin"/>
                <w:b/>
                <w:bCs/>
                <w:sz w:val="20"/>
                <w:szCs w:val="20"/>
                <w:rtl/>
              </w:rPr>
              <w:t>غن</w:t>
            </w:r>
            <w:r>
              <w:rPr>
                <w:rFonts w:ascii="Arial" w:eastAsia="Calibri" w:hAnsi="Arial" w:cs="B Nazanin" w:hint="cs"/>
                <w:b/>
                <w:bCs/>
                <w:sz w:val="20"/>
                <w:szCs w:val="20"/>
                <w:rtl/>
              </w:rPr>
              <w:t>ی‌تر</w:t>
            </w:r>
            <w:r>
              <w:rPr>
                <w:rFonts w:ascii="Arial" w:eastAsia="Calibri" w:hAnsi="Arial" w:cs="B Nazanin"/>
                <w:b/>
                <w:bCs/>
                <w:sz w:val="20"/>
                <w:szCs w:val="20"/>
                <w:rtl/>
              </w:rPr>
              <w:t xml:space="preserve"> کردن</w:t>
            </w:r>
            <w:r w:rsidR="004D248F" w:rsidRPr="00420A17">
              <w:rPr>
                <w:rFonts w:ascii="Arial" w:eastAsia="Calibri" w:hAnsi="Arial" w:cs="B Nazanin" w:hint="cs"/>
                <w:b/>
                <w:bCs/>
                <w:sz w:val="20"/>
                <w:szCs w:val="20"/>
                <w:rtl/>
              </w:rPr>
              <w:t xml:space="preserve"> محتواي درس با </w:t>
            </w:r>
            <w:r w:rsidR="00437B2C">
              <w:rPr>
                <w:rFonts w:ascii="Arial" w:eastAsia="Calibri" w:hAnsi="Arial" w:cs="B Nazanin" w:hint="cs"/>
                <w:b/>
                <w:bCs/>
                <w:sz w:val="20"/>
                <w:szCs w:val="20"/>
                <w:rtl/>
              </w:rPr>
              <w:t>تأکید</w:t>
            </w:r>
            <w:r w:rsidR="004D248F" w:rsidRPr="00420A17">
              <w:rPr>
                <w:rFonts w:ascii="Arial" w:eastAsia="Calibri" w:hAnsi="Arial" w:cs="B Nazanin" w:hint="cs"/>
                <w:b/>
                <w:bCs/>
                <w:sz w:val="20"/>
                <w:szCs w:val="20"/>
                <w:rtl/>
              </w:rPr>
              <w:t xml:space="preserve"> بر پژوهش محوری</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15</w:t>
            </w:r>
          </w:p>
        </w:tc>
        <w:tc>
          <w:tcPr>
            <w:tcW w:w="3500" w:type="pct"/>
            <w:tcBorders>
              <w:top w:val="single" w:sz="4" w:space="0" w:color="000000"/>
              <w:left w:val="single" w:sz="4" w:space="0" w:color="000000"/>
              <w:bottom w:val="single" w:sz="4" w:space="0" w:color="000000"/>
              <w:right w:val="single" w:sz="4" w:space="0" w:color="000000"/>
            </w:tcBorders>
            <w:hideMark/>
          </w:tcPr>
          <w:p w:rsidR="004D248F" w:rsidRPr="00420A17" w:rsidRDefault="00437B2C" w:rsidP="004D248F">
            <w:pPr>
              <w:widowControl w:val="0"/>
              <w:bidi/>
              <w:spacing w:after="0" w:line="256" w:lineRule="auto"/>
              <w:jc w:val="both"/>
              <w:rPr>
                <w:rFonts w:ascii="Arial" w:eastAsia="Calibri" w:hAnsi="Arial" w:cs="B Nazanin"/>
                <w:b/>
                <w:bCs/>
                <w:sz w:val="20"/>
                <w:szCs w:val="20"/>
                <w:rtl/>
              </w:rPr>
            </w:pPr>
            <w:r>
              <w:rPr>
                <w:rFonts w:ascii="Arial" w:eastAsia="Calibri" w:hAnsi="Arial" w:cs="B Nazanin" w:hint="cs"/>
                <w:b/>
                <w:bCs/>
                <w:sz w:val="20"/>
                <w:szCs w:val="20"/>
                <w:rtl/>
              </w:rPr>
              <w:t>کیفیت‌بخشی</w:t>
            </w:r>
            <w:r w:rsidR="004D248F" w:rsidRPr="00420A17">
              <w:rPr>
                <w:rFonts w:ascii="Arial" w:eastAsia="Calibri" w:hAnsi="Arial" w:cs="B Nazanin" w:hint="cs"/>
                <w:b/>
                <w:bCs/>
                <w:sz w:val="20"/>
                <w:szCs w:val="20"/>
                <w:rtl/>
              </w:rPr>
              <w:t xml:space="preserve"> تدریس با استفاده از </w:t>
            </w:r>
            <w:r w:rsidR="00D365BB">
              <w:rPr>
                <w:rFonts w:ascii="Arial" w:eastAsia="Calibri" w:hAnsi="Arial" w:cs="B Nazanin"/>
                <w:b/>
                <w:bCs/>
                <w:sz w:val="20"/>
                <w:szCs w:val="20"/>
                <w:rtl/>
              </w:rPr>
              <w:t>سا</w:t>
            </w:r>
            <w:r w:rsidR="00D365BB">
              <w:rPr>
                <w:rFonts w:ascii="Arial" w:eastAsia="Calibri" w:hAnsi="Arial" w:cs="B Nazanin" w:hint="cs"/>
                <w:b/>
                <w:bCs/>
                <w:sz w:val="20"/>
                <w:szCs w:val="20"/>
                <w:rtl/>
              </w:rPr>
              <w:t>یر</w:t>
            </w:r>
            <w:r w:rsidR="00D365BB">
              <w:rPr>
                <w:rFonts w:ascii="Arial" w:eastAsia="Calibri" w:hAnsi="Arial" w:cs="B Nazanin"/>
                <w:b/>
                <w:bCs/>
                <w:sz w:val="20"/>
                <w:szCs w:val="20"/>
                <w:rtl/>
              </w:rPr>
              <w:t xml:space="preserve"> منابع</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هدايت فراگيران </w:t>
            </w:r>
            <w:r w:rsidR="00E96664">
              <w:rPr>
                <w:rFonts w:ascii="Arial" w:eastAsia="Calibri" w:hAnsi="Arial" w:cs="B Nazanin" w:hint="cs"/>
                <w:b/>
                <w:bCs/>
                <w:sz w:val="20"/>
                <w:szCs w:val="20"/>
                <w:rtl/>
                <w:lang w:bidi="fa-IR"/>
              </w:rPr>
              <w:t>به‌منظور</w:t>
            </w:r>
            <w:r w:rsidRPr="00420A17">
              <w:rPr>
                <w:rFonts w:ascii="Arial" w:eastAsia="Calibri" w:hAnsi="Arial" w:cs="B Nazanin" w:hint="cs"/>
                <w:b/>
                <w:bCs/>
                <w:sz w:val="20"/>
                <w:szCs w:val="20"/>
                <w:rtl/>
                <w:lang w:bidi="fa-IR"/>
              </w:rPr>
              <w:t xml:space="preserve"> يافتن </w:t>
            </w:r>
            <w:r w:rsidR="00437B2C">
              <w:rPr>
                <w:rFonts w:ascii="Arial" w:eastAsia="Calibri" w:hAnsi="Arial" w:cs="B Nazanin" w:hint="cs"/>
                <w:b/>
                <w:bCs/>
                <w:sz w:val="20"/>
                <w:szCs w:val="20"/>
                <w:rtl/>
                <w:lang w:bidi="fa-IR"/>
              </w:rPr>
              <w:t>زمینه‌های</w:t>
            </w:r>
            <w:r w:rsidRPr="00420A17">
              <w:rPr>
                <w:rFonts w:ascii="Arial" w:eastAsia="Calibri" w:hAnsi="Arial" w:cs="B Nazanin" w:hint="cs"/>
                <w:b/>
                <w:bCs/>
                <w:sz w:val="20"/>
                <w:szCs w:val="20"/>
                <w:rtl/>
                <w:lang w:bidi="fa-IR"/>
              </w:rPr>
              <w:t xml:space="preserve"> كاربردي ياد </w:t>
            </w:r>
            <w:r w:rsidR="00437B2C">
              <w:rPr>
                <w:rFonts w:ascii="Arial" w:eastAsia="Calibri" w:hAnsi="Arial" w:cs="B Nazanin" w:hint="cs"/>
                <w:b/>
                <w:bCs/>
                <w:sz w:val="20"/>
                <w:szCs w:val="20"/>
                <w:rtl/>
                <w:lang w:bidi="fa-IR"/>
              </w:rPr>
              <w:t>گرفته‌ها</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rPr>
              <w:t>معرفي منابع مکتوب و دیجیتالی مرتبط با موضوع به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فراهم کردن فرصت به کار بستن </w:t>
            </w:r>
            <w:r w:rsidR="00437B2C">
              <w:rPr>
                <w:rFonts w:ascii="Arial" w:eastAsia="Calibri" w:hAnsi="Arial" w:cs="B Nazanin" w:hint="cs"/>
                <w:b/>
                <w:bCs/>
                <w:sz w:val="20"/>
                <w:szCs w:val="20"/>
                <w:rtl/>
                <w:lang w:bidi="fa-IR"/>
              </w:rPr>
              <w:t>یافته‌های</w:t>
            </w:r>
            <w:r w:rsidRPr="00420A17">
              <w:rPr>
                <w:rFonts w:ascii="Arial" w:eastAsia="Calibri" w:hAnsi="Arial" w:cs="B Nazanin" w:hint="cs"/>
                <w:b/>
                <w:bCs/>
                <w:sz w:val="20"/>
                <w:szCs w:val="20"/>
                <w:rtl/>
                <w:lang w:bidi="fa-IR"/>
              </w:rPr>
              <w:t xml:space="preserve"> درس در </w:t>
            </w:r>
            <w:r w:rsidR="00437B2C">
              <w:rPr>
                <w:rFonts w:ascii="Arial" w:eastAsia="Calibri" w:hAnsi="Arial" w:cs="B Nazanin" w:hint="cs"/>
                <w:b/>
                <w:bCs/>
                <w:sz w:val="20"/>
                <w:szCs w:val="20"/>
                <w:rtl/>
                <w:lang w:bidi="fa-IR"/>
              </w:rPr>
              <w:t>موقعیت‌های</w:t>
            </w:r>
            <w:r w:rsidRPr="00420A17">
              <w:rPr>
                <w:rFonts w:ascii="Arial" w:eastAsia="Calibri" w:hAnsi="Arial" w:cs="B Nazanin" w:hint="cs"/>
                <w:b/>
                <w:bCs/>
                <w:sz w:val="20"/>
                <w:szCs w:val="20"/>
                <w:rtl/>
                <w:lang w:bidi="fa-IR"/>
              </w:rPr>
              <w:t xml:space="preserve"> تمرینی در کلاس</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ايجاد فرصت </w:t>
            </w:r>
            <w:r w:rsidR="00437B2C">
              <w:rPr>
                <w:rFonts w:ascii="Arial" w:eastAsia="Calibri" w:hAnsi="Arial" w:cs="B Nazanin" w:hint="cs"/>
                <w:b/>
                <w:bCs/>
                <w:sz w:val="20"/>
                <w:szCs w:val="20"/>
                <w:rtl/>
                <w:lang w:bidi="fa-IR"/>
              </w:rPr>
              <w:t>جمع‌بندی</w:t>
            </w:r>
            <w:r w:rsidRPr="00420A17">
              <w:rPr>
                <w:rFonts w:ascii="Arial" w:eastAsia="Calibri" w:hAnsi="Arial" w:cs="B Nazanin" w:hint="cs"/>
                <w:b/>
                <w:bCs/>
                <w:sz w:val="20"/>
                <w:szCs w:val="20"/>
                <w:rtl/>
                <w:lang w:bidi="fa-IR"/>
              </w:rPr>
              <w:t xml:space="preserve"> درس، با كمك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20</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جدیت و شادابی معلم در جریان تدریس</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انجام ارزشيابي </w:t>
            </w:r>
            <w:r w:rsidR="00437B2C">
              <w:rPr>
                <w:rFonts w:ascii="Arial" w:eastAsia="Calibri" w:hAnsi="Arial" w:cs="B Nazanin" w:hint="cs"/>
                <w:b/>
                <w:bCs/>
                <w:sz w:val="20"/>
                <w:szCs w:val="20"/>
                <w:rtl/>
                <w:lang w:bidi="fa-IR"/>
              </w:rPr>
              <w:t>مرحله‌ای</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چگونگي استفاده از كتاب درسي واستفاده مناسب </w:t>
            </w:r>
            <w:r w:rsidR="00437B2C">
              <w:rPr>
                <w:rFonts w:ascii="Arial" w:eastAsia="Calibri" w:hAnsi="Arial" w:cs="B Nazanin" w:hint="cs"/>
                <w:b/>
                <w:bCs/>
                <w:sz w:val="20"/>
                <w:szCs w:val="20"/>
                <w:rtl/>
                <w:lang w:bidi="fa-IR"/>
              </w:rPr>
              <w:t>و بهنگام</w:t>
            </w:r>
            <w:r w:rsidRPr="00420A17">
              <w:rPr>
                <w:rFonts w:ascii="Arial" w:eastAsia="Calibri" w:hAnsi="Arial" w:cs="B Nazanin" w:hint="cs"/>
                <w:b/>
                <w:bCs/>
                <w:sz w:val="20"/>
                <w:szCs w:val="20"/>
                <w:rtl/>
                <w:lang w:bidi="fa-IR"/>
              </w:rPr>
              <w:t xml:space="preserve"> از سایر </w:t>
            </w:r>
            <w:r w:rsidR="00437B2C">
              <w:rPr>
                <w:rFonts w:ascii="Arial" w:eastAsia="Calibri" w:hAnsi="Arial" w:cs="B Nazanin" w:hint="cs"/>
                <w:b/>
                <w:bCs/>
                <w:sz w:val="20"/>
                <w:szCs w:val="20"/>
                <w:rtl/>
                <w:lang w:bidi="fa-IR"/>
              </w:rPr>
              <w:t>رسانه‌های</w:t>
            </w:r>
            <w:r w:rsidRPr="00420A17">
              <w:rPr>
                <w:rFonts w:ascii="Arial" w:eastAsia="Calibri" w:hAnsi="Arial" w:cs="B Nazanin" w:hint="cs"/>
                <w:b/>
                <w:bCs/>
                <w:sz w:val="20"/>
                <w:szCs w:val="20"/>
                <w:rtl/>
                <w:lang w:bidi="fa-IR"/>
              </w:rPr>
              <w:t xml:space="preserve"> آموزشي</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23</w:t>
            </w:r>
          </w:p>
        </w:tc>
        <w:tc>
          <w:tcPr>
            <w:tcW w:w="3500" w:type="pct"/>
            <w:tcBorders>
              <w:top w:val="single" w:sz="4" w:space="0" w:color="000000"/>
              <w:left w:val="single" w:sz="4" w:space="0" w:color="000000"/>
              <w:bottom w:val="single" w:sz="4" w:space="0" w:color="000000"/>
              <w:right w:val="single" w:sz="4" w:space="0" w:color="000000"/>
            </w:tcBorders>
            <w:hideMark/>
          </w:tcPr>
          <w:p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 xml:space="preserve">تسلط علمي </w:t>
            </w:r>
            <w:r w:rsidR="00E96664">
              <w:rPr>
                <w:rFonts w:ascii="Arial" w:eastAsia="Calibri" w:hAnsi="Arial" w:cs="B Nazanin"/>
                <w:b/>
                <w:bCs/>
                <w:sz w:val="20"/>
                <w:szCs w:val="20"/>
                <w:rtl/>
              </w:rPr>
              <w:t>بر محتو</w:t>
            </w:r>
            <w:r w:rsidR="00E96664">
              <w:rPr>
                <w:rFonts w:ascii="Arial" w:eastAsia="Calibri" w:hAnsi="Arial" w:cs="B Nazanin" w:hint="cs"/>
                <w:b/>
                <w:bCs/>
                <w:sz w:val="20"/>
                <w:szCs w:val="20"/>
                <w:rtl/>
              </w:rPr>
              <w:t>ی</w:t>
            </w:r>
            <w:r w:rsidRPr="00420A17">
              <w:rPr>
                <w:rFonts w:ascii="Arial" w:eastAsia="Calibri" w:hAnsi="Arial" w:cs="B Nazanin" w:hint="cs"/>
                <w:b/>
                <w:bCs/>
                <w:sz w:val="20"/>
                <w:szCs w:val="20"/>
                <w:rtl/>
              </w:rPr>
              <w:t xml:space="preserve"> درس</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auto"/>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24</w:t>
            </w:r>
          </w:p>
        </w:tc>
        <w:tc>
          <w:tcPr>
            <w:tcW w:w="3500" w:type="pct"/>
            <w:tcBorders>
              <w:top w:val="single" w:sz="4" w:space="0" w:color="000000"/>
              <w:left w:val="single" w:sz="4" w:space="0" w:color="000000"/>
              <w:bottom w:val="single" w:sz="4" w:space="0" w:color="000000"/>
              <w:right w:val="single" w:sz="4" w:space="0" w:color="000000"/>
            </w:tcBorders>
            <w:hideMark/>
          </w:tcPr>
          <w:p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قدرت استنباط، درك وفهم عميق پيام و هدف درس</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25</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انطباق و هماهنگی اجراي تدریس با طرح درس </w:t>
            </w:r>
            <w:r w:rsidR="00437B2C">
              <w:rPr>
                <w:rFonts w:ascii="Arial" w:eastAsia="Calibri" w:hAnsi="Arial" w:cs="B Nazanin" w:hint="cs"/>
                <w:b/>
                <w:bCs/>
                <w:sz w:val="20"/>
                <w:szCs w:val="20"/>
                <w:rtl/>
                <w:lang w:bidi="fa-IR"/>
              </w:rPr>
              <w:t>تدوین‌شده</w:t>
            </w:r>
            <w:r w:rsidRPr="00420A17">
              <w:rPr>
                <w:rFonts w:ascii="Arial" w:eastAsia="Calibri" w:hAnsi="Arial" w:cs="B Nazanin" w:hint="cs"/>
                <w:b/>
                <w:bCs/>
                <w:sz w:val="20"/>
                <w:szCs w:val="20"/>
                <w:rtl/>
                <w:lang w:bidi="fa-IR"/>
              </w:rPr>
              <w:t xml:space="preserve"> در عین </w:t>
            </w:r>
            <w:r w:rsidR="00E96664">
              <w:rPr>
                <w:rFonts w:ascii="Arial" w:eastAsia="Calibri" w:hAnsi="Arial" w:cs="B Nazanin" w:hint="cs"/>
                <w:b/>
                <w:bCs/>
                <w:sz w:val="20"/>
                <w:szCs w:val="20"/>
                <w:rtl/>
                <w:lang w:bidi="fa-IR"/>
              </w:rPr>
              <w:t>انعطاف‌پذیری</w:t>
            </w:r>
            <w:r w:rsidRPr="00420A17">
              <w:rPr>
                <w:rFonts w:ascii="Arial" w:eastAsia="Calibri" w:hAnsi="Arial" w:cs="B Nazanin" w:hint="cs"/>
                <w:b/>
                <w:bCs/>
                <w:sz w:val="20"/>
                <w:szCs w:val="20"/>
                <w:rtl/>
                <w:lang w:bidi="fa-IR"/>
              </w:rPr>
              <w:t xml:space="preserve"> لازم</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خلاقیت،</w:t>
            </w:r>
            <w:r w:rsidR="006C363A">
              <w:rPr>
                <w:rFonts w:ascii="Arial" w:eastAsia="Calibri" w:hAnsi="Arial" w:cs="B Nazanin"/>
                <w:b/>
                <w:bCs/>
                <w:sz w:val="20"/>
                <w:szCs w:val="20"/>
                <w:rtl/>
                <w:lang w:bidi="fa-IR"/>
              </w:rPr>
              <w:t xml:space="preserve"> ابداع</w:t>
            </w:r>
            <w:r w:rsidR="00E96664">
              <w:rPr>
                <w:rFonts w:ascii="Arial" w:eastAsia="Calibri" w:hAnsi="Arial" w:cs="B Nazanin" w:hint="cs"/>
                <w:b/>
                <w:bCs/>
                <w:sz w:val="20"/>
                <w:szCs w:val="20"/>
                <w:rtl/>
                <w:lang w:bidi="fa-IR"/>
              </w:rPr>
              <w:t>و نوآوری</w:t>
            </w:r>
            <w:r w:rsidR="00D365BB">
              <w:rPr>
                <w:rFonts w:ascii="Arial" w:eastAsia="Calibri" w:hAnsi="Arial" w:cs="B Nazanin"/>
                <w:b/>
                <w:bCs/>
                <w:sz w:val="20"/>
                <w:szCs w:val="20"/>
                <w:rtl/>
                <w:lang w:bidi="fa-IR"/>
              </w:rPr>
              <w:t>در جر</w:t>
            </w:r>
            <w:r w:rsidR="00D365BB">
              <w:rPr>
                <w:rFonts w:ascii="Arial" w:eastAsia="Calibri" w:hAnsi="Arial" w:cs="B Nazanin" w:hint="cs"/>
                <w:b/>
                <w:bCs/>
                <w:sz w:val="20"/>
                <w:szCs w:val="20"/>
                <w:rtl/>
                <w:lang w:bidi="fa-IR"/>
              </w:rPr>
              <w:t>یان</w:t>
            </w:r>
            <w:r w:rsidRPr="00420A17">
              <w:rPr>
                <w:rFonts w:ascii="Arial" w:eastAsia="Calibri" w:hAnsi="Arial" w:cs="B Nazanin" w:hint="cs"/>
                <w:b/>
                <w:bCs/>
                <w:sz w:val="20"/>
                <w:szCs w:val="20"/>
                <w:rtl/>
                <w:lang w:bidi="fa-IR"/>
              </w:rPr>
              <w:t xml:space="preserve"> تدريس</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val="restart"/>
            <w:tcBorders>
              <w:top w:val="single" w:sz="4" w:space="0" w:color="auto"/>
              <w:left w:val="single" w:sz="4" w:space="0" w:color="000000"/>
              <w:bottom w:val="single" w:sz="4" w:space="0" w:color="000000"/>
              <w:right w:val="single" w:sz="4" w:space="0" w:color="000000"/>
            </w:tcBorders>
            <w:textDirection w:val="tbRl"/>
            <w:vAlign w:val="center"/>
            <w:hideMark/>
          </w:tcPr>
          <w:p w:rsidR="004D248F" w:rsidRPr="00420A17" w:rsidRDefault="000F371B" w:rsidP="004D248F">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4D248F" w:rsidRPr="00420A17">
              <w:rPr>
                <w:rFonts w:ascii="Arial" w:eastAsia="Calibri" w:hAnsi="Arial" w:cs="B Nazanin" w:hint="cs"/>
                <w:b/>
                <w:bCs/>
                <w:sz w:val="20"/>
                <w:szCs w:val="20"/>
                <w:rtl/>
                <w:lang w:bidi="fa-IR"/>
              </w:rPr>
              <w:t xml:space="preserve"> تكميلي</w:t>
            </w: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انجام ارزشيابي پاياني</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000000"/>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توجه به مسائل تربيتي، اخلاقيو </w:t>
            </w:r>
            <w:r w:rsidR="00437B2C">
              <w:rPr>
                <w:rFonts w:ascii="Arial" w:eastAsia="Calibri" w:hAnsi="Arial" w:cs="B Nazanin" w:hint="cs"/>
                <w:b/>
                <w:bCs/>
                <w:sz w:val="20"/>
                <w:szCs w:val="20"/>
                <w:rtl/>
                <w:lang w:bidi="fa-IR"/>
              </w:rPr>
              <w:t>ارزش‌های</w:t>
            </w:r>
            <w:r w:rsidRPr="00420A17">
              <w:rPr>
                <w:rFonts w:ascii="Arial" w:eastAsia="Calibri" w:hAnsi="Arial" w:cs="B Nazanin" w:hint="cs"/>
                <w:b/>
                <w:bCs/>
                <w:sz w:val="20"/>
                <w:szCs w:val="20"/>
                <w:rtl/>
                <w:lang w:bidi="fa-IR"/>
              </w:rPr>
              <w:t xml:space="preserve"> فرهنگی اجتماعی</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ارائه فعالیت،</w:t>
            </w:r>
            <w:r w:rsidR="006C363A">
              <w:rPr>
                <w:rFonts w:ascii="Arial" w:eastAsia="Calibri" w:hAnsi="Arial" w:cs="B Nazanin"/>
                <w:b/>
                <w:bCs/>
                <w:sz w:val="20"/>
                <w:szCs w:val="20"/>
                <w:rtl/>
                <w:lang w:bidi="fa-IR"/>
              </w:rPr>
              <w:t xml:space="preserve"> متناسب</w:t>
            </w:r>
            <w:r w:rsidRPr="00420A17">
              <w:rPr>
                <w:rFonts w:ascii="Arial" w:eastAsia="Calibri" w:hAnsi="Arial" w:cs="B Nazanin" w:hint="cs"/>
                <w:b/>
                <w:bCs/>
                <w:sz w:val="20"/>
                <w:szCs w:val="20"/>
                <w:rtl/>
                <w:lang w:bidi="fa-IR"/>
              </w:rPr>
              <w:t xml:space="preserve"> برای تعمیق </w:t>
            </w:r>
            <w:r w:rsidR="00437B2C">
              <w:rPr>
                <w:rFonts w:ascii="Arial" w:eastAsia="Calibri" w:hAnsi="Arial" w:cs="B Nazanin"/>
                <w:b/>
                <w:bCs/>
                <w:sz w:val="20"/>
                <w:szCs w:val="20"/>
                <w:rtl/>
                <w:lang w:bidi="fa-IR"/>
              </w:rPr>
              <w:t>و تثب</w:t>
            </w:r>
            <w:r w:rsidR="00437B2C">
              <w:rPr>
                <w:rFonts w:ascii="Arial" w:eastAsia="Calibri" w:hAnsi="Arial" w:cs="B Nazanin" w:hint="cs"/>
                <w:b/>
                <w:bCs/>
                <w:sz w:val="20"/>
                <w:szCs w:val="20"/>
                <w:rtl/>
                <w:lang w:bidi="fa-IR"/>
              </w:rPr>
              <w:t>یت</w:t>
            </w:r>
            <w:r w:rsidRPr="00420A17">
              <w:rPr>
                <w:rFonts w:ascii="Arial" w:eastAsia="Calibri" w:hAnsi="Arial" w:cs="B Nazanin" w:hint="cs"/>
                <w:b/>
                <w:bCs/>
                <w:sz w:val="20"/>
                <w:szCs w:val="20"/>
                <w:rtl/>
                <w:lang w:bidi="fa-IR"/>
              </w:rPr>
              <w:t xml:space="preserve"> یادگیریبرای خارج از کلاس</w:t>
            </w:r>
          </w:p>
        </w:tc>
        <w:tc>
          <w:tcPr>
            <w:tcW w:w="355" w:type="pct"/>
            <w:tcBorders>
              <w:top w:val="single" w:sz="4" w:space="0" w:color="000000"/>
              <w:left w:val="single" w:sz="4" w:space="0" w:color="000000"/>
              <w:bottom w:val="single" w:sz="4" w:space="0" w:color="000000"/>
              <w:right w:val="single" w:sz="4" w:space="0" w:color="000000"/>
            </w:tcBorders>
            <w:vAlign w:val="center"/>
          </w:tcPr>
          <w:p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291878" w:rsidRPr="00420A17" w:rsidTr="003C20A8">
        <w:trPr>
          <w:trHeight w:hRule="exact" w:val="342"/>
          <w:jc w:val="center"/>
        </w:trPr>
        <w:tc>
          <w:tcPr>
            <w:tcW w:w="4346" w:type="pct"/>
            <w:gridSpan w:val="3"/>
            <w:tcBorders>
              <w:top w:val="single" w:sz="4" w:space="0" w:color="auto"/>
              <w:left w:val="single" w:sz="4" w:space="0" w:color="000000"/>
              <w:bottom w:val="single" w:sz="4" w:space="0" w:color="000000"/>
              <w:right w:val="single" w:sz="4" w:space="0" w:color="000000"/>
            </w:tcBorders>
            <w:vAlign w:val="center"/>
          </w:tcPr>
          <w:p w:rsidR="00291878" w:rsidRPr="00420A17" w:rsidRDefault="00291878" w:rsidP="00291878">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حداکثر نمره</w:t>
            </w:r>
          </w:p>
        </w:tc>
        <w:tc>
          <w:tcPr>
            <w:tcW w:w="355" w:type="pct"/>
            <w:tcBorders>
              <w:top w:val="single" w:sz="4" w:space="0" w:color="000000"/>
              <w:left w:val="single" w:sz="4" w:space="0" w:color="000000"/>
              <w:bottom w:val="single" w:sz="4" w:space="0" w:color="000000"/>
              <w:right w:val="single" w:sz="4" w:space="0" w:color="000000"/>
            </w:tcBorders>
            <w:vAlign w:val="center"/>
          </w:tcPr>
          <w:p w:rsidR="00291878" w:rsidRPr="00420A17" w:rsidRDefault="00291878" w:rsidP="00187410">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145</w:t>
            </w:r>
          </w:p>
        </w:tc>
        <w:tc>
          <w:tcPr>
            <w:tcW w:w="299" w:type="pct"/>
            <w:tcBorders>
              <w:top w:val="single" w:sz="4" w:space="0" w:color="000000"/>
              <w:left w:val="single" w:sz="4" w:space="0" w:color="000000"/>
              <w:bottom w:val="single" w:sz="4" w:space="0" w:color="000000"/>
              <w:right w:val="single" w:sz="4" w:space="0" w:color="000000"/>
            </w:tcBorders>
            <w:vAlign w:val="center"/>
          </w:tcPr>
          <w:p w:rsidR="00291878" w:rsidRPr="00420A17" w:rsidRDefault="00291878" w:rsidP="00187410">
            <w:pPr>
              <w:widowControl w:val="0"/>
              <w:bidi/>
              <w:spacing w:after="0" w:line="240" w:lineRule="auto"/>
              <w:contextualSpacing/>
              <w:jc w:val="center"/>
              <w:rPr>
                <w:rFonts w:ascii="Arial" w:eastAsia="Calibri" w:hAnsi="Arial" w:cs="B Nazanin"/>
                <w:b/>
                <w:bCs/>
                <w:sz w:val="20"/>
                <w:szCs w:val="20"/>
                <w:rtl/>
                <w:lang w:bidi="fa-IR"/>
              </w:rPr>
            </w:pPr>
          </w:p>
        </w:tc>
      </w:tr>
    </w:tbl>
    <w:p w:rsidR="00A60BEE" w:rsidRDefault="00A60BEE" w:rsidP="00C92ADC">
      <w:pPr>
        <w:spacing w:after="160" w:line="259" w:lineRule="auto"/>
        <w:rPr>
          <w:rFonts w:asciiTheme="majorHAnsi" w:eastAsiaTheme="majorEastAsia" w:hAnsiTheme="majorHAnsi" w:cs="B Zar"/>
          <w:b/>
          <w:bCs/>
          <w:color w:val="FF0000"/>
          <w:sz w:val="28"/>
          <w:szCs w:val="28"/>
          <w:rtl/>
          <w:lang w:bidi="fa-IR"/>
        </w:rPr>
      </w:pPr>
    </w:p>
    <w:p w:rsidR="004E6131" w:rsidRDefault="004E6131">
      <w:pPr>
        <w:spacing w:after="160" w:line="259" w:lineRule="auto"/>
        <w:rPr>
          <w:rFonts w:asciiTheme="majorHAnsi" w:eastAsiaTheme="majorEastAsia" w:hAnsiTheme="majorHAnsi" w:cs="B Zar"/>
          <w:b/>
          <w:bCs/>
          <w:color w:val="FF0000"/>
          <w:sz w:val="28"/>
          <w:szCs w:val="28"/>
          <w:lang w:bidi="fa-IR"/>
        </w:rPr>
      </w:pPr>
      <w:r>
        <w:rPr>
          <w:rFonts w:asciiTheme="majorHAnsi" w:eastAsiaTheme="majorEastAsia" w:hAnsiTheme="majorHAnsi" w:cs="B Zar"/>
          <w:b/>
          <w:bCs/>
          <w:color w:val="FF0000"/>
          <w:sz w:val="28"/>
          <w:szCs w:val="28"/>
          <w:lang w:bidi="fa-IR"/>
        </w:rPr>
        <w:br w:type="page"/>
      </w:r>
    </w:p>
    <w:p w:rsidR="00A60BEE" w:rsidRDefault="00A60BEE" w:rsidP="00C92ADC">
      <w:pPr>
        <w:spacing w:after="160" w:line="259" w:lineRule="auto"/>
        <w:rPr>
          <w:rFonts w:asciiTheme="majorHAnsi" w:eastAsiaTheme="majorEastAsia" w:hAnsiTheme="majorHAnsi" w:cs="B Zar"/>
          <w:b/>
          <w:bCs/>
          <w:color w:val="FF0000"/>
          <w:sz w:val="28"/>
          <w:szCs w:val="28"/>
          <w:rtl/>
          <w:lang w:bidi="fa-IR"/>
        </w:rPr>
      </w:pPr>
    </w:p>
    <w:tbl>
      <w:tblPr>
        <w:bidiVisual/>
        <w:tblW w:w="4841" w:type="pct"/>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8"/>
        <w:gridCol w:w="1004"/>
        <w:gridCol w:w="6415"/>
        <w:gridCol w:w="18"/>
        <w:gridCol w:w="868"/>
        <w:gridCol w:w="18"/>
        <w:gridCol w:w="699"/>
        <w:gridCol w:w="18"/>
      </w:tblGrid>
      <w:tr w:rsidR="002A3A4A" w:rsidRPr="002A3A4A" w:rsidTr="003C20A8">
        <w:trPr>
          <w:gridBefore w:val="1"/>
          <w:wBefore w:w="10" w:type="pct"/>
          <w:cantSplit/>
          <w:trHeight w:val="1186"/>
          <w:jc w:val="right"/>
        </w:trPr>
        <w:tc>
          <w:tcPr>
            <w:tcW w:w="554"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rsidR="002A3A4A" w:rsidRPr="002A3A4A" w:rsidRDefault="002A3A4A" w:rsidP="009E1C78">
            <w:pPr>
              <w:widowControl w:val="0"/>
              <w:bidi/>
              <w:spacing w:after="0" w:line="240" w:lineRule="auto"/>
              <w:ind w:left="113" w:right="113"/>
              <w:contextualSpacing/>
              <w:jc w:val="center"/>
              <w:rPr>
                <w:rFonts w:ascii="Arial" w:eastAsia="Calibri" w:hAnsi="Arial" w:cs="B Nazanin"/>
                <w:b/>
                <w:bCs/>
                <w:rtl/>
                <w:lang w:bidi="fa-IR"/>
              </w:rPr>
            </w:pPr>
            <w:r w:rsidRPr="002A3A4A">
              <w:rPr>
                <w:rFonts w:ascii="Arial" w:eastAsia="Calibri" w:hAnsi="Arial" w:cs="B Nazanin" w:hint="cs"/>
                <w:b/>
                <w:bCs/>
                <w:rtl/>
                <w:lang w:bidi="fa-IR"/>
              </w:rPr>
              <w:t>مراحل تدريس</w:t>
            </w:r>
          </w:p>
        </w:tc>
        <w:tc>
          <w:tcPr>
            <w:tcW w:w="3551" w:type="pct"/>
            <w:gridSpan w:val="2"/>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rsidR="002A3A4A" w:rsidRPr="002A3A4A" w:rsidRDefault="002A3A4A" w:rsidP="009E1C78">
            <w:pPr>
              <w:bidi/>
              <w:spacing w:after="0" w:line="360" w:lineRule="auto"/>
              <w:jc w:val="center"/>
              <w:rPr>
                <w:rFonts w:asciiTheme="majorHAnsi" w:eastAsiaTheme="majorEastAsia" w:hAnsiTheme="majorHAnsi" w:cs="B Zar"/>
                <w:b/>
                <w:bCs/>
                <w:color w:val="FF0000"/>
                <w:sz w:val="28"/>
                <w:szCs w:val="28"/>
                <w:rtl/>
                <w:lang w:bidi="fa-IR"/>
              </w:rPr>
            </w:pPr>
            <w:r w:rsidRPr="002A3A4A">
              <w:rPr>
                <w:rFonts w:ascii="Arial" w:eastAsia="Calibri" w:hAnsi="Arial" w:cs="B Nazanin" w:hint="cs"/>
                <w:b/>
                <w:bCs/>
                <w:rtl/>
                <w:lang w:bidi="fa-IR"/>
              </w:rPr>
              <w:t>موضوع</w:t>
            </w:r>
            <w:r w:rsidRPr="002A3A4A">
              <w:rPr>
                <w:rFonts w:hint="cs"/>
                <w:b/>
                <w:bCs/>
                <w:rtl/>
              </w:rPr>
              <w:t xml:space="preserve"> فرم شماره 2</w:t>
            </w:r>
            <w:r w:rsidR="001F4E58">
              <w:rPr>
                <w:b/>
                <w:bCs/>
              </w:rPr>
              <w:t xml:space="preserve">) </w:t>
            </w:r>
            <w:r w:rsidR="001F4E58">
              <w:rPr>
                <w:rFonts w:hint="cs"/>
                <w:b/>
                <w:bCs/>
                <w:rtl/>
              </w:rPr>
              <w:t>داوری</w:t>
            </w:r>
            <w:r w:rsidRPr="002A3A4A">
              <w:rPr>
                <w:rFonts w:hint="cs"/>
                <w:b/>
                <w:bCs/>
                <w:rtl/>
                <w:lang w:bidi="fa-IR"/>
              </w:rPr>
              <w:t xml:space="preserve"> تخصصی)</w:t>
            </w:r>
          </w:p>
        </w:tc>
        <w:tc>
          <w:tcPr>
            <w:tcW w:w="489" w:type="pct"/>
            <w:gridSpan w:val="2"/>
            <w:tcBorders>
              <w:top w:val="single" w:sz="4" w:space="0" w:color="000000"/>
              <w:left w:val="single" w:sz="4" w:space="0" w:color="000000"/>
              <w:right w:val="single" w:sz="4" w:space="0" w:color="000000"/>
            </w:tcBorders>
            <w:shd w:val="clear" w:color="auto" w:fill="E7E6E6" w:themeFill="background2"/>
            <w:hideMark/>
          </w:tcPr>
          <w:p w:rsidR="002A3A4A" w:rsidRPr="002A3A4A" w:rsidRDefault="002A3A4A" w:rsidP="009E1C78">
            <w:pPr>
              <w:widowControl w:val="0"/>
              <w:bidi/>
              <w:spacing w:after="0" w:line="240" w:lineRule="auto"/>
              <w:contextualSpacing/>
              <w:rPr>
                <w:rFonts w:ascii="Arial" w:eastAsia="Calibri" w:hAnsi="Arial" w:cs="B Nazanin"/>
                <w:b/>
                <w:bCs/>
                <w:rtl/>
                <w:lang w:bidi="fa-IR"/>
              </w:rPr>
            </w:pPr>
            <w:r w:rsidRPr="002A3A4A">
              <w:rPr>
                <w:rFonts w:ascii="Arial" w:eastAsia="Calibri" w:hAnsi="Arial" w:cs="B Nazanin" w:hint="cs"/>
                <w:b/>
                <w:bCs/>
                <w:rtl/>
                <w:lang w:bidi="fa-IR"/>
              </w:rPr>
              <w:t>حداکثر نمره</w:t>
            </w:r>
          </w:p>
        </w:tc>
        <w:tc>
          <w:tcPr>
            <w:tcW w:w="396" w:type="pct"/>
            <w:gridSpan w:val="2"/>
            <w:tcBorders>
              <w:top w:val="single" w:sz="4" w:space="0" w:color="000000"/>
              <w:left w:val="single" w:sz="4" w:space="0" w:color="000000"/>
              <w:right w:val="single" w:sz="4" w:space="0" w:color="000000"/>
            </w:tcBorders>
            <w:shd w:val="clear" w:color="auto" w:fill="E7E6E6" w:themeFill="background2"/>
          </w:tcPr>
          <w:p w:rsidR="002A3A4A" w:rsidRPr="002A3A4A" w:rsidRDefault="002A3A4A" w:rsidP="009E1C78">
            <w:pPr>
              <w:widowControl w:val="0"/>
              <w:bidi/>
              <w:spacing w:after="0" w:line="240" w:lineRule="auto"/>
              <w:contextualSpacing/>
              <w:jc w:val="center"/>
              <w:rPr>
                <w:rFonts w:ascii="Arial" w:eastAsia="Calibri" w:hAnsi="Arial" w:cs="B Nazanin"/>
                <w:b/>
                <w:bCs/>
                <w:rtl/>
                <w:lang w:bidi="fa-IR"/>
              </w:rPr>
            </w:pPr>
            <w:r w:rsidRPr="002A3A4A">
              <w:rPr>
                <w:rFonts w:ascii="Arial" w:eastAsia="Calibri" w:hAnsi="Arial" w:cs="B Nazanin" w:hint="cs"/>
                <w:b/>
                <w:bCs/>
                <w:rtl/>
                <w:lang w:bidi="fa-IR"/>
              </w:rPr>
              <w:t>نمره داور</w:t>
            </w:r>
          </w:p>
        </w:tc>
      </w:tr>
      <w:tr w:rsidR="002A3A4A" w:rsidRPr="002A3A4A" w:rsidTr="003C20A8">
        <w:trPr>
          <w:gridBefore w:val="1"/>
          <w:wBefore w:w="10" w:type="pct"/>
          <w:trHeight w:hRule="exact" w:val="434"/>
          <w:jc w:val="right"/>
        </w:trPr>
        <w:tc>
          <w:tcPr>
            <w:tcW w:w="554" w:type="pct"/>
            <w:vMerge w:val="restart"/>
            <w:tcBorders>
              <w:top w:val="single" w:sz="4" w:space="0" w:color="auto"/>
              <w:left w:val="single" w:sz="4" w:space="0" w:color="000000"/>
              <w:bottom w:val="single" w:sz="4" w:space="0" w:color="auto"/>
              <w:right w:val="single" w:sz="4" w:space="0" w:color="000000"/>
            </w:tcBorders>
            <w:textDirection w:val="btLr"/>
            <w:vAlign w:val="center"/>
            <w:hideMark/>
          </w:tcPr>
          <w:p w:rsidR="002A3A4A" w:rsidRPr="002A3A4A" w:rsidRDefault="000F371B" w:rsidP="009E1C78">
            <w:pPr>
              <w:widowControl w:val="0"/>
              <w:bidi/>
              <w:spacing w:after="0" w:line="240" w:lineRule="auto"/>
              <w:ind w:right="113"/>
              <w:contextualSpacing/>
              <w:jc w:val="center"/>
              <w:rPr>
                <w:rFonts w:ascii="Arial" w:eastAsia="Calibri" w:hAnsi="Arial" w:cs="B Nazanin"/>
                <w:b/>
                <w:bCs/>
                <w:sz w:val="20"/>
                <w:szCs w:val="20"/>
                <w:rtl/>
                <w:lang w:bidi="fa-IR"/>
              </w:rPr>
            </w:pPr>
            <w:r>
              <w:rPr>
                <w:rFonts w:ascii="Arial" w:eastAsia="Calibri" w:hAnsi="Arial" w:cs="B Nazanin"/>
                <w:b/>
                <w:bCs/>
                <w:sz w:val="16"/>
                <w:szCs w:val="16"/>
                <w:rtl/>
                <w:lang w:bidi="fa-IR"/>
              </w:rPr>
              <w:t>فعالیت‌های</w:t>
            </w:r>
            <w:r w:rsidR="002A3A4A" w:rsidRPr="002A3A4A">
              <w:rPr>
                <w:rFonts w:ascii="Arial" w:eastAsia="Calibri" w:hAnsi="Arial" w:cs="B Nazanin" w:hint="cs"/>
                <w:b/>
                <w:bCs/>
                <w:sz w:val="16"/>
                <w:szCs w:val="16"/>
                <w:rtl/>
                <w:lang w:bidi="fa-IR"/>
              </w:rPr>
              <w:t xml:space="preserve"> مقدماتي</w:t>
            </w: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w:t>
            </w:r>
            <w:r w:rsidR="002A3A4A" w:rsidRPr="002A3A4A">
              <w:rPr>
                <w:rFonts w:ascii="Arial" w:eastAsia="Calibri" w:hAnsi="Arial" w:cs="B Nazanin" w:hint="cs"/>
                <w:b/>
                <w:bCs/>
                <w:sz w:val="20"/>
                <w:szCs w:val="20"/>
                <w:rtl/>
                <w:lang w:bidi="fa-IR"/>
              </w:rPr>
              <w:t xml:space="preserve">آغاز کلاس </w:t>
            </w:r>
            <w:r w:rsidR="00D365BB">
              <w:rPr>
                <w:rFonts w:ascii="Arial" w:eastAsia="Calibri" w:hAnsi="Arial" w:cs="B Nazanin"/>
                <w:b/>
                <w:bCs/>
                <w:sz w:val="20"/>
                <w:szCs w:val="20"/>
                <w:rtl/>
                <w:lang w:bidi="fa-IR"/>
              </w:rPr>
              <w:t>بانام</w:t>
            </w:r>
            <w:r w:rsidR="002A3A4A" w:rsidRPr="002A3A4A">
              <w:rPr>
                <w:rFonts w:ascii="Arial" w:eastAsia="Calibri" w:hAnsi="Arial" w:cs="B Nazanin" w:hint="cs"/>
                <w:b/>
                <w:bCs/>
                <w:sz w:val="20"/>
                <w:szCs w:val="20"/>
                <w:rtl/>
                <w:lang w:bidi="fa-IR"/>
              </w:rPr>
              <w:t xml:space="preserve"> و یاد خدا و ذکر مناسبت یا پیام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r w:rsidRPr="002A3A4A">
              <w:rPr>
                <w:rFonts w:ascii="Arial" w:eastAsia="Calibri" w:hAnsi="Arial" w:cs="B Nazanin" w:hint="cs"/>
                <w:b/>
                <w:bCs/>
                <w:sz w:val="20"/>
                <w:szCs w:val="20"/>
                <w:rtl/>
                <w:lang w:bidi="fa-IR"/>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595"/>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2-</w:t>
            </w:r>
            <w:r w:rsidR="002A3A4A" w:rsidRPr="002A3A4A">
              <w:rPr>
                <w:rFonts w:ascii="Arial" w:eastAsia="Calibri" w:hAnsi="Arial" w:cs="B Nazanin" w:hint="cs"/>
                <w:b/>
                <w:bCs/>
                <w:sz w:val="20"/>
                <w:szCs w:val="20"/>
                <w:rtl/>
                <w:lang w:bidi="fa-IR"/>
              </w:rPr>
              <w:t>تناسب محیط فیزیکی ونحوه چینش کلاس برای تدریس قرآن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val="restart"/>
            <w:tcBorders>
              <w:top w:val="single" w:sz="4" w:space="0" w:color="auto"/>
              <w:left w:val="single" w:sz="4" w:space="0" w:color="auto"/>
              <w:bottom w:val="single" w:sz="4" w:space="0" w:color="auto"/>
              <w:right w:val="single" w:sz="4" w:space="0" w:color="000000"/>
            </w:tcBorders>
            <w:textDirection w:val="btLr"/>
            <w:vAlign w:val="center"/>
          </w:tcPr>
          <w:p w:rsidR="002A3A4A" w:rsidRPr="002A3A4A" w:rsidRDefault="000F371B" w:rsidP="009E1C78">
            <w:pPr>
              <w:spacing w:after="160" w:line="256" w:lineRule="auto"/>
              <w:ind w:left="113" w:right="113"/>
              <w:jc w:val="center"/>
              <w:rPr>
                <w:rFonts w:ascii="Arial" w:eastAsia="Calibri" w:hAnsi="Arial" w:cs="B Nazanin"/>
                <w:b/>
                <w:bCs/>
                <w:sz w:val="20"/>
                <w:szCs w:val="20"/>
                <w:rtl/>
                <w:lang w:bidi="fa-IR"/>
              </w:rPr>
            </w:pPr>
            <w:r>
              <w:rPr>
                <w:rFonts w:ascii="Arial" w:eastAsia="Times New Roman" w:hAnsi="Arial" w:cs="B Nazanin"/>
                <w:b/>
                <w:bCs/>
                <w:sz w:val="16"/>
                <w:szCs w:val="16"/>
                <w:rtl/>
                <w:lang w:bidi="fa-IR"/>
              </w:rPr>
              <w:t>فعالیت‌های</w:t>
            </w:r>
            <w:r w:rsidR="002A3A4A" w:rsidRPr="002A3A4A">
              <w:rPr>
                <w:rFonts w:ascii="Arial" w:eastAsia="Times New Roman" w:hAnsi="Arial" w:cs="B Nazanin" w:hint="cs"/>
                <w:b/>
                <w:bCs/>
                <w:sz w:val="16"/>
                <w:szCs w:val="16"/>
                <w:rtl/>
                <w:lang w:bidi="fa-IR"/>
              </w:rPr>
              <w:t xml:space="preserve"> روخوانی و </w:t>
            </w:r>
            <w:r w:rsidR="00D365BB">
              <w:rPr>
                <w:rFonts w:ascii="Arial" w:eastAsia="Times New Roman" w:hAnsi="Arial" w:cs="B Nazanin"/>
                <w:b/>
                <w:bCs/>
                <w:sz w:val="16"/>
                <w:szCs w:val="16"/>
                <w:rtl/>
                <w:lang w:bidi="fa-IR"/>
              </w:rPr>
              <w:t>روان‌خوان</w:t>
            </w:r>
            <w:r w:rsidR="00D365BB">
              <w:rPr>
                <w:rFonts w:ascii="Arial" w:eastAsia="Times New Roman" w:hAnsi="Arial" w:cs="B Nazanin" w:hint="cs"/>
                <w:b/>
                <w:bCs/>
                <w:sz w:val="16"/>
                <w:szCs w:val="16"/>
                <w:rtl/>
                <w:lang w:bidi="fa-IR"/>
              </w:rPr>
              <w:t>ی</w:t>
            </w:r>
          </w:p>
          <w:p w:rsidR="002A3A4A" w:rsidRPr="002A3A4A" w:rsidRDefault="002A3A4A" w:rsidP="009E1C78">
            <w:pPr>
              <w:spacing w:after="160" w:line="256" w:lineRule="auto"/>
              <w:jc w:val="center"/>
              <w:rPr>
                <w:rFonts w:ascii="Arial" w:eastAsia="Times New Roman" w:hAnsi="Arial" w:cs="B Nazanin"/>
                <w:b/>
                <w:bCs/>
                <w:sz w:val="20"/>
                <w:szCs w:val="20"/>
                <w:rtl/>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3-</w:t>
            </w:r>
            <w:r w:rsidR="002A3A4A" w:rsidRPr="002A3A4A">
              <w:rPr>
                <w:rFonts w:ascii="Arial" w:eastAsia="Calibri" w:hAnsi="Arial" w:cs="B Nazanin" w:hint="cs"/>
                <w:b/>
                <w:bCs/>
                <w:sz w:val="20"/>
                <w:szCs w:val="20"/>
                <w:rtl/>
                <w:lang w:bidi="fa-IR"/>
              </w:rPr>
              <w:t>تصحیح روخوانی دانش آموزان وتمرین و مرور آیات درس گذشته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4-</w:t>
            </w:r>
            <w:r w:rsidR="002A3A4A" w:rsidRPr="002A3A4A">
              <w:rPr>
                <w:rFonts w:ascii="Arial" w:eastAsia="Calibri" w:hAnsi="Arial" w:cs="B Nazanin" w:hint="cs"/>
                <w:b/>
                <w:bCs/>
                <w:sz w:val="20"/>
                <w:szCs w:val="20"/>
                <w:rtl/>
                <w:lang w:bidi="fa-IR"/>
              </w:rPr>
              <w:t>اجرای همخوانی و مشارکت معلم در خواندن و قرائت آیات درس</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5-</w:t>
            </w:r>
            <w:r w:rsidR="002A3A4A" w:rsidRPr="002A3A4A">
              <w:rPr>
                <w:rFonts w:ascii="Arial" w:eastAsia="Calibri" w:hAnsi="Arial" w:cs="B Nazanin" w:hint="cs"/>
                <w:b/>
                <w:bCs/>
                <w:sz w:val="20"/>
                <w:szCs w:val="20"/>
                <w:rtl/>
                <w:lang w:bidi="fa-IR"/>
              </w:rPr>
              <w:t>صحت قرائت وزیبایی قرائت قرآن معلم</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6=</w:t>
            </w:r>
            <w:r w:rsidR="002A3A4A" w:rsidRPr="002A3A4A">
              <w:rPr>
                <w:rFonts w:ascii="Arial" w:eastAsia="Calibri" w:hAnsi="Arial" w:cs="B Nazanin" w:hint="cs"/>
                <w:b/>
                <w:bCs/>
                <w:sz w:val="20"/>
                <w:szCs w:val="20"/>
                <w:rtl/>
                <w:lang w:bidi="fa-IR"/>
              </w:rPr>
              <w:t>استفاده از فایل‌های صوتی مناسب برای تقویت قرائت دانش آموزان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7-</w:t>
            </w:r>
            <w:r w:rsidR="002A3A4A" w:rsidRPr="002A3A4A">
              <w:rPr>
                <w:rFonts w:ascii="Arial" w:eastAsia="Calibri" w:hAnsi="Arial" w:cs="B Nazanin" w:hint="cs"/>
                <w:b/>
                <w:bCs/>
                <w:sz w:val="20"/>
                <w:szCs w:val="20"/>
                <w:rtl/>
                <w:lang w:bidi="fa-IR"/>
              </w:rPr>
              <w:t>استفاده از شیوه‌هایمتنوع برای افزایش توانایی روخوانی و روان‌خوانی آیات تدریس شده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8-</w:t>
            </w:r>
            <w:r w:rsidR="002A3A4A" w:rsidRPr="002A3A4A">
              <w:rPr>
                <w:rFonts w:ascii="Arial" w:eastAsia="Calibri" w:hAnsi="Arial" w:cs="B Nazanin" w:hint="cs"/>
                <w:b/>
                <w:bCs/>
                <w:sz w:val="20"/>
                <w:szCs w:val="20"/>
                <w:rtl/>
                <w:lang w:bidi="fa-IR"/>
              </w:rPr>
              <w:t xml:space="preserve">آموزش ساده و </w:t>
            </w:r>
            <w:r w:rsidR="00D365BB">
              <w:rPr>
                <w:rFonts w:ascii="Arial" w:eastAsia="Calibri" w:hAnsi="Arial" w:cs="B Nazanin"/>
                <w:b/>
                <w:bCs/>
                <w:sz w:val="20"/>
                <w:szCs w:val="20"/>
                <w:rtl/>
                <w:lang w:bidi="fa-IR"/>
              </w:rPr>
              <w:t>قابل‌فهم</w:t>
            </w:r>
            <w:r w:rsidR="002A3A4A" w:rsidRPr="002A3A4A">
              <w:rPr>
                <w:rFonts w:ascii="Arial" w:eastAsia="Calibri" w:hAnsi="Arial" w:cs="B Nazanin" w:hint="cs"/>
                <w:b/>
                <w:bCs/>
                <w:sz w:val="20"/>
                <w:szCs w:val="20"/>
                <w:rtl/>
                <w:lang w:bidi="fa-IR"/>
              </w:rPr>
              <w:t xml:space="preserve"> نکات تجویدی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auto"/>
              <w:right w:val="single" w:sz="4" w:space="0" w:color="000000"/>
            </w:tcBorders>
            <w:textDirection w:val="btLr"/>
            <w:vAlign w:val="center"/>
          </w:tcPr>
          <w:p w:rsidR="002A3A4A" w:rsidRPr="002A3A4A" w:rsidRDefault="002A3A4A" w:rsidP="009E1C78">
            <w:pPr>
              <w:widowControl w:val="0"/>
              <w:bidi/>
              <w:spacing w:after="0" w:line="240" w:lineRule="auto"/>
              <w:ind w:right="113"/>
              <w:contextualSpacing/>
              <w:jc w:val="center"/>
              <w:rPr>
                <w:rFonts w:ascii="Arial" w:eastAsia="Calibri" w:hAnsi="Arial" w:cs="B Nazanin"/>
                <w:b/>
                <w:bCs/>
                <w:sz w:val="20"/>
                <w:szCs w:val="20"/>
                <w:rtl/>
                <w:lang w:bidi="fa-IR"/>
              </w:rPr>
            </w:pPr>
            <w:r w:rsidRPr="002A3A4A">
              <w:rPr>
                <w:rFonts w:ascii="Arial" w:eastAsia="Calibri" w:hAnsi="Arial" w:cs="B Nazanin" w:hint="cs"/>
                <w:b/>
                <w:bCs/>
                <w:szCs w:val="20"/>
                <w:rtl/>
                <w:lang w:bidi="fa-IR"/>
              </w:rPr>
              <w:t>معانی وترجمه</w:t>
            </w:r>
          </w:p>
          <w:p w:rsidR="002A3A4A" w:rsidRPr="002A3A4A" w:rsidRDefault="002A3A4A" w:rsidP="009E1C78">
            <w:pPr>
              <w:spacing w:after="160" w:line="256" w:lineRule="auto"/>
              <w:jc w:val="center"/>
              <w:rPr>
                <w:rFonts w:ascii="Arial" w:eastAsia="Times New Roman" w:hAnsi="Arial" w:cs="B Nazanin"/>
                <w:b/>
                <w:bCs/>
                <w:sz w:val="20"/>
                <w:szCs w:val="20"/>
                <w:rtl/>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9-</w:t>
            </w:r>
            <w:r w:rsidR="002A3A4A" w:rsidRPr="002A3A4A">
              <w:rPr>
                <w:rFonts w:ascii="Arial" w:eastAsia="Calibri" w:hAnsi="Arial" w:cs="B Nazanin" w:hint="cs"/>
                <w:b/>
                <w:bCs/>
                <w:szCs w:val="20"/>
                <w:rtl/>
              </w:rPr>
              <w:t xml:space="preserve">تسلط علمي معلم </w:t>
            </w:r>
            <w:r w:rsidR="00D365BB">
              <w:rPr>
                <w:rFonts w:ascii="Arial" w:eastAsia="Calibri" w:hAnsi="Arial" w:cs="B Nazanin"/>
                <w:b/>
                <w:bCs/>
                <w:szCs w:val="20"/>
                <w:rtl/>
              </w:rPr>
              <w:t>بر مفاه</w:t>
            </w:r>
            <w:r w:rsidR="00D365BB">
              <w:rPr>
                <w:rFonts w:ascii="Arial" w:eastAsia="Calibri" w:hAnsi="Arial" w:cs="B Nazanin" w:hint="cs"/>
                <w:b/>
                <w:bCs/>
                <w:szCs w:val="20"/>
                <w:rtl/>
              </w:rPr>
              <w:t>یم</w:t>
            </w:r>
            <w:r w:rsidR="002A3A4A" w:rsidRPr="002A3A4A">
              <w:rPr>
                <w:rFonts w:ascii="Arial" w:eastAsia="Calibri" w:hAnsi="Arial" w:cs="B Nazanin" w:hint="cs"/>
                <w:b/>
                <w:bCs/>
                <w:szCs w:val="20"/>
                <w:rtl/>
              </w:rPr>
              <w:t xml:space="preserve"> قرآنی درس</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10-</w:t>
            </w:r>
            <w:r w:rsidR="002A3A4A" w:rsidRPr="002A3A4A">
              <w:rPr>
                <w:rFonts w:ascii="Arial" w:eastAsia="Calibri" w:hAnsi="Arial" w:cs="B Nazanin" w:hint="cs"/>
                <w:b/>
                <w:bCs/>
                <w:sz w:val="20"/>
                <w:szCs w:val="20"/>
                <w:rtl/>
                <w:lang w:bidi="fa-IR"/>
              </w:rPr>
              <w:t>مهارت در انتقال و تفهیم مفاهیم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11-</w:t>
            </w:r>
            <w:r w:rsidR="002A3A4A" w:rsidRPr="002A3A4A">
              <w:rPr>
                <w:rFonts w:ascii="Arial" w:eastAsia="Calibri" w:hAnsi="Arial" w:cs="B Nazanin" w:hint="cs"/>
                <w:b/>
                <w:bCs/>
                <w:szCs w:val="20"/>
                <w:rtl/>
              </w:rPr>
              <w:t xml:space="preserve">صحت و تناسب </w:t>
            </w:r>
            <w:r w:rsidR="00D365BB">
              <w:rPr>
                <w:rFonts w:ascii="Arial" w:eastAsia="Calibri" w:hAnsi="Arial" w:cs="B Nazanin"/>
                <w:b/>
                <w:bCs/>
                <w:sz w:val="20"/>
                <w:szCs w:val="20"/>
                <w:rtl/>
                <w:lang w:bidi="fa-IR"/>
              </w:rPr>
              <w:t>الگوها</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مشارکتی در جستجوی معانی قرآن </w:t>
            </w:r>
            <w:r w:rsidR="002A3A4A" w:rsidRPr="002A3A4A">
              <w:rPr>
                <w:rFonts w:ascii="Arial" w:eastAsia="Calibri" w:hAnsi="Arial" w:cs="B Nazanin"/>
                <w:b/>
                <w:bCs/>
                <w:sz w:val="20"/>
                <w:szCs w:val="20"/>
                <w:rtl/>
                <w:lang w:bidi="fa-IR"/>
              </w:rPr>
              <w:t>(</w:t>
            </w:r>
            <w:r w:rsidR="00D365BB">
              <w:rPr>
                <w:rFonts w:ascii="Arial" w:eastAsia="Calibri" w:hAnsi="Arial" w:cs="B Nazanin"/>
                <w:b/>
                <w:bCs/>
                <w:sz w:val="20"/>
                <w:szCs w:val="20"/>
                <w:rtl/>
                <w:lang w:bidi="fa-IR"/>
              </w:rPr>
              <w:t>واژه‌ها</w:t>
            </w:r>
            <w:r w:rsidR="002A3A4A" w:rsidRPr="002A3A4A">
              <w:rPr>
                <w:rFonts w:ascii="Arial" w:eastAsia="Calibri" w:hAnsi="Arial" w:cs="B Nazanin" w:hint="cs"/>
                <w:b/>
                <w:bCs/>
                <w:sz w:val="20"/>
                <w:szCs w:val="20"/>
                <w:rtl/>
                <w:lang w:bidi="fa-IR"/>
              </w:rPr>
              <w:t xml:space="preserve"> و یا ترجمه آیات)</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12-</w:t>
            </w:r>
            <w:r w:rsidR="002A3A4A" w:rsidRPr="002A3A4A">
              <w:rPr>
                <w:rFonts w:ascii="Arial" w:eastAsia="Calibri" w:hAnsi="Arial" w:cs="B Nazanin" w:hint="cs"/>
                <w:b/>
                <w:bCs/>
                <w:szCs w:val="20"/>
                <w:rtl/>
              </w:rPr>
              <w:t>صحت محتوای رسانه‌ها و نرم‌افزارهای قرآنی مورداستفاده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13-</w:t>
            </w:r>
            <w:r w:rsidR="002A3A4A" w:rsidRPr="002A3A4A">
              <w:rPr>
                <w:rFonts w:ascii="Arial" w:eastAsia="Calibri" w:hAnsi="Arial" w:cs="B Nazanin" w:hint="cs"/>
                <w:b/>
                <w:bCs/>
                <w:szCs w:val="20"/>
                <w:rtl/>
              </w:rPr>
              <w:t>جذاب سازی مفاهیمقرآنی براي فراگيران در عین حفظ صحت و حرمت محتوا</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000000"/>
              <w:right w:val="single" w:sz="4" w:space="0" w:color="000000"/>
            </w:tcBorders>
            <w:textDirection w:val="btLr"/>
            <w:vAlign w:val="center"/>
          </w:tcPr>
          <w:p w:rsidR="002A3A4A" w:rsidRPr="002A3A4A" w:rsidRDefault="002A3A4A" w:rsidP="009E1C78">
            <w:pPr>
              <w:spacing w:after="160" w:line="256" w:lineRule="auto"/>
              <w:ind w:left="113" w:right="113"/>
              <w:jc w:val="center"/>
              <w:rPr>
                <w:rFonts w:ascii="Arial" w:eastAsia="Times New Roman" w:hAnsi="Arial" w:cs="B Nazanin"/>
                <w:b/>
                <w:bCs/>
                <w:sz w:val="20"/>
                <w:szCs w:val="20"/>
                <w:rtl/>
                <w:lang w:bidi="fa-IR"/>
              </w:rPr>
            </w:pPr>
            <w:r w:rsidRPr="002A3A4A">
              <w:rPr>
                <w:rFonts w:ascii="Arial" w:eastAsia="Times New Roman" w:hAnsi="Arial" w:cs="B Nazanin" w:hint="cs"/>
                <w:b/>
                <w:bCs/>
                <w:sz w:val="20"/>
                <w:szCs w:val="20"/>
                <w:rtl/>
                <w:lang w:bidi="fa-IR"/>
              </w:rPr>
              <w:t xml:space="preserve">تدبر </w:t>
            </w:r>
            <w:r w:rsidR="00D365BB">
              <w:rPr>
                <w:rFonts w:ascii="Arial" w:eastAsia="Times New Roman" w:hAnsi="Arial" w:cs="B Nazanin"/>
                <w:b/>
                <w:bCs/>
                <w:sz w:val="20"/>
                <w:szCs w:val="20"/>
                <w:rtl/>
                <w:lang w:bidi="fa-IR"/>
              </w:rPr>
              <w:t>در قرآن</w:t>
            </w:r>
          </w:p>
          <w:p w:rsidR="002A3A4A" w:rsidRPr="002A3A4A" w:rsidRDefault="002A3A4A" w:rsidP="009E1C78">
            <w:pPr>
              <w:spacing w:after="160" w:line="256" w:lineRule="auto"/>
              <w:ind w:left="113" w:right="113"/>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14-</w:t>
            </w:r>
            <w:r w:rsidR="002A3A4A" w:rsidRPr="002A3A4A">
              <w:rPr>
                <w:rFonts w:ascii="Arial" w:eastAsia="Calibri" w:hAnsi="Arial" w:cs="B Nazanin" w:hint="cs"/>
                <w:b/>
                <w:bCs/>
                <w:sz w:val="20"/>
                <w:szCs w:val="20"/>
                <w:rtl/>
                <w:lang w:bidi="fa-IR"/>
              </w:rPr>
              <w:t xml:space="preserve">صحت مفهومی </w:t>
            </w:r>
            <w:r w:rsidR="00D365BB">
              <w:rPr>
                <w:rFonts w:ascii="Arial" w:eastAsia="Calibri" w:hAnsi="Arial" w:cs="B Nazanin"/>
                <w:b/>
                <w:bCs/>
                <w:sz w:val="20"/>
                <w:szCs w:val="20"/>
                <w:rtl/>
                <w:lang w:bidi="fa-IR"/>
              </w:rPr>
              <w:t>پرسش‌ها</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معلم برای </w:t>
            </w:r>
            <w:r w:rsidR="00D365BB">
              <w:rPr>
                <w:rFonts w:ascii="Arial" w:eastAsia="Calibri" w:hAnsi="Arial" w:cs="B Nazanin"/>
                <w:b/>
                <w:bCs/>
                <w:sz w:val="20"/>
                <w:szCs w:val="20"/>
                <w:rtl/>
                <w:lang w:bidi="fa-IR"/>
              </w:rPr>
              <w:t>فعال‌ساز</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فراگیران در تدبر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hideMark/>
          </w:tcPr>
          <w:p w:rsidR="002A3A4A" w:rsidRPr="002A3A4A" w:rsidRDefault="00F01AFA" w:rsidP="009E1C78">
            <w:pPr>
              <w:widowControl w:val="0"/>
              <w:bidi/>
              <w:spacing w:after="0" w:line="256" w:lineRule="auto"/>
              <w:jc w:val="both"/>
              <w:rPr>
                <w:rFonts w:ascii="Arial" w:eastAsia="Calibri" w:hAnsi="Arial" w:cs="B Nazanin"/>
                <w:b/>
                <w:bCs/>
                <w:sz w:val="20"/>
                <w:szCs w:val="20"/>
                <w:rtl/>
              </w:rPr>
            </w:pPr>
            <w:r>
              <w:rPr>
                <w:rFonts w:ascii="Arial" w:eastAsia="Times New Roman" w:hAnsi="Arial" w:cs="B Nazanin" w:hint="cs"/>
                <w:b/>
                <w:bCs/>
                <w:sz w:val="20"/>
                <w:szCs w:val="20"/>
                <w:rtl/>
                <w:lang w:bidi="fa-IR"/>
              </w:rPr>
              <w:t>15-</w:t>
            </w:r>
            <w:r w:rsidR="002A3A4A" w:rsidRPr="002A3A4A">
              <w:rPr>
                <w:rFonts w:ascii="Arial" w:eastAsia="Times New Roman" w:hAnsi="Arial" w:cs="B Nazanin" w:hint="cs"/>
                <w:b/>
                <w:bCs/>
                <w:sz w:val="20"/>
                <w:szCs w:val="20"/>
                <w:rtl/>
                <w:lang w:bidi="fa-IR"/>
              </w:rPr>
              <w:t xml:space="preserve">صحت مفهومی </w:t>
            </w:r>
            <w:r w:rsidR="002A3A4A" w:rsidRPr="002A3A4A">
              <w:rPr>
                <w:rFonts w:ascii="Arial" w:eastAsia="Calibri" w:hAnsi="Arial" w:cs="B Nazanin" w:hint="cs"/>
                <w:b/>
                <w:bCs/>
                <w:sz w:val="20"/>
                <w:szCs w:val="20"/>
                <w:rtl/>
              </w:rPr>
              <w:t xml:space="preserve">مثال و مصادیق روزمره در تبیین کاربرد </w:t>
            </w:r>
            <w:r w:rsidR="00D365BB">
              <w:rPr>
                <w:rFonts w:ascii="Arial" w:eastAsia="Calibri" w:hAnsi="Arial" w:cs="B Nazanin"/>
                <w:b/>
                <w:bCs/>
                <w:sz w:val="20"/>
                <w:szCs w:val="20"/>
                <w:rtl/>
              </w:rPr>
              <w:t>آموزه‌ها</w:t>
            </w:r>
            <w:r w:rsidR="00D365BB">
              <w:rPr>
                <w:rFonts w:ascii="Arial" w:eastAsia="Calibri" w:hAnsi="Arial" w:cs="B Nazanin" w:hint="cs"/>
                <w:b/>
                <w:bCs/>
                <w:sz w:val="20"/>
                <w:szCs w:val="20"/>
                <w:rtl/>
              </w:rPr>
              <w:t>ی</w:t>
            </w:r>
            <w:r w:rsidR="002A3A4A" w:rsidRPr="002A3A4A">
              <w:rPr>
                <w:rFonts w:ascii="Arial" w:eastAsia="Calibri" w:hAnsi="Arial" w:cs="B Nazanin" w:hint="cs"/>
                <w:b/>
                <w:bCs/>
                <w:sz w:val="20"/>
                <w:szCs w:val="20"/>
                <w:rtl/>
              </w:rPr>
              <w:t xml:space="preserve"> قرآنی در زندگی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hideMark/>
          </w:tcPr>
          <w:p w:rsidR="002A3A4A" w:rsidRPr="002A3A4A" w:rsidRDefault="00F01AFA" w:rsidP="009E1C78">
            <w:pPr>
              <w:widowControl w:val="0"/>
              <w:bidi/>
              <w:spacing w:after="0" w:line="256" w:lineRule="auto"/>
              <w:jc w:val="both"/>
              <w:rPr>
                <w:rFonts w:ascii="Arial" w:eastAsia="Times New Roman" w:hAnsi="Arial" w:cs="B Nazanin"/>
                <w:b/>
                <w:bCs/>
                <w:sz w:val="20"/>
                <w:szCs w:val="20"/>
                <w:rtl/>
                <w:lang w:bidi="fa-IR"/>
              </w:rPr>
            </w:pPr>
            <w:r>
              <w:rPr>
                <w:rFonts w:ascii="Arial" w:eastAsia="Times New Roman" w:hAnsi="Arial" w:cs="B Nazanin" w:hint="cs"/>
                <w:b/>
                <w:bCs/>
                <w:sz w:val="20"/>
                <w:szCs w:val="20"/>
                <w:rtl/>
                <w:lang w:bidi="fa-IR"/>
              </w:rPr>
              <w:t>16-</w:t>
            </w:r>
            <w:r w:rsidR="002A3A4A" w:rsidRPr="002A3A4A">
              <w:rPr>
                <w:rFonts w:ascii="Arial" w:eastAsia="Times New Roman" w:hAnsi="Arial" w:cs="B Nazanin" w:hint="cs"/>
                <w:b/>
                <w:bCs/>
                <w:sz w:val="20"/>
                <w:szCs w:val="20"/>
                <w:rtl/>
                <w:lang w:bidi="fa-IR"/>
              </w:rPr>
              <w:t xml:space="preserve">صحت مفهومی </w:t>
            </w:r>
            <w:r w:rsidR="00D365BB">
              <w:rPr>
                <w:rFonts w:ascii="Arial" w:eastAsia="Times New Roman" w:hAnsi="Arial" w:cs="B Nazanin"/>
                <w:b/>
                <w:bCs/>
                <w:sz w:val="20"/>
                <w:szCs w:val="20"/>
                <w:rtl/>
                <w:lang w:bidi="fa-IR"/>
              </w:rPr>
              <w:t>زم</w:t>
            </w:r>
            <w:r w:rsidR="00D365BB">
              <w:rPr>
                <w:rFonts w:ascii="Arial" w:eastAsia="Times New Roman" w:hAnsi="Arial" w:cs="B Nazanin" w:hint="cs"/>
                <w:b/>
                <w:bCs/>
                <w:sz w:val="20"/>
                <w:szCs w:val="20"/>
                <w:rtl/>
                <w:lang w:bidi="fa-IR"/>
              </w:rPr>
              <w:t>ی</w:t>
            </w:r>
            <w:r w:rsidR="00D365BB">
              <w:rPr>
                <w:rFonts w:ascii="Arial" w:eastAsia="Times New Roman" w:hAnsi="Arial" w:cs="B Nazanin" w:hint="eastAsia"/>
                <w:b/>
                <w:bCs/>
                <w:sz w:val="20"/>
                <w:szCs w:val="20"/>
                <w:rtl/>
                <w:lang w:bidi="fa-IR"/>
              </w:rPr>
              <w:t>نه‌ها</w:t>
            </w:r>
            <w:r w:rsidR="00D365BB">
              <w:rPr>
                <w:rFonts w:ascii="Arial" w:eastAsia="Times New Roman" w:hAnsi="Arial" w:cs="B Nazanin" w:hint="cs"/>
                <w:b/>
                <w:bCs/>
                <w:sz w:val="20"/>
                <w:szCs w:val="20"/>
                <w:rtl/>
                <w:lang w:bidi="fa-IR"/>
              </w:rPr>
              <w:t>ی</w:t>
            </w:r>
            <w:r w:rsidR="002A3A4A" w:rsidRPr="002A3A4A">
              <w:rPr>
                <w:rFonts w:ascii="Arial" w:eastAsia="Times New Roman" w:hAnsi="Arial" w:cs="B Nazanin" w:hint="cs"/>
                <w:b/>
                <w:bCs/>
                <w:sz w:val="20"/>
                <w:szCs w:val="20"/>
                <w:rtl/>
                <w:lang w:bidi="fa-IR"/>
              </w:rPr>
              <w:t xml:space="preserve"> كاربردي </w:t>
            </w:r>
            <w:r w:rsidR="00D365BB">
              <w:rPr>
                <w:rFonts w:ascii="Arial" w:eastAsia="Times New Roman" w:hAnsi="Arial" w:cs="B Nazanin"/>
                <w:b/>
                <w:bCs/>
                <w:sz w:val="20"/>
                <w:szCs w:val="20"/>
                <w:rtl/>
                <w:lang w:bidi="fa-IR"/>
              </w:rPr>
              <w:t>مطرح‌شده</w:t>
            </w:r>
            <w:r w:rsidR="002A3A4A" w:rsidRPr="002A3A4A">
              <w:rPr>
                <w:rFonts w:ascii="Arial" w:eastAsia="Times New Roman" w:hAnsi="Arial" w:cs="B Nazanin" w:hint="cs"/>
                <w:b/>
                <w:bCs/>
                <w:sz w:val="20"/>
                <w:szCs w:val="20"/>
                <w:rtl/>
                <w:lang w:bidi="fa-IR"/>
              </w:rPr>
              <w:t xml:space="preserve"> در حین فرایندتدبر </w:t>
            </w:r>
            <w:r w:rsidR="00D365BB">
              <w:rPr>
                <w:rFonts w:ascii="Arial" w:eastAsia="Times New Roman" w:hAnsi="Arial" w:cs="B Nazanin"/>
                <w:b/>
                <w:bCs/>
                <w:sz w:val="20"/>
                <w:szCs w:val="20"/>
                <w:rtl/>
                <w:lang w:bidi="fa-IR"/>
              </w:rPr>
              <w:t>درآ</w:t>
            </w:r>
            <w:r w:rsidR="00D365BB">
              <w:rPr>
                <w:rFonts w:ascii="Arial" w:eastAsia="Times New Roman" w:hAnsi="Arial" w:cs="B Nazanin" w:hint="cs"/>
                <w:b/>
                <w:bCs/>
                <w:sz w:val="20"/>
                <w:szCs w:val="20"/>
                <w:rtl/>
                <w:lang w:bidi="fa-IR"/>
              </w:rPr>
              <w:t>ی</w:t>
            </w:r>
            <w:r w:rsidR="00D365BB">
              <w:rPr>
                <w:rFonts w:ascii="Arial" w:eastAsia="Times New Roman" w:hAnsi="Arial" w:cs="B Nazanin" w:hint="eastAsia"/>
                <w:b/>
                <w:bCs/>
                <w:sz w:val="20"/>
                <w:szCs w:val="20"/>
                <w:rtl/>
                <w:lang w:bidi="fa-IR"/>
              </w:rPr>
              <w:t>ات</w:t>
            </w:r>
            <w:r w:rsidR="002A3A4A" w:rsidRPr="002A3A4A">
              <w:rPr>
                <w:rFonts w:ascii="Arial" w:eastAsia="Times New Roman" w:hAnsi="Arial" w:cs="B Nazanin" w:hint="cs"/>
                <w:b/>
                <w:bCs/>
                <w:sz w:val="20"/>
                <w:szCs w:val="20"/>
                <w:rtl/>
                <w:lang w:bidi="fa-IR"/>
              </w:rPr>
              <w:t xml:space="preserve"> قرآن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000000"/>
              <w:right w:val="single" w:sz="4" w:space="0" w:color="000000"/>
            </w:tcBorders>
            <w:textDirection w:val="btLr"/>
            <w:vAlign w:val="center"/>
            <w:hideMark/>
          </w:tcPr>
          <w:p w:rsidR="002A3A4A" w:rsidRPr="002A3A4A" w:rsidRDefault="00D365BB" w:rsidP="009E1C78">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b/>
                <w:bCs/>
                <w:sz w:val="16"/>
                <w:szCs w:val="16"/>
                <w:rtl/>
                <w:lang w:bidi="fa-IR"/>
              </w:rPr>
              <w:t>فعال</w:t>
            </w:r>
            <w:r>
              <w:rPr>
                <w:rFonts w:ascii="Arial" w:eastAsia="Calibri" w:hAnsi="Arial" w:cs="B Nazanin" w:hint="cs"/>
                <w:b/>
                <w:bCs/>
                <w:sz w:val="16"/>
                <w:szCs w:val="16"/>
                <w:rtl/>
                <w:lang w:bidi="fa-IR"/>
              </w:rPr>
              <w:t>یت‌های</w:t>
            </w:r>
            <w:r w:rsidR="002A3A4A" w:rsidRPr="002A3A4A">
              <w:rPr>
                <w:rFonts w:ascii="Arial" w:eastAsia="Calibri" w:hAnsi="Arial" w:cs="B Nazanin" w:hint="cs"/>
                <w:b/>
                <w:bCs/>
                <w:sz w:val="16"/>
                <w:szCs w:val="16"/>
                <w:rtl/>
                <w:lang w:bidi="fa-IR"/>
              </w:rPr>
              <w:t xml:space="preserve"> تکمیلی</w:t>
            </w: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17-</w:t>
            </w:r>
            <w:r w:rsidR="002A3A4A" w:rsidRPr="002A3A4A">
              <w:rPr>
                <w:rFonts w:ascii="Arial" w:eastAsia="Calibri" w:hAnsi="Arial" w:cs="B Nazanin" w:hint="cs"/>
                <w:b/>
                <w:bCs/>
                <w:szCs w:val="20"/>
                <w:rtl/>
              </w:rPr>
              <w:t xml:space="preserve">صحت و تناسب </w:t>
            </w:r>
            <w:r w:rsidR="002A3A4A" w:rsidRPr="002A3A4A">
              <w:rPr>
                <w:rFonts w:ascii="Arial" w:eastAsia="Calibri" w:hAnsi="Arial" w:cs="B Nazanin" w:hint="cs"/>
                <w:b/>
                <w:bCs/>
                <w:sz w:val="20"/>
                <w:szCs w:val="20"/>
                <w:rtl/>
                <w:lang w:bidi="fa-IR"/>
              </w:rPr>
              <w:t>روش ارزشيابيمفاهیم قرآنی</w:t>
            </w:r>
          </w:p>
        </w:tc>
        <w:tc>
          <w:tcPr>
            <w:tcW w:w="489" w:type="pct"/>
            <w:gridSpan w:val="2"/>
            <w:tcBorders>
              <w:top w:val="single" w:sz="4" w:space="0" w:color="000000"/>
              <w:left w:val="single" w:sz="4" w:space="0" w:color="000000"/>
              <w:bottom w:val="single" w:sz="4" w:space="0" w:color="000000"/>
              <w:right w:val="single" w:sz="4" w:space="0" w:color="000000"/>
            </w:tcBorders>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18-</w:t>
            </w:r>
            <w:r w:rsidR="002A3A4A" w:rsidRPr="002A3A4A">
              <w:rPr>
                <w:rFonts w:ascii="Arial" w:eastAsia="Calibri" w:hAnsi="Arial" w:cs="B Nazanin" w:hint="cs"/>
                <w:b/>
                <w:bCs/>
                <w:sz w:val="20"/>
                <w:szCs w:val="20"/>
                <w:rtl/>
                <w:lang w:bidi="fa-IR"/>
              </w:rPr>
              <w:t xml:space="preserve">صحت، </w:t>
            </w:r>
            <w:r w:rsidR="002A3A4A" w:rsidRPr="002A3A4A">
              <w:rPr>
                <w:rFonts w:ascii="Arial" w:eastAsia="Calibri" w:hAnsi="Arial" w:cs="B Nazanin"/>
                <w:b/>
                <w:bCs/>
                <w:sz w:val="20"/>
                <w:szCs w:val="20"/>
                <w:rtl/>
                <w:lang w:bidi="fa-IR"/>
              </w:rPr>
              <w:t>تناسب (</w:t>
            </w:r>
            <w:r w:rsidR="002A3A4A" w:rsidRPr="002A3A4A">
              <w:rPr>
                <w:rFonts w:ascii="Arial" w:eastAsia="Calibri" w:hAnsi="Arial" w:cs="B Nazanin" w:hint="cs"/>
                <w:b/>
                <w:bCs/>
                <w:sz w:val="20"/>
                <w:szCs w:val="20"/>
                <w:rtl/>
                <w:lang w:bidi="fa-IR"/>
              </w:rPr>
              <w:t xml:space="preserve">با موضوع </w:t>
            </w:r>
            <w:r w:rsidR="00D365BB">
              <w:rPr>
                <w:rFonts w:ascii="Arial" w:eastAsia="Calibri" w:hAnsi="Arial" w:cs="B Nazanin"/>
                <w:b/>
                <w:bCs/>
                <w:sz w:val="20"/>
                <w:szCs w:val="20"/>
                <w:rtl/>
                <w:lang w:bidi="fa-IR"/>
              </w:rPr>
              <w:t>و توانا</w:t>
            </w:r>
            <w:r w:rsidR="00D365BB">
              <w:rPr>
                <w:rFonts w:ascii="Arial" w:eastAsia="Calibri" w:hAnsi="Arial" w:cs="B Nazanin" w:hint="cs"/>
                <w:b/>
                <w:bCs/>
                <w:sz w:val="20"/>
                <w:szCs w:val="20"/>
                <w:rtl/>
                <w:lang w:bidi="fa-IR"/>
              </w:rPr>
              <w:t>یی</w:t>
            </w:r>
            <w:r w:rsidR="002A3A4A" w:rsidRPr="002A3A4A">
              <w:rPr>
                <w:rFonts w:ascii="Arial" w:eastAsia="Calibri" w:hAnsi="Arial" w:cs="B Nazanin" w:hint="cs"/>
                <w:b/>
                <w:bCs/>
                <w:sz w:val="20"/>
                <w:szCs w:val="20"/>
                <w:rtl/>
                <w:lang w:bidi="fa-IR"/>
              </w:rPr>
              <w:t xml:space="preserve"> فردی و گروهی فراگیران) تکالیف خارج از کلاس برای تعمیق </w:t>
            </w:r>
            <w:r w:rsidR="00D365BB">
              <w:rPr>
                <w:rFonts w:ascii="Arial" w:eastAsia="Calibri" w:hAnsi="Arial" w:cs="B Nazanin"/>
                <w:b/>
                <w:bCs/>
                <w:sz w:val="20"/>
                <w:szCs w:val="20"/>
                <w:rtl/>
                <w:lang w:bidi="fa-IR"/>
              </w:rPr>
              <w:t>و تثب</w:t>
            </w:r>
            <w:r w:rsidR="00D365BB">
              <w:rPr>
                <w:rFonts w:ascii="Arial" w:eastAsia="Calibri" w:hAnsi="Arial" w:cs="B Nazanin" w:hint="cs"/>
                <w:b/>
                <w:bCs/>
                <w:sz w:val="20"/>
                <w:szCs w:val="20"/>
                <w:rtl/>
                <w:lang w:bidi="fa-IR"/>
              </w:rPr>
              <w:t>یت</w:t>
            </w:r>
            <w:r w:rsidR="002A3A4A" w:rsidRPr="002A3A4A">
              <w:rPr>
                <w:rFonts w:ascii="Arial" w:eastAsia="Calibri" w:hAnsi="Arial" w:cs="B Nazanin" w:hint="cs"/>
                <w:b/>
                <w:bCs/>
                <w:sz w:val="20"/>
                <w:szCs w:val="20"/>
                <w:rtl/>
                <w:lang w:bidi="fa-IR"/>
              </w:rPr>
              <w:t xml:space="preserve"> یادگیریبرای خارج از کلاس</w:t>
            </w:r>
          </w:p>
        </w:tc>
        <w:tc>
          <w:tcPr>
            <w:tcW w:w="489" w:type="pct"/>
            <w:gridSpan w:val="2"/>
            <w:tcBorders>
              <w:top w:val="single" w:sz="4" w:space="0" w:color="000000"/>
              <w:left w:val="single" w:sz="4" w:space="0" w:color="000000"/>
              <w:bottom w:val="single" w:sz="4" w:space="0" w:color="000000"/>
              <w:right w:val="single" w:sz="4" w:space="0" w:color="000000"/>
            </w:tcBorders>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19-</w:t>
            </w:r>
            <w:r w:rsidR="002A3A4A" w:rsidRPr="002A3A4A">
              <w:rPr>
                <w:rFonts w:ascii="Arial" w:eastAsia="Calibri" w:hAnsi="Arial" w:cs="B Nazanin" w:hint="cs"/>
                <w:b/>
                <w:bCs/>
                <w:szCs w:val="20"/>
                <w:rtl/>
              </w:rPr>
              <w:t>صحت و تناسب منابع مکتوب و دیجیتالی</w:t>
            </w:r>
            <w:r w:rsidR="00D365BB">
              <w:rPr>
                <w:rFonts w:ascii="Arial" w:eastAsia="Calibri" w:hAnsi="Arial" w:cs="B Nazanin"/>
                <w:b/>
                <w:bCs/>
                <w:szCs w:val="20"/>
                <w:rtl/>
              </w:rPr>
              <w:t>معرف</w:t>
            </w:r>
            <w:r w:rsidR="00D365BB">
              <w:rPr>
                <w:rFonts w:ascii="Arial" w:eastAsia="Calibri" w:hAnsi="Arial" w:cs="B Nazanin" w:hint="cs"/>
                <w:b/>
                <w:bCs/>
                <w:szCs w:val="20"/>
                <w:rtl/>
              </w:rPr>
              <w:t>ی‌شده</w:t>
            </w:r>
          </w:p>
        </w:tc>
        <w:tc>
          <w:tcPr>
            <w:tcW w:w="489" w:type="pct"/>
            <w:gridSpan w:val="2"/>
            <w:tcBorders>
              <w:top w:val="single" w:sz="4" w:space="0" w:color="000000"/>
              <w:left w:val="single" w:sz="4" w:space="0" w:color="000000"/>
              <w:bottom w:val="single" w:sz="4" w:space="0" w:color="000000"/>
              <w:right w:val="single" w:sz="4" w:space="0" w:color="000000"/>
            </w:tcBorders>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20-</w:t>
            </w:r>
            <w:r w:rsidR="002A3A4A" w:rsidRPr="002A3A4A">
              <w:rPr>
                <w:rFonts w:ascii="Arial" w:eastAsia="Calibri" w:hAnsi="Arial" w:cs="B Nazanin" w:hint="cs"/>
                <w:b/>
                <w:bCs/>
                <w:szCs w:val="20"/>
                <w:rtl/>
              </w:rPr>
              <w:t xml:space="preserve">صحت و تناسب محتوای </w:t>
            </w:r>
            <w:r w:rsidR="00D365BB">
              <w:rPr>
                <w:rFonts w:ascii="Arial" w:eastAsia="Calibri" w:hAnsi="Arial" w:cs="B Nazanin"/>
                <w:b/>
                <w:bCs/>
                <w:szCs w:val="20"/>
                <w:rtl/>
              </w:rPr>
              <w:t>غن</w:t>
            </w:r>
            <w:r w:rsidR="00D365BB">
              <w:rPr>
                <w:rFonts w:ascii="Arial" w:eastAsia="Calibri" w:hAnsi="Arial" w:cs="B Nazanin" w:hint="cs"/>
                <w:b/>
                <w:bCs/>
                <w:szCs w:val="20"/>
                <w:rtl/>
              </w:rPr>
              <w:t>ی‌سازی</w:t>
            </w:r>
            <w:r w:rsidR="002A3A4A" w:rsidRPr="002A3A4A">
              <w:rPr>
                <w:rFonts w:ascii="Arial" w:eastAsia="Calibri" w:hAnsi="Arial" w:cs="B Nazanin" w:hint="cs"/>
                <w:b/>
                <w:bCs/>
                <w:szCs w:val="20"/>
                <w:rtl/>
              </w:rPr>
              <w:t xml:space="preserve"> شده با </w:t>
            </w:r>
            <w:r w:rsidR="00D365BB">
              <w:rPr>
                <w:rFonts w:ascii="Arial" w:eastAsia="Calibri" w:hAnsi="Arial" w:cs="B Nazanin"/>
                <w:b/>
                <w:bCs/>
                <w:szCs w:val="20"/>
                <w:rtl/>
              </w:rPr>
              <w:t>تأک</w:t>
            </w:r>
            <w:r w:rsidR="00D365BB">
              <w:rPr>
                <w:rFonts w:ascii="Arial" w:eastAsia="Calibri" w:hAnsi="Arial" w:cs="B Nazanin" w:hint="cs"/>
                <w:b/>
                <w:bCs/>
                <w:szCs w:val="20"/>
                <w:rtl/>
              </w:rPr>
              <w:t>ید</w:t>
            </w:r>
            <w:r w:rsidR="002A3A4A" w:rsidRPr="002A3A4A">
              <w:rPr>
                <w:rFonts w:ascii="Arial" w:eastAsia="Calibri" w:hAnsi="Arial" w:cs="B Nazanin" w:hint="cs"/>
                <w:b/>
                <w:bCs/>
                <w:szCs w:val="20"/>
                <w:rtl/>
              </w:rPr>
              <w:t xml:space="preserve"> بر پژوهش قرآنی خارج از کلاس</w:t>
            </w:r>
          </w:p>
        </w:tc>
        <w:tc>
          <w:tcPr>
            <w:tcW w:w="489" w:type="pct"/>
            <w:gridSpan w:val="2"/>
            <w:tcBorders>
              <w:top w:val="single" w:sz="4" w:space="0" w:color="000000"/>
              <w:left w:val="single" w:sz="4" w:space="0" w:color="000000"/>
              <w:bottom w:val="single" w:sz="4" w:space="0" w:color="000000"/>
              <w:right w:val="single" w:sz="4" w:space="0" w:color="000000"/>
            </w:tcBorders>
          </w:tcPr>
          <w:p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F01AFA" w:rsidRPr="002A3A4A" w:rsidTr="003C20A8">
        <w:trPr>
          <w:gridAfter w:val="1"/>
          <w:wAfter w:w="10" w:type="pct"/>
          <w:trHeight w:hRule="exact" w:val="349"/>
          <w:jc w:val="right"/>
        </w:trPr>
        <w:tc>
          <w:tcPr>
            <w:tcW w:w="4105" w:type="pct"/>
            <w:gridSpan w:val="3"/>
            <w:tcBorders>
              <w:top w:val="single" w:sz="4" w:space="0" w:color="auto"/>
              <w:left w:val="single" w:sz="4" w:space="0" w:color="000000"/>
              <w:bottom w:val="single" w:sz="4" w:space="0" w:color="000000"/>
              <w:right w:val="single" w:sz="4" w:space="0" w:color="000000"/>
            </w:tcBorders>
            <w:vAlign w:val="center"/>
          </w:tcPr>
          <w:p w:rsidR="00F01AFA" w:rsidRPr="002A3A4A" w:rsidRDefault="00F01AFA" w:rsidP="00F01AFA">
            <w:pPr>
              <w:widowControl w:val="0"/>
              <w:bidi/>
              <w:spacing w:after="0" w:line="240" w:lineRule="auto"/>
              <w:contextualSpacing/>
              <w:jc w:val="center"/>
              <w:rPr>
                <w:rFonts w:ascii="Arial" w:eastAsia="Calibri" w:hAnsi="Arial" w:cs="B Nazanin"/>
                <w:b/>
                <w:bCs/>
                <w:szCs w:val="20"/>
                <w:rtl/>
              </w:rPr>
            </w:pPr>
            <w:r>
              <w:rPr>
                <w:rFonts w:ascii="Arial" w:eastAsia="Calibri" w:hAnsi="Arial" w:cs="B Nazanin" w:hint="cs"/>
                <w:b/>
                <w:bCs/>
                <w:szCs w:val="20"/>
                <w:rtl/>
              </w:rPr>
              <w:t>جمع نمرات</w:t>
            </w:r>
          </w:p>
        </w:tc>
        <w:tc>
          <w:tcPr>
            <w:tcW w:w="489" w:type="pct"/>
            <w:gridSpan w:val="2"/>
            <w:tcBorders>
              <w:top w:val="single" w:sz="4" w:space="0" w:color="000000"/>
              <w:left w:val="single" w:sz="4" w:space="0" w:color="000000"/>
              <w:bottom w:val="single" w:sz="4" w:space="0" w:color="000000"/>
              <w:right w:val="single" w:sz="4" w:space="0" w:color="000000"/>
            </w:tcBorders>
          </w:tcPr>
          <w:p w:rsidR="00F01AFA" w:rsidRPr="002A3A4A" w:rsidRDefault="00F01AFA" w:rsidP="009E1C78">
            <w:pPr>
              <w:jc w:val="center"/>
              <w:rPr>
                <w:rtl/>
              </w:rPr>
            </w:pPr>
            <w:r>
              <w:rPr>
                <w:rFonts w:hint="cs"/>
                <w:rtl/>
              </w:rPr>
              <w:t>60</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rsidR="00F01AFA" w:rsidRPr="002A3A4A" w:rsidRDefault="00F01AFA" w:rsidP="009E1C78">
            <w:pPr>
              <w:widowControl w:val="0"/>
              <w:bidi/>
              <w:spacing w:after="0" w:line="240" w:lineRule="auto"/>
              <w:contextualSpacing/>
              <w:jc w:val="center"/>
              <w:rPr>
                <w:rFonts w:ascii="Arial" w:eastAsia="Calibri" w:hAnsi="Arial" w:cs="B Nazanin"/>
                <w:b/>
                <w:bCs/>
                <w:sz w:val="20"/>
                <w:szCs w:val="20"/>
                <w:rtl/>
                <w:lang w:bidi="fa-IR"/>
              </w:rPr>
            </w:pPr>
          </w:p>
        </w:tc>
      </w:tr>
    </w:tbl>
    <w:p w:rsidR="002A3A4A" w:rsidRDefault="002A3A4A">
      <w:pPr>
        <w:spacing w:after="160" w:line="259" w:lineRule="auto"/>
        <w:rPr>
          <w:rFonts w:cs="B Nazanin"/>
          <w:b/>
          <w:bCs/>
          <w:sz w:val="28"/>
          <w:szCs w:val="28"/>
          <w:rtl/>
        </w:rPr>
      </w:pPr>
    </w:p>
    <w:p w:rsidR="009E1C78" w:rsidRDefault="009E1C78" w:rsidP="009E1C78">
      <w:pPr>
        <w:spacing w:after="160" w:line="259" w:lineRule="auto"/>
        <w:rPr>
          <w:rFonts w:cs="B Nazanin"/>
          <w:b/>
          <w:bCs/>
          <w:sz w:val="28"/>
          <w:szCs w:val="28"/>
          <w:rtl/>
        </w:rPr>
      </w:pPr>
      <w:r>
        <w:rPr>
          <w:rFonts w:cs="B Nazanin"/>
          <w:b/>
          <w:bCs/>
          <w:sz w:val="28"/>
          <w:szCs w:val="28"/>
          <w:rtl/>
        </w:rPr>
        <w:br w:type="page"/>
      </w:r>
    </w:p>
    <w:tbl>
      <w:tblPr>
        <w:bidiVisual/>
        <w:tblW w:w="88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7"/>
        <w:gridCol w:w="786"/>
        <w:gridCol w:w="6416"/>
        <w:gridCol w:w="28"/>
        <w:gridCol w:w="785"/>
        <w:gridCol w:w="28"/>
        <w:gridCol w:w="785"/>
        <w:gridCol w:w="28"/>
      </w:tblGrid>
      <w:tr w:rsidR="002A3A4A" w:rsidRPr="00E308C7" w:rsidTr="003C20A8">
        <w:trPr>
          <w:gridAfter w:val="1"/>
          <w:wAfter w:w="28" w:type="dxa"/>
          <w:cantSplit/>
          <w:trHeight w:val="867"/>
          <w:jc w:val="center"/>
        </w:trPr>
        <w:tc>
          <w:tcPr>
            <w:tcW w:w="813" w:type="dxa"/>
            <w:gridSpan w:val="2"/>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rsidR="002A3A4A" w:rsidRPr="00E308C7" w:rsidRDefault="002A3A4A" w:rsidP="009E1C78">
            <w:pPr>
              <w:widowControl w:val="0"/>
              <w:bidi/>
              <w:spacing w:after="0" w:line="240" w:lineRule="auto"/>
              <w:ind w:left="113" w:right="113"/>
              <w:contextualSpacing/>
              <w:jc w:val="center"/>
              <w:rPr>
                <w:rFonts w:ascii="Arial" w:eastAsia="Calibri" w:hAnsi="Arial" w:cs="B Nazanin"/>
                <w:b/>
                <w:bCs/>
                <w:rtl/>
                <w:lang w:bidi="fa-IR"/>
              </w:rPr>
            </w:pPr>
            <w:r w:rsidRPr="00E308C7">
              <w:rPr>
                <w:rFonts w:ascii="Arial" w:eastAsia="Calibri" w:hAnsi="Arial" w:cs="B Nazanin" w:hint="cs"/>
                <w:b/>
                <w:bCs/>
                <w:rtl/>
                <w:lang w:bidi="fa-IR"/>
              </w:rPr>
              <w:lastRenderedPageBreak/>
              <w:t>رديف</w:t>
            </w:r>
          </w:p>
        </w:tc>
        <w:tc>
          <w:tcPr>
            <w:tcW w:w="6416"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rsidR="002A3A4A" w:rsidRPr="00A60BEE" w:rsidRDefault="002A3A4A" w:rsidP="009E1C78">
            <w:pPr>
              <w:bidi/>
              <w:spacing w:after="160" w:line="259" w:lineRule="auto"/>
              <w:jc w:val="center"/>
              <w:rPr>
                <w:rFonts w:ascii="Arial" w:eastAsia="Times New Roman" w:hAnsi="Arial" w:cs="B Nazanin"/>
                <w:b/>
                <w:bCs/>
                <w:sz w:val="20"/>
                <w:szCs w:val="20"/>
                <w:rtl/>
              </w:rPr>
            </w:pPr>
            <w:r>
              <w:rPr>
                <w:rFonts w:ascii="Arial" w:eastAsia="Times New Roman" w:hAnsi="Arial" w:cs="B Nazanin" w:hint="cs"/>
                <w:b/>
                <w:bCs/>
                <w:sz w:val="20"/>
                <w:szCs w:val="20"/>
                <w:rtl/>
              </w:rPr>
              <w:t>فرم شماره 3 (</w:t>
            </w:r>
            <w:r w:rsidRPr="00E308C7">
              <w:rPr>
                <w:rFonts w:ascii="Arial" w:eastAsia="Times New Roman" w:hAnsi="Arial" w:cs="B Nazanin" w:hint="cs"/>
                <w:b/>
                <w:bCs/>
                <w:sz w:val="20"/>
                <w:szCs w:val="20"/>
                <w:rtl/>
              </w:rPr>
              <w:t>داوری</w:t>
            </w:r>
            <w:r w:rsidR="00D365BB">
              <w:rPr>
                <w:rFonts w:ascii="Arial" w:eastAsia="Times New Roman" w:hAnsi="Arial" w:cs="B Nazanin"/>
                <w:b/>
                <w:bCs/>
                <w:sz w:val="20"/>
                <w:szCs w:val="20"/>
                <w:rtl/>
              </w:rPr>
              <w:t>فنّاور</w:t>
            </w:r>
            <w:r w:rsidR="00D365BB">
              <w:rPr>
                <w:rFonts w:ascii="Arial" w:eastAsia="Times New Roman" w:hAnsi="Arial" w:cs="B Nazanin" w:hint="cs"/>
                <w:b/>
                <w:bCs/>
                <w:sz w:val="20"/>
                <w:szCs w:val="20"/>
                <w:rtl/>
              </w:rPr>
              <w:t>ی</w:t>
            </w:r>
            <w:r>
              <w:rPr>
                <w:rFonts w:ascii="Arial" w:eastAsia="Times New Roman" w:hAnsi="Arial" w:cs="B Nazanin" w:hint="cs"/>
                <w:b/>
                <w:bCs/>
                <w:sz w:val="20"/>
                <w:szCs w:val="20"/>
                <w:rtl/>
              </w:rPr>
              <w:t xml:space="preserve"> آ</w:t>
            </w:r>
            <w:r w:rsidRPr="00E308C7">
              <w:rPr>
                <w:rFonts w:ascii="Arial" w:eastAsia="Times New Roman" w:hAnsi="Arial" w:cs="B Nazanin" w:hint="cs"/>
                <w:b/>
                <w:bCs/>
                <w:sz w:val="20"/>
                <w:szCs w:val="20"/>
                <w:rtl/>
              </w:rPr>
              <w:t>موزشی</w:t>
            </w:r>
            <w:r>
              <w:rPr>
                <w:rFonts w:ascii="Arial" w:eastAsia="Times New Roman" w:hAnsi="Arial" w:cs="B Nazanin" w:hint="cs"/>
                <w:b/>
                <w:bCs/>
                <w:sz w:val="20"/>
                <w:szCs w:val="20"/>
                <w:rtl/>
              </w:rPr>
              <w:t>)</w:t>
            </w:r>
          </w:p>
        </w:tc>
        <w:tc>
          <w:tcPr>
            <w:tcW w:w="813" w:type="dxa"/>
            <w:gridSpan w:val="2"/>
            <w:tcBorders>
              <w:top w:val="single" w:sz="4" w:space="0" w:color="000000"/>
              <w:left w:val="single" w:sz="4" w:space="0" w:color="000000"/>
              <w:bottom w:val="single" w:sz="4" w:space="0" w:color="000000"/>
              <w:right w:val="single" w:sz="4" w:space="0" w:color="000000"/>
            </w:tcBorders>
            <w:shd w:val="clear" w:color="auto" w:fill="E7E6E6" w:themeFill="background2"/>
          </w:tcPr>
          <w:p w:rsidR="002A3A4A" w:rsidRPr="00E308C7" w:rsidRDefault="002A3A4A" w:rsidP="009E1C78">
            <w:pPr>
              <w:widowControl w:val="0"/>
              <w:bidi/>
              <w:spacing w:after="0" w:line="240" w:lineRule="auto"/>
              <w:contextualSpacing/>
              <w:jc w:val="center"/>
              <w:rPr>
                <w:rFonts w:ascii="Arial" w:eastAsia="Calibri" w:hAnsi="Arial" w:cs="B Nazanin"/>
                <w:b/>
                <w:bCs/>
                <w:rtl/>
                <w:lang w:bidi="fa-IR"/>
              </w:rPr>
            </w:pPr>
            <w:r>
              <w:rPr>
                <w:rFonts w:ascii="Arial" w:eastAsia="Calibri" w:hAnsi="Arial" w:cs="B Nazanin" w:hint="cs"/>
                <w:b/>
                <w:bCs/>
                <w:rtl/>
                <w:lang w:bidi="fa-IR"/>
              </w:rPr>
              <w:t>حداکثر امتیاز</w:t>
            </w:r>
          </w:p>
        </w:tc>
        <w:tc>
          <w:tcPr>
            <w:tcW w:w="813" w:type="dxa"/>
            <w:gridSpan w:val="2"/>
            <w:tcBorders>
              <w:top w:val="single" w:sz="4" w:space="0" w:color="000000"/>
              <w:left w:val="single" w:sz="4" w:space="0" w:color="000000"/>
              <w:bottom w:val="single" w:sz="4" w:space="0" w:color="000000"/>
              <w:right w:val="single" w:sz="4" w:space="0" w:color="000000"/>
            </w:tcBorders>
            <w:shd w:val="clear" w:color="auto" w:fill="E7E6E6" w:themeFill="background2"/>
          </w:tcPr>
          <w:p w:rsidR="002A3A4A" w:rsidRPr="00E308C7" w:rsidRDefault="002A3A4A" w:rsidP="009E1C78">
            <w:pPr>
              <w:widowControl w:val="0"/>
              <w:bidi/>
              <w:spacing w:after="0" w:line="240" w:lineRule="auto"/>
              <w:contextualSpacing/>
              <w:jc w:val="center"/>
              <w:rPr>
                <w:rFonts w:ascii="Arial" w:eastAsia="Calibri" w:hAnsi="Arial" w:cs="B Nazanin"/>
                <w:b/>
                <w:bCs/>
                <w:rtl/>
                <w:lang w:bidi="fa-IR"/>
              </w:rPr>
            </w:pPr>
            <w:r>
              <w:rPr>
                <w:rFonts w:ascii="Arial" w:eastAsia="Calibri" w:hAnsi="Arial" w:cs="B Nazanin" w:hint="cs"/>
                <w:b/>
                <w:bCs/>
                <w:rtl/>
                <w:lang w:bidi="fa-IR"/>
              </w:rPr>
              <w:t>امتیاز داور</w:t>
            </w:r>
          </w:p>
        </w:tc>
      </w:tr>
      <w:tr w:rsidR="002A3A4A" w:rsidRPr="00E308C7" w:rsidTr="003C20A8">
        <w:trPr>
          <w:gridAfter w:val="1"/>
          <w:wAfter w:w="28" w:type="dxa"/>
          <w:trHeight w:hRule="exact" w:val="412"/>
          <w:jc w:val="center"/>
        </w:trPr>
        <w:tc>
          <w:tcPr>
            <w:tcW w:w="813" w:type="dxa"/>
            <w:gridSpan w:val="2"/>
            <w:tcBorders>
              <w:top w:val="single" w:sz="12" w:space="0" w:color="auto"/>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خلاقیت در تهیه و ساخت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2</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Baskerville Old Face" w:eastAsia="Times New Roman" w:hAnsi="Baskerville Old Face" w:cs="B Mitra"/>
                <w:rtl/>
              </w:rPr>
            </w:pPr>
            <w:r w:rsidRPr="00E308C7">
              <w:rPr>
                <w:rFonts w:ascii="Baskerville Old Face" w:eastAsia="Times New Roman" w:hAnsi="Baskerville Old Face" w:cs="B Mitra" w:hint="cs"/>
                <w:rtl/>
              </w:rPr>
              <w:t xml:space="preserve">خلاقیت در تهیه و تولید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ی دیجیتالی و </w:t>
            </w:r>
            <w:r w:rsidR="00D365BB">
              <w:rPr>
                <w:rFonts w:ascii="Baskerville Old Face" w:eastAsia="Times New Roman" w:hAnsi="Baskerville Old Face" w:cs="B Mitra" w:hint="eastAsia"/>
                <w:rtl/>
              </w:rPr>
              <w:t>را</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انه‌ا</w:t>
            </w:r>
            <w:r w:rsidR="00D365BB">
              <w:rPr>
                <w:rFonts w:ascii="Baskerville Old Face" w:eastAsia="Times New Roman" w:hAnsi="Baskerville Old Face" w:cs="B Mitra" w:hint="cs"/>
                <w:rtl/>
              </w:rPr>
              <w:t>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3</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Arial" w:eastAsia="Calibri" w:hAnsi="Arial" w:cs="B Nazanin" w:hint="cs"/>
                <w:b/>
                <w:bCs/>
                <w:sz w:val="20"/>
                <w:szCs w:val="20"/>
                <w:rtl/>
                <w:lang w:bidi="fa-IR"/>
              </w:rPr>
              <w:t xml:space="preserve">دقت و خلاقیت در انتخاب </w:t>
            </w:r>
            <w:r>
              <w:rPr>
                <w:rFonts w:ascii="Arial" w:eastAsia="Calibri" w:hAnsi="Arial" w:cs="B Nazanin" w:hint="cs"/>
                <w:b/>
                <w:bCs/>
                <w:sz w:val="20"/>
                <w:szCs w:val="20"/>
                <w:rtl/>
                <w:lang w:bidi="fa-IR"/>
              </w:rPr>
              <w:t>رسانه‌ها</w:t>
            </w:r>
            <w:r w:rsidRPr="00E308C7">
              <w:rPr>
                <w:rFonts w:ascii="Arial" w:eastAsia="Calibri" w:hAnsi="Arial" w:cs="B Nazanin" w:hint="cs"/>
                <w:b/>
                <w:bCs/>
                <w:sz w:val="20"/>
                <w:szCs w:val="20"/>
                <w:rtl/>
                <w:lang w:bidi="fa-IR"/>
              </w:rPr>
              <w:t>ی مناسب</w:t>
            </w:r>
            <w:r w:rsidRPr="00E308C7">
              <w:rPr>
                <w:rFonts w:ascii="Baskerville Old Face" w:eastAsia="Times New Roman" w:hAnsi="Baskerville Old Face" w:cs="B Mitra" w:hint="cs"/>
                <w:rtl/>
              </w:rPr>
              <w:t>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4</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Arial" w:eastAsia="Calibri" w:hAnsi="Arial" w:cs="B Nazanin" w:hint="cs"/>
                <w:b/>
                <w:bCs/>
                <w:sz w:val="20"/>
                <w:szCs w:val="20"/>
                <w:rtl/>
                <w:lang w:bidi="fa-IR"/>
              </w:rPr>
              <w:t>دقت و خلاقیت در انتخاب</w:t>
            </w:r>
            <w:r>
              <w:rPr>
                <w:rFonts w:ascii="Arial" w:eastAsia="Calibri" w:hAnsi="Arial" w:cs="B Nazanin" w:hint="cs"/>
                <w:b/>
                <w:bCs/>
                <w:sz w:val="20"/>
                <w:szCs w:val="20"/>
                <w:rtl/>
                <w:lang w:bidi="fa-IR"/>
              </w:rPr>
              <w:t>رسانه‌ها</w:t>
            </w:r>
            <w:r w:rsidRPr="00E308C7">
              <w:rPr>
                <w:rFonts w:ascii="Arial" w:eastAsia="Calibri" w:hAnsi="Arial" w:cs="B Nazanin" w:hint="cs"/>
                <w:b/>
                <w:bCs/>
                <w:sz w:val="20"/>
                <w:szCs w:val="20"/>
                <w:rtl/>
                <w:lang w:bidi="fa-IR"/>
              </w:rPr>
              <w:t>ی مناسب</w:t>
            </w:r>
            <w:r w:rsidRPr="00E308C7">
              <w:rPr>
                <w:rFonts w:ascii="Baskerville Old Face" w:eastAsia="Times New Roman" w:hAnsi="Baskerville Old Face" w:cs="B Mitra" w:hint="cs"/>
                <w:rtl/>
              </w:rPr>
              <w:t>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5</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w:t>
            </w:r>
            <w:r w:rsidR="00D365BB">
              <w:rPr>
                <w:rFonts w:ascii="Baskerville Old Face" w:eastAsia="Times New Roman" w:hAnsi="Baskerville Old Face" w:cs="B Mitra" w:hint="eastAsia"/>
                <w:rtl/>
              </w:rPr>
              <w:t>کارآ</w:t>
            </w:r>
            <w:r w:rsidR="00D365BB">
              <w:rPr>
                <w:rFonts w:ascii="Baskerville Old Face" w:eastAsia="Times New Roman" w:hAnsi="Baskerville Old Face" w:cs="B Mitra" w:hint="cs"/>
                <w:rtl/>
              </w:rPr>
              <w:t>یی</w:t>
            </w:r>
            <w:r w:rsidR="00D365BB">
              <w:rPr>
                <w:rFonts w:ascii="Baskerville Old Face" w:eastAsia="Times New Roman" w:hAnsi="Baskerville Old Face" w:cs="B Mitra" w:hint="eastAsia"/>
                <w:rtl/>
              </w:rPr>
              <w:t>رسانه‌</w:t>
            </w:r>
            <w:r w:rsidR="00D365BB">
              <w:rPr>
                <w:rFonts w:ascii="Baskerville Old Face" w:eastAsia="Times New Roman" w:hAnsi="Baskerville Old Face" w:cs="B Mitra" w:hint="cs"/>
                <w:rtl/>
              </w:rPr>
              <w:t>ی</w:t>
            </w:r>
            <w:r>
              <w:rPr>
                <w:rFonts w:ascii="Baskerville Old Face" w:eastAsia="Times New Roman" w:hAnsi="Baskerville Old Face" w:cs="B Mitra" w:hint="cs"/>
                <w:rtl/>
              </w:rPr>
              <w:t>مورداستفاده</w:t>
            </w:r>
            <w:r w:rsidRPr="00E308C7">
              <w:rPr>
                <w:rFonts w:ascii="Baskerville Old Face" w:eastAsia="Times New Roman" w:hAnsi="Baskerville Old Face" w:cs="B Mitra" w:hint="cs"/>
                <w:rtl/>
              </w:rPr>
              <w:t xml:space="preserve"> در جذاب سازی و ایجاد انگیزه و </w:t>
            </w:r>
            <w:r w:rsidR="00D365BB">
              <w:rPr>
                <w:rFonts w:ascii="Baskerville Old Face" w:eastAsia="Times New Roman" w:hAnsi="Baskerville Old Face" w:cs="B Mitra" w:hint="eastAsia"/>
                <w:rtl/>
              </w:rPr>
              <w:t>علاقه‌مند</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دانش آموزان به درس</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6</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bidi/>
              <w:spacing w:after="0" w:line="256" w:lineRule="auto"/>
              <w:rPr>
                <w:rFonts w:ascii="Arial" w:eastAsia="Times New Roman" w:hAnsi="Arial" w:cs="B Nazanin"/>
                <w:b/>
                <w:bCs/>
                <w:sz w:val="20"/>
                <w:szCs w:val="20"/>
                <w:rtl/>
                <w:lang w:bidi="fa-IR"/>
              </w:rPr>
            </w:pPr>
            <w:r w:rsidRPr="00E308C7">
              <w:rPr>
                <w:rFonts w:ascii="Baskerville Old Face" w:eastAsia="Times New Roman" w:hAnsi="Baskerville Old Face" w:cs="B Mitra" w:hint="cs"/>
                <w:rtl/>
              </w:rPr>
              <w:t xml:space="preserve">میزان تسلط معلم در استفاده صحیح و </w:t>
            </w:r>
            <w:r w:rsidR="00D365BB">
              <w:rPr>
                <w:rFonts w:ascii="Baskerville Old Face" w:eastAsia="Times New Roman" w:hAnsi="Baskerville Old Face" w:cs="B Mitra" w:hint="eastAsia"/>
                <w:rtl/>
              </w:rPr>
              <w:t>به‌موقع</w:t>
            </w:r>
            <w:r w:rsidRPr="00E308C7">
              <w:rPr>
                <w:rFonts w:ascii="Baskerville Old Face" w:eastAsia="Times New Roman" w:hAnsi="Baskerville Old Face" w:cs="B Mitra" w:hint="cs"/>
                <w:rtl/>
              </w:rPr>
              <w:t xml:space="preserve">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r>
              <w:rPr>
                <w:rFonts w:ascii="Baskerville Old Face" w:eastAsia="Times New Roman" w:hAnsi="Baskerville Old Face" w:cs="B Mitra"/>
                <w:sz w:val="20"/>
                <w:szCs w:val="24"/>
                <w:rtl/>
              </w:rPr>
              <w:t>(</w:t>
            </w:r>
            <w:r w:rsidRPr="00E308C7">
              <w:rPr>
                <w:rFonts w:ascii="Baskerville Old Face" w:eastAsia="Times New Roman" w:hAnsi="Baskerville Old Face" w:cs="B Mitra" w:hint="cs"/>
                <w:sz w:val="20"/>
                <w:szCs w:val="24"/>
                <w:rtl/>
              </w:rPr>
              <w:t>دیجیتالی و 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7</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bidi/>
              <w:spacing w:after="0" w:line="256" w:lineRule="auto"/>
              <w:rPr>
                <w:rFonts w:ascii="Baskerville Old Face" w:eastAsia="Times New Roman" w:hAnsi="Baskerville Old Face" w:cs="B Mitra"/>
                <w:rtl/>
              </w:rPr>
            </w:pPr>
            <w:r w:rsidRPr="00E308C7">
              <w:rPr>
                <w:rFonts w:ascii="Baskerville Old Face" w:eastAsia="Times New Roman" w:hAnsi="Baskerville Old Face" w:cs="B Mitra" w:hint="cs"/>
                <w:rtl/>
              </w:rPr>
              <w:t xml:space="preserve">میزان استفاده 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 در ارزشیابی فردی و گروهی دانش آموزان</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8</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مشارکت </w:t>
            </w:r>
            <w:r w:rsidR="00D365BB">
              <w:rPr>
                <w:rFonts w:ascii="Baskerville Old Face" w:eastAsia="Times New Roman" w:hAnsi="Baskerville Old Face" w:cs="B Mitra" w:hint="eastAsia"/>
                <w:rtl/>
              </w:rPr>
              <w:t>فراگ</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ران</w:t>
            </w:r>
            <w:r w:rsidRPr="00E308C7">
              <w:rPr>
                <w:rFonts w:ascii="Baskerville Old Face" w:eastAsia="Times New Roman" w:hAnsi="Baskerville Old Face" w:cs="B Mitra" w:hint="cs"/>
                <w:rtl/>
              </w:rPr>
              <w:t xml:space="preserve"> در استفاده 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9</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توجه معلم به</w:t>
            </w:r>
            <w:r w:rsidR="00D365BB">
              <w:rPr>
                <w:rFonts w:ascii="Baskerville Old Face" w:eastAsia="Times New Roman" w:hAnsi="Baskerville Old Face" w:cs="B Mitra" w:hint="eastAsia"/>
                <w:rtl/>
              </w:rPr>
              <w:t>فعال</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ت‌ها</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دانش آموزان به هنگام استفاده از رسانه</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10</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کارایی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آموزشیدر تسهیل یادگیری دانش آموزان و کمک بهرفع مشکلات بادگیری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11</w:t>
            </w:r>
          </w:p>
        </w:tc>
        <w:tc>
          <w:tcPr>
            <w:tcW w:w="6416" w:type="dxa"/>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bidi/>
              <w:spacing w:after="0" w:line="256" w:lineRule="auto"/>
              <w:rPr>
                <w:rFonts w:ascii="Baskerville Old Face" w:eastAsia="Times New Roman" w:hAnsi="Baskerville Old Face" w:cs="B Mitra"/>
                <w:rtl/>
              </w:rPr>
            </w:pPr>
            <w:r w:rsidRPr="00E308C7">
              <w:rPr>
                <w:rFonts w:ascii="Baskerville Old Face" w:eastAsia="Times New Roman" w:hAnsi="Baskerville Old Face" w:cs="B Mitra" w:hint="cs"/>
                <w:rtl/>
              </w:rPr>
              <w:t xml:space="preserve">همسویی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 با محتوای آموزشی تناسب رسانه با محتوا</w:t>
            </w:r>
          </w:p>
          <w:p w:rsidR="002A3A4A" w:rsidRPr="00E308C7" w:rsidRDefault="002A3A4A" w:rsidP="009E1C78">
            <w:pPr>
              <w:widowControl w:val="0"/>
              <w:bidi/>
              <w:spacing w:after="0" w:line="240" w:lineRule="auto"/>
              <w:contextualSpacing/>
              <w:rPr>
                <w:rFonts w:ascii="Arial" w:eastAsia="Calibri" w:hAnsi="Arial" w:cs="B Nazanin"/>
                <w:b/>
                <w:bCs/>
                <w:sz w:val="20"/>
                <w:szCs w:val="20"/>
                <w:lang w:bidi="fa-IR"/>
              </w:rPr>
            </w:pP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412"/>
          <w:jc w:val="center"/>
        </w:trPr>
        <w:tc>
          <w:tcPr>
            <w:tcW w:w="813" w:type="dxa"/>
            <w:gridSpan w:val="2"/>
            <w:tcBorders>
              <w:right w:val="single" w:sz="12" w:space="0" w:color="auto"/>
            </w:tcBorders>
            <w:vAlign w:val="center"/>
          </w:tcPr>
          <w:p w:rsidR="002A3A4A" w:rsidRDefault="002A3A4A" w:rsidP="009E1C78">
            <w:pPr>
              <w:bidi/>
              <w:jc w:val="center"/>
              <w:rPr>
                <w:rFonts w:cs="B Nazanin"/>
                <w:b/>
                <w:bCs/>
                <w:sz w:val="20"/>
                <w:szCs w:val="20"/>
                <w:rtl/>
                <w:lang w:bidi="fa-IR"/>
              </w:rPr>
            </w:pPr>
            <w:r>
              <w:rPr>
                <w:rFonts w:cs="B Nazanin" w:hint="cs"/>
                <w:b/>
                <w:bCs/>
                <w:sz w:val="20"/>
                <w:szCs w:val="20"/>
                <w:rtl/>
                <w:lang w:bidi="fa-IR"/>
              </w:rPr>
              <w:t>12</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tabs>
                <w:tab w:val="left" w:pos="2102"/>
                <w:tab w:val="right" w:pos="3222"/>
              </w:tabs>
              <w:bidi/>
              <w:spacing w:after="0" w:line="256" w:lineRule="auto"/>
              <w:rPr>
                <w:rFonts w:ascii="Arial" w:eastAsia="Times New Roman" w:hAnsi="Arial" w:cs="B Nazanin"/>
                <w:b/>
                <w:bCs/>
                <w:sz w:val="20"/>
                <w:szCs w:val="20"/>
                <w:rtl/>
                <w:lang w:bidi="fa-IR"/>
              </w:rPr>
            </w:pPr>
            <w:r w:rsidRPr="00E308C7">
              <w:rPr>
                <w:rFonts w:ascii="Baskerville Old Face" w:eastAsia="Times New Roman" w:hAnsi="Baskerville Old Face" w:cs="B Mitra" w:hint="cs"/>
                <w:rtl/>
              </w:rPr>
              <w:t xml:space="preserve">تنوع وکیفیت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ی </w:t>
            </w:r>
            <w:r>
              <w:rPr>
                <w:rFonts w:ascii="Baskerville Old Face" w:eastAsia="Times New Roman" w:hAnsi="Baskerville Old Face" w:cs="B Mitra" w:hint="cs"/>
                <w:rtl/>
              </w:rPr>
              <w:t>مورداستفاده</w:t>
            </w:r>
            <w:r w:rsidRPr="00E308C7">
              <w:rPr>
                <w:rFonts w:ascii="Baskerville Old Face" w:eastAsia="Times New Roman" w:hAnsi="Baskerville Old Face" w:cs="B Mitra" w:hint="cs"/>
                <w:rtl/>
              </w:rPr>
              <w:t xml:space="preserve"> در کلاس بر مبنای </w:t>
            </w:r>
            <w:r w:rsidR="00D365BB">
              <w:rPr>
                <w:rFonts w:ascii="Baskerville Old Face" w:eastAsia="Times New Roman" w:hAnsi="Baskerville Old Face" w:cs="B Mitra" w:hint="eastAsia"/>
                <w:rtl/>
              </w:rPr>
              <w:t>هوش‌ها</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چندگانه دانش آموزان</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After w:val="1"/>
          <w:wAfter w:w="28" w:type="dxa"/>
          <w:trHeight w:hRule="exact" w:val="717"/>
          <w:jc w:val="center"/>
        </w:trPr>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CF3DD1" w:rsidRDefault="002A3A4A" w:rsidP="009E1C78">
            <w:pPr>
              <w:bidi/>
              <w:jc w:val="center"/>
              <w:rPr>
                <w:rFonts w:cs="B Nazanin"/>
                <w:b/>
                <w:bCs/>
                <w:sz w:val="20"/>
                <w:szCs w:val="20"/>
                <w:rtl/>
                <w:lang w:bidi="fa-IR"/>
              </w:rPr>
            </w:pPr>
            <w:r w:rsidRPr="00CF3DD1">
              <w:rPr>
                <w:rFonts w:cs="B Nazanin" w:hint="cs"/>
                <w:b/>
                <w:bCs/>
                <w:sz w:val="20"/>
                <w:szCs w:val="20"/>
                <w:rtl/>
                <w:lang w:bidi="fa-IR"/>
              </w:rPr>
              <w:t>13</w:t>
            </w:r>
          </w:p>
        </w:tc>
        <w:tc>
          <w:tcPr>
            <w:tcW w:w="6416" w:type="dxa"/>
            <w:tcBorders>
              <w:top w:val="single" w:sz="4" w:space="0" w:color="000000"/>
              <w:left w:val="single" w:sz="4" w:space="0" w:color="000000"/>
              <w:bottom w:val="single" w:sz="4" w:space="0" w:color="000000"/>
              <w:right w:val="single" w:sz="4" w:space="0" w:color="000000"/>
            </w:tcBorders>
            <w:vAlign w:val="center"/>
            <w:hideMark/>
          </w:tcPr>
          <w:p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291878">
              <w:rPr>
                <w:rFonts w:ascii="Baskerville Old Face" w:eastAsia="Times New Roman" w:hAnsi="Baskerville Old Face" w:cs="B Mitra" w:hint="cs"/>
                <w:rtl/>
              </w:rPr>
              <w:t xml:space="preserve">طراحی </w:t>
            </w:r>
            <w:r w:rsidR="00D365BB">
              <w:rPr>
                <w:rFonts w:ascii="Baskerville Old Face" w:eastAsia="Times New Roman" w:hAnsi="Baskerville Old Face" w:cs="B Mitra" w:hint="eastAsia"/>
                <w:rtl/>
              </w:rPr>
              <w:t>فعال</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ت‌ها</w:t>
            </w:r>
            <w:r w:rsidR="00D365BB">
              <w:rPr>
                <w:rFonts w:ascii="Baskerville Old Face" w:eastAsia="Times New Roman" w:hAnsi="Baskerville Old Face" w:cs="B Mitra" w:hint="cs"/>
                <w:rtl/>
              </w:rPr>
              <w:t>ی</w:t>
            </w:r>
            <w:r w:rsidRPr="00291878">
              <w:rPr>
                <w:rFonts w:ascii="Baskerville Old Face" w:eastAsia="Times New Roman" w:hAnsi="Baskerville Old Face" w:cs="B Mitra" w:hint="cs"/>
                <w:rtl/>
              </w:rPr>
              <w:t xml:space="preserve"> تکمیلی خارج از کلاسمبتنی بر رسانه‌های آموزشی به‌منظور تعمیق یادگیری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rsidTr="003C20A8">
        <w:trPr>
          <w:gridBefore w:val="1"/>
          <w:wBefore w:w="27" w:type="dxa"/>
          <w:trHeight w:hRule="exact" w:val="409"/>
          <w:jc w:val="center"/>
        </w:trPr>
        <w:tc>
          <w:tcPr>
            <w:tcW w:w="7230" w:type="dxa"/>
            <w:gridSpan w:val="3"/>
            <w:tcBorders>
              <w:top w:val="single" w:sz="4" w:space="0" w:color="000000"/>
              <w:left w:val="single" w:sz="4" w:space="0" w:color="000000"/>
              <w:bottom w:val="single" w:sz="4" w:space="0" w:color="000000"/>
              <w:right w:val="single" w:sz="4" w:space="0" w:color="000000"/>
            </w:tcBorders>
            <w:vAlign w:val="bottom"/>
          </w:tcPr>
          <w:p w:rsidR="002A3A4A" w:rsidRPr="00291878" w:rsidRDefault="002A3A4A" w:rsidP="009E1C78">
            <w:pPr>
              <w:widowControl w:val="0"/>
              <w:bidi/>
              <w:spacing w:after="0" w:line="240" w:lineRule="auto"/>
              <w:contextualSpacing/>
              <w:jc w:val="center"/>
              <w:rPr>
                <w:rFonts w:ascii="Baskerville Old Face" w:eastAsia="Times New Roman" w:hAnsi="Baskerville Old Face" w:cs="B Mitra"/>
                <w:rtl/>
              </w:rPr>
            </w:pPr>
            <w:r>
              <w:rPr>
                <w:rFonts w:ascii="Baskerville Old Face" w:eastAsia="Times New Roman" w:hAnsi="Baskerville Old Face" w:cs="B Mitra" w:hint="cs"/>
                <w:rtl/>
              </w:rPr>
              <w:t>حداکثر نمره</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39</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bl>
    <w:p w:rsidR="00A60BEE" w:rsidRDefault="00A60BEE" w:rsidP="00A60BEE">
      <w:pPr>
        <w:bidi/>
        <w:jc w:val="both"/>
        <w:rPr>
          <w:rFonts w:cs="B Nazanin"/>
          <w:b/>
          <w:bCs/>
          <w:sz w:val="28"/>
          <w:szCs w:val="28"/>
          <w:rtl/>
        </w:rPr>
      </w:pPr>
    </w:p>
    <w:p w:rsidR="009E1C78" w:rsidRDefault="009E1C78">
      <w:pPr>
        <w:spacing w:after="160" w:line="259" w:lineRule="auto"/>
        <w:rPr>
          <w:rFonts w:cs="B Nazanin"/>
          <w:b/>
          <w:bCs/>
          <w:sz w:val="28"/>
          <w:szCs w:val="28"/>
          <w:rtl/>
        </w:rPr>
      </w:pPr>
      <w:r>
        <w:rPr>
          <w:rFonts w:cs="B Nazanin"/>
          <w:b/>
          <w:bCs/>
          <w:sz w:val="28"/>
          <w:szCs w:val="28"/>
          <w:rtl/>
        </w:rPr>
        <w:br w:type="page"/>
      </w:r>
    </w:p>
    <w:tbl>
      <w:tblPr>
        <w:bidiVisual/>
        <w:tblW w:w="5066" w:type="pct"/>
        <w:jc w:val="righ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tblPr>
      <w:tblGrid>
        <w:gridCol w:w="3369"/>
        <w:gridCol w:w="2918"/>
        <w:gridCol w:w="1033"/>
        <w:gridCol w:w="2159"/>
      </w:tblGrid>
      <w:tr w:rsidR="002A3A4A" w:rsidRPr="00494874" w:rsidTr="009E1C78">
        <w:trPr>
          <w:trHeight w:val="831"/>
          <w:jc w:val="right"/>
        </w:trPr>
        <w:tc>
          <w:tcPr>
            <w:tcW w:w="5000" w:type="pct"/>
            <w:gridSpan w:val="4"/>
            <w:shd w:val="clear" w:color="auto" w:fill="auto"/>
          </w:tcPr>
          <w:p w:rsidR="002A3A4A" w:rsidRPr="00494874" w:rsidRDefault="002A3A4A" w:rsidP="009E1C78">
            <w:pPr>
              <w:bidi/>
              <w:spacing w:after="0" w:line="240" w:lineRule="auto"/>
              <w:rPr>
                <w:rFonts w:ascii="Calibri" w:eastAsia="Calibri" w:hAnsi="Calibri" w:cs="B Zar"/>
                <w:b/>
                <w:bCs/>
                <w:sz w:val="18"/>
                <w:szCs w:val="18"/>
                <w:rtl/>
              </w:rPr>
            </w:pPr>
          </w:p>
          <w:p w:rsidR="002A3A4A" w:rsidRPr="00494874" w:rsidRDefault="002A3A4A" w:rsidP="00821DEB">
            <w:pPr>
              <w:bidi/>
              <w:spacing w:after="0" w:line="240" w:lineRule="auto"/>
              <w:ind w:firstLine="281"/>
              <w:jc w:val="center"/>
              <w:rPr>
                <w:rFonts w:ascii="Calibri" w:eastAsia="Calibri" w:hAnsi="Calibri" w:cs="B Zar"/>
                <w:b/>
                <w:bCs/>
                <w:sz w:val="18"/>
                <w:szCs w:val="18"/>
                <w:rtl/>
                <w:lang w:bidi="fa-IR"/>
              </w:rPr>
            </w:pPr>
            <w:r>
              <w:rPr>
                <w:rFonts w:cs="B Nazanin" w:hint="cs"/>
                <w:b/>
                <w:bCs/>
                <w:sz w:val="28"/>
                <w:szCs w:val="28"/>
                <w:rtl/>
              </w:rPr>
              <w:t xml:space="preserve">فرم </w:t>
            </w:r>
            <w:r w:rsidR="001F4E58">
              <w:rPr>
                <w:rFonts w:cs="B Nazanin" w:hint="cs"/>
                <w:b/>
                <w:bCs/>
                <w:sz w:val="28"/>
                <w:szCs w:val="28"/>
                <w:rtl/>
              </w:rPr>
              <w:t>شماره</w:t>
            </w:r>
            <w:r w:rsidR="001F4E58">
              <w:rPr>
                <w:rFonts w:cs="B Nazanin"/>
                <w:b/>
                <w:bCs/>
                <w:sz w:val="28"/>
                <w:szCs w:val="28"/>
                <w:rtl/>
              </w:rPr>
              <w:t xml:space="preserve"> 4</w:t>
            </w:r>
            <w:r w:rsidR="00F01AFA">
              <w:rPr>
                <w:rFonts w:cs="B Nazanin" w:hint="cs"/>
                <w:b/>
                <w:bCs/>
                <w:sz w:val="28"/>
                <w:szCs w:val="28"/>
                <w:rtl/>
              </w:rPr>
              <w:t>:</w:t>
            </w:r>
            <w:r w:rsidRPr="00494874">
              <w:rPr>
                <w:rFonts w:ascii="Calibri" w:eastAsia="Calibri" w:hAnsi="Calibri" w:cs="B Zar" w:hint="cs"/>
                <w:b/>
                <w:bCs/>
                <w:sz w:val="18"/>
                <w:szCs w:val="18"/>
                <w:rtl/>
                <w:lang w:bidi="fa-IR"/>
              </w:rPr>
              <w:t xml:space="preserve"> تدریس قرآن فرمتدوین طرح درس</w:t>
            </w:r>
          </w:p>
        </w:tc>
      </w:tr>
      <w:tr w:rsidR="00494874" w:rsidRPr="00494874" w:rsidTr="009E1C78">
        <w:trPr>
          <w:trHeight w:val="1464"/>
          <w:jc w:val="right"/>
        </w:trPr>
        <w:tc>
          <w:tcPr>
            <w:tcW w:w="5000" w:type="pct"/>
            <w:gridSpan w:val="4"/>
            <w:shd w:val="clear" w:color="auto" w:fill="FFFFFF"/>
            <w:vAlign w:val="center"/>
          </w:tcPr>
          <w:p w:rsidR="00494874" w:rsidRPr="00821DEB" w:rsidRDefault="00494874" w:rsidP="00494874">
            <w:pPr>
              <w:bidi/>
              <w:spacing w:after="0" w:line="240" w:lineRule="auto"/>
              <w:rPr>
                <w:rFonts w:ascii="Calibri" w:eastAsia="Calibri" w:hAnsi="Calibri" w:cs="B Zar"/>
                <w:b/>
                <w:bCs/>
                <w:rtl/>
              </w:rPr>
            </w:pPr>
            <w:r w:rsidRPr="00821DEB">
              <w:rPr>
                <w:rFonts w:ascii="Calibri" w:eastAsia="Calibri" w:hAnsi="Calibri" w:cs="B Zar" w:hint="cs"/>
                <w:b/>
                <w:bCs/>
                <w:rtl/>
              </w:rPr>
              <w:t>مفاهیم:</w:t>
            </w:r>
          </w:p>
          <w:p w:rsidR="00494874" w:rsidRPr="00821DEB" w:rsidRDefault="00D365BB" w:rsidP="00494874">
            <w:pPr>
              <w:bidi/>
              <w:spacing w:after="0" w:line="240" w:lineRule="auto"/>
              <w:rPr>
                <w:rFonts w:ascii="Calibri" w:eastAsia="Calibri" w:hAnsi="Calibri" w:cs="B Zar"/>
                <w:b/>
                <w:bCs/>
                <w:rtl/>
              </w:rPr>
            </w:pPr>
            <w:r>
              <w:rPr>
                <w:rFonts w:ascii="Calibri" w:eastAsia="Calibri" w:hAnsi="Calibri" w:cs="B Zar" w:hint="cs"/>
                <w:b/>
                <w:bCs/>
                <w:rtl/>
              </w:rPr>
              <w:t>مهارت‌ها</w:t>
            </w:r>
            <w:r w:rsidR="00494874" w:rsidRPr="00821DEB">
              <w:rPr>
                <w:rFonts w:ascii="Calibri" w:eastAsia="Calibri" w:hAnsi="Calibri" w:cs="B Zar" w:hint="cs"/>
                <w:b/>
                <w:bCs/>
                <w:rtl/>
              </w:rPr>
              <w:t>:</w:t>
            </w:r>
          </w:p>
          <w:p w:rsidR="00494874" w:rsidRPr="00821DEB" w:rsidRDefault="00494874" w:rsidP="00291878">
            <w:pPr>
              <w:bidi/>
              <w:spacing w:after="0" w:line="240" w:lineRule="auto"/>
              <w:rPr>
                <w:rFonts w:ascii="Calibri" w:eastAsia="Calibri" w:hAnsi="Calibri" w:cs="B Zar"/>
                <w:b/>
                <w:bCs/>
              </w:rPr>
            </w:pPr>
            <w:r w:rsidRPr="00821DEB">
              <w:rPr>
                <w:rFonts w:ascii="Calibri" w:eastAsia="Calibri" w:hAnsi="Calibri" w:cs="B Zar" w:hint="cs"/>
                <w:b/>
                <w:bCs/>
                <w:rtl/>
              </w:rPr>
              <w:t>پیامد:</w:t>
            </w:r>
          </w:p>
        </w:tc>
      </w:tr>
      <w:tr w:rsidR="00494874" w:rsidRPr="00494874" w:rsidTr="009616CA">
        <w:trPr>
          <w:jc w:val="right"/>
        </w:trPr>
        <w:tc>
          <w:tcPr>
            <w:tcW w:w="1777"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مراحل يادگيري</w:t>
            </w:r>
          </w:p>
        </w:tc>
        <w:tc>
          <w:tcPr>
            <w:tcW w:w="1539"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شرح تکالیف یادگیری/ تکالیف عملکردی به تفکیک مراحل</w:t>
            </w:r>
          </w:p>
        </w:tc>
        <w:tc>
          <w:tcPr>
            <w:tcW w:w="545"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محدوده زمانی</w:t>
            </w:r>
          </w:p>
        </w:tc>
        <w:tc>
          <w:tcPr>
            <w:tcW w:w="1139"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مواد/ منابع یادگیری</w:t>
            </w:r>
          </w:p>
        </w:tc>
      </w:tr>
      <w:tr w:rsidR="00494874" w:rsidRPr="00494874" w:rsidTr="009616CA">
        <w:trPr>
          <w:trHeight w:val="825"/>
          <w:jc w:val="right"/>
        </w:trPr>
        <w:tc>
          <w:tcPr>
            <w:tcW w:w="1777" w:type="pct"/>
            <w:shd w:val="clear" w:color="auto" w:fill="FFFFFF"/>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برقراري ارتباط</w:t>
            </w:r>
          </w:p>
        </w:tc>
        <w:tc>
          <w:tcPr>
            <w:tcW w:w="1539" w:type="pct"/>
            <w:shd w:val="clear" w:color="auto" w:fill="FFFFFF"/>
            <w:vAlign w:val="center"/>
          </w:tcPr>
          <w:p w:rsidR="00494874" w:rsidRPr="00821DEB" w:rsidRDefault="00494874" w:rsidP="00291878">
            <w:pPr>
              <w:bidi/>
              <w:spacing w:after="0" w:line="240" w:lineRule="auto"/>
              <w:rPr>
                <w:rFonts w:ascii="Calibri" w:eastAsia="Calibri" w:hAnsi="Calibri" w:cs="Times New Roman"/>
                <w:rtl/>
                <w:lang w:bidi="fa-IR"/>
              </w:rPr>
            </w:pPr>
          </w:p>
        </w:tc>
        <w:tc>
          <w:tcPr>
            <w:tcW w:w="545" w:type="pct"/>
            <w:shd w:val="clear" w:color="auto" w:fill="FFFFFF"/>
            <w:vAlign w:val="center"/>
          </w:tcPr>
          <w:p w:rsidR="00494874" w:rsidRPr="00821DEB" w:rsidRDefault="00494874" w:rsidP="00494874">
            <w:pPr>
              <w:bidi/>
              <w:spacing w:after="0" w:line="240" w:lineRule="auto"/>
              <w:jc w:val="center"/>
              <w:rPr>
                <w:rFonts w:ascii="Calibri" w:eastAsia="Calibri" w:hAnsi="Calibri" w:cs="B Zar"/>
                <w:b/>
                <w:bCs/>
                <w:rtl/>
              </w:rPr>
            </w:pPr>
          </w:p>
        </w:tc>
        <w:tc>
          <w:tcPr>
            <w:tcW w:w="1139" w:type="pct"/>
            <w:shd w:val="clear" w:color="auto" w:fill="FFFFFF"/>
            <w:vAlign w:val="center"/>
          </w:tcPr>
          <w:p w:rsidR="00494874" w:rsidRPr="00821DEB" w:rsidRDefault="00494874" w:rsidP="00494874">
            <w:pPr>
              <w:bidi/>
              <w:spacing w:after="0" w:line="240" w:lineRule="auto"/>
              <w:ind w:firstLine="281"/>
              <w:jc w:val="center"/>
              <w:rPr>
                <w:rFonts w:ascii="Calibri" w:eastAsia="Calibri" w:hAnsi="Calibri" w:cs="B Zar"/>
                <w:b/>
                <w:bCs/>
                <w:rtl/>
              </w:rPr>
            </w:pPr>
          </w:p>
        </w:tc>
      </w:tr>
      <w:tr w:rsidR="00494874" w:rsidRPr="00494874" w:rsidTr="009E1C78">
        <w:trPr>
          <w:jc w:val="right"/>
        </w:trPr>
        <w:tc>
          <w:tcPr>
            <w:tcW w:w="1777"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E1C78">
        <w:trPr>
          <w:jc w:val="right"/>
        </w:trPr>
        <w:tc>
          <w:tcPr>
            <w:tcW w:w="1777" w:type="pct"/>
            <w:shd w:val="clear" w:color="auto" w:fill="FFFFFF"/>
            <w:vAlign w:val="center"/>
            <w:hideMark/>
          </w:tcPr>
          <w:p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616CA">
        <w:trPr>
          <w:trHeight w:val="498"/>
          <w:jc w:val="right"/>
        </w:trPr>
        <w:tc>
          <w:tcPr>
            <w:tcW w:w="1777" w:type="pct"/>
            <w:shd w:val="clear" w:color="auto" w:fill="FFFFFF"/>
            <w:vAlign w:val="center"/>
            <w:hideMark/>
          </w:tcPr>
          <w:p w:rsidR="00494874" w:rsidRPr="00821DEB" w:rsidRDefault="00D365BB" w:rsidP="00494874">
            <w:pPr>
              <w:bidi/>
              <w:spacing w:after="0" w:line="240" w:lineRule="auto"/>
              <w:jc w:val="center"/>
              <w:rPr>
                <w:rFonts w:ascii="Calibri" w:eastAsia="Calibri" w:hAnsi="Calibri" w:cs="B Zar"/>
                <w:b/>
                <w:bCs/>
                <w:rtl/>
              </w:rPr>
            </w:pPr>
            <w:r>
              <w:rPr>
                <w:rFonts w:ascii="Calibri" w:eastAsia="Calibri" w:hAnsi="Calibri" w:cs="B Zar" w:hint="cs"/>
                <w:b/>
                <w:bCs/>
                <w:rtl/>
              </w:rPr>
              <w:t>تجربهکردن</w:t>
            </w:r>
          </w:p>
        </w:tc>
        <w:tc>
          <w:tcPr>
            <w:tcW w:w="1539" w:type="pct"/>
            <w:shd w:val="clear" w:color="auto" w:fill="FFFFFF"/>
            <w:vAlign w:val="center"/>
          </w:tcPr>
          <w:p w:rsidR="00494874" w:rsidRPr="00821DEB" w:rsidRDefault="00494874" w:rsidP="00494874">
            <w:pPr>
              <w:bidi/>
              <w:spacing w:after="0" w:line="240" w:lineRule="auto"/>
              <w:jc w:val="both"/>
              <w:rPr>
                <w:rFonts w:ascii="Calibri" w:eastAsia="Calibri" w:hAnsi="Calibri" w:cs="Times New Roman"/>
                <w:b/>
                <w:bCs/>
                <w:rtl/>
              </w:rPr>
            </w:pPr>
          </w:p>
          <w:p w:rsidR="00494874" w:rsidRPr="00821DEB" w:rsidRDefault="00494874" w:rsidP="00291878">
            <w:pPr>
              <w:bidi/>
              <w:spacing w:after="0" w:line="240" w:lineRule="auto"/>
              <w:jc w:val="both"/>
              <w:rPr>
                <w:rFonts w:ascii="Calibri" w:eastAsia="Calibri" w:hAnsi="Calibri" w:cs="Times New Roman"/>
                <w:b/>
                <w:bCs/>
                <w:rtl/>
              </w:rPr>
            </w:pPr>
          </w:p>
        </w:tc>
        <w:tc>
          <w:tcPr>
            <w:tcW w:w="545" w:type="pct"/>
            <w:shd w:val="clear" w:color="auto" w:fill="FFFFFF"/>
            <w:vAlign w:val="center"/>
          </w:tcPr>
          <w:p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rsidR="00494874" w:rsidRPr="00821DEB" w:rsidRDefault="00494874" w:rsidP="00494874">
            <w:pPr>
              <w:bidi/>
              <w:spacing w:after="0" w:line="240" w:lineRule="auto"/>
              <w:ind w:firstLine="281"/>
              <w:jc w:val="both"/>
              <w:rPr>
                <w:rFonts w:ascii="Calibri" w:eastAsia="Calibri" w:hAnsi="Calibri" w:cs="B Zar"/>
                <w:b/>
                <w:bCs/>
                <w:rtl/>
              </w:rPr>
            </w:pPr>
          </w:p>
        </w:tc>
      </w:tr>
      <w:tr w:rsidR="00494874" w:rsidRPr="00494874" w:rsidTr="009E1C78">
        <w:trPr>
          <w:jc w:val="right"/>
        </w:trPr>
        <w:tc>
          <w:tcPr>
            <w:tcW w:w="1777" w:type="pct"/>
            <w:shd w:val="clear" w:color="auto" w:fill="F2F2F2"/>
            <w:vAlign w:val="center"/>
            <w:hideMark/>
          </w:tcPr>
          <w:p w:rsidR="00494874" w:rsidRPr="00821DEB" w:rsidRDefault="00D365BB" w:rsidP="00494874">
            <w:pPr>
              <w:bidi/>
              <w:spacing w:after="0" w:line="240" w:lineRule="auto"/>
              <w:jc w:val="center"/>
              <w:rPr>
                <w:rFonts w:ascii="Calibri" w:eastAsia="Calibri" w:hAnsi="Calibri" w:cs="B Zar"/>
                <w:rtl/>
              </w:rPr>
            </w:pPr>
            <w:r>
              <w:rPr>
                <w:rFonts w:ascii="Calibri" w:eastAsia="Calibri" w:hAnsi="Calibri" w:cs="B Zar" w:hint="cs"/>
                <w:rtl/>
              </w:rPr>
              <w:t>فرآیندهدایت</w:t>
            </w:r>
            <w:r w:rsidR="00494874" w:rsidRPr="00821DEB">
              <w:rPr>
                <w:rFonts w:ascii="Calibri" w:eastAsia="Calibri" w:hAnsi="Calibri" w:cs="B Zar" w:hint="cs"/>
                <w:rtl/>
              </w:rPr>
              <w:t xml:space="preserve"> و ارائه بازخورد</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E1C78">
        <w:trPr>
          <w:jc w:val="right"/>
        </w:trPr>
        <w:tc>
          <w:tcPr>
            <w:tcW w:w="1777" w:type="pct"/>
            <w:shd w:val="clear" w:color="auto" w:fill="FFFFFF"/>
            <w:vAlign w:val="center"/>
            <w:hideMark/>
          </w:tcPr>
          <w:p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616CA">
        <w:trPr>
          <w:trHeight w:val="456"/>
          <w:jc w:val="right"/>
        </w:trPr>
        <w:tc>
          <w:tcPr>
            <w:tcW w:w="1777" w:type="pct"/>
            <w:shd w:val="clear" w:color="auto" w:fill="FFFFFF"/>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 xml:space="preserve">به </w:t>
            </w:r>
            <w:r w:rsidR="00D365BB">
              <w:rPr>
                <w:rFonts w:ascii="Calibri" w:eastAsia="Calibri" w:hAnsi="Calibri" w:cs="B Zar" w:hint="cs"/>
                <w:b/>
                <w:bCs/>
                <w:rtl/>
              </w:rPr>
              <w:t>کاربستن</w:t>
            </w:r>
          </w:p>
        </w:tc>
        <w:tc>
          <w:tcPr>
            <w:tcW w:w="1539" w:type="pct"/>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p w:rsidR="00494874" w:rsidRPr="00821DEB" w:rsidRDefault="00494874" w:rsidP="00291878">
            <w:pPr>
              <w:bidi/>
              <w:spacing w:after="0" w:line="240" w:lineRule="auto"/>
              <w:jc w:val="both"/>
              <w:rPr>
                <w:rFonts w:ascii="Calibri" w:eastAsia="Calibri" w:hAnsi="Calibri" w:cs="B Zar"/>
                <w:b/>
                <w:bCs/>
                <w:rtl/>
              </w:rPr>
            </w:pPr>
          </w:p>
        </w:tc>
        <w:tc>
          <w:tcPr>
            <w:tcW w:w="545" w:type="pct"/>
            <w:shd w:val="clear" w:color="auto" w:fill="FFFFFF"/>
            <w:vAlign w:val="center"/>
          </w:tcPr>
          <w:p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E1C78">
        <w:trPr>
          <w:jc w:val="right"/>
        </w:trPr>
        <w:tc>
          <w:tcPr>
            <w:tcW w:w="1777"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E1C78">
        <w:trPr>
          <w:jc w:val="right"/>
        </w:trPr>
        <w:tc>
          <w:tcPr>
            <w:tcW w:w="1777" w:type="pct"/>
            <w:shd w:val="clear" w:color="auto" w:fill="FFFFFF"/>
            <w:vAlign w:val="center"/>
            <w:hideMark/>
          </w:tcPr>
          <w:p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616CA">
        <w:trPr>
          <w:trHeight w:val="546"/>
          <w:jc w:val="right"/>
        </w:trPr>
        <w:tc>
          <w:tcPr>
            <w:tcW w:w="1777" w:type="pct"/>
            <w:shd w:val="clear" w:color="auto" w:fill="FFFFFF"/>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به اشتراک گذاشتن</w:t>
            </w:r>
          </w:p>
        </w:tc>
        <w:tc>
          <w:tcPr>
            <w:tcW w:w="1539" w:type="pct"/>
            <w:shd w:val="clear" w:color="auto" w:fill="FFFFFF"/>
            <w:vAlign w:val="center"/>
          </w:tcPr>
          <w:p w:rsidR="00494874" w:rsidRPr="00821DEB" w:rsidRDefault="00494874" w:rsidP="00494874">
            <w:pPr>
              <w:bidi/>
              <w:spacing w:after="0" w:line="240" w:lineRule="auto"/>
              <w:jc w:val="both"/>
              <w:rPr>
                <w:rFonts w:ascii="Calibri" w:eastAsia="Calibri" w:hAnsi="Calibri" w:cs="B Zar"/>
                <w:b/>
                <w:bCs/>
                <w:iCs/>
                <w:rtl/>
              </w:rPr>
            </w:pPr>
          </w:p>
          <w:p w:rsidR="00494874" w:rsidRPr="00821DEB" w:rsidRDefault="00494874" w:rsidP="00494874">
            <w:pPr>
              <w:bidi/>
              <w:spacing w:after="0" w:line="240" w:lineRule="auto"/>
              <w:jc w:val="both"/>
              <w:rPr>
                <w:rFonts w:ascii="Calibri" w:eastAsia="Calibri" w:hAnsi="Calibri" w:cs="B Zar"/>
                <w:b/>
                <w:bCs/>
                <w:iCs/>
                <w:rtl/>
              </w:rPr>
            </w:pPr>
          </w:p>
          <w:p w:rsidR="00494874" w:rsidRPr="00821DEB" w:rsidRDefault="00494874" w:rsidP="00291878">
            <w:pPr>
              <w:bidi/>
              <w:spacing w:after="0" w:line="240" w:lineRule="auto"/>
              <w:jc w:val="both"/>
              <w:rPr>
                <w:rFonts w:ascii="Calibri" w:eastAsia="Calibri" w:hAnsi="Calibri" w:cs="B Zar"/>
                <w:b/>
                <w:bCs/>
                <w:iCs/>
                <w:rtl/>
              </w:rPr>
            </w:pPr>
          </w:p>
        </w:tc>
        <w:tc>
          <w:tcPr>
            <w:tcW w:w="545" w:type="pct"/>
            <w:shd w:val="clear" w:color="auto" w:fill="FFFFFF"/>
            <w:vAlign w:val="center"/>
          </w:tcPr>
          <w:p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rsidR="00494874" w:rsidRPr="00821DEB" w:rsidRDefault="00494874" w:rsidP="00494874">
            <w:pPr>
              <w:bidi/>
              <w:spacing w:after="0" w:line="240" w:lineRule="auto"/>
              <w:ind w:firstLine="281"/>
              <w:jc w:val="both"/>
              <w:rPr>
                <w:rFonts w:ascii="Calibri" w:eastAsia="Calibri" w:hAnsi="Calibri" w:cs="B Zar"/>
                <w:b/>
                <w:bCs/>
                <w:rtl/>
              </w:rPr>
            </w:pPr>
          </w:p>
        </w:tc>
      </w:tr>
      <w:tr w:rsidR="00494874" w:rsidRPr="00494874" w:rsidTr="009E1C78">
        <w:trPr>
          <w:trHeight w:val="465"/>
          <w:jc w:val="right"/>
        </w:trPr>
        <w:tc>
          <w:tcPr>
            <w:tcW w:w="1777"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E1C78">
        <w:trPr>
          <w:trHeight w:val="420"/>
          <w:jc w:val="right"/>
        </w:trPr>
        <w:tc>
          <w:tcPr>
            <w:tcW w:w="1777" w:type="pct"/>
            <w:shd w:val="clear" w:color="auto" w:fill="FFFFFF"/>
            <w:vAlign w:val="center"/>
            <w:hideMark/>
          </w:tcPr>
          <w:p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B Zar"/>
                <w:b/>
                <w:bCs/>
                <w:rtl/>
              </w:rPr>
            </w:pPr>
          </w:p>
        </w:tc>
      </w:tr>
      <w:tr w:rsidR="00494874" w:rsidRPr="00494874" w:rsidTr="009E1C78">
        <w:trPr>
          <w:trHeight w:val="669"/>
          <w:jc w:val="right"/>
        </w:trPr>
        <w:tc>
          <w:tcPr>
            <w:tcW w:w="1777" w:type="pct"/>
            <w:shd w:val="clear" w:color="auto" w:fill="F2F2F2"/>
            <w:vAlign w:val="center"/>
            <w:hideMark/>
          </w:tcPr>
          <w:p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u w:val="single"/>
                <w:rtl/>
              </w:rPr>
              <w:t>انتقال به موقعيت جديد</w:t>
            </w:r>
            <w:r w:rsidRPr="00821DEB">
              <w:rPr>
                <w:rFonts w:ascii="Calibri" w:eastAsia="Calibri" w:hAnsi="Calibri" w:cs="B Zar" w:hint="cs"/>
                <w:b/>
                <w:bCs/>
                <w:rtl/>
              </w:rPr>
              <w:t>/</w:t>
            </w:r>
          </w:p>
          <w:p w:rsidR="00494874" w:rsidRPr="00821DEB" w:rsidRDefault="00494874" w:rsidP="009E1C78">
            <w:pPr>
              <w:bidi/>
              <w:spacing w:after="0" w:line="240" w:lineRule="auto"/>
              <w:jc w:val="center"/>
              <w:rPr>
                <w:rFonts w:ascii="Calibri" w:eastAsia="Calibri" w:hAnsi="Calibri" w:cs="B Zar"/>
                <w:rtl/>
              </w:rPr>
            </w:pPr>
            <w:r w:rsidRPr="00821DEB">
              <w:rPr>
                <w:rFonts w:ascii="Calibri" w:eastAsia="Calibri" w:hAnsi="Calibri" w:cs="B Zar" w:hint="cs"/>
                <w:rtl/>
              </w:rPr>
              <w:t>تكاليف عملكردي/</w:t>
            </w:r>
            <w:r w:rsidR="009E1C78" w:rsidRPr="00821DEB">
              <w:rPr>
                <w:rFonts w:ascii="Calibri" w:eastAsia="Calibri" w:hAnsi="Calibri" w:cs="B Zar" w:hint="cs"/>
                <w:rtl/>
              </w:rPr>
              <w:t xml:space="preserve"> سنجش آموخته‌ها و </w:t>
            </w:r>
            <w:r w:rsidR="00D365BB">
              <w:rPr>
                <w:rFonts w:ascii="Calibri" w:eastAsia="Calibri" w:hAnsi="Calibri" w:cs="B Zar" w:hint="cs"/>
                <w:rtl/>
              </w:rPr>
              <w:t>تعیین</w:t>
            </w:r>
            <w:r w:rsidR="009E1C78" w:rsidRPr="00821DEB">
              <w:rPr>
                <w:rFonts w:ascii="Calibri" w:eastAsia="Calibri" w:hAnsi="Calibri" w:cs="B Zar" w:hint="cs"/>
                <w:rtl/>
              </w:rPr>
              <w:t xml:space="preserve"> سطح عملكرد يادگيرنده</w:t>
            </w:r>
          </w:p>
        </w:tc>
        <w:tc>
          <w:tcPr>
            <w:tcW w:w="3223" w:type="pct"/>
            <w:gridSpan w:val="3"/>
            <w:shd w:val="clear" w:color="auto" w:fill="FFFFFF"/>
            <w:vAlign w:val="center"/>
          </w:tcPr>
          <w:p w:rsidR="00494874" w:rsidRPr="00821DEB" w:rsidRDefault="00494874" w:rsidP="00494874">
            <w:pPr>
              <w:bidi/>
              <w:spacing w:after="0" w:line="240" w:lineRule="auto"/>
              <w:jc w:val="both"/>
              <w:rPr>
                <w:rFonts w:ascii="Calibri" w:eastAsia="Calibri" w:hAnsi="Calibri" w:cs="Times New Roman"/>
                <w:b/>
                <w:bCs/>
                <w:rtl/>
              </w:rPr>
            </w:pPr>
          </w:p>
        </w:tc>
      </w:tr>
    </w:tbl>
    <w:p w:rsidR="009E1C78" w:rsidRDefault="009E1C78" w:rsidP="00E308C7">
      <w:pPr>
        <w:bidi/>
        <w:jc w:val="both"/>
        <w:rPr>
          <w:rFonts w:cs="B Nazanin"/>
          <w:b/>
          <w:bCs/>
          <w:sz w:val="28"/>
          <w:szCs w:val="28"/>
          <w:rtl/>
        </w:rPr>
      </w:pPr>
    </w:p>
    <w:p w:rsidR="000F40E8" w:rsidRDefault="000F40E8" w:rsidP="00187410">
      <w:pPr>
        <w:autoSpaceDE w:val="0"/>
        <w:autoSpaceDN w:val="0"/>
        <w:bidi/>
        <w:adjustRightInd w:val="0"/>
        <w:spacing w:after="0" w:line="240" w:lineRule="auto"/>
        <w:jc w:val="both"/>
        <w:rPr>
          <w:rFonts w:asciiTheme="majorHAnsi" w:eastAsiaTheme="majorEastAsia" w:hAnsiTheme="majorHAnsi" w:cs="B Zar"/>
          <w:b/>
          <w:bCs/>
          <w:color w:val="FF0000"/>
          <w:sz w:val="28"/>
          <w:szCs w:val="28"/>
          <w:rtl/>
          <w:lang w:bidi="fa-IR"/>
        </w:rPr>
      </w:pPr>
    </w:p>
    <w:p w:rsidR="009F4B3C" w:rsidRDefault="00576B5F" w:rsidP="005D4029">
      <w:pPr>
        <w:pStyle w:val="Heading2"/>
        <w:bidi/>
        <w:spacing w:line="240" w:lineRule="auto"/>
        <w:jc w:val="both"/>
        <w:rPr>
          <w:rFonts w:cs="B Titr"/>
          <w:b/>
          <w:bCs/>
          <w:color w:val="FF0000"/>
          <w:sz w:val="28"/>
          <w:szCs w:val="28"/>
          <w:rtl/>
          <w:lang w:bidi="fa-IR"/>
        </w:rPr>
      </w:pPr>
      <w:bookmarkStart w:id="73" w:name="_Toc503356804"/>
      <w:r>
        <w:rPr>
          <w:rFonts w:cs="B Titr" w:hint="cs"/>
          <w:b/>
          <w:bCs/>
          <w:color w:val="FF0000"/>
          <w:sz w:val="28"/>
          <w:szCs w:val="28"/>
          <w:rtl/>
          <w:lang w:bidi="fa-IR"/>
        </w:rPr>
        <w:lastRenderedPageBreak/>
        <w:t>2-9</w:t>
      </w:r>
      <w:r w:rsidR="006B08B6" w:rsidRPr="00C36ECD">
        <w:rPr>
          <w:rFonts w:cs="B Titr" w:hint="cs"/>
          <w:b/>
          <w:bCs/>
          <w:color w:val="FF0000"/>
          <w:sz w:val="28"/>
          <w:szCs w:val="28"/>
          <w:rtl/>
          <w:lang w:bidi="fa-IR"/>
        </w:rPr>
        <w:t>-</w:t>
      </w:r>
      <w:r w:rsidR="00FB3597" w:rsidRPr="00C36ECD">
        <w:rPr>
          <w:rFonts w:cs="B Titr" w:hint="cs"/>
          <w:b/>
          <w:bCs/>
          <w:color w:val="FF0000"/>
          <w:sz w:val="28"/>
          <w:szCs w:val="28"/>
          <w:rtl/>
          <w:lang w:bidi="fa-IR"/>
        </w:rPr>
        <w:t>بخش دوم عترت و معارف ديني:</w:t>
      </w:r>
      <w:bookmarkEnd w:id="73"/>
    </w:p>
    <w:p w:rsidR="00D06F38" w:rsidRPr="003D4EA5" w:rsidRDefault="00576B5F" w:rsidP="00C14E50">
      <w:pPr>
        <w:pStyle w:val="Heading2"/>
        <w:bidi/>
        <w:rPr>
          <w:rFonts w:cs="B Titr"/>
          <w:b/>
          <w:bCs/>
          <w:color w:val="auto"/>
          <w:sz w:val="24"/>
          <w:szCs w:val="24"/>
        </w:rPr>
      </w:pPr>
      <w:bookmarkStart w:id="74" w:name="_Toc503356805"/>
      <w:bookmarkStart w:id="75" w:name="_Toc434245910"/>
      <w:r>
        <w:rPr>
          <w:rFonts w:cs="B Titr" w:hint="cs"/>
          <w:b/>
          <w:bCs/>
          <w:color w:val="auto"/>
          <w:sz w:val="24"/>
          <w:szCs w:val="24"/>
          <w:rtl/>
        </w:rPr>
        <w:t>1-2</w:t>
      </w:r>
      <w:r w:rsidR="00F74F1A" w:rsidRPr="003D4EA5">
        <w:rPr>
          <w:rFonts w:cs="B Titr" w:hint="cs"/>
          <w:b/>
          <w:bCs/>
          <w:color w:val="auto"/>
          <w:sz w:val="24"/>
          <w:szCs w:val="24"/>
          <w:rtl/>
        </w:rPr>
        <w:t>-</w:t>
      </w:r>
      <w:r w:rsidR="00267303">
        <w:rPr>
          <w:rFonts w:cs="B Titr" w:hint="cs"/>
          <w:b/>
          <w:bCs/>
          <w:color w:val="auto"/>
          <w:sz w:val="24"/>
          <w:szCs w:val="24"/>
          <w:rtl/>
        </w:rPr>
        <w:t>9</w:t>
      </w:r>
      <w:r w:rsidR="00F74F1A" w:rsidRPr="003D4EA5">
        <w:rPr>
          <w:rFonts w:cs="B Titr" w:hint="cs"/>
          <w:b/>
          <w:bCs/>
          <w:color w:val="auto"/>
          <w:sz w:val="24"/>
          <w:szCs w:val="24"/>
          <w:rtl/>
        </w:rPr>
        <w:t>:</w:t>
      </w:r>
      <w:r w:rsidR="00C14E50" w:rsidRPr="00C14E50">
        <w:rPr>
          <w:rFonts w:cs="B Titr" w:hint="cs"/>
          <w:b/>
          <w:bCs/>
          <w:color w:val="auto"/>
          <w:sz w:val="24"/>
          <w:szCs w:val="24"/>
          <w:rtl/>
        </w:rPr>
        <w:t>آشنايي با ترجمه و تفسير قرآن کریم</w:t>
      </w:r>
      <w:bookmarkEnd w:id="74"/>
    </w:p>
    <w:p w:rsidR="00D06F38" w:rsidRPr="003D4EA5" w:rsidRDefault="00F74F1A" w:rsidP="00C14E50">
      <w:pPr>
        <w:pStyle w:val="Heading2"/>
        <w:bidi/>
        <w:rPr>
          <w:rFonts w:cs="B Titr"/>
          <w:b/>
          <w:bCs/>
          <w:color w:val="auto"/>
          <w:sz w:val="24"/>
          <w:szCs w:val="24"/>
        </w:rPr>
      </w:pPr>
      <w:bookmarkStart w:id="76" w:name="_Toc503356806"/>
      <w:r w:rsidRPr="003D4EA5">
        <w:rPr>
          <w:rFonts w:cs="B Titr" w:hint="cs"/>
          <w:b/>
          <w:bCs/>
          <w:color w:val="auto"/>
          <w:sz w:val="24"/>
          <w:szCs w:val="24"/>
          <w:rtl/>
        </w:rPr>
        <w:t>2-</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hint="cs"/>
          <w:b/>
          <w:bCs/>
          <w:color w:val="auto"/>
          <w:sz w:val="24"/>
          <w:szCs w:val="24"/>
          <w:rtl/>
        </w:rPr>
        <w:t>:</w:t>
      </w:r>
      <w:r w:rsidR="00C14E50" w:rsidRPr="00C14E50">
        <w:rPr>
          <w:rFonts w:cs="B Titr" w:hint="cs"/>
          <w:b/>
          <w:bCs/>
          <w:color w:val="auto"/>
          <w:sz w:val="24"/>
          <w:szCs w:val="24"/>
          <w:rtl/>
        </w:rPr>
        <w:t>آشنایی مفاهيم نهج‌البلاغه</w:t>
      </w:r>
      <w:bookmarkEnd w:id="76"/>
    </w:p>
    <w:p w:rsidR="00D06F38" w:rsidRPr="003D4EA5" w:rsidRDefault="00F74F1A" w:rsidP="00C14E50">
      <w:pPr>
        <w:pStyle w:val="Heading2"/>
        <w:bidi/>
        <w:rPr>
          <w:rFonts w:cs="B Titr"/>
          <w:b/>
          <w:bCs/>
          <w:color w:val="auto"/>
          <w:sz w:val="24"/>
          <w:szCs w:val="24"/>
          <w:rtl/>
        </w:rPr>
      </w:pPr>
      <w:bookmarkStart w:id="77" w:name="_Toc503356807"/>
      <w:r w:rsidRPr="003D4EA5">
        <w:rPr>
          <w:rFonts w:cs="B Titr" w:hint="cs"/>
          <w:b/>
          <w:bCs/>
          <w:color w:val="auto"/>
          <w:sz w:val="24"/>
          <w:szCs w:val="24"/>
          <w:rtl/>
        </w:rPr>
        <w:t>3-</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hint="cs"/>
          <w:b/>
          <w:bCs/>
          <w:color w:val="auto"/>
          <w:sz w:val="24"/>
          <w:szCs w:val="24"/>
          <w:rtl/>
        </w:rPr>
        <w:t>:</w:t>
      </w:r>
      <w:r w:rsidR="00C14E50" w:rsidRPr="00C14E50">
        <w:rPr>
          <w:rFonts w:cs="B Titr" w:hint="cs"/>
          <w:b/>
          <w:bCs/>
          <w:color w:val="auto"/>
          <w:sz w:val="24"/>
          <w:szCs w:val="24"/>
          <w:rtl/>
        </w:rPr>
        <w:t>آشنایی با  مفاهيم صحیفه سجاديه</w:t>
      </w:r>
      <w:bookmarkEnd w:id="77"/>
    </w:p>
    <w:p w:rsidR="00D06F38" w:rsidRPr="003D4EA5" w:rsidRDefault="00F74F1A" w:rsidP="00C14E50">
      <w:pPr>
        <w:pStyle w:val="Heading2"/>
        <w:bidi/>
        <w:rPr>
          <w:rFonts w:cs="B Titr"/>
          <w:b/>
          <w:bCs/>
          <w:color w:val="auto"/>
          <w:sz w:val="24"/>
          <w:szCs w:val="24"/>
          <w:rtl/>
        </w:rPr>
      </w:pPr>
      <w:bookmarkStart w:id="78" w:name="_Toc503356808"/>
      <w:r w:rsidRPr="003D4EA5">
        <w:rPr>
          <w:rFonts w:cs="B Titr" w:hint="cs"/>
          <w:b/>
          <w:bCs/>
          <w:color w:val="auto"/>
          <w:sz w:val="24"/>
          <w:szCs w:val="24"/>
          <w:rtl/>
        </w:rPr>
        <w:t>4</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C14E50" w:rsidRPr="00C14E50">
        <w:rPr>
          <w:rFonts w:cs="B Titr" w:hint="cs"/>
          <w:b/>
          <w:bCs/>
          <w:color w:val="auto"/>
          <w:sz w:val="24"/>
          <w:szCs w:val="24"/>
          <w:rtl/>
        </w:rPr>
        <w:t>آشنايي با احاديث اهل‌بیت</w:t>
      </w:r>
      <w:r w:rsidR="00C14E50" w:rsidRPr="00C14E50">
        <w:rPr>
          <w:rFonts w:cs="B Titr"/>
          <w:b/>
          <w:bCs/>
          <w:color w:val="auto"/>
          <w:sz w:val="24"/>
          <w:szCs w:val="24"/>
          <w:rtl/>
        </w:rPr>
        <w:t xml:space="preserve"> (</w:t>
      </w:r>
      <w:r w:rsidR="00C14E50" w:rsidRPr="00C14E50">
        <w:rPr>
          <w:rFonts w:cs="B Titr" w:hint="cs"/>
          <w:b/>
          <w:bCs/>
          <w:color w:val="auto"/>
          <w:sz w:val="24"/>
          <w:szCs w:val="24"/>
          <w:rtl/>
        </w:rPr>
        <w:t>ع)</w:t>
      </w:r>
      <w:bookmarkEnd w:id="78"/>
    </w:p>
    <w:p w:rsidR="00D06F38" w:rsidRPr="003D4EA5" w:rsidRDefault="00F74F1A" w:rsidP="00C14E50">
      <w:pPr>
        <w:pStyle w:val="Heading2"/>
        <w:bidi/>
        <w:rPr>
          <w:rFonts w:cs="B Titr"/>
          <w:b/>
          <w:bCs/>
          <w:color w:val="auto"/>
          <w:sz w:val="24"/>
          <w:szCs w:val="24"/>
          <w:rtl/>
        </w:rPr>
      </w:pPr>
      <w:bookmarkStart w:id="79" w:name="_Toc503356809"/>
      <w:r w:rsidRPr="003D4EA5">
        <w:rPr>
          <w:rFonts w:cs="B Titr" w:hint="cs"/>
          <w:b/>
          <w:bCs/>
          <w:color w:val="auto"/>
          <w:sz w:val="24"/>
          <w:szCs w:val="24"/>
          <w:rtl/>
        </w:rPr>
        <w:t>5</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C14E50" w:rsidRPr="00C14E50">
        <w:rPr>
          <w:rFonts w:cs="B Titr" w:hint="cs"/>
          <w:b/>
          <w:bCs/>
          <w:color w:val="auto"/>
          <w:sz w:val="24"/>
          <w:szCs w:val="24"/>
          <w:rtl/>
        </w:rPr>
        <w:t>آشنايي با سيرة معصومين (ع)</w:t>
      </w:r>
      <w:bookmarkEnd w:id="79"/>
    </w:p>
    <w:p w:rsidR="00D06F38" w:rsidRPr="003D4EA5" w:rsidRDefault="00F74F1A" w:rsidP="00C14E50">
      <w:pPr>
        <w:pStyle w:val="Heading2"/>
        <w:bidi/>
        <w:rPr>
          <w:rFonts w:cs="B Titr"/>
          <w:b/>
          <w:bCs/>
          <w:color w:val="auto"/>
          <w:sz w:val="24"/>
          <w:szCs w:val="24"/>
          <w:rtl/>
        </w:rPr>
      </w:pPr>
      <w:bookmarkStart w:id="80" w:name="_Toc503356810"/>
      <w:r w:rsidRPr="003D4EA5">
        <w:rPr>
          <w:rFonts w:cs="B Titr" w:hint="cs"/>
          <w:b/>
          <w:bCs/>
          <w:color w:val="auto"/>
          <w:sz w:val="24"/>
          <w:szCs w:val="24"/>
          <w:rtl/>
        </w:rPr>
        <w:t>6</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C14E50" w:rsidRPr="00C14E50">
        <w:rPr>
          <w:rFonts w:cs="B Titr" w:hint="cs"/>
          <w:b/>
          <w:bCs/>
          <w:color w:val="auto"/>
          <w:sz w:val="24"/>
          <w:szCs w:val="24"/>
          <w:rtl/>
        </w:rPr>
        <w:t>حفظ موضوعي قرآن كريم</w:t>
      </w:r>
      <w:bookmarkEnd w:id="80"/>
    </w:p>
    <w:p w:rsidR="00D06F38" w:rsidRPr="003D4EA5" w:rsidRDefault="00F74F1A" w:rsidP="00576B5F">
      <w:pPr>
        <w:pStyle w:val="Heading2"/>
        <w:bidi/>
        <w:rPr>
          <w:rFonts w:cs="B Titr"/>
          <w:b/>
          <w:bCs/>
          <w:color w:val="auto"/>
          <w:sz w:val="24"/>
          <w:szCs w:val="24"/>
          <w:rtl/>
        </w:rPr>
      </w:pPr>
      <w:bookmarkStart w:id="81" w:name="_Toc503356811"/>
      <w:r w:rsidRPr="003D4EA5">
        <w:rPr>
          <w:rFonts w:cs="B Titr" w:hint="cs"/>
          <w:b/>
          <w:bCs/>
          <w:color w:val="auto"/>
          <w:sz w:val="24"/>
          <w:szCs w:val="24"/>
          <w:rtl/>
        </w:rPr>
        <w:t>7</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B43325" w:rsidRPr="003D4EA5">
        <w:rPr>
          <w:rFonts w:cs="B Titr" w:hint="cs"/>
          <w:b/>
          <w:bCs/>
          <w:color w:val="auto"/>
          <w:sz w:val="24"/>
          <w:szCs w:val="24"/>
          <w:rtl/>
        </w:rPr>
        <w:t>احكام</w:t>
      </w:r>
      <w:bookmarkEnd w:id="81"/>
    </w:p>
    <w:p w:rsidR="00B43325" w:rsidRPr="003D4EA5" w:rsidRDefault="00F74F1A" w:rsidP="00576B5F">
      <w:pPr>
        <w:pStyle w:val="Heading2"/>
        <w:bidi/>
        <w:rPr>
          <w:rFonts w:cs="B Titr"/>
          <w:b/>
          <w:bCs/>
          <w:color w:val="auto"/>
          <w:sz w:val="24"/>
          <w:szCs w:val="24"/>
          <w:rtl/>
        </w:rPr>
      </w:pPr>
      <w:bookmarkStart w:id="82" w:name="_Toc503356812"/>
      <w:r w:rsidRPr="003D4EA5">
        <w:rPr>
          <w:rFonts w:cs="B Titr" w:hint="cs"/>
          <w:b/>
          <w:bCs/>
          <w:color w:val="auto"/>
          <w:sz w:val="24"/>
          <w:szCs w:val="24"/>
          <w:rtl/>
        </w:rPr>
        <w:t>8</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B43325" w:rsidRPr="003D4EA5">
        <w:rPr>
          <w:rFonts w:cs="B Titr" w:hint="cs"/>
          <w:b/>
          <w:bCs/>
          <w:color w:val="auto"/>
          <w:sz w:val="24"/>
          <w:szCs w:val="24"/>
          <w:rtl/>
        </w:rPr>
        <w:t>پرسمان معارفي</w:t>
      </w:r>
      <w:bookmarkEnd w:id="82"/>
    </w:p>
    <w:p w:rsidR="002B7067" w:rsidRDefault="00F74F1A" w:rsidP="00C14E50">
      <w:pPr>
        <w:pStyle w:val="Heading2"/>
        <w:bidi/>
        <w:rPr>
          <w:rFonts w:cs="B Titr"/>
          <w:b/>
          <w:bCs/>
          <w:color w:val="auto"/>
          <w:sz w:val="24"/>
          <w:szCs w:val="24"/>
          <w:rtl/>
        </w:rPr>
      </w:pPr>
      <w:bookmarkStart w:id="83" w:name="_Toc503356813"/>
      <w:r w:rsidRPr="003D4EA5">
        <w:rPr>
          <w:rFonts w:cs="B Titr" w:hint="cs"/>
          <w:b/>
          <w:bCs/>
          <w:color w:val="auto"/>
          <w:sz w:val="24"/>
          <w:szCs w:val="24"/>
          <w:rtl/>
        </w:rPr>
        <w:t>9</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C14E50" w:rsidRPr="00C14E50">
        <w:rPr>
          <w:rFonts w:cs="B Titr" w:hint="cs"/>
          <w:b/>
          <w:bCs/>
          <w:color w:val="auto"/>
          <w:sz w:val="24"/>
          <w:szCs w:val="24"/>
          <w:rtl/>
        </w:rPr>
        <w:t>سبک زندگی اسلامی ایرانی</w:t>
      </w:r>
      <w:bookmarkEnd w:id="83"/>
    </w:p>
    <w:p w:rsidR="00C14E50" w:rsidRPr="00C14E50" w:rsidRDefault="00C14E50" w:rsidP="00C14E50">
      <w:pPr>
        <w:bidi/>
        <w:rPr>
          <w:rtl/>
        </w:rPr>
      </w:pPr>
    </w:p>
    <w:p w:rsidR="009E1C78" w:rsidRPr="009E1C78" w:rsidRDefault="009E1C78" w:rsidP="009E1C78">
      <w:pPr>
        <w:bidi/>
        <w:rPr>
          <w:rtl/>
        </w:rPr>
      </w:pPr>
    </w:p>
    <w:p w:rsidR="00D46CE6" w:rsidRDefault="00D46CE6" w:rsidP="00187410">
      <w:pPr>
        <w:bidi/>
        <w:rPr>
          <w:b/>
          <w:bCs/>
          <w:rtl/>
        </w:rPr>
      </w:pPr>
    </w:p>
    <w:p w:rsidR="009E1C78" w:rsidRDefault="009E1C78" w:rsidP="009E1C78">
      <w:pPr>
        <w:bidi/>
        <w:rPr>
          <w:b/>
          <w:bCs/>
          <w:rtl/>
        </w:rPr>
      </w:pPr>
    </w:p>
    <w:p w:rsidR="009E1C78" w:rsidRDefault="009E1C78" w:rsidP="009E1C78">
      <w:pPr>
        <w:bidi/>
        <w:rPr>
          <w:b/>
          <w:bCs/>
          <w:rtl/>
        </w:rPr>
      </w:pPr>
    </w:p>
    <w:p w:rsidR="002B7067" w:rsidRPr="00432ED2" w:rsidRDefault="002B7067" w:rsidP="002B7067">
      <w:pPr>
        <w:bidi/>
        <w:rPr>
          <w:b/>
          <w:bCs/>
          <w:rtl/>
        </w:rPr>
      </w:pPr>
    </w:p>
    <w:p w:rsidR="00AF71CC" w:rsidRDefault="00AF71CC">
      <w:pPr>
        <w:bidi/>
        <w:rPr>
          <w:rtl/>
        </w:rPr>
      </w:pPr>
    </w:p>
    <w:p w:rsidR="00AF71CC" w:rsidRDefault="00AF71CC" w:rsidP="00AF71CC">
      <w:pPr>
        <w:bidi/>
        <w:rPr>
          <w:rtl/>
        </w:rPr>
      </w:pPr>
    </w:p>
    <w:p w:rsidR="00AF7809" w:rsidRDefault="00AF7809" w:rsidP="00AF71CC">
      <w:pPr>
        <w:bidi/>
      </w:pPr>
      <w:r>
        <w:br w:type="page"/>
      </w:r>
    </w:p>
    <w:tbl>
      <w:tblPr>
        <w:tblpPr w:leftFromText="180" w:rightFromText="180" w:vertAnchor="text" w:horzAnchor="margin" w:tblpY="-244"/>
        <w:bidiVisu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46"/>
        <w:gridCol w:w="952"/>
        <w:gridCol w:w="1873"/>
        <w:gridCol w:w="2034"/>
        <w:gridCol w:w="2034"/>
        <w:gridCol w:w="1617"/>
      </w:tblGrid>
      <w:tr w:rsidR="00327AC5" w:rsidRPr="00562A74" w:rsidTr="00327AC5">
        <w:trPr>
          <w:trHeight w:val="902"/>
        </w:trPr>
        <w:tc>
          <w:tcPr>
            <w:tcW w:w="452" w:type="pct"/>
          </w:tcPr>
          <w:p w:rsidR="00327AC5" w:rsidRPr="00AF71CC" w:rsidRDefault="00327AC5" w:rsidP="00AF71CC">
            <w:pPr>
              <w:bidi/>
              <w:jc w:val="center"/>
              <w:rPr>
                <w:rFonts w:cs="B Titr"/>
                <w:b/>
                <w:bCs/>
                <w:sz w:val="20"/>
                <w:szCs w:val="20"/>
                <w:rtl/>
                <w:lang w:bidi="fa-IR"/>
              </w:rPr>
            </w:pPr>
          </w:p>
        </w:tc>
        <w:tc>
          <w:tcPr>
            <w:tcW w:w="4548" w:type="pct"/>
            <w:gridSpan w:val="5"/>
            <w:shd w:val="clear" w:color="auto" w:fill="auto"/>
            <w:vAlign w:val="center"/>
          </w:tcPr>
          <w:p w:rsidR="00327AC5" w:rsidRPr="00AF71CC" w:rsidRDefault="00327AC5" w:rsidP="00AF71CC">
            <w:pPr>
              <w:bidi/>
              <w:jc w:val="center"/>
              <w:rPr>
                <w:rFonts w:cs="B Titr"/>
                <w:b/>
                <w:bCs/>
                <w:sz w:val="20"/>
                <w:szCs w:val="20"/>
                <w:rtl/>
                <w:lang w:bidi="fa-IR"/>
              </w:rPr>
            </w:pPr>
            <w:r w:rsidRPr="00AF71CC">
              <w:rPr>
                <w:rFonts w:cs="B Titr" w:hint="cs"/>
                <w:b/>
                <w:bCs/>
                <w:sz w:val="20"/>
                <w:szCs w:val="20"/>
                <w:rtl/>
                <w:lang w:bidi="fa-IR"/>
              </w:rPr>
              <w:t>منابع بخش معارفي (كتبي) و پژوهشي سیو سومین جشنواره ملي قرآن و عترت دانشگاه‌هاي كشور</w:t>
            </w:r>
            <w:r w:rsidRPr="00AF71CC">
              <w:rPr>
                <w:rFonts w:cs="B Titr"/>
                <w:b/>
                <w:bCs/>
                <w:sz w:val="20"/>
                <w:szCs w:val="20"/>
                <w:rtl/>
                <w:lang w:bidi="fa-IR"/>
              </w:rPr>
              <w:t xml:space="preserve"> 139</w:t>
            </w:r>
            <w:r w:rsidRPr="00AF71CC">
              <w:rPr>
                <w:rFonts w:cs="B Titr" w:hint="cs"/>
                <w:b/>
                <w:bCs/>
                <w:sz w:val="20"/>
                <w:szCs w:val="20"/>
                <w:rtl/>
                <w:lang w:bidi="fa-IR"/>
              </w:rPr>
              <w:t>7-1396</w:t>
            </w:r>
          </w:p>
        </w:tc>
      </w:tr>
      <w:tr w:rsidR="00327AC5" w:rsidRPr="00562A74" w:rsidTr="00327AC5">
        <w:trPr>
          <w:trHeight w:val="902"/>
        </w:trPr>
        <w:tc>
          <w:tcPr>
            <w:tcW w:w="452" w:type="pct"/>
            <w:shd w:val="clear" w:color="auto" w:fill="D9D9D9"/>
          </w:tcPr>
          <w:p w:rsidR="00327AC5" w:rsidRPr="009E1C78" w:rsidRDefault="00327AC5" w:rsidP="00AF71CC">
            <w:pPr>
              <w:bidi/>
              <w:jc w:val="center"/>
              <w:rPr>
                <w:rFonts w:cs="B Nazanin"/>
                <w:b/>
                <w:bCs/>
                <w:sz w:val="20"/>
                <w:szCs w:val="20"/>
                <w:rtl/>
                <w:lang w:bidi="fa-IR"/>
              </w:rPr>
            </w:pPr>
            <w:r>
              <w:rPr>
                <w:rFonts w:cs="B Nazanin" w:hint="cs"/>
                <w:b/>
                <w:bCs/>
                <w:sz w:val="20"/>
                <w:szCs w:val="20"/>
                <w:rtl/>
                <w:lang w:bidi="fa-IR"/>
              </w:rPr>
              <w:t>ردیف</w:t>
            </w:r>
          </w:p>
        </w:tc>
        <w:tc>
          <w:tcPr>
            <w:tcW w:w="509" w:type="pct"/>
            <w:shd w:val="clear" w:color="auto" w:fill="D9D9D9"/>
            <w:vAlign w:val="center"/>
          </w:tcPr>
          <w:p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رشته</w:t>
            </w:r>
          </w:p>
        </w:tc>
        <w:tc>
          <w:tcPr>
            <w:tcW w:w="1001" w:type="pct"/>
            <w:shd w:val="clear" w:color="auto" w:fill="D9D9D9"/>
            <w:vAlign w:val="center"/>
          </w:tcPr>
          <w:p w:rsidR="00327AC5" w:rsidRPr="009E1C78" w:rsidRDefault="00327AC5" w:rsidP="00AF71CC">
            <w:pPr>
              <w:bidi/>
              <w:jc w:val="center"/>
              <w:rPr>
                <w:rFonts w:cs="B Nazanin"/>
                <w:b/>
                <w:bCs/>
                <w:sz w:val="20"/>
                <w:szCs w:val="20"/>
                <w:lang w:bidi="fa-IR"/>
              </w:rPr>
            </w:pPr>
            <w:r w:rsidRPr="009E1C78">
              <w:rPr>
                <w:rFonts w:cs="B Nazanin" w:hint="cs"/>
                <w:b/>
                <w:bCs/>
                <w:sz w:val="20"/>
                <w:szCs w:val="20"/>
                <w:rtl/>
                <w:lang w:bidi="fa-IR"/>
              </w:rPr>
              <w:t>مرحله استانی</w:t>
            </w:r>
          </w:p>
        </w:tc>
        <w:tc>
          <w:tcPr>
            <w:tcW w:w="1087" w:type="pct"/>
            <w:shd w:val="clear" w:color="auto" w:fill="D9D9D9"/>
          </w:tcPr>
          <w:p w:rsidR="00327AC5" w:rsidRDefault="00327AC5" w:rsidP="00AF71CC">
            <w:pPr>
              <w:bidi/>
              <w:rPr>
                <w:rFonts w:cs="B Nazanin"/>
                <w:b/>
                <w:bCs/>
                <w:sz w:val="20"/>
                <w:szCs w:val="20"/>
                <w:rtl/>
                <w:lang w:bidi="fa-IR"/>
              </w:rPr>
            </w:pPr>
          </w:p>
          <w:p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مرحله منطقه‏ای</w:t>
            </w:r>
          </w:p>
        </w:tc>
        <w:tc>
          <w:tcPr>
            <w:tcW w:w="1087" w:type="pct"/>
            <w:shd w:val="clear" w:color="auto" w:fill="D9D9D9"/>
            <w:vAlign w:val="center"/>
          </w:tcPr>
          <w:p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مرحله كشوري (سراسري)</w:t>
            </w:r>
          </w:p>
        </w:tc>
        <w:tc>
          <w:tcPr>
            <w:tcW w:w="865" w:type="pct"/>
            <w:shd w:val="clear" w:color="auto" w:fill="D9D9D9"/>
            <w:vAlign w:val="center"/>
          </w:tcPr>
          <w:p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جشنواره ملي</w:t>
            </w:r>
          </w:p>
        </w:tc>
      </w:tr>
      <w:tr w:rsidR="00327AC5" w:rsidRPr="00562A74" w:rsidTr="00327AC5">
        <w:trPr>
          <w:trHeight w:val="902"/>
        </w:trPr>
        <w:tc>
          <w:tcPr>
            <w:tcW w:w="452" w:type="pct"/>
          </w:tcPr>
          <w:p w:rsidR="00E14BEC" w:rsidRDefault="00E14BEC" w:rsidP="00E14BEC">
            <w:pPr>
              <w:bidi/>
              <w:rPr>
                <w:rFonts w:cs="B Nazanin"/>
                <w:b/>
                <w:bCs/>
                <w:sz w:val="20"/>
                <w:szCs w:val="20"/>
                <w:rtl/>
                <w:lang w:bidi="fa-IR"/>
              </w:rPr>
            </w:pPr>
          </w:p>
          <w:p w:rsidR="00E14BEC" w:rsidRDefault="00E14BEC" w:rsidP="00E14BEC">
            <w:pPr>
              <w:bidi/>
              <w:rPr>
                <w:rFonts w:cs="B Nazanin"/>
                <w:b/>
                <w:bCs/>
                <w:sz w:val="20"/>
                <w:szCs w:val="20"/>
                <w:rtl/>
                <w:lang w:bidi="fa-IR"/>
              </w:rPr>
            </w:pPr>
          </w:p>
          <w:p w:rsidR="00E14BEC" w:rsidRDefault="00E14BEC" w:rsidP="00E14BEC">
            <w:pPr>
              <w:bidi/>
              <w:rPr>
                <w:rFonts w:cs="B Nazanin"/>
                <w:b/>
                <w:bCs/>
                <w:sz w:val="20"/>
                <w:szCs w:val="20"/>
                <w:rtl/>
                <w:lang w:bidi="fa-IR"/>
              </w:rPr>
            </w:pPr>
          </w:p>
          <w:p w:rsidR="00E14BEC" w:rsidRDefault="00E14BEC" w:rsidP="00E14BEC">
            <w:pPr>
              <w:bidi/>
              <w:rPr>
                <w:rFonts w:cs="B Nazanin"/>
                <w:b/>
                <w:bCs/>
                <w:sz w:val="20"/>
                <w:szCs w:val="20"/>
                <w:rtl/>
                <w:lang w:bidi="fa-IR"/>
              </w:rPr>
            </w:pPr>
            <w:r>
              <w:rPr>
                <w:rFonts w:cs="B Nazanin" w:hint="cs"/>
                <w:b/>
                <w:bCs/>
                <w:sz w:val="20"/>
                <w:szCs w:val="20"/>
                <w:rtl/>
                <w:lang w:bidi="fa-IR"/>
              </w:rPr>
              <w:t>1</w:t>
            </w:r>
          </w:p>
        </w:tc>
        <w:tc>
          <w:tcPr>
            <w:tcW w:w="509"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20"/>
                <w:szCs w:val="20"/>
                <w:rtl/>
                <w:lang w:bidi="fa-IR"/>
              </w:rPr>
              <w:t xml:space="preserve">آشنایی با </w:t>
            </w:r>
            <w:r w:rsidRPr="009E1C78">
              <w:rPr>
                <w:rFonts w:cs="B Nazanin" w:hint="cs"/>
                <w:b/>
                <w:bCs/>
                <w:sz w:val="20"/>
                <w:szCs w:val="20"/>
                <w:rtl/>
                <w:lang w:bidi="fa-IR"/>
              </w:rPr>
              <w:t>مفاهيم نهج‌البلاغه</w:t>
            </w:r>
          </w:p>
        </w:tc>
        <w:tc>
          <w:tcPr>
            <w:tcW w:w="1001" w:type="pct"/>
            <w:shd w:val="clear" w:color="auto" w:fill="auto"/>
            <w:vAlign w:val="center"/>
          </w:tcPr>
          <w:p w:rsidR="00327AC5" w:rsidRDefault="00327AC5" w:rsidP="0042062D">
            <w:pPr>
              <w:bidi/>
              <w:rPr>
                <w:rFonts w:cs="B Nazanin"/>
                <w:b/>
                <w:bCs/>
                <w:sz w:val="18"/>
                <w:szCs w:val="18"/>
                <w:rtl/>
              </w:rPr>
            </w:pPr>
            <w:r>
              <w:rPr>
                <w:rFonts w:cs="B Nazanin" w:hint="cs"/>
                <w:b/>
                <w:bCs/>
                <w:sz w:val="18"/>
                <w:szCs w:val="18"/>
                <w:rtl/>
              </w:rPr>
              <w:t>1-</w:t>
            </w:r>
            <w:r w:rsidRPr="0042062D">
              <w:rPr>
                <w:rFonts w:cs="B Nazanin" w:hint="cs"/>
                <w:b/>
                <w:bCs/>
                <w:sz w:val="18"/>
                <w:szCs w:val="18"/>
                <w:rtl/>
              </w:rPr>
              <w:t xml:space="preserve">کتاب </w:t>
            </w:r>
            <w:r w:rsidRPr="0042062D">
              <w:rPr>
                <w:rFonts w:cs="B Titr" w:hint="cs"/>
                <w:b/>
                <w:bCs/>
                <w:sz w:val="16"/>
                <w:szCs w:val="16"/>
                <w:rtl/>
              </w:rPr>
              <w:t>سیری در نهج البلاغه</w:t>
            </w:r>
            <w:r w:rsidRPr="0042062D">
              <w:rPr>
                <w:rFonts w:cs="B Nazanin" w:hint="cs"/>
                <w:b/>
                <w:bCs/>
                <w:sz w:val="18"/>
                <w:szCs w:val="18"/>
                <w:rtl/>
              </w:rPr>
              <w:t>، استاد شهید مرتضی مطهری، نشرصدرا(</w:t>
            </w:r>
            <w:r>
              <w:rPr>
                <w:rFonts w:cs="B Nazanin" w:hint="cs"/>
                <w:b/>
                <w:bCs/>
                <w:sz w:val="18"/>
                <w:szCs w:val="18"/>
                <w:rtl/>
              </w:rPr>
              <w:t xml:space="preserve"> فصل های مقدمه، 1،5،6،7)با قابلیت دانلود از اینترنت</w:t>
            </w:r>
          </w:p>
          <w:p w:rsidR="00327AC5" w:rsidRPr="0042062D" w:rsidRDefault="00327AC5" w:rsidP="0042062D">
            <w:pPr>
              <w:bidi/>
              <w:rPr>
                <w:rFonts w:cs="B Nazanin"/>
                <w:b/>
                <w:bCs/>
                <w:sz w:val="18"/>
                <w:szCs w:val="18"/>
                <w:rtl/>
              </w:rPr>
            </w:pPr>
            <w:r>
              <w:rPr>
                <w:rFonts w:cs="B Nazanin" w:hint="cs"/>
                <w:b/>
                <w:bCs/>
                <w:sz w:val="18"/>
                <w:szCs w:val="18"/>
                <w:rtl/>
              </w:rPr>
              <w:t xml:space="preserve">2-متن و ترجمه </w:t>
            </w:r>
            <w:r w:rsidRPr="0042062D">
              <w:rPr>
                <w:rFonts w:cs="B Titr" w:hint="cs"/>
                <w:b/>
                <w:bCs/>
                <w:sz w:val="16"/>
                <w:szCs w:val="16"/>
                <w:rtl/>
              </w:rPr>
              <w:t>خطبه 83 نهج البلاغه معروف به خطبه غراء،</w:t>
            </w:r>
            <w:r>
              <w:rPr>
                <w:rFonts w:cs="B Nazanin" w:hint="cs"/>
                <w:b/>
                <w:bCs/>
                <w:sz w:val="18"/>
                <w:szCs w:val="18"/>
                <w:rtl/>
              </w:rPr>
              <w:t xml:space="preserve"> با ترجمه مرحوم استاد مرحوم دشتی ره</w:t>
            </w:r>
          </w:p>
        </w:tc>
        <w:tc>
          <w:tcPr>
            <w:tcW w:w="1087" w:type="pct"/>
            <w:shd w:val="clear" w:color="auto" w:fill="auto"/>
            <w:vAlign w:val="center"/>
          </w:tcPr>
          <w:p w:rsidR="0047272F" w:rsidRDefault="0047272F" w:rsidP="00681B3A">
            <w:pPr>
              <w:bidi/>
              <w:rPr>
                <w:rFonts w:cs="B Nazanin"/>
                <w:b/>
                <w:bCs/>
                <w:sz w:val="18"/>
                <w:szCs w:val="18"/>
                <w:rtl/>
              </w:rPr>
            </w:pPr>
            <w:r>
              <w:rPr>
                <w:rFonts w:cs="B Nazanin" w:hint="cs"/>
                <w:b/>
                <w:bCs/>
                <w:sz w:val="18"/>
                <w:szCs w:val="18"/>
                <w:rtl/>
              </w:rPr>
              <w:t>1-</w:t>
            </w:r>
            <w:r w:rsidRPr="0042062D">
              <w:rPr>
                <w:rFonts w:cs="B Nazanin" w:hint="cs"/>
                <w:b/>
                <w:bCs/>
                <w:sz w:val="18"/>
                <w:szCs w:val="18"/>
                <w:rtl/>
              </w:rPr>
              <w:t xml:space="preserve">کتاب </w:t>
            </w:r>
            <w:r w:rsidRPr="0042062D">
              <w:rPr>
                <w:rFonts w:cs="B Titr" w:hint="cs"/>
                <w:b/>
                <w:bCs/>
                <w:sz w:val="16"/>
                <w:szCs w:val="16"/>
                <w:rtl/>
              </w:rPr>
              <w:t>سیری در نهج البلاغه</w:t>
            </w:r>
            <w:r w:rsidRPr="0042062D">
              <w:rPr>
                <w:rFonts w:cs="B Nazanin" w:hint="cs"/>
                <w:b/>
                <w:bCs/>
                <w:sz w:val="18"/>
                <w:szCs w:val="18"/>
                <w:rtl/>
              </w:rPr>
              <w:t>، استاد شهید مرتضی مطهری، نشرصدرا</w:t>
            </w:r>
            <w:r w:rsidR="00681B3A">
              <w:rPr>
                <w:rFonts w:cs="B Nazanin" w:hint="cs"/>
                <w:b/>
                <w:bCs/>
                <w:sz w:val="18"/>
                <w:szCs w:val="18"/>
                <w:rtl/>
              </w:rPr>
              <w:t xml:space="preserve"> کل کتاب </w:t>
            </w:r>
            <w:r>
              <w:rPr>
                <w:rFonts w:cs="B Nazanin" w:hint="cs"/>
                <w:b/>
                <w:bCs/>
                <w:sz w:val="18"/>
                <w:szCs w:val="18"/>
                <w:rtl/>
              </w:rPr>
              <w:t>با قابلیت دانلود از اینترنت</w:t>
            </w:r>
          </w:p>
          <w:p w:rsidR="00327AC5" w:rsidRPr="00562A74" w:rsidRDefault="0047272F" w:rsidP="0047272F">
            <w:pPr>
              <w:bidi/>
              <w:rPr>
                <w:rFonts w:cs="B Nazanin"/>
                <w:b/>
                <w:bCs/>
                <w:sz w:val="18"/>
                <w:szCs w:val="18"/>
                <w:rtl/>
              </w:rPr>
            </w:pPr>
            <w:r>
              <w:rPr>
                <w:rFonts w:cs="B Nazanin" w:hint="cs"/>
                <w:b/>
                <w:bCs/>
                <w:sz w:val="18"/>
                <w:szCs w:val="18"/>
                <w:rtl/>
              </w:rPr>
              <w:t xml:space="preserve">2-متن و ترجمه </w:t>
            </w:r>
            <w:r w:rsidRPr="0042062D">
              <w:rPr>
                <w:rFonts w:cs="B Titr" w:hint="cs"/>
                <w:b/>
                <w:bCs/>
                <w:sz w:val="16"/>
                <w:szCs w:val="16"/>
                <w:rtl/>
              </w:rPr>
              <w:t>خطبه 83 نهج البلاغه معروف به خطبه غراء،</w:t>
            </w:r>
            <w:r>
              <w:rPr>
                <w:rFonts w:cs="B Nazanin" w:hint="cs"/>
                <w:b/>
                <w:bCs/>
                <w:sz w:val="18"/>
                <w:szCs w:val="18"/>
                <w:rtl/>
              </w:rPr>
              <w:t xml:space="preserve"> با ترجمه مرحوم استاد مرحوم دشتی ره</w:t>
            </w:r>
          </w:p>
        </w:tc>
        <w:tc>
          <w:tcPr>
            <w:tcW w:w="1087" w:type="pct"/>
            <w:shd w:val="clear" w:color="auto" w:fill="auto"/>
            <w:vAlign w:val="center"/>
          </w:tcPr>
          <w:p w:rsidR="00327AC5" w:rsidRPr="00562A74" w:rsidRDefault="00ED116B" w:rsidP="00E92CF2">
            <w:pPr>
              <w:bidi/>
              <w:ind w:left="720" w:hanging="720"/>
              <w:rPr>
                <w:rFonts w:cs="B Nazanin"/>
                <w:b/>
                <w:bCs/>
                <w:sz w:val="18"/>
                <w:szCs w:val="18"/>
                <w:rtl/>
              </w:rPr>
            </w:pPr>
            <w:r>
              <w:rPr>
                <w:rFonts w:cs="B Nazanin" w:hint="cs"/>
                <w:b/>
                <w:bCs/>
                <w:sz w:val="18"/>
                <w:szCs w:val="18"/>
                <w:rtl/>
              </w:rPr>
              <w:t xml:space="preserve">کتاب </w:t>
            </w:r>
            <w:r w:rsidRPr="00BE37CF">
              <w:rPr>
                <w:rFonts w:cs="B Titr" w:hint="cs"/>
                <w:b/>
                <w:bCs/>
                <w:sz w:val="16"/>
                <w:szCs w:val="16"/>
                <w:rtl/>
              </w:rPr>
              <w:t>پیام امام امیر المومنین</w:t>
            </w:r>
            <w:r>
              <w:rPr>
                <w:rFonts w:cs="B Nazanin" w:hint="cs"/>
                <w:b/>
                <w:bCs/>
                <w:sz w:val="18"/>
                <w:szCs w:val="18"/>
                <w:rtl/>
              </w:rPr>
              <w:t xml:space="preserve"> (ع)  تالیف آیت الله العظمی مکارم شیرازی ، جلد 3 ، نشر دا</w:t>
            </w:r>
            <w:r w:rsidR="00870872">
              <w:rPr>
                <w:rFonts w:cs="B Nazanin" w:hint="cs"/>
                <w:b/>
                <w:bCs/>
                <w:sz w:val="18"/>
                <w:szCs w:val="18"/>
                <w:rtl/>
              </w:rPr>
              <w:t>ر</w:t>
            </w:r>
            <w:r>
              <w:rPr>
                <w:rFonts w:cs="B Nazanin" w:hint="cs"/>
                <w:b/>
                <w:bCs/>
                <w:sz w:val="18"/>
                <w:szCs w:val="18"/>
                <w:rtl/>
              </w:rPr>
              <w:t>لکتب الاسلامیه ، شرح خطبه های 61- 64- 68-</w:t>
            </w:r>
            <w:r w:rsidR="00E92CF2">
              <w:rPr>
                <w:rFonts w:cs="B Nazanin" w:hint="cs"/>
                <w:b/>
                <w:bCs/>
                <w:sz w:val="18"/>
                <w:szCs w:val="18"/>
                <w:rtl/>
              </w:rPr>
              <w:t xml:space="preserve"> 69-</w:t>
            </w:r>
            <w:r>
              <w:rPr>
                <w:rFonts w:cs="B Nazanin" w:hint="cs"/>
                <w:b/>
                <w:bCs/>
                <w:sz w:val="18"/>
                <w:szCs w:val="18"/>
                <w:rtl/>
              </w:rPr>
              <w:t xml:space="preserve"> 70</w:t>
            </w:r>
            <w:r w:rsidR="00E92CF2">
              <w:rPr>
                <w:rFonts w:cs="B Nazanin" w:hint="cs"/>
                <w:b/>
                <w:bCs/>
                <w:sz w:val="18"/>
                <w:szCs w:val="18"/>
                <w:rtl/>
              </w:rPr>
              <w:t xml:space="preserve"> - 71</w:t>
            </w:r>
            <w:r>
              <w:rPr>
                <w:rFonts w:cs="B Nazanin" w:hint="cs"/>
                <w:b/>
                <w:bCs/>
                <w:sz w:val="18"/>
                <w:szCs w:val="18"/>
                <w:rtl/>
              </w:rPr>
              <w:t xml:space="preserve"> -73- 79- 81  با قابلیت دانلود از اینترنت</w:t>
            </w:r>
          </w:p>
        </w:tc>
        <w:tc>
          <w:tcPr>
            <w:tcW w:w="865" w:type="pct"/>
            <w:shd w:val="clear" w:color="auto" w:fill="auto"/>
            <w:vAlign w:val="center"/>
          </w:tcPr>
          <w:p w:rsidR="00327AC5" w:rsidRPr="00562A74" w:rsidRDefault="008A2915" w:rsidP="008A2915">
            <w:pPr>
              <w:bidi/>
              <w:rPr>
                <w:rFonts w:cs="B Nazanin"/>
                <w:b/>
                <w:bCs/>
                <w:sz w:val="18"/>
                <w:szCs w:val="18"/>
                <w:rtl/>
              </w:rPr>
            </w:pPr>
            <w:r>
              <w:rPr>
                <w:rFonts w:cs="B Nazanin" w:hint="cs"/>
                <w:b/>
                <w:bCs/>
                <w:sz w:val="18"/>
                <w:szCs w:val="18"/>
                <w:rtl/>
              </w:rPr>
              <w:t xml:space="preserve">کتاب </w:t>
            </w:r>
            <w:r w:rsidRPr="00BE37CF">
              <w:rPr>
                <w:rFonts w:cs="B Titr" w:hint="cs"/>
                <w:b/>
                <w:bCs/>
                <w:sz w:val="16"/>
                <w:szCs w:val="16"/>
                <w:rtl/>
              </w:rPr>
              <w:t>پیام امام امیر المومنین</w:t>
            </w:r>
            <w:r>
              <w:rPr>
                <w:rFonts w:cs="B Nazanin" w:hint="cs"/>
                <w:b/>
                <w:bCs/>
                <w:sz w:val="18"/>
                <w:szCs w:val="18"/>
                <w:rtl/>
              </w:rPr>
              <w:t xml:space="preserve"> (ع)  تالیف آیت الله العظمی مکارم شیرازی ، جلد 3 ، نشر دا</w:t>
            </w:r>
            <w:r w:rsidR="004C0BDC">
              <w:rPr>
                <w:rFonts w:cs="B Nazanin" w:hint="cs"/>
                <w:b/>
                <w:bCs/>
                <w:sz w:val="18"/>
                <w:szCs w:val="18"/>
                <w:rtl/>
              </w:rPr>
              <w:t>ر</w:t>
            </w:r>
            <w:r>
              <w:rPr>
                <w:rFonts w:cs="B Nazanin" w:hint="cs"/>
                <w:b/>
                <w:bCs/>
                <w:sz w:val="18"/>
                <w:szCs w:val="18"/>
                <w:rtl/>
              </w:rPr>
              <w:t xml:space="preserve">لکتب الاسلامیه ، شرح خطبه های 70 تا پایان خطبه ها83) ، </w:t>
            </w:r>
            <w:r w:rsidR="004C0BDC">
              <w:rPr>
                <w:rFonts w:cs="B Nazanin" w:hint="cs"/>
                <w:b/>
                <w:bCs/>
                <w:sz w:val="18"/>
                <w:szCs w:val="18"/>
                <w:rtl/>
              </w:rPr>
              <w:t xml:space="preserve"> از صفحه 147 </w:t>
            </w:r>
            <w:r>
              <w:rPr>
                <w:rFonts w:cs="B Nazanin" w:hint="cs"/>
                <w:b/>
                <w:bCs/>
                <w:sz w:val="18"/>
                <w:szCs w:val="18"/>
                <w:rtl/>
              </w:rPr>
              <w:t>تا صفحه 460 ( با  قابلیت دانلود از اینترنت</w:t>
            </w:r>
          </w:p>
        </w:tc>
      </w:tr>
      <w:tr w:rsidR="00327AC5" w:rsidRPr="00562A74" w:rsidTr="00327AC5">
        <w:trPr>
          <w:trHeight w:val="902"/>
        </w:trPr>
        <w:tc>
          <w:tcPr>
            <w:tcW w:w="452" w:type="pct"/>
          </w:tcPr>
          <w:p w:rsidR="00327AC5" w:rsidRDefault="00327AC5" w:rsidP="00AF71CC">
            <w:pPr>
              <w:bidi/>
              <w:rPr>
                <w:rFonts w:cs="B Nazanin"/>
                <w:b/>
                <w:bCs/>
                <w:sz w:val="18"/>
                <w:szCs w:val="18"/>
                <w:rtl/>
              </w:rPr>
            </w:pPr>
          </w:p>
          <w:p w:rsidR="00E14BEC" w:rsidRDefault="00E14BEC" w:rsidP="00E14BEC">
            <w:pPr>
              <w:bidi/>
              <w:rPr>
                <w:rFonts w:cs="B Nazanin"/>
                <w:b/>
                <w:bCs/>
                <w:sz w:val="18"/>
                <w:szCs w:val="18"/>
                <w:rtl/>
              </w:rPr>
            </w:pPr>
          </w:p>
          <w:p w:rsidR="00E14BEC" w:rsidRDefault="00E14BEC" w:rsidP="00E14BEC">
            <w:pPr>
              <w:bidi/>
              <w:rPr>
                <w:rFonts w:cs="B Nazanin"/>
                <w:b/>
                <w:bCs/>
                <w:sz w:val="18"/>
                <w:szCs w:val="18"/>
                <w:rtl/>
              </w:rPr>
            </w:pPr>
          </w:p>
          <w:p w:rsidR="00E14BEC" w:rsidRDefault="00E14BEC" w:rsidP="00E14BEC">
            <w:pPr>
              <w:bidi/>
              <w:rPr>
                <w:rFonts w:cs="B Nazanin"/>
                <w:b/>
                <w:bCs/>
                <w:sz w:val="18"/>
                <w:szCs w:val="18"/>
                <w:rtl/>
              </w:rPr>
            </w:pPr>
            <w:r>
              <w:rPr>
                <w:rFonts w:cs="B Nazanin" w:hint="cs"/>
                <w:b/>
                <w:bCs/>
                <w:sz w:val="18"/>
                <w:szCs w:val="18"/>
                <w:rtl/>
              </w:rPr>
              <w:t>2</w:t>
            </w:r>
          </w:p>
        </w:tc>
        <w:tc>
          <w:tcPr>
            <w:tcW w:w="509"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18"/>
                <w:szCs w:val="18"/>
                <w:rtl/>
              </w:rPr>
              <w:t xml:space="preserve">آشنایی با </w:t>
            </w:r>
            <w:r w:rsidRPr="00562A74">
              <w:rPr>
                <w:rFonts w:cs="B Nazanin" w:hint="cs"/>
                <w:b/>
                <w:bCs/>
                <w:sz w:val="18"/>
                <w:szCs w:val="18"/>
                <w:rtl/>
              </w:rPr>
              <w:t>مفاهيم صحیفه سجاديه</w:t>
            </w:r>
          </w:p>
        </w:tc>
        <w:tc>
          <w:tcPr>
            <w:tcW w:w="1001" w:type="pct"/>
            <w:shd w:val="clear" w:color="auto" w:fill="auto"/>
            <w:vAlign w:val="center"/>
          </w:tcPr>
          <w:p w:rsidR="00327AC5" w:rsidRDefault="00327AC5" w:rsidP="00AF71CC">
            <w:pPr>
              <w:bidi/>
              <w:rPr>
                <w:rFonts w:cs="B Nazanin"/>
                <w:b/>
                <w:bCs/>
                <w:sz w:val="18"/>
                <w:szCs w:val="18"/>
                <w:rtl/>
              </w:rPr>
            </w:pPr>
            <w:r>
              <w:rPr>
                <w:rFonts w:cs="B Nazanin" w:hint="cs"/>
                <w:b/>
                <w:bCs/>
                <w:sz w:val="18"/>
                <w:szCs w:val="18"/>
                <w:rtl/>
              </w:rPr>
              <w:t>1-</w:t>
            </w:r>
            <w:r w:rsidRPr="0042062D">
              <w:rPr>
                <w:rFonts w:cs="B Titr" w:hint="cs"/>
                <w:b/>
                <w:bCs/>
                <w:sz w:val="16"/>
                <w:szCs w:val="16"/>
                <w:rtl/>
              </w:rPr>
              <w:t>متن و ترجمه 24</w:t>
            </w:r>
            <w:r>
              <w:rPr>
                <w:rFonts w:cs="B Nazanin" w:hint="cs"/>
                <w:b/>
                <w:bCs/>
                <w:sz w:val="18"/>
                <w:szCs w:val="18"/>
                <w:rtl/>
              </w:rPr>
              <w:t xml:space="preserve"> (دعای مکارم الاخلاق) بر اساس ترجمه جناب استاد حسین انصاریان (با قابلیت دانلود از اینترنت)</w:t>
            </w:r>
          </w:p>
          <w:p w:rsidR="00327AC5" w:rsidRPr="00562A74" w:rsidRDefault="00327AC5" w:rsidP="0042062D">
            <w:pPr>
              <w:bidi/>
              <w:rPr>
                <w:rFonts w:cs="B Nazanin"/>
                <w:b/>
                <w:bCs/>
                <w:sz w:val="18"/>
                <w:szCs w:val="18"/>
                <w:rtl/>
              </w:rPr>
            </w:pPr>
            <w:r>
              <w:rPr>
                <w:rFonts w:cs="B Nazanin" w:hint="cs"/>
                <w:b/>
                <w:bCs/>
                <w:sz w:val="18"/>
                <w:szCs w:val="18"/>
                <w:rtl/>
              </w:rPr>
              <w:t xml:space="preserve">2-کتاب </w:t>
            </w:r>
            <w:r w:rsidRPr="0042062D">
              <w:rPr>
                <w:rFonts w:cs="B Titr" w:hint="cs"/>
                <w:b/>
                <w:bCs/>
                <w:sz w:val="16"/>
                <w:szCs w:val="16"/>
                <w:rtl/>
              </w:rPr>
              <w:t>دعا از منظر مقام معظم رهبری</w:t>
            </w:r>
            <w:r w:rsidRPr="0042062D">
              <w:rPr>
                <w:rFonts w:cs="B Nazanin" w:hint="cs"/>
                <w:b/>
                <w:bCs/>
                <w:sz w:val="18"/>
                <w:szCs w:val="18"/>
                <w:rtl/>
              </w:rPr>
              <w:t>تالیف علیرضا برازش، دفتر حفظ و نشر آثار مقام معظم رهبری</w:t>
            </w:r>
            <w:r>
              <w:rPr>
                <w:rFonts w:cs="B Nazanin" w:hint="cs"/>
                <w:b/>
                <w:bCs/>
                <w:sz w:val="18"/>
                <w:szCs w:val="18"/>
                <w:rtl/>
              </w:rPr>
              <w:t>(با قابلیت دانلود از اینترنت)</w:t>
            </w:r>
          </w:p>
        </w:tc>
        <w:tc>
          <w:tcPr>
            <w:tcW w:w="1087" w:type="pct"/>
            <w:shd w:val="clear" w:color="auto" w:fill="auto"/>
            <w:vAlign w:val="center"/>
          </w:tcPr>
          <w:p w:rsidR="00E010DA" w:rsidRDefault="00E010DA" w:rsidP="00E010DA">
            <w:pPr>
              <w:bidi/>
              <w:rPr>
                <w:rFonts w:cs="B Nazanin"/>
                <w:b/>
                <w:bCs/>
                <w:sz w:val="18"/>
                <w:szCs w:val="18"/>
                <w:rtl/>
              </w:rPr>
            </w:pPr>
            <w:r>
              <w:rPr>
                <w:rFonts w:cs="B Nazanin" w:hint="cs"/>
                <w:b/>
                <w:bCs/>
                <w:sz w:val="18"/>
                <w:szCs w:val="18"/>
                <w:rtl/>
              </w:rPr>
              <w:t>1-</w:t>
            </w:r>
            <w:r>
              <w:rPr>
                <w:rFonts w:cs="B Titr" w:hint="cs"/>
                <w:b/>
                <w:bCs/>
                <w:sz w:val="16"/>
                <w:szCs w:val="16"/>
                <w:rtl/>
              </w:rPr>
              <w:t>متن و ترجمه</w:t>
            </w:r>
            <w:r w:rsidR="001569EA">
              <w:rPr>
                <w:rFonts w:cs="B Titr" w:hint="cs"/>
                <w:b/>
                <w:bCs/>
                <w:sz w:val="16"/>
                <w:szCs w:val="16"/>
                <w:rtl/>
              </w:rPr>
              <w:t xml:space="preserve"> دعای </w:t>
            </w:r>
            <w:r>
              <w:rPr>
                <w:rFonts w:cs="B Titr" w:hint="cs"/>
                <w:b/>
                <w:bCs/>
                <w:sz w:val="16"/>
                <w:szCs w:val="16"/>
                <w:rtl/>
              </w:rPr>
              <w:t xml:space="preserve"> 20 ( دعا برای والدین ) و 24 </w:t>
            </w:r>
            <w:r>
              <w:rPr>
                <w:rFonts w:cs="B Nazanin" w:hint="cs"/>
                <w:b/>
                <w:bCs/>
                <w:sz w:val="18"/>
                <w:szCs w:val="18"/>
                <w:rtl/>
              </w:rPr>
              <w:t xml:space="preserve"> (دعای مکارم الاخلاق) بر اساس ترجمه جناب استاد حسین انصاریان </w:t>
            </w:r>
          </w:p>
          <w:p w:rsidR="00327AC5" w:rsidRPr="00562A74" w:rsidRDefault="00E010DA" w:rsidP="00E010DA">
            <w:pPr>
              <w:bidi/>
              <w:rPr>
                <w:rFonts w:cs="B Nazanin"/>
                <w:b/>
                <w:bCs/>
                <w:sz w:val="18"/>
                <w:szCs w:val="18"/>
                <w:rtl/>
              </w:rPr>
            </w:pPr>
            <w:r>
              <w:rPr>
                <w:rFonts w:cs="B Nazanin" w:hint="cs"/>
                <w:b/>
                <w:bCs/>
                <w:sz w:val="18"/>
                <w:szCs w:val="18"/>
                <w:rtl/>
              </w:rPr>
              <w:t xml:space="preserve">2-کتاب </w:t>
            </w:r>
            <w:r w:rsidRPr="0042062D">
              <w:rPr>
                <w:rFonts w:cs="B Titr" w:hint="cs"/>
                <w:b/>
                <w:bCs/>
                <w:sz w:val="16"/>
                <w:szCs w:val="16"/>
                <w:rtl/>
              </w:rPr>
              <w:t>دعا از منظر مقام معظم رهبری</w:t>
            </w:r>
            <w:r w:rsidRPr="0042062D">
              <w:rPr>
                <w:rFonts w:cs="B Nazanin" w:hint="cs"/>
                <w:b/>
                <w:bCs/>
                <w:sz w:val="18"/>
                <w:szCs w:val="18"/>
                <w:rtl/>
              </w:rPr>
              <w:t>تالیف علیرضا برازش، دفتر حفظ و نشر آثار مقام معظم رهبری</w:t>
            </w:r>
            <w:r>
              <w:rPr>
                <w:rFonts w:cs="B Nazanin" w:hint="cs"/>
                <w:b/>
                <w:bCs/>
                <w:sz w:val="18"/>
                <w:szCs w:val="18"/>
                <w:rtl/>
              </w:rPr>
              <w:t>(با قابلیت دانلود از اینترنت)</w:t>
            </w:r>
          </w:p>
        </w:tc>
        <w:tc>
          <w:tcPr>
            <w:tcW w:w="1087" w:type="pct"/>
            <w:shd w:val="clear" w:color="auto" w:fill="auto"/>
            <w:vAlign w:val="center"/>
          </w:tcPr>
          <w:p w:rsidR="00327AC5" w:rsidRPr="00562A74" w:rsidRDefault="00F9764B" w:rsidP="00AF71CC">
            <w:pPr>
              <w:bidi/>
              <w:rPr>
                <w:rFonts w:cs="B Nazanin"/>
                <w:b/>
                <w:bCs/>
                <w:sz w:val="18"/>
                <w:szCs w:val="18"/>
                <w:rtl/>
              </w:rPr>
            </w:pPr>
            <w:r w:rsidRPr="00CA14C9">
              <w:rPr>
                <w:rFonts w:cs="B Titr" w:hint="cs"/>
                <w:b/>
                <w:bCs/>
                <w:sz w:val="16"/>
                <w:szCs w:val="16"/>
                <w:rtl/>
              </w:rPr>
              <w:t xml:space="preserve">شرح و تفسیر دعای مکارم الاخلاق </w:t>
            </w:r>
            <w:r>
              <w:rPr>
                <w:rFonts w:cs="B Nazanin" w:hint="cs"/>
                <w:b/>
                <w:bCs/>
                <w:sz w:val="18"/>
                <w:szCs w:val="18"/>
                <w:rtl/>
              </w:rPr>
              <w:t>، مرحوم آیت الله محمد تقی فلسفی ، دفتر نشر فرهنگ اسلامی ، 1370 ،جلد اول ، از ابتدای کتاب تا ابتدای فراز 14 ، الهم صل علی محمد و آل محمد و متعنی بهدی صالح لااستبدل ،(با قابلیت دانلود از اینترنت)</w:t>
            </w:r>
          </w:p>
        </w:tc>
        <w:tc>
          <w:tcPr>
            <w:tcW w:w="865" w:type="pct"/>
            <w:shd w:val="clear" w:color="auto" w:fill="auto"/>
            <w:vAlign w:val="center"/>
          </w:tcPr>
          <w:p w:rsidR="00327AC5" w:rsidRPr="00562A74" w:rsidRDefault="00A9463D" w:rsidP="000054A8">
            <w:pPr>
              <w:bidi/>
              <w:rPr>
                <w:rFonts w:cs="B Nazanin"/>
                <w:b/>
                <w:bCs/>
                <w:sz w:val="18"/>
                <w:szCs w:val="18"/>
                <w:rtl/>
              </w:rPr>
            </w:pPr>
            <w:r w:rsidRPr="00CA14C9">
              <w:rPr>
                <w:rFonts w:cs="B Titr" w:hint="cs"/>
                <w:b/>
                <w:bCs/>
                <w:sz w:val="16"/>
                <w:szCs w:val="16"/>
                <w:rtl/>
              </w:rPr>
              <w:t xml:space="preserve">شرح و تفسیر دعای مکارم الاخلاق </w:t>
            </w:r>
            <w:r>
              <w:rPr>
                <w:rFonts w:cs="B Nazanin" w:hint="cs"/>
                <w:b/>
                <w:bCs/>
                <w:sz w:val="18"/>
                <w:szCs w:val="18"/>
                <w:rtl/>
              </w:rPr>
              <w:t xml:space="preserve">، مرحوم آیت الله محمد تقی فلسفی ، دفتر نشر فرهنگ اسلامی ، 1370 ،جلد اول ، از ابتدای کتاب تا ابتدای فراز 24 ، </w:t>
            </w:r>
            <w:r w:rsidR="000054A8">
              <w:rPr>
                <w:rFonts w:cs="B Nazanin" w:hint="cs"/>
                <w:b/>
                <w:bCs/>
                <w:sz w:val="18"/>
                <w:szCs w:val="18"/>
                <w:rtl/>
              </w:rPr>
              <w:t xml:space="preserve">وهب لی مکراعلی </w:t>
            </w:r>
            <w:r w:rsidR="000815EA">
              <w:rPr>
                <w:rFonts w:cs="B Nazanin" w:hint="cs"/>
                <w:b/>
                <w:bCs/>
                <w:sz w:val="18"/>
                <w:szCs w:val="18"/>
                <w:rtl/>
              </w:rPr>
              <w:t>من کایدنی</w:t>
            </w:r>
            <w:r>
              <w:rPr>
                <w:rFonts w:cs="B Nazanin" w:hint="cs"/>
                <w:b/>
                <w:bCs/>
                <w:sz w:val="18"/>
                <w:szCs w:val="18"/>
                <w:rtl/>
              </w:rPr>
              <w:t>(با قابلیت دانلود از اینترنت)</w:t>
            </w:r>
          </w:p>
        </w:tc>
      </w:tr>
      <w:tr w:rsidR="00327AC5" w:rsidRPr="00562A74" w:rsidTr="00327AC5">
        <w:trPr>
          <w:trHeight w:val="928"/>
        </w:trPr>
        <w:tc>
          <w:tcPr>
            <w:tcW w:w="452" w:type="pct"/>
          </w:tcPr>
          <w:p w:rsidR="00327AC5" w:rsidRDefault="00327AC5" w:rsidP="00AF71CC">
            <w:pPr>
              <w:bidi/>
              <w:rPr>
                <w:rFonts w:cs="B Nazanin"/>
                <w:b/>
                <w:bCs/>
                <w:sz w:val="18"/>
                <w:szCs w:val="18"/>
                <w:rtl/>
              </w:rPr>
            </w:pPr>
          </w:p>
          <w:p w:rsidR="00E14BEC" w:rsidRDefault="00E14BEC" w:rsidP="00E14BEC">
            <w:pPr>
              <w:bidi/>
              <w:rPr>
                <w:rFonts w:cs="B Nazanin"/>
                <w:b/>
                <w:bCs/>
                <w:sz w:val="18"/>
                <w:szCs w:val="18"/>
                <w:rtl/>
              </w:rPr>
            </w:pPr>
          </w:p>
          <w:p w:rsidR="00E14BEC" w:rsidRPr="00562A74" w:rsidRDefault="00E14BEC" w:rsidP="00E14BEC">
            <w:pPr>
              <w:bidi/>
              <w:rPr>
                <w:rFonts w:cs="B Nazanin"/>
                <w:b/>
                <w:bCs/>
                <w:sz w:val="18"/>
                <w:szCs w:val="18"/>
                <w:rtl/>
              </w:rPr>
            </w:pPr>
            <w:r>
              <w:rPr>
                <w:rFonts w:cs="B Nazanin" w:hint="cs"/>
                <w:b/>
                <w:bCs/>
                <w:sz w:val="18"/>
                <w:szCs w:val="18"/>
                <w:rtl/>
              </w:rPr>
              <w:t>3</w:t>
            </w:r>
          </w:p>
        </w:tc>
        <w:tc>
          <w:tcPr>
            <w:tcW w:w="509" w:type="pct"/>
            <w:shd w:val="clear" w:color="auto" w:fill="auto"/>
            <w:vAlign w:val="center"/>
          </w:tcPr>
          <w:p w:rsidR="00327AC5" w:rsidRPr="00562A74" w:rsidRDefault="00327AC5" w:rsidP="00AF71CC">
            <w:pPr>
              <w:bidi/>
              <w:rPr>
                <w:rFonts w:cs="B Nazanin"/>
                <w:b/>
                <w:bCs/>
                <w:sz w:val="18"/>
                <w:szCs w:val="18"/>
                <w:rtl/>
              </w:rPr>
            </w:pPr>
            <w:r w:rsidRPr="00562A74">
              <w:rPr>
                <w:rFonts w:cs="B Nazanin" w:hint="cs"/>
                <w:b/>
                <w:bCs/>
                <w:sz w:val="18"/>
                <w:szCs w:val="18"/>
                <w:rtl/>
              </w:rPr>
              <w:t>حفظ موضوعي قرآن كريم</w:t>
            </w:r>
          </w:p>
        </w:tc>
        <w:tc>
          <w:tcPr>
            <w:tcW w:w="1001" w:type="pct"/>
            <w:shd w:val="clear" w:color="auto" w:fill="auto"/>
            <w:vAlign w:val="center"/>
          </w:tcPr>
          <w:p w:rsidR="00327AC5" w:rsidRPr="00562A74" w:rsidRDefault="00327AC5" w:rsidP="00AF71CC">
            <w:pPr>
              <w:bidi/>
              <w:rPr>
                <w:rFonts w:cs="B Nazanin"/>
                <w:b/>
                <w:bCs/>
                <w:sz w:val="18"/>
                <w:szCs w:val="18"/>
                <w:rtl/>
              </w:rPr>
            </w:pPr>
            <w:r w:rsidRPr="00600C89">
              <w:rPr>
                <w:rFonts w:cs="B Titr" w:hint="cs"/>
                <w:b/>
                <w:bCs/>
                <w:sz w:val="16"/>
                <w:szCs w:val="16"/>
                <w:rtl/>
              </w:rPr>
              <w:t>کتاب با قرآن خوشبخت شوید</w:t>
            </w:r>
            <w:r>
              <w:rPr>
                <w:rFonts w:cs="B Nazanin" w:hint="cs"/>
                <w:b/>
                <w:bCs/>
                <w:sz w:val="18"/>
                <w:szCs w:val="18"/>
                <w:rtl/>
              </w:rPr>
              <w:t>، نوشته سید مهدی هاشمی نشر مرکز امور قرآنی سازمان اوقاف و امور خیریه، از ابتدای کتاب تا ابتدای فصل هفت صفحه 86(با قابلیت دانلود از اینترنت)</w:t>
            </w:r>
          </w:p>
        </w:tc>
        <w:tc>
          <w:tcPr>
            <w:tcW w:w="1087" w:type="pct"/>
            <w:shd w:val="clear" w:color="auto" w:fill="auto"/>
            <w:vAlign w:val="center"/>
          </w:tcPr>
          <w:p w:rsidR="00327AC5" w:rsidRPr="00562A74" w:rsidRDefault="00014D28" w:rsidP="00014D28">
            <w:pPr>
              <w:bidi/>
              <w:rPr>
                <w:rFonts w:cs="B Nazanin"/>
                <w:b/>
                <w:bCs/>
                <w:sz w:val="18"/>
                <w:szCs w:val="18"/>
                <w:rtl/>
              </w:rPr>
            </w:pPr>
            <w:r w:rsidRPr="00600C89">
              <w:rPr>
                <w:rFonts w:cs="B Titr" w:hint="cs"/>
                <w:b/>
                <w:bCs/>
                <w:sz w:val="16"/>
                <w:szCs w:val="16"/>
                <w:rtl/>
              </w:rPr>
              <w:t>کتاب با قرآن خوشبخت شوید</w:t>
            </w:r>
            <w:r>
              <w:rPr>
                <w:rFonts w:cs="B Nazanin" w:hint="cs"/>
                <w:b/>
                <w:bCs/>
                <w:sz w:val="18"/>
                <w:szCs w:val="18"/>
                <w:rtl/>
              </w:rPr>
              <w:t xml:space="preserve">، نوشته سید مهدی هاشمی نشر مرکز امور قرآنی سازمان اوقاف و امور خیریه </w:t>
            </w:r>
            <w:r w:rsidRPr="00014D28">
              <w:rPr>
                <w:rFonts w:cs="B Nazanin" w:hint="cs"/>
                <w:b/>
                <w:bCs/>
                <w:rtl/>
              </w:rPr>
              <w:t xml:space="preserve">کل کتاب </w:t>
            </w:r>
            <w:r>
              <w:rPr>
                <w:rFonts w:cs="B Nazanin" w:hint="cs"/>
                <w:b/>
                <w:bCs/>
                <w:sz w:val="18"/>
                <w:szCs w:val="18"/>
                <w:rtl/>
              </w:rPr>
              <w:t>(با قابلیت دانلود از اینترنت)</w:t>
            </w:r>
          </w:p>
        </w:tc>
        <w:tc>
          <w:tcPr>
            <w:tcW w:w="1087" w:type="pct"/>
            <w:shd w:val="clear" w:color="auto" w:fill="auto"/>
            <w:vAlign w:val="center"/>
          </w:tcPr>
          <w:p w:rsidR="00327AC5" w:rsidRPr="00562A74" w:rsidRDefault="00157E53" w:rsidP="00AF71CC">
            <w:pPr>
              <w:bidi/>
              <w:rPr>
                <w:rFonts w:cs="B Nazanin"/>
                <w:b/>
                <w:bCs/>
                <w:sz w:val="18"/>
                <w:szCs w:val="18"/>
                <w:rtl/>
              </w:rPr>
            </w:pPr>
            <w:r>
              <w:rPr>
                <w:rFonts w:cs="B Nazanin" w:hint="cs"/>
                <w:b/>
                <w:bCs/>
                <w:sz w:val="18"/>
                <w:szCs w:val="18"/>
                <w:rtl/>
              </w:rPr>
              <w:t xml:space="preserve">کتاب </w:t>
            </w:r>
            <w:r w:rsidRPr="00481497">
              <w:rPr>
                <w:rFonts w:cs="B Titr" w:hint="cs"/>
                <w:b/>
                <w:bCs/>
                <w:sz w:val="16"/>
                <w:szCs w:val="16"/>
                <w:rtl/>
              </w:rPr>
              <w:t>درسنامه حفظموضوعی</w:t>
            </w:r>
            <w:r>
              <w:rPr>
                <w:rFonts w:cs="B Nazanin" w:hint="cs"/>
                <w:b/>
                <w:bCs/>
                <w:sz w:val="18"/>
                <w:szCs w:val="18"/>
                <w:rtl/>
              </w:rPr>
              <w:t xml:space="preserve"> سطح یک مقدماتی ، حسین تقی پور ،از ابتدای کتاب تا انتهای فصل هشتم ویژگی مومنان ، نشر تلاوت سازمان دارالقرآن الکریم</w:t>
            </w:r>
          </w:p>
        </w:tc>
        <w:tc>
          <w:tcPr>
            <w:tcW w:w="865" w:type="pct"/>
            <w:shd w:val="clear" w:color="auto" w:fill="auto"/>
            <w:vAlign w:val="center"/>
          </w:tcPr>
          <w:p w:rsidR="00327AC5" w:rsidRPr="00562A74" w:rsidRDefault="00FB3330" w:rsidP="00AF71CC">
            <w:pPr>
              <w:bidi/>
              <w:rPr>
                <w:rFonts w:cs="B Nazanin"/>
                <w:b/>
                <w:bCs/>
                <w:sz w:val="18"/>
                <w:szCs w:val="18"/>
                <w:rtl/>
              </w:rPr>
            </w:pPr>
            <w:r w:rsidRPr="00793A48">
              <w:rPr>
                <w:rFonts w:cs="B Titr" w:hint="cs"/>
                <w:b/>
                <w:bCs/>
                <w:sz w:val="16"/>
                <w:szCs w:val="16"/>
                <w:rtl/>
              </w:rPr>
              <w:t>کل کتاب درسنامه حفظ موضوعی سطح</w:t>
            </w:r>
            <w:r>
              <w:rPr>
                <w:rFonts w:cs="B Nazanin" w:hint="cs"/>
                <w:b/>
                <w:bCs/>
                <w:sz w:val="18"/>
                <w:szCs w:val="18"/>
                <w:rtl/>
              </w:rPr>
              <w:t xml:space="preserve"> یک مقدماتی ، حسین تقی پور ، نشر تلاوت سازمان دارلقرآن الکریم </w:t>
            </w:r>
          </w:p>
        </w:tc>
      </w:tr>
      <w:tr w:rsidR="00327AC5" w:rsidRPr="00562A74" w:rsidTr="00327AC5">
        <w:trPr>
          <w:trHeight w:val="1413"/>
        </w:trPr>
        <w:tc>
          <w:tcPr>
            <w:tcW w:w="452" w:type="pct"/>
          </w:tcPr>
          <w:p w:rsidR="00327AC5" w:rsidRDefault="00327AC5" w:rsidP="00AF71CC">
            <w:pPr>
              <w:bidi/>
              <w:rPr>
                <w:rFonts w:cs="B Nazanin"/>
                <w:b/>
                <w:bCs/>
                <w:sz w:val="18"/>
                <w:szCs w:val="18"/>
                <w:rtl/>
              </w:rPr>
            </w:pPr>
          </w:p>
          <w:p w:rsidR="00E14BEC" w:rsidRDefault="00E14BEC" w:rsidP="00E14BEC">
            <w:pPr>
              <w:bidi/>
              <w:rPr>
                <w:rFonts w:cs="B Nazanin"/>
                <w:b/>
                <w:bCs/>
                <w:sz w:val="18"/>
                <w:szCs w:val="18"/>
                <w:rtl/>
              </w:rPr>
            </w:pPr>
          </w:p>
          <w:p w:rsidR="00E14BEC" w:rsidRPr="00562A74" w:rsidRDefault="00E14BEC" w:rsidP="00E14BEC">
            <w:pPr>
              <w:bidi/>
              <w:rPr>
                <w:rFonts w:cs="B Nazanin"/>
                <w:b/>
                <w:bCs/>
                <w:sz w:val="18"/>
                <w:szCs w:val="18"/>
                <w:rtl/>
              </w:rPr>
            </w:pPr>
            <w:r>
              <w:rPr>
                <w:rFonts w:cs="B Nazanin" w:hint="cs"/>
                <w:b/>
                <w:bCs/>
                <w:sz w:val="18"/>
                <w:szCs w:val="18"/>
                <w:rtl/>
              </w:rPr>
              <w:t>4</w:t>
            </w:r>
          </w:p>
        </w:tc>
        <w:tc>
          <w:tcPr>
            <w:tcW w:w="509" w:type="pct"/>
            <w:shd w:val="clear" w:color="auto" w:fill="auto"/>
            <w:vAlign w:val="center"/>
          </w:tcPr>
          <w:p w:rsidR="00327AC5" w:rsidRPr="00562A74" w:rsidRDefault="00327AC5" w:rsidP="00AF71CC">
            <w:pPr>
              <w:bidi/>
              <w:rPr>
                <w:rFonts w:cs="B Nazanin"/>
                <w:b/>
                <w:bCs/>
                <w:sz w:val="18"/>
                <w:szCs w:val="18"/>
                <w:rtl/>
              </w:rPr>
            </w:pPr>
            <w:r w:rsidRPr="00562A74">
              <w:rPr>
                <w:rFonts w:cs="B Nazanin" w:hint="cs"/>
                <w:b/>
                <w:bCs/>
                <w:sz w:val="18"/>
                <w:szCs w:val="18"/>
                <w:rtl/>
              </w:rPr>
              <w:t>آشنايي با ترجمه و تفسير قرآن</w:t>
            </w:r>
          </w:p>
        </w:tc>
        <w:tc>
          <w:tcPr>
            <w:tcW w:w="1001"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237313">
              <w:rPr>
                <w:rFonts w:cs="B Titr" w:hint="cs"/>
                <w:b/>
                <w:bCs/>
                <w:sz w:val="16"/>
                <w:szCs w:val="16"/>
                <w:rtl/>
              </w:rPr>
              <w:t>دقایقی با قرآن</w:t>
            </w:r>
            <w:r>
              <w:rPr>
                <w:rFonts w:cs="B Nazanin" w:hint="cs"/>
                <w:b/>
                <w:bCs/>
                <w:sz w:val="18"/>
                <w:szCs w:val="18"/>
                <w:rtl/>
              </w:rPr>
              <w:t xml:space="preserve"> تالیف استاد محسن قرائتی انتشارات درسهایی از قرآن از ابتدای کتاب تا صفحه 157 تا ابتدای 5سیمای لقمان حکیم(با قابلیت </w:t>
            </w:r>
            <w:r>
              <w:rPr>
                <w:rFonts w:cs="B Nazanin" w:hint="cs"/>
                <w:b/>
                <w:bCs/>
                <w:sz w:val="18"/>
                <w:szCs w:val="18"/>
                <w:rtl/>
              </w:rPr>
              <w:lastRenderedPageBreak/>
              <w:t>دانلود از اینترنت)</w:t>
            </w:r>
          </w:p>
        </w:tc>
        <w:tc>
          <w:tcPr>
            <w:tcW w:w="1087" w:type="pct"/>
            <w:shd w:val="clear" w:color="auto" w:fill="auto"/>
            <w:vAlign w:val="center"/>
          </w:tcPr>
          <w:p w:rsidR="00327AC5" w:rsidRPr="00562A74" w:rsidRDefault="00E05F63" w:rsidP="0068361B">
            <w:pPr>
              <w:bidi/>
              <w:rPr>
                <w:rFonts w:cs="B Nazanin"/>
                <w:b/>
                <w:bCs/>
                <w:sz w:val="18"/>
                <w:szCs w:val="18"/>
                <w:rtl/>
              </w:rPr>
            </w:pPr>
            <w:r>
              <w:rPr>
                <w:rFonts w:cs="B Nazanin" w:hint="cs"/>
                <w:b/>
                <w:bCs/>
                <w:sz w:val="18"/>
                <w:szCs w:val="18"/>
                <w:rtl/>
              </w:rPr>
              <w:lastRenderedPageBreak/>
              <w:t xml:space="preserve">کتاب </w:t>
            </w:r>
            <w:r w:rsidRPr="00237313">
              <w:rPr>
                <w:rFonts w:cs="B Titr" w:hint="cs"/>
                <w:b/>
                <w:bCs/>
                <w:sz w:val="16"/>
                <w:szCs w:val="16"/>
                <w:rtl/>
              </w:rPr>
              <w:t>دقایقی با قرآن</w:t>
            </w:r>
            <w:r>
              <w:rPr>
                <w:rFonts w:cs="B Nazanin" w:hint="cs"/>
                <w:b/>
                <w:bCs/>
                <w:sz w:val="18"/>
                <w:szCs w:val="18"/>
                <w:rtl/>
              </w:rPr>
              <w:t xml:space="preserve"> تالیف استاد محسن قرائتی انتشارات درسهایی از قرآن </w:t>
            </w:r>
            <w:r w:rsidR="007D6C28">
              <w:rPr>
                <w:rFonts w:cs="B Nazanin" w:hint="cs"/>
                <w:b/>
                <w:bCs/>
                <w:sz w:val="18"/>
                <w:szCs w:val="18"/>
                <w:rtl/>
              </w:rPr>
              <w:t>(</w:t>
            </w:r>
            <w:r>
              <w:rPr>
                <w:rFonts w:cs="B Nazanin" w:hint="cs"/>
                <w:b/>
                <w:bCs/>
                <w:sz w:val="18"/>
                <w:szCs w:val="18"/>
                <w:rtl/>
              </w:rPr>
              <w:t xml:space="preserve">از ابتدای کتاب تا صفحه </w:t>
            </w:r>
            <w:r w:rsidR="0068361B">
              <w:rPr>
                <w:rFonts w:cs="B Nazanin" w:hint="cs"/>
                <w:b/>
                <w:bCs/>
                <w:sz w:val="18"/>
                <w:szCs w:val="18"/>
                <w:rtl/>
              </w:rPr>
              <w:t>210</w:t>
            </w:r>
            <w:r>
              <w:rPr>
                <w:rFonts w:cs="B Nazanin" w:hint="cs"/>
                <w:b/>
                <w:bCs/>
                <w:sz w:val="18"/>
                <w:szCs w:val="18"/>
                <w:rtl/>
              </w:rPr>
              <w:t xml:space="preserve"> تا ابتدای</w:t>
            </w:r>
            <w:r w:rsidR="0068361B">
              <w:rPr>
                <w:rFonts w:cs="B Nazanin" w:hint="cs"/>
                <w:b/>
                <w:bCs/>
                <w:sz w:val="18"/>
                <w:szCs w:val="18"/>
                <w:rtl/>
              </w:rPr>
              <w:t xml:space="preserve"> تمسخر و استهزاء</w:t>
            </w:r>
            <w:r w:rsidR="007D6C28">
              <w:rPr>
                <w:rFonts w:cs="B Nazanin" w:hint="cs"/>
                <w:b/>
                <w:bCs/>
                <w:sz w:val="18"/>
                <w:szCs w:val="18"/>
                <w:rtl/>
              </w:rPr>
              <w:t>)</w:t>
            </w:r>
            <w:r>
              <w:rPr>
                <w:rFonts w:cs="B Nazanin" w:hint="cs"/>
                <w:b/>
                <w:bCs/>
                <w:sz w:val="18"/>
                <w:szCs w:val="18"/>
                <w:rtl/>
              </w:rPr>
              <w:t xml:space="preserve">(با قابلیت </w:t>
            </w:r>
            <w:r>
              <w:rPr>
                <w:rFonts w:cs="B Nazanin" w:hint="cs"/>
                <w:b/>
                <w:bCs/>
                <w:sz w:val="18"/>
                <w:szCs w:val="18"/>
                <w:rtl/>
              </w:rPr>
              <w:lastRenderedPageBreak/>
              <w:t>دانلود از اینترنت)</w:t>
            </w:r>
          </w:p>
        </w:tc>
        <w:tc>
          <w:tcPr>
            <w:tcW w:w="1087" w:type="pct"/>
            <w:shd w:val="clear" w:color="auto" w:fill="auto"/>
            <w:vAlign w:val="center"/>
          </w:tcPr>
          <w:p w:rsidR="00327AC5" w:rsidRPr="00562A74" w:rsidRDefault="008876F7" w:rsidP="009A2D1F">
            <w:pPr>
              <w:bidi/>
              <w:rPr>
                <w:rFonts w:cs="B Nazanin"/>
                <w:b/>
                <w:bCs/>
                <w:sz w:val="18"/>
                <w:szCs w:val="18"/>
                <w:rtl/>
              </w:rPr>
            </w:pPr>
            <w:r>
              <w:rPr>
                <w:rFonts w:cs="B Nazanin" w:hint="cs"/>
                <w:b/>
                <w:bCs/>
                <w:sz w:val="18"/>
                <w:szCs w:val="18"/>
                <w:rtl/>
              </w:rPr>
              <w:lastRenderedPageBreak/>
              <w:t xml:space="preserve">کتاب </w:t>
            </w:r>
            <w:r w:rsidRPr="00974034">
              <w:rPr>
                <w:rFonts w:cs="B Titr" w:hint="cs"/>
                <w:b/>
                <w:bCs/>
                <w:sz w:val="16"/>
                <w:szCs w:val="16"/>
                <w:rtl/>
              </w:rPr>
              <w:t>تفسیر آیات برگزیده</w:t>
            </w:r>
            <w:r>
              <w:rPr>
                <w:rFonts w:cs="B Nazanin" w:hint="cs"/>
                <w:b/>
                <w:bCs/>
                <w:sz w:val="18"/>
                <w:szCs w:val="18"/>
                <w:rtl/>
              </w:rPr>
              <w:t xml:space="preserve"> ، علیرضا مستشاری ، نشر معارف ، از ابتدای کتاب تا ابتدای جزء 11 ، صفحه </w:t>
            </w:r>
            <w:r w:rsidR="009A2D1F">
              <w:rPr>
                <w:rFonts w:cs="B Nazanin" w:hint="cs"/>
                <w:b/>
                <w:bCs/>
                <w:sz w:val="18"/>
                <w:szCs w:val="18"/>
                <w:rtl/>
              </w:rPr>
              <w:t>200</w:t>
            </w:r>
            <w:r>
              <w:rPr>
                <w:rFonts w:cs="B Nazanin" w:hint="cs"/>
                <w:b/>
                <w:bCs/>
                <w:sz w:val="18"/>
                <w:szCs w:val="18"/>
                <w:rtl/>
              </w:rPr>
              <w:t xml:space="preserve">( ابتدای توسل و شرک ،(با </w:t>
            </w:r>
            <w:r>
              <w:rPr>
                <w:rFonts w:cs="B Nazanin" w:hint="cs"/>
                <w:b/>
                <w:bCs/>
                <w:sz w:val="18"/>
                <w:szCs w:val="18"/>
                <w:rtl/>
              </w:rPr>
              <w:lastRenderedPageBreak/>
              <w:t>قابلیت دانلود از اینترنت)</w:t>
            </w:r>
          </w:p>
        </w:tc>
        <w:tc>
          <w:tcPr>
            <w:tcW w:w="865" w:type="pct"/>
            <w:shd w:val="clear" w:color="auto" w:fill="auto"/>
            <w:vAlign w:val="center"/>
          </w:tcPr>
          <w:p w:rsidR="00327AC5" w:rsidRPr="00562A74" w:rsidRDefault="009A2D1F" w:rsidP="009A2D1F">
            <w:pPr>
              <w:bidi/>
              <w:rPr>
                <w:rFonts w:cs="B Nazanin"/>
                <w:b/>
                <w:bCs/>
                <w:sz w:val="18"/>
                <w:szCs w:val="18"/>
                <w:rtl/>
              </w:rPr>
            </w:pPr>
            <w:r>
              <w:rPr>
                <w:rFonts w:cs="B Nazanin" w:hint="cs"/>
                <w:b/>
                <w:bCs/>
                <w:sz w:val="18"/>
                <w:szCs w:val="18"/>
                <w:rtl/>
              </w:rPr>
              <w:lastRenderedPageBreak/>
              <w:t xml:space="preserve">کتاب </w:t>
            </w:r>
            <w:r w:rsidRPr="00974034">
              <w:rPr>
                <w:rFonts w:cs="B Titr" w:hint="cs"/>
                <w:b/>
                <w:bCs/>
                <w:sz w:val="16"/>
                <w:szCs w:val="16"/>
                <w:rtl/>
              </w:rPr>
              <w:t>تفسیر آیات برگزیده</w:t>
            </w:r>
            <w:r>
              <w:rPr>
                <w:rFonts w:cs="B Nazanin" w:hint="cs"/>
                <w:b/>
                <w:bCs/>
                <w:sz w:val="18"/>
                <w:szCs w:val="18"/>
                <w:rtl/>
              </w:rPr>
              <w:t xml:space="preserve"> ، علیرضا مستشاری ، نشر معارف ، از ابتدای کتاب تا ابتدای جزء 21 ، صفحه 357(</w:t>
            </w:r>
            <w:r w:rsidR="007972DE">
              <w:rPr>
                <w:rFonts w:cs="B Nazanin" w:hint="cs"/>
                <w:b/>
                <w:bCs/>
                <w:sz w:val="18"/>
                <w:szCs w:val="18"/>
                <w:rtl/>
              </w:rPr>
              <w:t xml:space="preserve"> خط </w:t>
            </w:r>
            <w:r w:rsidR="007972DE">
              <w:rPr>
                <w:rFonts w:cs="B Nazanin" w:hint="cs"/>
                <w:b/>
                <w:bCs/>
                <w:sz w:val="18"/>
                <w:szCs w:val="18"/>
                <w:rtl/>
              </w:rPr>
              <w:lastRenderedPageBreak/>
              <w:t xml:space="preserve">نوشتن پیامبر (ص) </w:t>
            </w:r>
            <w:r>
              <w:rPr>
                <w:rFonts w:cs="B Nazanin" w:hint="cs"/>
                <w:b/>
                <w:bCs/>
                <w:sz w:val="18"/>
                <w:szCs w:val="18"/>
                <w:rtl/>
              </w:rPr>
              <w:t>(با قابلیت دانلود از اینترنت)</w:t>
            </w:r>
          </w:p>
        </w:tc>
      </w:tr>
      <w:tr w:rsidR="00327AC5" w:rsidRPr="00562A74" w:rsidTr="00327AC5">
        <w:trPr>
          <w:trHeight w:val="464"/>
        </w:trPr>
        <w:tc>
          <w:tcPr>
            <w:tcW w:w="452" w:type="pct"/>
          </w:tcPr>
          <w:p w:rsidR="00327AC5" w:rsidRDefault="00327AC5" w:rsidP="00AF71CC">
            <w:pPr>
              <w:bidi/>
              <w:rPr>
                <w:rFonts w:cs="B Nazanin"/>
                <w:b/>
                <w:bCs/>
                <w:sz w:val="18"/>
                <w:szCs w:val="18"/>
                <w:rtl/>
              </w:rPr>
            </w:pPr>
          </w:p>
          <w:p w:rsidR="00E14BEC" w:rsidRDefault="00E14BEC" w:rsidP="00E14BEC">
            <w:pPr>
              <w:bidi/>
              <w:rPr>
                <w:rFonts w:cs="B Nazanin"/>
                <w:b/>
                <w:bCs/>
                <w:sz w:val="18"/>
                <w:szCs w:val="18"/>
                <w:rtl/>
              </w:rPr>
            </w:pPr>
          </w:p>
          <w:p w:rsidR="00E14BEC" w:rsidRPr="00562A74" w:rsidRDefault="00E14BEC" w:rsidP="00E14BEC">
            <w:pPr>
              <w:bidi/>
              <w:rPr>
                <w:rFonts w:cs="B Nazanin"/>
                <w:b/>
                <w:bCs/>
                <w:sz w:val="18"/>
                <w:szCs w:val="18"/>
                <w:rtl/>
              </w:rPr>
            </w:pPr>
            <w:r>
              <w:rPr>
                <w:rFonts w:cs="B Nazanin" w:hint="cs"/>
                <w:b/>
                <w:bCs/>
                <w:sz w:val="18"/>
                <w:szCs w:val="18"/>
                <w:rtl/>
              </w:rPr>
              <w:t>5</w:t>
            </w:r>
          </w:p>
        </w:tc>
        <w:tc>
          <w:tcPr>
            <w:tcW w:w="509" w:type="pct"/>
            <w:shd w:val="clear" w:color="auto" w:fill="auto"/>
            <w:vAlign w:val="center"/>
          </w:tcPr>
          <w:p w:rsidR="00327AC5" w:rsidRPr="00562A74" w:rsidRDefault="00327AC5" w:rsidP="00AF71CC">
            <w:pPr>
              <w:bidi/>
              <w:rPr>
                <w:rFonts w:cs="B Nazanin"/>
                <w:b/>
                <w:bCs/>
                <w:sz w:val="18"/>
                <w:szCs w:val="18"/>
                <w:rtl/>
              </w:rPr>
            </w:pPr>
            <w:r w:rsidRPr="00562A74">
              <w:rPr>
                <w:rFonts w:cs="B Nazanin" w:hint="cs"/>
                <w:b/>
                <w:bCs/>
                <w:sz w:val="18"/>
                <w:szCs w:val="18"/>
                <w:rtl/>
              </w:rPr>
              <w:t>آشنايي با احاديث اهل‌بیت</w:t>
            </w:r>
            <w:r w:rsidRPr="00562A74">
              <w:rPr>
                <w:rFonts w:cs="B Nazanin"/>
                <w:b/>
                <w:bCs/>
                <w:sz w:val="18"/>
                <w:szCs w:val="18"/>
                <w:rtl/>
              </w:rPr>
              <w:t xml:space="preserve"> (</w:t>
            </w:r>
            <w:r w:rsidRPr="00562A74">
              <w:rPr>
                <w:rFonts w:cs="B Nazanin" w:hint="cs"/>
                <w:b/>
                <w:bCs/>
                <w:sz w:val="18"/>
                <w:szCs w:val="18"/>
                <w:rtl/>
              </w:rPr>
              <w:t>ع)</w:t>
            </w:r>
          </w:p>
        </w:tc>
        <w:tc>
          <w:tcPr>
            <w:tcW w:w="1001" w:type="pct"/>
            <w:shd w:val="clear" w:color="auto" w:fill="auto"/>
            <w:vAlign w:val="center"/>
          </w:tcPr>
          <w:p w:rsidR="00327AC5" w:rsidRDefault="00327AC5" w:rsidP="00AF71CC">
            <w:pPr>
              <w:bidi/>
              <w:rPr>
                <w:rFonts w:cs="B Nazanin"/>
                <w:b/>
                <w:bCs/>
                <w:sz w:val="18"/>
                <w:szCs w:val="18"/>
                <w:rtl/>
              </w:rPr>
            </w:pPr>
            <w:r>
              <w:rPr>
                <w:rFonts w:cs="B Nazanin" w:hint="cs"/>
                <w:b/>
                <w:bCs/>
                <w:sz w:val="18"/>
                <w:szCs w:val="18"/>
                <w:rtl/>
              </w:rPr>
              <w:t xml:space="preserve">کتاب </w:t>
            </w:r>
            <w:r w:rsidRPr="00CE405B">
              <w:rPr>
                <w:rFonts w:cs="B Titr" w:hint="cs"/>
                <w:b/>
                <w:bCs/>
                <w:sz w:val="16"/>
                <w:szCs w:val="16"/>
                <w:rtl/>
              </w:rPr>
              <w:t>گزیده اصول کافی</w:t>
            </w:r>
            <w:r>
              <w:rPr>
                <w:rFonts w:cs="B Nazanin" w:hint="cs"/>
                <w:b/>
                <w:bCs/>
                <w:sz w:val="18"/>
                <w:szCs w:val="18"/>
                <w:rtl/>
              </w:rPr>
              <w:t>، ترجمه محمدمهدی رضایی، نشرمعارف(از ابتدای کتاب تا صفحه 110)</w:t>
            </w:r>
          </w:p>
          <w:p w:rsidR="00327AC5" w:rsidRPr="00562A74" w:rsidRDefault="00327AC5" w:rsidP="00AF71CC">
            <w:pPr>
              <w:bidi/>
              <w:rPr>
                <w:rFonts w:cs="B Nazanin"/>
                <w:b/>
                <w:bCs/>
                <w:sz w:val="18"/>
                <w:szCs w:val="18"/>
                <w:rtl/>
              </w:rPr>
            </w:pPr>
            <w:r>
              <w:rPr>
                <w:rFonts w:cs="B Nazanin" w:hint="cs"/>
                <w:b/>
                <w:bCs/>
                <w:sz w:val="18"/>
                <w:szCs w:val="18"/>
                <w:rtl/>
              </w:rPr>
              <w:t>قابلیت دانلود از اینترنت</w:t>
            </w:r>
          </w:p>
        </w:tc>
        <w:tc>
          <w:tcPr>
            <w:tcW w:w="1087" w:type="pct"/>
            <w:shd w:val="clear" w:color="auto" w:fill="auto"/>
            <w:vAlign w:val="center"/>
          </w:tcPr>
          <w:p w:rsidR="0044405B" w:rsidRDefault="0044405B" w:rsidP="0044405B">
            <w:pPr>
              <w:bidi/>
              <w:rPr>
                <w:rFonts w:cs="B Nazanin"/>
                <w:b/>
                <w:bCs/>
                <w:sz w:val="18"/>
                <w:szCs w:val="18"/>
                <w:rtl/>
              </w:rPr>
            </w:pPr>
            <w:r>
              <w:rPr>
                <w:rFonts w:cs="B Nazanin" w:hint="cs"/>
                <w:b/>
                <w:bCs/>
                <w:sz w:val="18"/>
                <w:szCs w:val="18"/>
                <w:rtl/>
              </w:rPr>
              <w:t xml:space="preserve">کتاب </w:t>
            </w:r>
            <w:r w:rsidRPr="00CE405B">
              <w:rPr>
                <w:rFonts w:cs="B Titr" w:hint="cs"/>
                <w:b/>
                <w:bCs/>
                <w:sz w:val="16"/>
                <w:szCs w:val="16"/>
                <w:rtl/>
              </w:rPr>
              <w:t>گزیده اصول کافی</w:t>
            </w:r>
            <w:r>
              <w:rPr>
                <w:rFonts w:cs="B Nazanin" w:hint="cs"/>
                <w:b/>
                <w:bCs/>
                <w:sz w:val="18"/>
                <w:szCs w:val="18"/>
                <w:rtl/>
              </w:rPr>
              <w:t>، ترجمه محمدمهدی رضایی، نشرمعارف ( کل کتاب)</w:t>
            </w:r>
          </w:p>
          <w:p w:rsidR="00327AC5" w:rsidRPr="00562A74" w:rsidRDefault="0044405B" w:rsidP="0044405B">
            <w:pPr>
              <w:bidi/>
              <w:rPr>
                <w:rFonts w:cs="B Nazanin"/>
                <w:b/>
                <w:bCs/>
                <w:sz w:val="18"/>
                <w:szCs w:val="18"/>
                <w:rtl/>
              </w:rPr>
            </w:pPr>
            <w:r>
              <w:rPr>
                <w:rFonts w:cs="B Nazanin" w:hint="cs"/>
                <w:b/>
                <w:bCs/>
                <w:sz w:val="18"/>
                <w:szCs w:val="18"/>
                <w:rtl/>
              </w:rPr>
              <w:t>قابلیت دانلود از اینترنت</w:t>
            </w:r>
          </w:p>
        </w:tc>
        <w:tc>
          <w:tcPr>
            <w:tcW w:w="1087" w:type="pct"/>
            <w:shd w:val="clear" w:color="auto" w:fill="auto"/>
            <w:vAlign w:val="center"/>
          </w:tcPr>
          <w:p w:rsidR="00327AC5" w:rsidRPr="00562A74" w:rsidRDefault="00221EF7" w:rsidP="00AF71CC">
            <w:pPr>
              <w:bidi/>
              <w:rPr>
                <w:rFonts w:cs="B Nazanin"/>
                <w:b/>
                <w:bCs/>
                <w:sz w:val="18"/>
                <w:szCs w:val="18"/>
                <w:rtl/>
              </w:rPr>
            </w:pPr>
            <w:r>
              <w:rPr>
                <w:rFonts w:cs="B Nazanin" w:hint="cs"/>
                <w:b/>
                <w:bCs/>
                <w:sz w:val="18"/>
                <w:szCs w:val="18"/>
                <w:rtl/>
              </w:rPr>
              <w:t xml:space="preserve">کتاب </w:t>
            </w:r>
            <w:r w:rsidRPr="00906197">
              <w:rPr>
                <w:rFonts w:cs="B Titr" w:hint="cs"/>
                <w:b/>
                <w:bCs/>
                <w:sz w:val="16"/>
                <w:szCs w:val="16"/>
                <w:rtl/>
              </w:rPr>
              <w:t xml:space="preserve">واژه های اخلاقی از اصول کافی </w:t>
            </w:r>
            <w:r>
              <w:rPr>
                <w:rFonts w:cs="B Nazanin" w:hint="cs"/>
                <w:b/>
                <w:bCs/>
                <w:sz w:val="18"/>
                <w:szCs w:val="18"/>
                <w:rtl/>
              </w:rPr>
              <w:t>، ابراهیم پیشوایی ، نشر بوستان کتاب ( از ابتدای کتاب ت</w:t>
            </w:r>
            <w:r w:rsidR="00D81021">
              <w:rPr>
                <w:rFonts w:cs="B Nazanin" w:hint="cs"/>
                <w:b/>
                <w:bCs/>
                <w:sz w:val="18"/>
                <w:szCs w:val="18"/>
                <w:rtl/>
              </w:rPr>
              <w:t>ا ص 105 ، ابتدای ستایش پروردگار، (با قابلیت دانلود از اینترنت)</w:t>
            </w:r>
          </w:p>
        </w:tc>
        <w:tc>
          <w:tcPr>
            <w:tcW w:w="865" w:type="pct"/>
            <w:shd w:val="clear" w:color="auto" w:fill="auto"/>
            <w:vAlign w:val="center"/>
          </w:tcPr>
          <w:p w:rsidR="00327AC5" w:rsidRPr="00562A74" w:rsidRDefault="00D74A9C" w:rsidP="00D74A9C">
            <w:pPr>
              <w:bidi/>
              <w:rPr>
                <w:rFonts w:cs="B Nazanin"/>
                <w:b/>
                <w:bCs/>
                <w:sz w:val="18"/>
                <w:szCs w:val="18"/>
                <w:rtl/>
              </w:rPr>
            </w:pPr>
            <w:r>
              <w:rPr>
                <w:rFonts w:cs="B Nazanin" w:hint="cs"/>
                <w:b/>
                <w:bCs/>
                <w:sz w:val="18"/>
                <w:szCs w:val="18"/>
                <w:rtl/>
              </w:rPr>
              <w:t xml:space="preserve">کتاب </w:t>
            </w:r>
            <w:r w:rsidRPr="00906197">
              <w:rPr>
                <w:rFonts w:cs="B Titr" w:hint="cs"/>
                <w:b/>
                <w:bCs/>
                <w:sz w:val="16"/>
                <w:szCs w:val="16"/>
                <w:rtl/>
              </w:rPr>
              <w:t xml:space="preserve">واژه های اخلاقی از اصول کافی </w:t>
            </w:r>
            <w:r>
              <w:rPr>
                <w:rFonts w:cs="B Nazanin" w:hint="cs"/>
                <w:b/>
                <w:bCs/>
                <w:sz w:val="18"/>
                <w:szCs w:val="18"/>
                <w:rtl/>
              </w:rPr>
              <w:t>، ابراهیم پیشوایی ، نشر بوستان کتاب ( کل کتاب )(با قابلیت دانلود از اینترنت)</w:t>
            </w:r>
          </w:p>
        </w:tc>
      </w:tr>
      <w:tr w:rsidR="00327AC5" w:rsidRPr="00562A74" w:rsidTr="00327AC5">
        <w:trPr>
          <w:trHeight w:val="1929"/>
        </w:trPr>
        <w:tc>
          <w:tcPr>
            <w:tcW w:w="452" w:type="pct"/>
          </w:tcPr>
          <w:p w:rsidR="00327AC5" w:rsidRDefault="00327AC5" w:rsidP="00AF71CC">
            <w:pPr>
              <w:bidi/>
              <w:rPr>
                <w:rFonts w:cs="B Nazanin"/>
                <w:b/>
                <w:bCs/>
                <w:sz w:val="18"/>
                <w:szCs w:val="18"/>
                <w:rtl/>
              </w:rPr>
            </w:pPr>
          </w:p>
          <w:p w:rsidR="00E14BEC" w:rsidRDefault="00E14BEC" w:rsidP="00E14BEC">
            <w:pPr>
              <w:bidi/>
              <w:rPr>
                <w:rFonts w:cs="B Nazanin"/>
                <w:b/>
                <w:bCs/>
                <w:sz w:val="18"/>
                <w:szCs w:val="18"/>
                <w:rtl/>
              </w:rPr>
            </w:pPr>
          </w:p>
          <w:p w:rsidR="00E14BEC" w:rsidRPr="00562A74" w:rsidRDefault="00E14BEC" w:rsidP="00E14BEC">
            <w:pPr>
              <w:bidi/>
              <w:rPr>
                <w:rFonts w:cs="B Nazanin"/>
                <w:b/>
                <w:bCs/>
                <w:sz w:val="18"/>
                <w:szCs w:val="18"/>
                <w:rtl/>
              </w:rPr>
            </w:pPr>
            <w:r>
              <w:rPr>
                <w:rFonts w:cs="B Nazanin" w:hint="cs"/>
                <w:b/>
                <w:bCs/>
                <w:sz w:val="18"/>
                <w:szCs w:val="18"/>
                <w:rtl/>
              </w:rPr>
              <w:t>6</w:t>
            </w:r>
          </w:p>
        </w:tc>
        <w:tc>
          <w:tcPr>
            <w:tcW w:w="509" w:type="pct"/>
            <w:shd w:val="clear" w:color="auto" w:fill="auto"/>
            <w:vAlign w:val="center"/>
          </w:tcPr>
          <w:p w:rsidR="00327AC5" w:rsidRPr="00562A74" w:rsidRDefault="00327AC5" w:rsidP="00AF71CC">
            <w:pPr>
              <w:bidi/>
              <w:rPr>
                <w:rFonts w:cs="B Nazanin"/>
                <w:b/>
                <w:bCs/>
                <w:sz w:val="18"/>
                <w:szCs w:val="18"/>
                <w:rtl/>
              </w:rPr>
            </w:pPr>
            <w:r w:rsidRPr="00562A74">
              <w:rPr>
                <w:rFonts w:cs="B Nazanin" w:hint="cs"/>
                <w:b/>
                <w:bCs/>
                <w:sz w:val="18"/>
                <w:szCs w:val="18"/>
                <w:rtl/>
              </w:rPr>
              <w:t>آشنايي با سيرة معصومين</w:t>
            </w:r>
          </w:p>
        </w:tc>
        <w:tc>
          <w:tcPr>
            <w:tcW w:w="1001"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سیری در سیره نبوی ص</w:t>
            </w:r>
            <w:r>
              <w:rPr>
                <w:rFonts w:cs="B Nazanin" w:hint="cs"/>
                <w:b/>
                <w:bCs/>
                <w:sz w:val="18"/>
                <w:szCs w:val="18"/>
                <w:rtl/>
              </w:rPr>
              <w:t xml:space="preserve"> تالیف استاد شهید مرتضی مطهری، انتشارات صدرا( بخشهای مقدمه،1،2،6،7)(با قابلیت دانلود از اینترنت)</w:t>
            </w:r>
          </w:p>
        </w:tc>
        <w:tc>
          <w:tcPr>
            <w:tcW w:w="1087" w:type="pct"/>
            <w:shd w:val="clear" w:color="auto" w:fill="auto"/>
            <w:vAlign w:val="center"/>
          </w:tcPr>
          <w:p w:rsidR="00327AC5" w:rsidRPr="00562A74" w:rsidRDefault="00F73B1E" w:rsidP="00F73B1E">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سیری در سیره نبوی ص</w:t>
            </w:r>
            <w:r>
              <w:rPr>
                <w:rFonts w:cs="B Nazanin" w:hint="cs"/>
                <w:b/>
                <w:bCs/>
                <w:sz w:val="18"/>
                <w:szCs w:val="18"/>
                <w:rtl/>
              </w:rPr>
              <w:t xml:space="preserve"> تالیف استاد شهید مرتضی مطهری، انتشارات صدرا ( کل کتاب )(با قابلیت دانلود از اینترنت)</w:t>
            </w:r>
          </w:p>
        </w:tc>
        <w:tc>
          <w:tcPr>
            <w:tcW w:w="1087" w:type="pct"/>
            <w:shd w:val="clear" w:color="auto" w:fill="auto"/>
            <w:vAlign w:val="center"/>
          </w:tcPr>
          <w:p w:rsidR="00327AC5" w:rsidRPr="00562A74" w:rsidRDefault="00821B1E" w:rsidP="00AF71CC">
            <w:pPr>
              <w:bidi/>
              <w:rPr>
                <w:rFonts w:cs="B Nazanin"/>
                <w:b/>
                <w:bCs/>
                <w:sz w:val="18"/>
                <w:szCs w:val="18"/>
                <w:rtl/>
              </w:rPr>
            </w:pPr>
            <w:r>
              <w:rPr>
                <w:rFonts w:cs="B Nazanin" w:hint="cs"/>
                <w:b/>
                <w:bCs/>
                <w:sz w:val="18"/>
                <w:szCs w:val="18"/>
                <w:rtl/>
              </w:rPr>
              <w:t>کتاب</w:t>
            </w:r>
            <w:r w:rsidRPr="004524DD">
              <w:rPr>
                <w:rFonts w:cs="B Titr" w:hint="cs"/>
                <w:b/>
                <w:bCs/>
                <w:sz w:val="16"/>
                <w:szCs w:val="16"/>
                <w:rtl/>
              </w:rPr>
              <w:t xml:space="preserve"> درس های پیامب</w:t>
            </w:r>
            <w:r w:rsidR="00892DA4">
              <w:rPr>
                <w:rFonts w:cs="B Titr" w:hint="cs"/>
                <w:b/>
                <w:bCs/>
                <w:sz w:val="16"/>
                <w:szCs w:val="16"/>
                <w:rtl/>
              </w:rPr>
              <w:t>ر</w:t>
            </w:r>
            <w:r w:rsidRPr="004524DD">
              <w:rPr>
                <w:rFonts w:cs="B Titr" w:hint="cs"/>
                <w:b/>
                <w:bCs/>
                <w:sz w:val="16"/>
                <w:szCs w:val="16"/>
                <w:rtl/>
              </w:rPr>
              <w:t xml:space="preserve"> اعظم (ص) </w:t>
            </w:r>
            <w:r>
              <w:rPr>
                <w:rFonts w:cs="B Nazanin" w:hint="cs"/>
                <w:b/>
                <w:bCs/>
                <w:sz w:val="18"/>
                <w:szCs w:val="18"/>
                <w:rtl/>
              </w:rPr>
              <w:t>، گزیده بیانات مقام معظم رهبری در باره شخصیت و بعثت نبی مکرم اسلام (ص) ، موسسه پژوهشی فرهنگی انقلاب اسلامی ، از ابتدای کتاب تا ص 146 ، ( تا ابتدای اهمیت و آثار ولادت پیامبراسلام (ص) )(با قابلیت دانلود از اینترنت)</w:t>
            </w:r>
          </w:p>
        </w:tc>
        <w:tc>
          <w:tcPr>
            <w:tcW w:w="865" w:type="pct"/>
            <w:shd w:val="clear" w:color="auto" w:fill="auto"/>
            <w:vAlign w:val="center"/>
          </w:tcPr>
          <w:p w:rsidR="00327AC5" w:rsidRPr="00562A74" w:rsidRDefault="00E452D3" w:rsidP="00E452D3">
            <w:pPr>
              <w:bidi/>
              <w:rPr>
                <w:rFonts w:cs="B Nazanin"/>
                <w:b/>
                <w:bCs/>
                <w:sz w:val="18"/>
                <w:szCs w:val="18"/>
                <w:rtl/>
              </w:rPr>
            </w:pPr>
            <w:r>
              <w:rPr>
                <w:rFonts w:cs="B Nazanin" w:hint="cs"/>
                <w:b/>
                <w:bCs/>
                <w:sz w:val="18"/>
                <w:szCs w:val="18"/>
                <w:rtl/>
              </w:rPr>
              <w:t>کتاب</w:t>
            </w:r>
            <w:r w:rsidRPr="004524DD">
              <w:rPr>
                <w:rFonts w:cs="B Titr" w:hint="cs"/>
                <w:b/>
                <w:bCs/>
                <w:sz w:val="16"/>
                <w:szCs w:val="16"/>
                <w:rtl/>
              </w:rPr>
              <w:t xml:space="preserve"> درس های پیامب</w:t>
            </w:r>
            <w:r w:rsidR="00892DA4">
              <w:rPr>
                <w:rFonts w:cs="B Titr" w:hint="cs"/>
                <w:b/>
                <w:bCs/>
                <w:sz w:val="16"/>
                <w:szCs w:val="16"/>
                <w:rtl/>
              </w:rPr>
              <w:t>ر</w:t>
            </w:r>
            <w:r w:rsidRPr="004524DD">
              <w:rPr>
                <w:rFonts w:cs="B Titr" w:hint="cs"/>
                <w:b/>
                <w:bCs/>
                <w:sz w:val="16"/>
                <w:szCs w:val="16"/>
                <w:rtl/>
              </w:rPr>
              <w:t xml:space="preserve"> اعظم (ص) </w:t>
            </w:r>
            <w:r>
              <w:rPr>
                <w:rFonts w:cs="B Nazanin" w:hint="cs"/>
                <w:b/>
                <w:bCs/>
                <w:sz w:val="18"/>
                <w:szCs w:val="18"/>
                <w:rtl/>
              </w:rPr>
              <w:t>، گزیده بیانات مقام معظم رهبری در باره شخصیت و بعثت نبی مکرم اسلام (ص) ، موسسه پژوهشی فرهنگی انقلاب اسلامی ، ( کل کتاب)(با قابلیت دانلود از اینترنت)</w:t>
            </w:r>
          </w:p>
        </w:tc>
      </w:tr>
      <w:tr w:rsidR="00327AC5" w:rsidRPr="00562A74" w:rsidTr="00327AC5">
        <w:trPr>
          <w:trHeight w:val="1011"/>
        </w:trPr>
        <w:tc>
          <w:tcPr>
            <w:tcW w:w="452" w:type="pct"/>
          </w:tcPr>
          <w:p w:rsidR="00327AC5" w:rsidRDefault="00327AC5" w:rsidP="00AF71CC">
            <w:pPr>
              <w:bidi/>
              <w:rPr>
                <w:rFonts w:cs="B Nazanin"/>
                <w:b/>
                <w:bCs/>
                <w:sz w:val="18"/>
                <w:szCs w:val="18"/>
                <w:rtl/>
              </w:rPr>
            </w:pPr>
          </w:p>
          <w:p w:rsidR="00E14BEC" w:rsidRDefault="00E14BEC" w:rsidP="00E14BEC">
            <w:pPr>
              <w:bidi/>
              <w:rPr>
                <w:rFonts w:cs="B Nazanin"/>
                <w:b/>
                <w:bCs/>
                <w:sz w:val="18"/>
                <w:szCs w:val="18"/>
                <w:rtl/>
              </w:rPr>
            </w:pPr>
          </w:p>
          <w:p w:rsidR="00E14BEC" w:rsidRPr="00562A74" w:rsidRDefault="00E14BEC" w:rsidP="00E14BEC">
            <w:pPr>
              <w:bidi/>
              <w:rPr>
                <w:rFonts w:cs="B Nazanin"/>
                <w:b/>
                <w:bCs/>
                <w:sz w:val="18"/>
                <w:szCs w:val="18"/>
                <w:rtl/>
              </w:rPr>
            </w:pPr>
            <w:r>
              <w:rPr>
                <w:rFonts w:cs="B Nazanin" w:hint="cs"/>
                <w:b/>
                <w:bCs/>
                <w:sz w:val="18"/>
                <w:szCs w:val="18"/>
                <w:rtl/>
              </w:rPr>
              <w:t>7</w:t>
            </w:r>
          </w:p>
        </w:tc>
        <w:tc>
          <w:tcPr>
            <w:tcW w:w="509" w:type="pct"/>
            <w:shd w:val="clear" w:color="auto" w:fill="auto"/>
            <w:vAlign w:val="center"/>
          </w:tcPr>
          <w:p w:rsidR="00327AC5" w:rsidRPr="00562A74" w:rsidRDefault="00327AC5" w:rsidP="00AF71CC">
            <w:pPr>
              <w:bidi/>
              <w:rPr>
                <w:rFonts w:cs="B Nazanin"/>
                <w:b/>
                <w:bCs/>
                <w:sz w:val="18"/>
                <w:szCs w:val="18"/>
                <w:rtl/>
              </w:rPr>
            </w:pPr>
            <w:r w:rsidRPr="00562A74">
              <w:rPr>
                <w:rFonts w:cs="B Nazanin" w:hint="cs"/>
                <w:b/>
                <w:bCs/>
                <w:sz w:val="18"/>
                <w:szCs w:val="18"/>
                <w:rtl/>
              </w:rPr>
              <w:t>احكام</w:t>
            </w:r>
          </w:p>
        </w:tc>
        <w:tc>
          <w:tcPr>
            <w:tcW w:w="1001"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رساله دانشجویی</w:t>
            </w:r>
            <w:r>
              <w:rPr>
                <w:rFonts w:cs="B Nazanin" w:hint="cs"/>
                <w:b/>
                <w:bCs/>
                <w:sz w:val="18"/>
                <w:szCs w:val="18"/>
                <w:rtl/>
              </w:rPr>
              <w:t xml:space="preserve"> (پرسشها و پاسخهای دانشجویی جلد 16 از ابتدای احکام نذر تا پایان کتاب) نشرمعارف</w:t>
            </w:r>
          </w:p>
        </w:tc>
        <w:tc>
          <w:tcPr>
            <w:tcW w:w="1087" w:type="pct"/>
            <w:shd w:val="clear" w:color="auto" w:fill="auto"/>
            <w:vAlign w:val="center"/>
          </w:tcPr>
          <w:p w:rsidR="00327AC5" w:rsidRPr="00562A74" w:rsidRDefault="000B54C2" w:rsidP="00AF71CC">
            <w:pPr>
              <w:bidi/>
              <w:rPr>
                <w:rFonts w:cs="B Nazanin"/>
                <w:b/>
                <w:bCs/>
                <w:sz w:val="18"/>
                <w:szCs w:val="18"/>
                <w:rtl/>
              </w:rPr>
            </w:pPr>
            <w:r w:rsidRPr="00EF75C7">
              <w:rPr>
                <w:rFonts w:cs="B Nazanin" w:hint="cs"/>
                <w:b/>
                <w:bCs/>
                <w:color w:val="FF0000"/>
                <w:sz w:val="18"/>
                <w:szCs w:val="18"/>
                <w:rtl/>
              </w:rPr>
              <w:t>متعاقبا اعلام می شود</w:t>
            </w:r>
          </w:p>
        </w:tc>
        <w:tc>
          <w:tcPr>
            <w:tcW w:w="1087" w:type="pct"/>
            <w:shd w:val="clear" w:color="auto" w:fill="auto"/>
            <w:vAlign w:val="center"/>
          </w:tcPr>
          <w:p w:rsidR="00327AC5" w:rsidRPr="00562A74" w:rsidRDefault="00A4440D" w:rsidP="00AF71CC">
            <w:pPr>
              <w:bidi/>
              <w:rPr>
                <w:rFonts w:cs="B Nazanin"/>
                <w:b/>
                <w:bCs/>
                <w:sz w:val="18"/>
                <w:szCs w:val="18"/>
                <w:rtl/>
              </w:rPr>
            </w:pPr>
            <w:r>
              <w:rPr>
                <w:rFonts w:cs="B Nazanin" w:hint="cs"/>
                <w:b/>
                <w:bCs/>
                <w:sz w:val="18"/>
                <w:szCs w:val="18"/>
                <w:rtl/>
              </w:rPr>
              <w:t xml:space="preserve">کل </w:t>
            </w:r>
            <w:r w:rsidRPr="00A847B9">
              <w:rPr>
                <w:rFonts w:cs="B Titr" w:hint="cs"/>
                <w:b/>
                <w:bCs/>
                <w:sz w:val="16"/>
                <w:szCs w:val="16"/>
                <w:rtl/>
              </w:rPr>
              <w:t>کتاب رساله دانشجویی</w:t>
            </w:r>
            <w:r>
              <w:rPr>
                <w:rFonts w:cs="B Nazanin" w:hint="cs"/>
                <w:b/>
                <w:bCs/>
                <w:sz w:val="18"/>
                <w:szCs w:val="18"/>
                <w:rtl/>
              </w:rPr>
              <w:t xml:space="preserve"> ( پرسشها و پاسخ های دانشجویی جلد 16) نشر معارف</w:t>
            </w:r>
          </w:p>
        </w:tc>
        <w:tc>
          <w:tcPr>
            <w:tcW w:w="865" w:type="pct"/>
            <w:shd w:val="clear" w:color="auto" w:fill="auto"/>
            <w:vAlign w:val="center"/>
          </w:tcPr>
          <w:p w:rsidR="00327AC5" w:rsidRPr="00562A74" w:rsidRDefault="000B54C2" w:rsidP="00AF71CC">
            <w:pPr>
              <w:bidi/>
              <w:rPr>
                <w:rFonts w:cs="B Nazanin"/>
                <w:b/>
                <w:bCs/>
                <w:sz w:val="18"/>
                <w:szCs w:val="18"/>
                <w:rtl/>
              </w:rPr>
            </w:pPr>
            <w:r w:rsidRPr="004506C7">
              <w:rPr>
                <w:rFonts w:cs="B Nazanin" w:hint="cs"/>
                <w:b/>
                <w:bCs/>
                <w:color w:val="FF0000"/>
                <w:sz w:val="18"/>
                <w:szCs w:val="18"/>
                <w:rtl/>
              </w:rPr>
              <w:t>متعاقبا اعلام می شود</w:t>
            </w:r>
          </w:p>
        </w:tc>
      </w:tr>
      <w:tr w:rsidR="00327AC5" w:rsidRPr="00562A74" w:rsidTr="00327AC5">
        <w:trPr>
          <w:trHeight w:val="620"/>
        </w:trPr>
        <w:tc>
          <w:tcPr>
            <w:tcW w:w="452" w:type="pct"/>
          </w:tcPr>
          <w:p w:rsidR="00327AC5" w:rsidRDefault="00327AC5" w:rsidP="00AF71CC">
            <w:pPr>
              <w:bidi/>
              <w:rPr>
                <w:rFonts w:cs="B Nazanin"/>
                <w:b/>
                <w:bCs/>
                <w:sz w:val="18"/>
                <w:szCs w:val="18"/>
                <w:rtl/>
              </w:rPr>
            </w:pPr>
          </w:p>
          <w:p w:rsidR="00E14BEC" w:rsidRPr="00562A74" w:rsidRDefault="00E14BEC" w:rsidP="00E14BEC">
            <w:pPr>
              <w:bidi/>
              <w:rPr>
                <w:rFonts w:cs="B Nazanin"/>
                <w:b/>
                <w:bCs/>
                <w:sz w:val="18"/>
                <w:szCs w:val="18"/>
                <w:rtl/>
              </w:rPr>
            </w:pPr>
            <w:r>
              <w:rPr>
                <w:rFonts w:cs="B Nazanin" w:hint="cs"/>
                <w:b/>
                <w:bCs/>
                <w:sz w:val="18"/>
                <w:szCs w:val="18"/>
                <w:rtl/>
              </w:rPr>
              <w:t>8</w:t>
            </w:r>
          </w:p>
        </w:tc>
        <w:tc>
          <w:tcPr>
            <w:tcW w:w="509" w:type="pct"/>
            <w:shd w:val="clear" w:color="auto" w:fill="auto"/>
            <w:vAlign w:val="center"/>
          </w:tcPr>
          <w:p w:rsidR="00327AC5" w:rsidRPr="00562A74" w:rsidRDefault="00327AC5" w:rsidP="00AF71CC">
            <w:pPr>
              <w:bidi/>
              <w:rPr>
                <w:rFonts w:cs="B Nazanin"/>
                <w:b/>
                <w:bCs/>
                <w:sz w:val="18"/>
                <w:szCs w:val="18"/>
                <w:rtl/>
              </w:rPr>
            </w:pPr>
            <w:r w:rsidRPr="00562A74">
              <w:rPr>
                <w:rFonts w:cs="B Nazanin" w:hint="cs"/>
                <w:b/>
                <w:bCs/>
                <w:sz w:val="18"/>
                <w:szCs w:val="18"/>
                <w:rtl/>
              </w:rPr>
              <w:t>پرسمان معارفي</w:t>
            </w:r>
          </w:p>
        </w:tc>
        <w:tc>
          <w:tcPr>
            <w:tcW w:w="1001"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8A0739">
              <w:rPr>
                <w:rFonts w:cs="B Titr" w:hint="cs"/>
                <w:b/>
                <w:bCs/>
                <w:sz w:val="16"/>
                <w:szCs w:val="16"/>
                <w:rtl/>
              </w:rPr>
              <w:t>پرسشها و پاسخهای دانشجویی</w:t>
            </w:r>
            <w:r w:rsidRPr="008A0739">
              <w:rPr>
                <w:rFonts w:cs="B Nazanin" w:hint="cs"/>
                <w:b/>
                <w:bCs/>
                <w:sz w:val="18"/>
                <w:szCs w:val="18"/>
                <w:rtl/>
              </w:rPr>
              <w:t>جلد 13 ویژه محرم، از ابتدا تا پرسش 50 از همان (نشرمعارف)</w:t>
            </w:r>
          </w:p>
        </w:tc>
        <w:tc>
          <w:tcPr>
            <w:tcW w:w="1087" w:type="pct"/>
            <w:shd w:val="clear" w:color="auto" w:fill="auto"/>
            <w:vAlign w:val="center"/>
          </w:tcPr>
          <w:p w:rsidR="00327AC5" w:rsidRPr="00562A74" w:rsidRDefault="00583B98" w:rsidP="000455CB">
            <w:pPr>
              <w:bidi/>
              <w:rPr>
                <w:rFonts w:cs="B Nazanin"/>
                <w:b/>
                <w:bCs/>
                <w:sz w:val="18"/>
                <w:szCs w:val="18"/>
                <w:rtl/>
              </w:rPr>
            </w:pPr>
            <w:r>
              <w:rPr>
                <w:rFonts w:cs="B Nazanin" w:hint="cs"/>
                <w:b/>
                <w:bCs/>
                <w:sz w:val="18"/>
                <w:szCs w:val="18"/>
                <w:rtl/>
              </w:rPr>
              <w:t xml:space="preserve">کتاب </w:t>
            </w:r>
            <w:r w:rsidRPr="008F04A7">
              <w:rPr>
                <w:rFonts w:cs="B Titr" w:hint="cs"/>
                <w:b/>
                <w:bCs/>
                <w:sz w:val="16"/>
                <w:szCs w:val="16"/>
                <w:rtl/>
              </w:rPr>
              <w:t xml:space="preserve">شیعه پاسخ می </w:t>
            </w:r>
            <w:r w:rsidR="000455CB">
              <w:rPr>
                <w:rFonts w:cs="B Titr" w:hint="cs"/>
                <w:b/>
                <w:bCs/>
                <w:sz w:val="16"/>
                <w:szCs w:val="16"/>
                <w:rtl/>
              </w:rPr>
              <w:t>گوید</w:t>
            </w:r>
            <w:r>
              <w:rPr>
                <w:rFonts w:cs="B Nazanin" w:hint="cs"/>
                <w:b/>
                <w:bCs/>
                <w:sz w:val="18"/>
                <w:szCs w:val="18"/>
                <w:rtl/>
              </w:rPr>
              <w:t xml:space="preserve"> ، آیت الله العظمی مکارم شیرازی ، انتشارات مدرسه </w:t>
            </w:r>
            <w:r w:rsidR="002165F4">
              <w:rPr>
                <w:rFonts w:cs="B Nazanin" w:hint="cs"/>
                <w:b/>
                <w:bCs/>
                <w:sz w:val="18"/>
                <w:szCs w:val="18"/>
                <w:rtl/>
              </w:rPr>
              <w:t>امام عل بن ابی طالب (ع) (با قابلیت دانلود از اینترنت)</w:t>
            </w:r>
          </w:p>
        </w:tc>
        <w:tc>
          <w:tcPr>
            <w:tcW w:w="1087" w:type="pct"/>
            <w:shd w:val="clear" w:color="auto" w:fill="auto"/>
            <w:vAlign w:val="center"/>
          </w:tcPr>
          <w:p w:rsidR="00327AC5" w:rsidRPr="00562A74" w:rsidRDefault="000B54C2" w:rsidP="00AF71CC">
            <w:pPr>
              <w:bidi/>
              <w:rPr>
                <w:rFonts w:cs="B Nazanin"/>
                <w:b/>
                <w:bCs/>
                <w:sz w:val="18"/>
                <w:szCs w:val="18"/>
                <w:rtl/>
              </w:rPr>
            </w:pPr>
            <w:r w:rsidRPr="002457D5">
              <w:rPr>
                <w:rFonts w:cs="B Nazanin" w:hint="cs"/>
                <w:b/>
                <w:bCs/>
                <w:color w:val="FF0000"/>
                <w:sz w:val="18"/>
                <w:szCs w:val="18"/>
                <w:rtl/>
              </w:rPr>
              <w:t>متعاقبا اعلام می شود</w:t>
            </w:r>
          </w:p>
        </w:tc>
        <w:tc>
          <w:tcPr>
            <w:tcW w:w="865" w:type="pct"/>
            <w:shd w:val="clear" w:color="auto" w:fill="auto"/>
            <w:vAlign w:val="center"/>
          </w:tcPr>
          <w:p w:rsidR="00327AC5" w:rsidRPr="00562A74" w:rsidRDefault="000B54C2" w:rsidP="00AF71CC">
            <w:pPr>
              <w:bidi/>
              <w:rPr>
                <w:rFonts w:cs="B Nazanin"/>
                <w:b/>
                <w:bCs/>
                <w:sz w:val="18"/>
                <w:szCs w:val="18"/>
                <w:rtl/>
              </w:rPr>
            </w:pPr>
            <w:r w:rsidRPr="004506C7">
              <w:rPr>
                <w:rFonts w:cs="B Nazanin" w:hint="cs"/>
                <w:b/>
                <w:bCs/>
                <w:color w:val="FF0000"/>
                <w:sz w:val="18"/>
                <w:szCs w:val="18"/>
                <w:rtl/>
              </w:rPr>
              <w:t>متعاقبا اعلام می شود</w:t>
            </w:r>
          </w:p>
        </w:tc>
      </w:tr>
      <w:tr w:rsidR="00327AC5" w:rsidRPr="00562A74" w:rsidTr="00327AC5">
        <w:trPr>
          <w:trHeight w:val="1121"/>
        </w:trPr>
        <w:tc>
          <w:tcPr>
            <w:tcW w:w="452" w:type="pct"/>
          </w:tcPr>
          <w:p w:rsidR="00327AC5" w:rsidRDefault="00327AC5" w:rsidP="00AF71CC">
            <w:pPr>
              <w:bidi/>
              <w:rPr>
                <w:rFonts w:cs="B Nazanin"/>
                <w:b/>
                <w:bCs/>
                <w:sz w:val="18"/>
                <w:szCs w:val="18"/>
                <w:rtl/>
              </w:rPr>
            </w:pPr>
          </w:p>
          <w:p w:rsidR="00E14BEC" w:rsidRDefault="00E14BEC" w:rsidP="00E14BEC">
            <w:pPr>
              <w:bidi/>
              <w:rPr>
                <w:rFonts w:cs="B Nazanin"/>
                <w:b/>
                <w:bCs/>
                <w:sz w:val="18"/>
                <w:szCs w:val="18"/>
                <w:rtl/>
              </w:rPr>
            </w:pPr>
          </w:p>
          <w:p w:rsidR="00E14BEC" w:rsidRDefault="00E14BEC" w:rsidP="00E14BEC">
            <w:pPr>
              <w:bidi/>
              <w:rPr>
                <w:rFonts w:cs="B Nazanin"/>
                <w:b/>
                <w:bCs/>
                <w:sz w:val="18"/>
                <w:szCs w:val="18"/>
                <w:rtl/>
              </w:rPr>
            </w:pPr>
            <w:r>
              <w:rPr>
                <w:rFonts w:cs="B Nazanin" w:hint="cs"/>
                <w:b/>
                <w:bCs/>
                <w:sz w:val="18"/>
                <w:szCs w:val="18"/>
                <w:rtl/>
              </w:rPr>
              <w:t>9</w:t>
            </w:r>
          </w:p>
        </w:tc>
        <w:tc>
          <w:tcPr>
            <w:tcW w:w="509"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18"/>
                <w:szCs w:val="18"/>
                <w:rtl/>
              </w:rPr>
              <w:t>سبک زندگی اسلامی ایرانی</w:t>
            </w:r>
          </w:p>
        </w:tc>
        <w:tc>
          <w:tcPr>
            <w:tcW w:w="1001" w:type="pct"/>
            <w:shd w:val="clear" w:color="auto" w:fill="auto"/>
            <w:vAlign w:val="center"/>
          </w:tcPr>
          <w:p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327AC5">
              <w:rPr>
                <w:rFonts w:cs="B Titr" w:hint="cs"/>
                <w:b/>
                <w:bCs/>
                <w:sz w:val="16"/>
                <w:szCs w:val="16"/>
                <w:rtl/>
              </w:rPr>
              <w:t>همیشه بهار</w:t>
            </w:r>
            <w:r>
              <w:rPr>
                <w:rFonts w:cs="B Nazanin" w:hint="cs"/>
                <w:b/>
                <w:bCs/>
                <w:sz w:val="18"/>
                <w:szCs w:val="18"/>
                <w:rtl/>
              </w:rPr>
              <w:t>( اخلاق و سبک زندگی اسلامی، احمدحسین شریفی)(نشرمعارف) از ابتدای کتاب تا انتهای فصل 8، سبک زندگی اسلامی در روابط با دیگران</w:t>
            </w:r>
          </w:p>
        </w:tc>
        <w:tc>
          <w:tcPr>
            <w:tcW w:w="1087" w:type="pct"/>
            <w:shd w:val="clear" w:color="auto" w:fill="auto"/>
            <w:vAlign w:val="center"/>
          </w:tcPr>
          <w:p w:rsidR="00327AC5" w:rsidRPr="00562A74" w:rsidRDefault="000B54C2" w:rsidP="00AF71CC">
            <w:pPr>
              <w:bidi/>
              <w:rPr>
                <w:rFonts w:cs="B Nazanin"/>
                <w:b/>
                <w:bCs/>
                <w:sz w:val="18"/>
                <w:szCs w:val="18"/>
                <w:rtl/>
              </w:rPr>
            </w:pPr>
            <w:r w:rsidRPr="00A94C98">
              <w:rPr>
                <w:rFonts w:cs="B Nazanin" w:hint="cs"/>
                <w:b/>
                <w:bCs/>
                <w:color w:val="FF0000"/>
                <w:sz w:val="18"/>
                <w:szCs w:val="18"/>
                <w:rtl/>
              </w:rPr>
              <w:t>متعاقبا اعلام می شود</w:t>
            </w:r>
          </w:p>
        </w:tc>
        <w:tc>
          <w:tcPr>
            <w:tcW w:w="1087" w:type="pct"/>
            <w:shd w:val="clear" w:color="auto" w:fill="auto"/>
            <w:vAlign w:val="center"/>
          </w:tcPr>
          <w:p w:rsidR="00327AC5" w:rsidRPr="00562A74" w:rsidRDefault="000B54C2" w:rsidP="00AF71CC">
            <w:pPr>
              <w:bidi/>
              <w:rPr>
                <w:rFonts w:cs="B Nazanin"/>
                <w:b/>
                <w:bCs/>
                <w:sz w:val="18"/>
                <w:szCs w:val="18"/>
                <w:rtl/>
              </w:rPr>
            </w:pPr>
            <w:r w:rsidRPr="002457D5">
              <w:rPr>
                <w:rFonts w:cs="B Nazanin" w:hint="cs"/>
                <w:b/>
                <w:bCs/>
                <w:color w:val="FF0000"/>
                <w:sz w:val="18"/>
                <w:szCs w:val="18"/>
                <w:rtl/>
              </w:rPr>
              <w:t>متعاقبا اعلام می شود</w:t>
            </w:r>
          </w:p>
        </w:tc>
        <w:tc>
          <w:tcPr>
            <w:tcW w:w="865" w:type="pct"/>
            <w:shd w:val="clear" w:color="auto" w:fill="auto"/>
            <w:vAlign w:val="center"/>
          </w:tcPr>
          <w:p w:rsidR="00327AC5" w:rsidRPr="00562A74" w:rsidRDefault="000B54C2" w:rsidP="00AF71CC">
            <w:pPr>
              <w:bidi/>
              <w:jc w:val="center"/>
              <w:rPr>
                <w:rFonts w:cs="B Nazanin"/>
                <w:b/>
                <w:bCs/>
                <w:sz w:val="18"/>
                <w:szCs w:val="18"/>
                <w:rtl/>
              </w:rPr>
            </w:pPr>
            <w:r w:rsidRPr="004506C7">
              <w:rPr>
                <w:rFonts w:cs="B Nazanin" w:hint="cs"/>
                <w:b/>
                <w:bCs/>
                <w:color w:val="FF0000"/>
                <w:sz w:val="18"/>
                <w:szCs w:val="18"/>
                <w:rtl/>
              </w:rPr>
              <w:t>متعاقبا اعلام می شود</w:t>
            </w:r>
          </w:p>
        </w:tc>
      </w:tr>
      <w:bookmarkEnd w:id="75"/>
    </w:tbl>
    <w:p w:rsidR="003D4EA5" w:rsidRDefault="003D4EA5" w:rsidP="003D4EA5">
      <w:pPr>
        <w:pStyle w:val="Heading2"/>
        <w:bidi/>
        <w:spacing w:line="240" w:lineRule="auto"/>
        <w:jc w:val="both"/>
        <w:rPr>
          <w:rFonts w:cs="B Titr"/>
          <w:b/>
          <w:bCs/>
          <w:color w:val="FF0000"/>
          <w:sz w:val="28"/>
          <w:szCs w:val="28"/>
          <w:rtl/>
          <w:lang w:bidi="fa-IR"/>
        </w:rPr>
      </w:pPr>
    </w:p>
    <w:p w:rsidR="00E44E90" w:rsidRPr="00E44E90" w:rsidRDefault="00E44E90" w:rsidP="00E44E90">
      <w:pPr>
        <w:bidi/>
        <w:rPr>
          <w:lang w:bidi="fa-IR"/>
        </w:rPr>
      </w:pPr>
    </w:p>
    <w:p w:rsidR="00BA0539" w:rsidRDefault="00442379" w:rsidP="00C2370A">
      <w:pPr>
        <w:pStyle w:val="Heading2"/>
        <w:bidi/>
        <w:spacing w:line="240" w:lineRule="auto"/>
        <w:jc w:val="both"/>
        <w:rPr>
          <w:rFonts w:cs="B Titr"/>
          <w:b/>
          <w:bCs/>
          <w:color w:val="FF0000"/>
          <w:sz w:val="28"/>
          <w:szCs w:val="28"/>
          <w:rtl/>
          <w:lang w:bidi="fa-IR"/>
        </w:rPr>
      </w:pPr>
      <w:bookmarkStart w:id="84" w:name="_Toc503356814"/>
      <w:r>
        <w:rPr>
          <w:rFonts w:cs="B Titr" w:hint="cs"/>
          <w:b/>
          <w:bCs/>
          <w:color w:val="FF0000"/>
          <w:sz w:val="28"/>
          <w:szCs w:val="28"/>
          <w:rtl/>
          <w:lang w:bidi="fa-IR"/>
        </w:rPr>
        <w:t>3-9</w:t>
      </w:r>
      <w:r w:rsidR="006B08B6" w:rsidRPr="00C36ECD">
        <w:rPr>
          <w:rFonts w:cs="B Titr" w:hint="cs"/>
          <w:b/>
          <w:bCs/>
          <w:color w:val="FF0000"/>
          <w:sz w:val="28"/>
          <w:szCs w:val="28"/>
          <w:rtl/>
          <w:lang w:bidi="fa-IR"/>
        </w:rPr>
        <w:t>-</w:t>
      </w:r>
      <w:r w:rsidR="000664B2" w:rsidRPr="00C36ECD">
        <w:rPr>
          <w:rFonts w:cs="B Titr" w:hint="cs"/>
          <w:b/>
          <w:bCs/>
          <w:color w:val="FF0000"/>
          <w:sz w:val="28"/>
          <w:szCs w:val="28"/>
          <w:rtl/>
          <w:lang w:bidi="fa-IR"/>
        </w:rPr>
        <w:t xml:space="preserve"> بخش </w:t>
      </w:r>
      <w:r w:rsidR="006C363A">
        <w:rPr>
          <w:rFonts w:cs="B Titr" w:hint="eastAsia"/>
          <w:b/>
          <w:bCs/>
          <w:color w:val="FF0000"/>
          <w:sz w:val="28"/>
          <w:szCs w:val="28"/>
          <w:rtl/>
          <w:lang w:bidi="fa-IR"/>
        </w:rPr>
        <w:t>سوم</w:t>
      </w:r>
      <w:r w:rsidR="006C363A">
        <w:rPr>
          <w:rFonts w:cs="B Titr"/>
          <w:b/>
          <w:bCs/>
          <w:color w:val="FF0000"/>
          <w:sz w:val="28"/>
          <w:szCs w:val="28"/>
          <w:rtl/>
          <w:lang w:bidi="fa-IR"/>
        </w:rPr>
        <w:t xml:space="preserve"> (</w:t>
      </w:r>
      <w:r w:rsidR="003C7A27" w:rsidRPr="00C36ECD">
        <w:rPr>
          <w:rFonts w:cs="B Titr" w:hint="cs"/>
          <w:b/>
          <w:bCs/>
          <w:color w:val="FF0000"/>
          <w:sz w:val="28"/>
          <w:szCs w:val="28"/>
          <w:rtl/>
          <w:lang w:bidi="fa-IR"/>
        </w:rPr>
        <w:t>ادبي</w:t>
      </w:r>
      <w:r w:rsidR="00187410">
        <w:rPr>
          <w:rFonts w:cs="Cambria" w:hint="cs"/>
          <w:b/>
          <w:bCs/>
          <w:color w:val="FF0000"/>
          <w:sz w:val="28"/>
          <w:szCs w:val="28"/>
          <w:rtl/>
          <w:lang w:bidi="fa-IR"/>
        </w:rPr>
        <w:t>)</w:t>
      </w:r>
      <w:r w:rsidR="004F5301" w:rsidRPr="00C36ECD">
        <w:rPr>
          <w:rFonts w:cs="B Titr" w:hint="cs"/>
          <w:b/>
          <w:bCs/>
          <w:color w:val="FF0000"/>
          <w:sz w:val="28"/>
          <w:szCs w:val="28"/>
          <w:rtl/>
          <w:lang w:bidi="fa-IR"/>
        </w:rPr>
        <w:t>:</w:t>
      </w:r>
      <w:bookmarkEnd w:id="84"/>
    </w:p>
    <w:p w:rsidR="00B57E88" w:rsidRPr="008F011C" w:rsidRDefault="00BA0539" w:rsidP="003C20A8">
      <w:pPr>
        <w:bidi/>
        <w:rPr>
          <w:b/>
          <w:bCs/>
          <w:sz w:val="28"/>
          <w:szCs w:val="28"/>
          <w:rtl/>
          <w:lang w:bidi="fa-IR"/>
        </w:rPr>
      </w:pPr>
      <w:r w:rsidRPr="008F011C">
        <w:rPr>
          <w:rFonts w:hint="cs"/>
          <w:b/>
          <w:bCs/>
          <w:sz w:val="28"/>
          <w:szCs w:val="28"/>
          <w:rtl/>
          <w:lang w:bidi="fa-IR"/>
        </w:rPr>
        <w:t xml:space="preserve">آثار نفرات اول استان در این رشته‏ها به تفکیک خواهر و </w:t>
      </w:r>
      <w:r w:rsidR="00F76274" w:rsidRPr="008F011C">
        <w:rPr>
          <w:rFonts w:hint="cs"/>
          <w:b/>
          <w:bCs/>
          <w:sz w:val="28"/>
          <w:szCs w:val="28"/>
          <w:rtl/>
          <w:lang w:bidi="fa-IR"/>
        </w:rPr>
        <w:t xml:space="preserve">برادر بر روی </w:t>
      </w:r>
      <w:r w:rsidR="003C20A8" w:rsidRPr="008F011C">
        <w:rPr>
          <w:rFonts w:hint="cs"/>
          <w:b/>
          <w:bCs/>
          <w:sz w:val="28"/>
          <w:szCs w:val="28"/>
          <w:rtl/>
          <w:lang w:bidi="fa-IR"/>
        </w:rPr>
        <w:t xml:space="preserve">سامانه جامع </w:t>
      </w:r>
      <w:r w:rsidR="001F4E58" w:rsidRPr="008F011C">
        <w:rPr>
          <w:rFonts w:hint="cs"/>
          <w:b/>
          <w:bCs/>
          <w:sz w:val="28"/>
          <w:szCs w:val="28"/>
          <w:rtl/>
          <w:lang w:bidi="fa-IR"/>
        </w:rPr>
        <w:t>ثبت‌نام</w:t>
      </w:r>
      <w:r w:rsidR="00F76274" w:rsidRPr="008F011C">
        <w:rPr>
          <w:rFonts w:hint="cs"/>
          <w:b/>
          <w:bCs/>
          <w:sz w:val="28"/>
          <w:szCs w:val="28"/>
          <w:rtl/>
          <w:lang w:bidi="fa-IR"/>
        </w:rPr>
        <w:t>بارگذ</w:t>
      </w:r>
      <w:r w:rsidRPr="008F011C">
        <w:rPr>
          <w:rFonts w:hint="cs"/>
          <w:b/>
          <w:bCs/>
          <w:sz w:val="28"/>
          <w:szCs w:val="28"/>
          <w:rtl/>
          <w:lang w:bidi="fa-IR"/>
        </w:rPr>
        <w:t>اری شود.</w:t>
      </w:r>
    </w:p>
    <w:p w:rsidR="00C36ECD" w:rsidRPr="00516360" w:rsidRDefault="00442379" w:rsidP="00442379">
      <w:pPr>
        <w:pStyle w:val="Heading2"/>
        <w:bidi/>
        <w:rPr>
          <w:rFonts w:cs="B Titr"/>
          <w:b/>
          <w:bCs/>
          <w:color w:val="FF0000"/>
          <w:sz w:val="24"/>
          <w:szCs w:val="24"/>
          <w:rtl/>
        </w:rPr>
      </w:pPr>
      <w:bookmarkStart w:id="85" w:name="_Toc503356815"/>
      <w:r>
        <w:rPr>
          <w:rFonts w:cs="B Titr" w:hint="cs"/>
          <w:b/>
          <w:bCs/>
          <w:color w:val="FF0000"/>
          <w:sz w:val="24"/>
          <w:szCs w:val="24"/>
          <w:rtl/>
        </w:rPr>
        <w:t>1-3</w:t>
      </w:r>
      <w:r w:rsidR="00267303">
        <w:rPr>
          <w:rFonts w:cs="B Titr" w:hint="cs"/>
          <w:b/>
          <w:bCs/>
          <w:color w:val="FF0000"/>
          <w:sz w:val="24"/>
          <w:szCs w:val="24"/>
          <w:rtl/>
        </w:rPr>
        <w:t>-</w:t>
      </w:r>
      <w:r>
        <w:rPr>
          <w:rFonts w:cs="B Titr" w:hint="cs"/>
          <w:b/>
          <w:bCs/>
          <w:color w:val="FF0000"/>
          <w:sz w:val="24"/>
          <w:szCs w:val="24"/>
          <w:rtl/>
        </w:rPr>
        <w:t>9</w:t>
      </w:r>
      <w:r w:rsidR="006B08B6" w:rsidRPr="004E0FA1">
        <w:rPr>
          <w:rFonts w:cs="B Titr" w:hint="cs"/>
          <w:b/>
          <w:bCs/>
          <w:color w:val="FF0000"/>
          <w:sz w:val="24"/>
          <w:szCs w:val="24"/>
          <w:rtl/>
        </w:rPr>
        <w:t>-</w:t>
      </w:r>
      <w:r w:rsidR="00760B89" w:rsidRPr="004E0FA1">
        <w:rPr>
          <w:rFonts w:cs="B Titr"/>
          <w:b/>
          <w:bCs/>
          <w:color w:val="FF0000"/>
          <w:sz w:val="24"/>
          <w:szCs w:val="24"/>
          <w:rtl/>
        </w:rPr>
        <w:t>شعر</w:t>
      </w:r>
      <w:bookmarkEnd w:id="85"/>
    </w:p>
    <w:p w:rsidR="00DC18BE" w:rsidRDefault="00DC18BE" w:rsidP="00DC18BE">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موضوعات</w:t>
      </w:r>
    </w:p>
    <w:p w:rsidR="00DC18BE" w:rsidRDefault="00DC18BE" w:rsidP="006D5590">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6D5590">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rsidR="00DC18BE"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rsidR="00DC18BE"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rsidR="00DC18BE" w:rsidRDefault="00DC18BE" w:rsidP="00420DE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420DED">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DC18BE" w:rsidRPr="00B846A1"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rsidR="008C5402" w:rsidRPr="00E20B2D" w:rsidRDefault="00760B89" w:rsidP="00516360">
      <w:pPr>
        <w:bidi/>
        <w:rPr>
          <w:b/>
          <w:bCs/>
          <w:sz w:val="24"/>
          <w:szCs w:val="24"/>
        </w:rPr>
      </w:pPr>
      <w:r w:rsidRPr="00E20B2D">
        <w:rPr>
          <w:rFonts w:hint="cs"/>
          <w:b/>
          <w:bCs/>
          <w:sz w:val="24"/>
          <w:szCs w:val="24"/>
          <w:rtl/>
        </w:rPr>
        <w:t>قالب:آزاد(کلاسیک،غزل،مثنوی،دوبیتی،رباعی،قصیده،</w:t>
      </w:r>
      <w:r w:rsidR="00CC0007" w:rsidRPr="00E20B2D">
        <w:rPr>
          <w:rFonts w:hint="cs"/>
          <w:b/>
          <w:bCs/>
          <w:sz w:val="24"/>
          <w:szCs w:val="24"/>
          <w:rtl/>
        </w:rPr>
        <w:t>شعر نو</w:t>
      </w:r>
      <w:r w:rsidRPr="00E20B2D">
        <w:rPr>
          <w:rFonts w:hint="cs"/>
          <w:b/>
          <w:bCs/>
          <w:sz w:val="24"/>
          <w:szCs w:val="24"/>
          <w:rtl/>
        </w:rPr>
        <w:t xml:space="preserve"> آزاد،سپید و</w:t>
      </w:r>
      <w:r w:rsidRPr="00E20B2D">
        <w:rPr>
          <w:b/>
          <w:bCs/>
          <w:sz w:val="24"/>
          <w:szCs w:val="24"/>
          <w:rtl/>
        </w:rPr>
        <w:t>...</w:t>
      </w:r>
      <w:r w:rsidRPr="00E20B2D">
        <w:rPr>
          <w:rFonts w:hint="cs"/>
          <w:b/>
          <w:bCs/>
          <w:sz w:val="24"/>
          <w:szCs w:val="24"/>
          <w:rtl/>
        </w:rPr>
        <w:t>)</w:t>
      </w:r>
    </w:p>
    <w:p w:rsidR="009E1C78" w:rsidRPr="00516360" w:rsidRDefault="009E1C78" w:rsidP="009E1C78">
      <w:pPr>
        <w:bidi/>
        <w:rPr>
          <w:b/>
          <w:bCs/>
          <w:rtl/>
          <w:lang w:bidi="fa-IR"/>
        </w:rPr>
      </w:pPr>
    </w:p>
    <w:tbl>
      <w:tblPr>
        <w:tblStyle w:val="TableGrid"/>
        <w:bidiVisual/>
        <w:tblW w:w="5093" w:type="pct"/>
        <w:jc w:val="right"/>
        <w:tblLook w:val="04A0"/>
      </w:tblPr>
      <w:tblGrid>
        <w:gridCol w:w="911"/>
        <w:gridCol w:w="6405"/>
        <w:gridCol w:w="1092"/>
        <w:gridCol w:w="1122"/>
      </w:tblGrid>
      <w:tr w:rsidR="000B511C" w:rsidRPr="00762DB0" w:rsidTr="009E1C78">
        <w:trPr>
          <w:trHeight w:val="780"/>
          <w:jc w:val="right"/>
        </w:trPr>
        <w:tc>
          <w:tcPr>
            <w:tcW w:w="488" w:type="pct"/>
            <w:tcBorders>
              <w:top w:val="single" w:sz="18" w:space="0" w:color="auto"/>
              <w:left w:val="single" w:sz="18" w:space="0" w:color="auto"/>
              <w:right w:val="single" w:sz="18"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موضوع</w:t>
            </w:r>
          </w:p>
        </w:tc>
        <w:tc>
          <w:tcPr>
            <w:tcW w:w="3370" w:type="pct"/>
            <w:tcBorders>
              <w:top w:val="single" w:sz="18" w:space="0" w:color="auto"/>
              <w:left w:val="single" w:sz="18" w:space="0" w:color="auto"/>
              <w:right w:val="single" w:sz="12" w:space="0" w:color="auto"/>
            </w:tcBorders>
          </w:tcPr>
          <w:p w:rsidR="000B511C" w:rsidRPr="00762DB0" w:rsidRDefault="00E96664" w:rsidP="00187410">
            <w:pPr>
              <w:bidi/>
              <w:jc w:val="center"/>
              <w:rPr>
                <w:rFonts w:cs="B Nazanin"/>
                <w:b/>
                <w:bCs/>
                <w:sz w:val="20"/>
                <w:szCs w:val="20"/>
                <w:rtl/>
                <w:lang w:bidi="fa-IR"/>
              </w:rPr>
            </w:pPr>
            <w:r>
              <w:rPr>
                <w:rFonts w:cs="B Nazanin" w:hint="cs"/>
                <w:b/>
                <w:bCs/>
                <w:sz w:val="20"/>
                <w:szCs w:val="20"/>
                <w:rtl/>
                <w:lang w:bidi="fa-IR"/>
              </w:rPr>
              <w:t>شاخص‌های</w:t>
            </w:r>
            <w:r w:rsidR="000B511C" w:rsidRPr="00762DB0">
              <w:rPr>
                <w:rFonts w:cs="B Nazanin" w:hint="cs"/>
                <w:b/>
                <w:bCs/>
                <w:sz w:val="20"/>
                <w:szCs w:val="20"/>
                <w:rtl/>
                <w:lang w:bidi="fa-IR"/>
              </w:rPr>
              <w:t xml:space="preserve"> داوری</w:t>
            </w:r>
            <w:r w:rsidR="00516360" w:rsidRPr="00516360">
              <w:rPr>
                <w:rFonts w:cs="B Nazanin" w:hint="cs"/>
                <w:b/>
                <w:bCs/>
                <w:sz w:val="20"/>
                <w:szCs w:val="20"/>
                <w:rtl/>
                <w:lang w:bidi="fa-IR"/>
              </w:rPr>
              <w:t xml:space="preserve"> رشته شعر</w:t>
            </w:r>
          </w:p>
        </w:tc>
        <w:tc>
          <w:tcPr>
            <w:tcW w:w="544" w:type="pct"/>
            <w:tcBorders>
              <w:top w:val="single" w:sz="18" w:space="0" w:color="auto"/>
              <w:left w:val="single" w:sz="12" w:space="0" w:color="auto"/>
              <w:right w:val="single" w:sz="12" w:space="0" w:color="auto"/>
            </w:tcBorders>
          </w:tcPr>
          <w:p w:rsidR="000B511C" w:rsidRPr="00762DB0" w:rsidRDefault="000B511C" w:rsidP="000B511C">
            <w:pPr>
              <w:bidi/>
              <w:jc w:val="center"/>
              <w:rPr>
                <w:rFonts w:cs="B Nazanin"/>
                <w:b/>
                <w:bCs/>
                <w:sz w:val="20"/>
                <w:szCs w:val="20"/>
                <w:rtl/>
                <w:lang w:bidi="fa-IR"/>
              </w:rPr>
            </w:pPr>
            <w:r>
              <w:rPr>
                <w:rFonts w:cs="B Nazanin" w:hint="cs"/>
                <w:b/>
                <w:bCs/>
                <w:sz w:val="20"/>
                <w:szCs w:val="20"/>
                <w:rtl/>
                <w:lang w:bidi="fa-IR"/>
              </w:rPr>
              <w:t>حداکثر</w:t>
            </w:r>
            <w:r w:rsidRPr="00762DB0">
              <w:rPr>
                <w:rFonts w:cs="B Nazanin" w:hint="cs"/>
                <w:b/>
                <w:bCs/>
                <w:sz w:val="20"/>
                <w:szCs w:val="20"/>
                <w:rtl/>
                <w:lang w:bidi="fa-IR"/>
              </w:rPr>
              <w:t>امتیاز</w:t>
            </w:r>
          </w:p>
        </w:tc>
        <w:tc>
          <w:tcPr>
            <w:tcW w:w="598" w:type="pct"/>
            <w:tcBorders>
              <w:top w:val="single" w:sz="18" w:space="0" w:color="auto"/>
              <w:left w:val="single" w:sz="12" w:space="0" w:color="auto"/>
            </w:tcBorders>
          </w:tcPr>
          <w:p w:rsidR="000B511C" w:rsidRPr="00762DB0" w:rsidRDefault="000B511C" w:rsidP="000B511C">
            <w:pPr>
              <w:tabs>
                <w:tab w:val="center" w:pos="1152"/>
              </w:tabs>
              <w:bidi/>
              <w:rPr>
                <w:rFonts w:cs="B Nazanin"/>
                <w:b/>
                <w:bCs/>
                <w:sz w:val="20"/>
                <w:szCs w:val="20"/>
                <w:rtl/>
                <w:lang w:bidi="fa-IR"/>
              </w:rPr>
            </w:pPr>
            <w:r>
              <w:rPr>
                <w:rFonts w:cs="B Nazanin" w:hint="cs"/>
                <w:b/>
                <w:bCs/>
                <w:sz w:val="20"/>
                <w:szCs w:val="20"/>
                <w:rtl/>
                <w:lang w:bidi="fa-IR"/>
              </w:rPr>
              <w:t xml:space="preserve">امتیاز </w:t>
            </w:r>
            <w:r w:rsidR="000D09E7">
              <w:rPr>
                <w:rFonts w:cs="B Nazanin" w:hint="cs"/>
                <w:b/>
                <w:bCs/>
                <w:sz w:val="20"/>
                <w:szCs w:val="20"/>
                <w:rtl/>
                <w:lang w:bidi="fa-IR"/>
              </w:rPr>
              <w:t>کسب‌شده</w:t>
            </w:r>
          </w:p>
        </w:tc>
      </w:tr>
      <w:tr w:rsidR="000B511C" w:rsidRPr="00762DB0" w:rsidTr="009E1C78">
        <w:trPr>
          <w:trHeight w:hRule="exact" w:val="361"/>
          <w:jc w:val="right"/>
        </w:trPr>
        <w:tc>
          <w:tcPr>
            <w:tcW w:w="488" w:type="pct"/>
            <w:vMerge w:val="restart"/>
            <w:tcBorders>
              <w:top w:val="single" w:sz="18" w:space="0" w:color="auto"/>
              <w:left w:val="single" w:sz="18" w:space="0" w:color="auto"/>
              <w:right w:val="single" w:sz="18" w:space="0" w:color="auto"/>
            </w:tcBorders>
          </w:tcPr>
          <w:p w:rsidR="000B511C" w:rsidRPr="00762DB0" w:rsidRDefault="000B511C" w:rsidP="00187410">
            <w:pPr>
              <w:bidi/>
              <w:rPr>
                <w:rFonts w:cs="B Nazanin"/>
                <w:b/>
                <w:bCs/>
                <w:sz w:val="20"/>
                <w:szCs w:val="20"/>
                <w:rtl/>
                <w:lang w:bidi="fa-IR"/>
              </w:rPr>
            </w:pPr>
          </w:p>
          <w:p w:rsidR="000B511C" w:rsidRPr="00762DB0" w:rsidRDefault="000B511C" w:rsidP="00187410">
            <w:pPr>
              <w:bidi/>
              <w:rPr>
                <w:rFonts w:cs="B Nazanin"/>
                <w:b/>
                <w:bCs/>
                <w:sz w:val="20"/>
                <w:szCs w:val="20"/>
                <w:rtl/>
                <w:lang w:bidi="fa-IR"/>
              </w:rPr>
            </w:pPr>
          </w:p>
          <w:p w:rsidR="000B511C" w:rsidRPr="00762DB0" w:rsidRDefault="000B511C" w:rsidP="00187410">
            <w:pPr>
              <w:bidi/>
              <w:jc w:val="center"/>
              <w:rPr>
                <w:rFonts w:cs="B Nazanin"/>
                <w:b/>
                <w:bCs/>
                <w:sz w:val="20"/>
                <w:szCs w:val="20"/>
                <w:rtl/>
                <w:lang w:bidi="fa-IR"/>
              </w:rPr>
            </w:pPr>
          </w:p>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شعر</w:t>
            </w:r>
          </w:p>
        </w:tc>
        <w:tc>
          <w:tcPr>
            <w:tcW w:w="3370" w:type="pct"/>
            <w:tcBorders>
              <w:top w:val="single" w:sz="18" w:space="0" w:color="auto"/>
              <w:left w:val="single" w:sz="18" w:space="0" w:color="auto"/>
              <w:right w:val="single" w:sz="12" w:space="0" w:color="auto"/>
            </w:tcBorders>
          </w:tcPr>
          <w:p w:rsidR="000B511C" w:rsidRPr="000F40E8" w:rsidRDefault="00516360" w:rsidP="00187410">
            <w:pPr>
              <w:bidi/>
              <w:rPr>
                <w:rFonts w:cs="B Nazanin"/>
                <w:b/>
                <w:bCs/>
                <w:sz w:val="18"/>
                <w:szCs w:val="18"/>
                <w:lang w:bidi="fa-IR"/>
              </w:rPr>
            </w:pPr>
            <w:r>
              <w:rPr>
                <w:rFonts w:cs="B Nazanin" w:hint="cs"/>
                <w:b/>
                <w:bCs/>
                <w:sz w:val="18"/>
                <w:szCs w:val="18"/>
                <w:rtl/>
                <w:lang w:bidi="fa-IR"/>
              </w:rPr>
              <w:t>1-</w:t>
            </w:r>
            <w:r w:rsidR="000B511C" w:rsidRPr="000F40E8">
              <w:rPr>
                <w:rFonts w:cs="B Nazanin" w:hint="cs"/>
                <w:b/>
                <w:bCs/>
                <w:sz w:val="18"/>
                <w:szCs w:val="18"/>
                <w:rtl/>
                <w:lang w:bidi="fa-IR"/>
              </w:rPr>
              <w:t>ساختار درست قالب (وزن عروضی، قافیه، آهنگ و ...)</w:t>
            </w:r>
          </w:p>
        </w:tc>
        <w:tc>
          <w:tcPr>
            <w:tcW w:w="544" w:type="pct"/>
            <w:tcBorders>
              <w:top w:val="single" w:sz="18" w:space="0" w:color="auto"/>
              <w:left w:val="single" w:sz="1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top w:val="single" w:sz="18" w:space="0" w:color="auto"/>
              <w:left w:val="single" w:sz="1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left w:val="single" w:sz="18" w:space="0" w:color="auto"/>
              <w:bottom w:val="single" w:sz="2" w:space="0" w:color="auto"/>
              <w:right w:val="single" w:sz="12" w:space="0" w:color="auto"/>
            </w:tcBorders>
          </w:tcPr>
          <w:p w:rsidR="000B511C" w:rsidRPr="000F40E8" w:rsidRDefault="00516360" w:rsidP="00187410">
            <w:pPr>
              <w:bidi/>
              <w:rPr>
                <w:rFonts w:cs="B Nazanin"/>
                <w:b/>
                <w:bCs/>
                <w:sz w:val="18"/>
                <w:szCs w:val="18"/>
                <w:rtl/>
                <w:lang w:bidi="fa-IR"/>
              </w:rPr>
            </w:pPr>
            <w:r>
              <w:rPr>
                <w:rFonts w:cs="B Nazanin" w:hint="cs"/>
                <w:b/>
                <w:bCs/>
                <w:sz w:val="18"/>
                <w:szCs w:val="18"/>
                <w:rtl/>
                <w:lang w:bidi="fa-IR"/>
              </w:rPr>
              <w:t>2-</w:t>
            </w:r>
            <w:r w:rsidR="000B511C" w:rsidRPr="000F40E8">
              <w:rPr>
                <w:rFonts w:cs="B Nazanin" w:hint="cs"/>
                <w:b/>
                <w:bCs/>
                <w:sz w:val="18"/>
                <w:szCs w:val="18"/>
                <w:rtl/>
                <w:lang w:bidi="fa-IR"/>
              </w:rPr>
              <w:t xml:space="preserve">زبان شعر </w:t>
            </w:r>
            <w:r w:rsidR="000B511C" w:rsidRPr="000F40E8">
              <w:rPr>
                <w:rFonts w:cs="B Nazanin"/>
                <w:b/>
                <w:bCs/>
                <w:sz w:val="18"/>
                <w:szCs w:val="18"/>
                <w:rtl/>
                <w:lang w:bidi="fa-IR"/>
              </w:rPr>
              <w:t>(</w:t>
            </w:r>
            <w:r w:rsidR="000B511C" w:rsidRPr="000F40E8">
              <w:rPr>
                <w:rFonts w:cs="B Nazanin" w:hint="cs"/>
                <w:b/>
                <w:bCs/>
                <w:sz w:val="18"/>
                <w:szCs w:val="18"/>
                <w:rtl/>
                <w:lang w:bidi="fa-IR"/>
              </w:rPr>
              <w:t>گزینش واژگان، ایجاد بافت همگون واژه‌ها، سلامت زبان و رسایی</w:t>
            </w:r>
            <w:r w:rsidR="000B511C" w:rsidRPr="000F40E8">
              <w:rPr>
                <w:rFonts w:cs="B Nazanin"/>
                <w:b/>
                <w:bCs/>
                <w:sz w:val="18"/>
                <w:szCs w:val="18"/>
                <w:rtl/>
                <w:lang w:bidi="fa-IR"/>
              </w:rPr>
              <w:t>)</w:t>
            </w:r>
          </w:p>
        </w:tc>
        <w:tc>
          <w:tcPr>
            <w:tcW w:w="544" w:type="pct"/>
            <w:tcBorders>
              <w:left w:val="single" w:sz="12" w:space="0" w:color="auto"/>
              <w:bottom w:val="single" w:sz="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left w:val="single" w:sz="12" w:space="0" w:color="auto"/>
              <w:bottom w:val="single" w:sz="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rsidR="000B511C" w:rsidRPr="000F40E8" w:rsidRDefault="00516360" w:rsidP="00187410">
            <w:pPr>
              <w:bidi/>
              <w:rPr>
                <w:rFonts w:cs="B Nazanin"/>
                <w:b/>
                <w:bCs/>
                <w:sz w:val="18"/>
                <w:szCs w:val="18"/>
                <w:rtl/>
                <w:lang w:bidi="fa-IR"/>
              </w:rPr>
            </w:pPr>
            <w:r>
              <w:rPr>
                <w:rFonts w:cs="B Nazanin" w:hint="cs"/>
                <w:b/>
                <w:bCs/>
                <w:sz w:val="16"/>
                <w:szCs w:val="16"/>
                <w:rtl/>
                <w:lang w:bidi="fa-IR"/>
              </w:rPr>
              <w:t>3-</w:t>
            </w:r>
            <w:r w:rsidR="000B511C" w:rsidRPr="000F40E8">
              <w:rPr>
                <w:rFonts w:cs="B Nazanin" w:hint="cs"/>
                <w:b/>
                <w:bCs/>
                <w:sz w:val="16"/>
                <w:szCs w:val="16"/>
                <w:rtl/>
                <w:lang w:bidi="fa-IR"/>
              </w:rPr>
              <w:t xml:space="preserve">زیباشناختی </w:t>
            </w:r>
            <w:r w:rsidR="000B511C" w:rsidRPr="000F40E8">
              <w:rPr>
                <w:rFonts w:cs="B Nazanin"/>
                <w:b/>
                <w:bCs/>
                <w:sz w:val="16"/>
                <w:szCs w:val="16"/>
                <w:rtl/>
                <w:lang w:bidi="fa-IR"/>
              </w:rPr>
              <w:t>(</w:t>
            </w:r>
            <w:r w:rsidR="000B511C" w:rsidRPr="000F40E8">
              <w:rPr>
                <w:rFonts w:cs="B Nazanin" w:hint="cs"/>
                <w:b/>
                <w:bCs/>
                <w:sz w:val="16"/>
                <w:szCs w:val="16"/>
                <w:rtl/>
                <w:lang w:bidi="fa-IR"/>
              </w:rPr>
              <w:t>زیبایی و به‌کارگیری صور خیال، آرایه‌های ادبی، موسیقی کلمه و کلام و...</w:t>
            </w:r>
            <w:r w:rsidR="000B511C" w:rsidRPr="000F40E8">
              <w:rPr>
                <w:rFonts w:cs="B Nazanin"/>
                <w:b/>
                <w:bCs/>
                <w:sz w:val="16"/>
                <w:szCs w:val="16"/>
                <w:rtl/>
                <w:lang w:bidi="fa-IR"/>
              </w:rPr>
              <w:t>)</w:t>
            </w:r>
          </w:p>
        </w:tc>
        <w:tc>
          <w:tcPr>
            <w:tcW w:w="544" w:type="pct"/>
            <w:tcBorders>
              <w:top w:val="single" w:sz="2" w:space="0" w:color="auto"/>
              <w:left w:val="single" w:sz="12" w:space="0" w:color="auto"/>
              <w:bottom w:val="single" w:sz="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top w:val="single" w:sz="2" w:space="0" w:color="auto"/>
              <w:left w:val="single" w:sz="12" w:space="0" w:color="auto"/>
              <w:bottom w:val="single" w:sz="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right w:val="single" w:sz="12" w:space="0" w:color="auto"/>
            </w:tcBorders>
          </w:tcPr>
          <w:p w:rsidR="000B511C" w:rsidRPr="000F40E8" w:rsidRDefault="00516360" w:rsidP="00187410">
            <w:pPr>
              <w:bidi/>
              <w:rPr>
                <w:rFonts w:cs="B Nazanin"/>
                <w:b/>
                <w:bCs/>
                <w:sz w:val="18"/>
                <w:szCs w:val="18"/>
                <w:rtl/>
                <w:lang w:bidi="fa-IR"/>
              </w:rPr>
            </w:pPr>
            <w:r>
              <w:rPr>
                <w:rFonts w:cs="B Nazanin" w:hint="cs"/>
                <w:b/>
                <w:bCs/>
                <w:sz w:val="18"/>
                <w:szCs w:val="18"/>
                <w:rtl/>
                <w:lang w:bidi="fa-IR"/>
              </w:rPr>
              <w:t>4-</w:t>
            </w:r>
            <w:r w:rsidR="000D09E7">
              <w:rPr>
                <w:rFonts w:cs="B Nazanin" w:hint="cs"/>
                <w:b/>
                <w:bCs/>
                <w:sz w:val="18"/>
                <w:szCs w:val="18"/>
                <w:rtl/>
                <w:lang w:bidi="fa-IR"/>
              </w:rPr>
              <w:t>نوآوری</w:t>
            </w:r>
            <w:r w:rsidR="000B511C" w:rsidRPr="000F40E8">
              <w:rPr>
                <w:rFonts w:cs="B Nazanin" w:hint="cs"/>
                <w:b/>
                <w:bCs/>
                <w:sz w:val="18"/>
                <w:szCs w:val="18"/>
                <w:rtl/>
                <w:lang w:bidi="fa-IR"/>
              </w:rPr>
              <w:t xml:space="preserve"> و مضمون‌سازی </w:t>
            </w:r>
            <w:r w:rsidR="000B511C" w:rsidRPr="000F40E8">
              <w:rPr>
                <w:rFonts w:cs="B Nazanin"/>
                <w:b/>
                <w:bCs/>
                <w:sz w:val="18"/>
                <w:szCs w:val="18"/>
                <w:rtl/>
                <w:lang w:bidi="fa-IR"/>
              </w:rPr>
              <w:t>(</w:t>
            </w:r>
            <w:r w:rsidR="000B511C" w:rsidRPr="000F40E8">
              <w:rPr>
                <w:rFonts w:cs="B Nazanin" w:hint="cs"/>
                <w:b/>
                <w:bCs/>
                <w:sz w:val="18"/>
                <w:szCs w:val="18"/>
                <w:rtl/>
                <w:lang w:bidi="fa-IR"/>
              </w:rPr>
              <w:t>وحدت، هماهنگی مضمون، محتوا، فرم، خلاقیت و ...)</w:t>
            </w:r>
          </w:p>
        </w:tc>
        <w:tc>
          <w:tcPr>
            <w:tcW w:w="544" w:type="pct"/>
            <w:tcBorders>
              <w:top w:val="single" w:sz="2" w:space="0" w:color="auto"/>
              <w:left w:val="single" w:sz="1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top w:val="single" w:sz="2" w:space="0" w:color="auto"/>
              <w:left w:val="single" w:sz="1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left w:val="single" w:sz="18" w:space="0" w:color="auto"/>
              <w:right w:val="single" w:sz="12" w:space="0" w:color="auto"/>
            </w:tcBorders>
          </w:tcPr>
          <w:p w:rsidR="000B511C" w:rsidRPr="000F40E8" w:rsidRDefault="00516360" w:rsidP="00187410">
            <w:pPr>
              <w:bidi/>
              <w:rPr>
                <w:rFonts w:cs="B Nazanin"/>
                <w:b/>
                <w:bCs/>
                <w:sz w:val="18"/>
                <w:szCs w:val="18"/>
                <w:rtl/>
                <w:lang w:bidi="fa-IR"/>
              </w:rPr>
            </w:pPr>
            <w:r>
              <w:rPr>
                <w:rFonts w:cs="B Nazanin" w:hint="cs"/>
                <w:b/>
                <w:bCs/>
                <w:sz w:val="18"/>
                <w:szCs w:val="18"/>
                <w:rtl/>
                <w:lang w:bidi="fa-IR"/>
              </w:rPr>
              <w:t>5-</w:t>
            </w:r>
            <w:r w:rsidR="000B511C" w:rsidRPr="000F40E8">
              <w:rPr>
                <w:rFonts w:cs="B Nazanin" w:hint="cs"/>
                <w:b/>
                <w:bCs/>
                <w:sz w:val="18"/>
                <w:szCs w:val="18"/>
                <w:rtl/>
                <w:lang w:bidi="fa-IR"/>
              </w:rPr>
              <w:t xml:space="preserve">عاطفه </w:t>
            </w:r>
            <w:r w:rsidR="000B511C" w:rsidRPr="000F40E8">
              <w:rPr>
                <w:rFonts w:cs="B Nazanin"/>
                <w:b/>
                <w:bCs/>
                <w:sz w:val="18"/>
                <w:szCs w:val="18"/>
                <w:rtl/>
                <w:lang w:bidi="fa-IR"/>
              </w:rPr>
              <w:t>(</w:t>
            </w:r>
            <w:r w:rsidR="000B511C" w:rsidRPr="000F40E8">
              <w:rPr>
                <w:rFonts w:cs="B Nazanin" w:hint="cs"/>
                <w:b/>
                <w:bCs/>
                <w:sz w:val="18"/>
                <w:szCs w:val="18"/>
                <w:rtl/>
                <w:lang w:bidi="fa-IR"/>
              </w:rPr>
              <w:t>شگرد بروز هیجانات و احساسات مخاطب</w:t>
            </w:r>
            <w:r w:rsidR="000B511C" w:rsidRPr="000F40E8">
              <w:rPr>
                <w:rFonts w:cs="B Nazanin"/>
                <w:b/>
                <w:bCs/>
                <w:sz w:val="18"/>
                <w:szCs w:val="18"/>
                <w:rtl/>
                <w:lang w:bidi="fa-IR"/>
              </w:rPr>
              <w:t>)</w:t>
            </w:r>
          </w:p>
        </w:tc>
        <w:tc>
          <w:tcPr>
            <w:tcW w:w="544" w:type="pct"/>
            <w:tcBorders>
              <w:left w:val="single" w:sz="1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left w:val="single" w:sz="1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left w:val="single" w:sz="18" w:space="0" w:color="auto"/>
              <w:bottom w:val="single" w:sz="2" w:space="0" w:color="auto"/>
              <w:right w:val="single" w:sz="12" w:space="0" w:color="auto"/>
            </w:tcBorders>
          </w:tcPr>
          <w:p w:rsidR="000B511C" w:rsidRPr="000F40E8" w:rsidRDefault="00516360" w:rsidP="00187410">
            <w:pPr>
              <w:bidi/>
              <w:rPr>
                <w:rFonts w:cs="B Nazanin"/>
                <w:b/>
                <w:bCs/>
                <w:sz w:val="18"/>
                <w:szCs w:val="18"/>
                <w:rtl/>
                <w:lang w:bidi="fa-IR"/>
              </w:rPr>
            </w:pPr>
            <w:r>
              <w:rPr>
                <w:rFonts w:cs="B Nazanin" w:hint="cs"/>
                <w:b/>
                <w:bCs/>
                <w:sz w:val="18"/>
                <w:szCs w:val="18"/>
                <w:rtl/>
                <w:lang w:bidi="fa-IR"/>
              </w:rPr>
              <w:t>6-</w:t>
            </w:r>
            <w:r w:rsidR="000B511C" w:rsidRPr="000F40E8">
              <w:rPr>
                <w:rFonts w:cs="B Nazanin" w:hint="cs"/>
                <w:b/>
                <w:bCs/>
                <w:sz w:val="18"/>
                <w:szCs w:val="18"/>
                <w:rtl/>
                <w:lang w:bidi="fa-IR"/>
              </w:rPr>
              <w:t>ماندگاری و پایندگی</w:t>
            </w:r>
          </w:p>
        </w:tc>
        <w:tc>
          <w:tcPr>
            <w:tcW w:w="544" w:type="pct"/>
            <w:tcBorders>
              <w:left w:val="single" w:sz="12" w:space="0" w:color="auto"/>
              <w:bottom w:val="single" w:sz="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left w:val="single" w:sz="12" w:space="0" w:color="auto"/>
              <w:bottom w:val="single" w:sz="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rsidR="000B511C" w:rsidRPr="000F40E8" w:rsidRDefault="00516360" w:rsidP="00187410">
            <w:pPr>
              <w:bidi/>
              <w:rPr>
                <w:rFonts w:cs="B Nazanin"/>
                <w:b/>
                <w:bCs/>
                <w:sz w:val="18"/>
                <w:szCs w:val="18"/>
                <w:rtl/>
                <w:lang w:bidi="fa-IR"/>
              </w:rPr>
            </w:pPr>
            <w:r>
              <w:rPr>
                <w:rFonts w:cs="B Nazanin" w:hint="cs"/>
                <w:b/>
                <w:bCs/>
                <w:sz w:val="18"/>
                <w:szCs w:val="18"/>
                <w:rtl/>
                <w:lang w:bidi="fa-IR"/>
              </w:rPr>
              <w:t>7-</w:t>
            </w:r>
            <w:r w:rsidR="000B511C" w:rsidRPr="000F40E8">
              <w:rPr>
                <w:rFonts w:cs="B Nazanin" w:hint="cs"/>
                <w:b/>
                <w:bCs/>
                <w:sz w:val="18"/>
                <w:szCs w:val="18"/>
                <w:rtl/>
                <w:lang w:bidi="fa-IR"/>
              </w:rPr>
              <w:t xml:space="preserve">تأثیرپذیری از قرآن و عترت </w:t>
            </w:r>
            <w:r w:rsidR="000B511C" w:rsidRPr="000F40E8">
              <w:rPr>
                <w:rFonts w:cs="B Nazanin"/>
                <w:b/>
                <w:bCs/>
                <w:sz w:val="18"/>
                <w:szCs w:val="18"/>
                <w:rtl/>
                <w:lang w:bidi="fa-IR"/>
              </w:rPr>
              <w:t>(</w:t>
            </w:r>
            <w:r w:rsidR="000B511C" w:rsidRPr="000F40E8">
              <w:rPr>
                <w:rFonts w:cs="B Nazanin" w:hint="cs"/>
                <w:b/>
                <w:bCs/>
                <w:sz w:val="18"/>
                <w:szCs w:val="18"/>
                <w:rtl/>
                <w:lang w:bidi="fa-IR"/>
              </w:rPr>
              <w:t>به‌کارگیری عناصر و سمبل‌های قرآنی و ...)</w:t>
            </w:r>
          </w:p>
        </w:tc>
        <w:tc>
          <w:tcPr>
            <w:tcW w:w="544" w:type="pct"/>
            <w:tcBorders>
              <w:top w:val="single" w:sz="2" w:space="0" w:color="auto"/>
              <w:left w:val="single" w:sz="12" w:space="0" w:color="auto"/>
              <w:bottom w:val="single" w:sz="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7</w:t>
            </w:r>
          </w:p>
        </w:tc>
        <w:tc>
          <w:tcPr>
            <w:tcW w:w="598" w:type="pct"/>
            <w:tcBorders>
              <w:top w:val="single" w:sz="2" w:space="0" w:color="auto"/>
              <w:left w:val="single" w:sz="12" w:space="0" w:color="auto"/>
              <w:bottom w:val="single" w:sz="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rsidR="000B511C" w:rsidRPr="000F40E8" w:rsidRDefault="00516360" w:rsidP="00187410">
            <w:pPr>
              <w:bidi/>
              <w:rPr>
                <w:rFonts w:cs="B Nazanin"/>
                <w:b/>
                <w:bCs/>
                <w:sz w:val="18"/>
                <w:szCs w:val="18"/>
                <w:rtl/>
                <w:lang w:bidi="fa-IR"/>
              </w:rPr>
            </w:pPr>
            <w:r>
              <w:rPr>
                <w:rFonts w:cs="B Nazanin" w:hint="cs"/>
                <w:b/>
                <w:bCs/>
                <w:sz w:val="18"/>
                <w:szCs w:val="18"/>
                <w:rtl/>
                <w:lang w:bidi="fa-IR"/>
              </w:rPr>
              <w:t>8-</w:t>
            </w:r>
            <w:r w:rsidR="000B511C" w:rsidRPr="000F40E8">
              <w:rPr>
                <w:rFonts w:cs="B Nazanin" w:hint="cs"/>
                <w:b/>
                <w:bCs/>
                <w:sz w:val="18"/>
                <w:szCs w:val="18"/>
                <w:rtl/>
                <w:lang w:bidi="fa-IR"/>
              </w:rPr>
              <w:t>اندیشه و پختگی در سیر شعر</w:t>
            </w:r>
          </w:p>
        </w:tc>
        <w:tc>
          <w:tcPr>
            <w:tcW w:w="544" w:type="pct"/>
            <w:tcBorders>
              <w:top w:val="single" w:sz="2" w:space="0" w:color="auto"/>
              <w:left w:val="single" w:sz="12" w:space="0" w:color="auto"/>
              <w:bottom w:val="single" w:sz="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3</w:t>
            </w:r>
          </w:p>
        </w:tc>
        <w:tc>
          <w:tcPr>
            <w:tcW w:w="598" w:type="pct"/>
            <w:tcBorders>
              <w:top w:val="single" w:sz="2" w:space="0" w:color="auto"/>
              <w:left w:val="single" w:sz="12" w:space="0" w:color="auto"/>
              <w:bottom w:val="single" w:sz="2" w:space="0" w:color="auto"/>
            </w:tcBorders>
          </w:tcPr>
          <w:p w:rsidR="000B511C" w:rsidRPr="00762DB0" w:rsidRDefault="000B511C" w:rsidP="00187410">
            <w:pPr>
              <w:bidi/>
              <w:rPr>
                <w:rFonts w:cs="B Nazanin"/>
                <w:b/>
                <w:bCs/>
                <w:sz w:val="20"/>
                <w:szCs w:val="20"/>
                <w:rtl/>
                <w:lang w:bidi="fa-IR"/>
              </w:rPr>
            </w:pPr>
          </w:p>
        </w:tc>
      </w:tr>
      <w:tr w:rsidR="000B511C" w:rsidRPr="00762DB0" w:rsidTr="009E1C78">
        <w:trPr>
          <w:trHeight w:hRule="exact" w:val="361"/>
          <w:jc w:val="right"/>
        </w:trPr>
        <w:tc>
          <w:tcPr>
            <w:tcW w:w="488" w:type="pct"/>
            <w:vMerge/>
            <w:tcBorders>
              <w:left w:val="single" w:sz="18" w:space="0" w:color="auto"/>
              <w:right w:val="single" w:sz="18" w:space="0" w:color="auto"/>
            </w:tcBorders>
          </w:tcPr>
          <w:p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rsidR="000B511C" w:rsidRPr="000F40E8" w:rsidRDefault="000B511C" w:rsidP="00187410">
            <w:pPr>
              <w:bidi/>
              <w:rPr>
                <w:rFonts w:cs="B Nazanin"/>
                <w:b/>
                <w:bCs/>
                <w:sz w:val="18"/>
                <w:szCs w:val="18"/>
                <w:rtl/>
                <w:lang w:bidi="fa-IR"/>
              </w:rPr>
            </w:pPr>
            <w:r w:rsidRPr="000F40E8">
              <w:rPr>
                <w:rFonts w:cs="B Nazanin" w:hint="cs"/>
                <w:b/>
                <w:bCs/>
                <w:sz w:val="18"/>
                <w:szCs w:val="18"/>
                <w:rtl/>
                <w:lang w:bidi="fa-IR"/>
              </w:rPr>
              <w:t>جمع کل</w:t>
            </w:r>
          </w:p>
        </w:tc>
        <w:tc>
          <w:tcPr>
            <w:tcW w:w="544" w:type="pct"/>
            <w:tcBorders>
              <w:top w:val="single" w:sz="2" w:space="0" w:color="auto"/>
              <w:left w:val="single" w:sz="12" w:space="0" w:color="auto"/>
              <w:bottom w:val="single" w:sz="2" w:space="0" w:color="auto"/>
              <w:right w:val="single" w:sz="12" w:space="0" w:color="auto"/>
            </w:tcBorders>
          </w:tcPr>
          <w:p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100</w:t>
            </w:r>
          </w:p>
        </w:tc>
        <w:tc>
          <w:tcPr>
            <w:tcW w:w="598" w:type="pct"/>
            <w:tcBorders>
              <w:top w:val="single" w:sz="2" w:space="0" w:color="auto"/>
              <w:left w:val="single" w:sz="12" w:space="0" w:color="auto"/>
              <w:bottom w:val="single" w:sz="2" w:space="0" w:color="auto"/>
            </w:tcBorders>
          </w:tcPr>
          <w:p w:rsidR="000B511C" w:rsidRPr="00762DB0" w:rsidRDefault="000B511C" w:rsidP="00187410">
            <w:pPr>
              <w:bidi/>
              <w:rPr>
                <w:rFonts w:cs="B Nazanin"/>
                <w:b/>
                <w:bCs/>
                <w:sz w:val="20"/>
                <w:szCs w:val="20"/>
                <w:rtl/>
                <w:lang w:bidi="fa-IR"/>
              </w:rPr>
            </w:pPr>
          </w:p>
        </w:tc>
      </w:tr>
    </w:tbl>
    <w:p w:rsidR="00821DEB" w:rsidRDefault="00821DEB" w:rsidP="002B7067">
      <w:pPr>
        <w:pStyle w:val="Heading2"/>
        <w:bidi/>
        <w:rPr>
          <w:rFonts w:cs="B Titr"/>
          <w:b/>
          <w:bCs/>
          <w:color w:val="FF0000"/>
          <w:sz w:val="24"/>
          <w:szCs w:val="24"/>
          <w:rtl/>
        </w:rPr>
      </w:pPr>
    </w:p>
    <w:p w:rsidR="002B7067" w:rsidRPr="00821DEB" w:rsidRDefault="00821DEB" w:rsidP="00821DEB">
      <w:pPr>
        <w:spacing w:after="160" w:line="259" w:lineRule="auto"/>
        <w:rPr>
          <w:rFonts w:asciiTheme="majorHAnsi" w:eastAsiaTheme="majorEastAsia" w:hAnsiTheme="majorHAnsi" w:cs="B Titr"/>
          <w:b/>
          <w:bCs/>
          <w:color w:val="FF0000"/>
          <w:sz w:val="24"/>
          <w:szCs w:val="24"/>
          <w:rtl/>
        </w:rPr>
      </w:pPr>
      <w:r>
        <w:rPr>
          <w:rFonts w:cs="B Titr"/>
          <w:b/>
          <w:bCs/>
          <w:color w:val="FF0000"/>
          <w:sz w:val="24"/>
          <w:szCs w:val="24"/>
          <w:rtl/>
        </w:rPr>
        <w:br w:type="page"/>
      </w:r>
    </w:p>
    <w:p w:rsidR="002271AB" w:rsidRPr="004E0FA1" w:rsidRDefault="00267303" w:rsidP="00442379">
      <w:pPr>
        <w:pStyle w:val="Heading2"/>
        <w:bidi/>
        <w:rPr>
          <w:rFonts w:cs="B Titr"/>
          <w:b/>
          <w:bCs/>
          <w:color w:val="FF0000"/>
          <w:sz w:val="24"/>
          <w:szCs w:val="24"/>
        </w:rPr>
      </w:pPr>
      <w:bookmarkStart w:id="86" w:name="_Toc503356816"/>
      <w:r>
        <w:rPr>
          <w:rFonts w:cs="B Titr" w:hint="cs"/>
          <w:b/>
          <w:bCs/>
          <w:color w:val="FF0000"/>
          <w:sz w:val="24"/>
          <w:szCs w:val="24"/>
          <w:rtl/>
        </w:rPr>
        <w:lastRenderedPageBreak/>
        <w:t>2</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CC0007" w:rsidRPr="004E0FA1">
        <w:rPr>
          <w:rFonts w:cs="B Titr"/>
          <w:b/>
          <w:bCs/>
          <w:color w:val="FF0000"/>
          <w:sz w:val="24"/>
          <w:szCs w:val="24"/>
          <w:rtl/>
        </w:rPr>
        <w:t>داستان‌نویسی</w:t>
      </w:r>
      <w:r w:rsidR="000B511C" w:rsidRPr="000B511C">
        <w:rPr>
          <w:rFonts w:cs="B Titr" w:hint="cs"/>
          <w:b/>
          <w:bCs/>
          <w:color w:val="FF0000"/>
          <w:sz w:val="24"/>
          <w:szCs w:val="24"/>
          <w:rtl/>
        </w:rPr>
        <w:t>(داستانکوتاه)</w:t>
      </w:r>
      <w:bookmarkEnd w:id="86"/>
    </w:p>
    <w:p w:rsidR="00C832D1" w:rsidRPr="00C832D1" w:rsidRDefault="00C832D1" w:rsidP="00C832D1">
      <w:pPr>
        <w:autoSpaceDE w:val="0"/>
        <w:autoSpaceDN w:val="0"/>
        <w:bidi/>
        <w:adjustRightInd w:val="0"/>
        <w:spacing w:after="0" w:line="240" w:lineRule="auto"/>
        <w:rPr>
          <w:rFonts w:ascii="B Mitra" w:hAnsi="Calibri" w:cs="B Nazanin"/>
          <w:b/>
          <w:bCs/>
          <w:sz w:val="24"/>
          <w:szCs w:val="24"/>
        </w:rPr>
      </w:pPr>
      <w:r>
        <w:rPr>
          <w:rFonts w:ascii="B Mitra" w:hAnsi="Calibri" w:cs="B Nazanin" w:hint="cs"/>
          <w:b/>
          <w:bCs/>
          <w:sz w:val="24"/>
          <w:szCs w:val="24"/>
          <w:rtl/>
        </w:rPr>
        <w:t xml:space="preserve">          1.</w:t>
      </w:r>
      <w:r w:rsidRPr="00C832D1">
        <w:rPr>
          <w:rFonts w:ascii="B Mitra" w:hAnsi="Calibri" w:cs="B Nazanin" w:hint="cs"/>
          <w:b/>
          <w:bCs/>
          <w:sz w:val="24"/>
          <w:szCs w:val="24"/>
          <w:rtl/>
        </w:rPr>
        <w:t>موضوعات</w:t>
      </w:r>
    </w:p>
    <w:p w:rsidR="00C832D1" w:rsidRDefault="00C832D1" w:rsidP="00A50A3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A50A3E">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rsidR="00C832D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rsidR="00C832D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rsidR="00C832D1" w:rsidRDefault="00C832D1" w:rsidP="00A50A3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A50A3E">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C832D1" w:rsidRPr="00B846A1" w:rsidRDefault="00C832D1" w:rsidP="00C832D1">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rsidR="001865D1" w:rsidRPr="00C951CE" w:rsidRDefault="00467100" w:rsidP="00821DEB">
      <w:pPr>
        <w:bidi/>
        <w:jc w:val="both"/>
        <w:rPr>
          <w:b/>
          <w:bCs/>
          <w:sz w:val="24"/>
          <w:szCs w:val="24"/>
        </w:rPr>
      </w:pPr>
      <w:r>
        <w:rPr>
          <w:rFonts w:hint="cs"/>
          <w:b/>
          <w:bCs/>
          <w:sz w:val="24"/>
          <w:szCs w:val="24"/>
          <w:rtl/>
        </w:rPr>
        <w:t>2</w:t>
      </w:r>
      <w:r w:rsidR="001865D1" w:rsidRPr="00C951CE">
        <w:rPr>
          <w:rFonts w:hint="cs"/>
          <w:b/>
          <w:bCs/>
          <w:sz w:val="24"/>
          <w:szCs w:val="24"/>
          <w:rtl/>
        </w:rPr>
        <w:t xml:space="preserve">- </w:t>
      </w:r>
      <w:r>
        <w:rPr>
          <w:rFonts w:hint="cs"/>
          <w:b/>
          <w:bCs/>
          <w:sz w:val="24"/>
          <w:szCs w:val="24"/>
          <w:rtl/>
        </w:rPr>
        <w:t>آثار باید</w:t>
      </w:r>
      <w:r w:rsidR="001865D1" w:rsidRPr="00C951CE">
        <w:rPr>
          <w:rFonts w:hint="cs"/>
          <w:b/>
          <w:bCs/>
          <w:sz w:val="24"/>
          <w:szCs w:val="24"/>
          <w:rtl/>
        </w:rPr>
        <w:t xml:space="preserve"> در محیط </w:t>
      </w:r>
      <w:r w:rsidR="001865D1" w:rsidRPr="00C951CE">
        <w:rPr>
          <w:b/>
          <w:bCs/>
          <w:sz w:val="24"/>
          <w:szCs w:val="24"/>
        </w:rPr>
        <w:t>word</w:t>
      </w:r>
      <w:r w:rsidR="001865D1" w:rsidRPr="00C951CE">
        <w:rPr>
          <w:rFonts w:hint="cs"/>
          <w:b/>
          <w:bCs/>
          <w:sz w:val="24"/>
          <w:szCs w:val="24"/>
          <w:rtl/>
        </w:rPr>
        <w:t xml:space="preserve"> با خط 13 لوتوس بولد (ضخیم) (در هر صفحه 15 سطر) و به دو صورت </w:t>
      </w:r>
      <w:r w:rsidR="001865D1" w:rsidRPr="00C951CE">
        <w:rPr>
          <w:b/>
          <w:bCs/>
          <w:sz w:val="24"/>
          <w:szCs w:val="24"/>
        </w:rPr>
        <w:t>word</w:t>
      </w:r>
      <w:r w:rsidR="001865D1" w:rsidRPr="00C951CE">
        <w:rPr>
          <w:rFonts w:hint="cs"/>
          <w:b/>
          <w:bCs/>
          <w:sz w:val="24"/>
          <w:szCs w:val="24"/>
          <w:rtl/>
        </w:rPr>
        <w:t xml:space="preserve">و </w:t>
      </w:r>
      <w:r w:rsidR="001865D1" w:rsidRPr="00C951CE">
        <w:rPr>
          <w:b/>
          <w:bCs/>
          <w:sz w:val="24"/>
          <w:szCs w:val="24"/>
        </w:rPr>
        <w:t>pdf</w:t>
      </w:r>
      <w:r w:rsidR="001865D1" w:rsidRPr="00C951CE">
        <w:rPr>
          <w:rFonts w:hint="cs"/>
          <w:b/>
          <w:bCs/>
          <w:sz w:val="24"/>
          <w:szCs w:val="24"/>
          <w:rtl/>
        </w:rPr>
        <w:t xml:space="preserve">برای دبیرخانه ارسال </w:t>
      </w:r>
      <w:r>
        <w:rPr>
          <w:rFonts w:hint="cs"/>
          <w:b/>
          <w:bCs/>
          <w:sz w:val="24"/>
          <w:szCs w:val="24"/>
          <w:rtl/>
        </w:rPr>
        <w:t>شود.</w:t>
      </w:r>
      <w:r w:rsidRPr="00C951CE">
        <w:rPr>
          <w:rFonts w:hint="cs"/>
          <w:b/>
          <w:bCs/>
          <w:sz w:val="24"/>
          <w:szCs w:val="24"/>
          <w:rtl/>
        </w:rPr>
        <w:t>عنوان یا نام اثر با خط تیتر در بالا، میانۀ صفحه قرار گیرد؛تمام مشخصات نویسندگان اعم از نام نویسنده و عنوان اثر و... مجدداًدر صفحه‌ای جداگانه درج شود.</w:t>
      </w:r>
    </w:p>
    <w:p w:rsidR="00D82B52" w:rsidRPr="00CD3ADE" w:rsidRDefault="00467100" w:rsidP="00821DEB">
      <w:pPr>
        <w:bidi/>
        <w:jc w:val="both"/>
        <w:rPr>
          <w:b/>
          <w:bCs/>
          <w:sz w:val="24"/>
          <w:szCs w:val="24"/>
        </w:rPr>
      </w:pPr>
      <w:r>
        <w:rPr>
          <w:rFonts w:hint="cs"/>
          <w:b/>
          <w:bCs/>
          <w:sz w:val="24"/>
          <w:szCs w:val="24"/>
          <w:rtl/>
        </w:rPr>
        <w:t>3</w:t>
      </w:r>
      <w:r w:rsidR="001865D1" w:rsidRPr="00C951CE">
        <w:rPr>
          <w:rFonts w:hint="cs"/>
          <w:b/>
          <w:bCs/>
          <w:sz w:val="24"/>
          <w:szCs w:val="24"/>
          <w:rtl/>
        </w:rPr>
        <w:t xml:space="preserve">- آثارنباید تاکنون در هیچ مسابقه یا جشنواره‌ای شرکت </w:t>
      </w:r>
      <w:r w:rsidR="00D365BB">
        <w:rPr>
          <w:rFonts w:hint="cs"/>
          <w:b/>
          <w:bCs/>
          <w:sz w:val="24"/>
          <w:szCs w:val="24"/>
          <w:rtl/>
        </w:rPr>
        <w:t>داده‌شده</w:t>
      </w:r>
      <w:r w:rsidR="001865D1" w:rsidRPr="00C951CE">
        <w:rPr>
          <w:rFonts w:hint="cs"/>
          <w:b/>
          <w:bCs/>
          <w:sz w:val="24"/>
          <w:szCs w:val="24"/>
          <w:rtl/>
        </w:rPr>
        <w:t xml:space="preserve"> باشد در غیر این صورت از مسابقات حذف می‌شوند.</w:t>
      </w:r>
    </w:p>
    <w:tbl>
      <w:tblPr>
        <w:tblStyle w:val="TableGrid"/>
        <w:bidiVisual/>
        <w:tblW w:w="5000" w:type="pct"/>
        <w:tblLook w:val="04A0"/>
      </w:tblPr>
      <w:tblGrid>
        <w:gridCol w:w="6635"/>
        <w:gridCol w:w="1613"/>
        <w:gridCol w:w="1108"/>
      </w:tblGrid>
      <w:tr w:rsidR="00516360" w:rsidRPr="00FE1D7D" w:rsidTr="009E1C78">
        <w:trPr>
          <w:trHeight w:hRule="exact" w:val="766"/>
        </w:trPr>
        <w:tc>
          <w:tcPr>
            <w:tcW w:w="3546" w:type="pct"/>
            <w:tcBorders>
              <w:top w:val="single" w:sz="4" w:space="0" w:color="auto"/>
              <w:bottom w:val="single" w:sz="4" w:space="0" w:color="auto"/>
            </w:tcBorders>
            <w:vAlign w:val="center"/>
          </w:tcPr>
          <w:p w:rsidR="00516360" w:rsidRPr="00762DB0" w:rsidRDefault="00E96664" w:rsidP="00516360">
            <w:pPr>
              <w:bidi/>
              <w:jc w:val="center"/>
              <w:rPr>
                <w:rFonts w:cs="B Nazanin"/>
                <w:b/>
                <w:bCs/>
                <w:sz w:val="20"/>
                <w:szCs w:val="20"/>
                <w:rtl/>
                <w:lang w:bidi="fa-IR"/>
              </w:rPr>
            </w:pPr>
            <w:r>
              <w:rPr>
                <w:rFonts w:cs="B Nazanin" w:hint="cs"/>
                <w:b/>
                <w:bCs/>
                <w:sz w:val="20"/>
                <w:szCs w:val="20"/>
                <w:rtl/>
                <w:lang w:bidi="fa-IR"/>
              </w:rPr>
              <w:t>شاخص‌های</w:t>
            </w:r>
            <w:r w:rsidR="00516360" w:rsidRPr="00762DB0">
              <w:rPr>
                <w:rFonts w:cs="B Nazanin" w:hint="cs"/>
                <w:b/>
                <w:bCs/>
                <w:sz w:val="20"/>
                <w:szCs w:val="20"/>
                <w:rtl/>
                <w:lang w:bidi="fa-IR"/>
              </w:rPr>
              <w:t xml:space="preserve"> داوری</w:t>
            </w:r>
            <w:r w:rsidR="00516360" w:rsidRPr="00516360">
              <w:rPr>
                <w:rFonts w:cs="B Nazanin" w:hint="cs"/>
                <w:b/>
                <w:bCs/>
                <w:sz w:val="20"/>
                <w:szCs w:val="20"/>
                <w:rtl/>
                <w:lang w:bidi="fa-IR"/>
              </w:rPr>
              <w:t xml:space="preserve">رشته </w:t>
            </w:r>
            <w:r w:rsidR="00516360" w:rsidRPr="00516360">
              <w:rPr>
                <w:rFonts w:cs="B Nazanin"/>
                <w:b/>
                <w:bCs/>
                <w:sz w:val="20"/>
                <w:szCs w:val="20"/>
                <w:rtl/>
                <w:lang w:bidi="fa-IR"/>
              </w:rPr>
              <w:t>داستان‌نو</w:t>
            </w:r>
            <w:r w:rsidR="00516360" w:rsidRPr="00516360">
              <w:rPr>
                <w:rFonts w:cs="B Nazanin" w:hint="cs"/>
                <w:b/>
                <w:bCs/>
                <w:sz w:val="20"/>
                <w:szCs w:val="20"/>
                <w:rtl/>
                <w:lang w:bidi="fa-IR"/>
              </w:rPr>
              <w:t>یسی</w:t>
            </w:r>
          </w:p>
        </w:tc>
        <w:tc>
          <w:tcPr>
            <w:tcW w:w="862" w:type="pct"/>
            <w:tcBorders>
              <w:top w:val="single" w:sz="4" w:space="0" w:color="auto"/>
              <w:bottom w:val="single" w:sz="4" w:space="0" w:color="auto"/>
            </w:tcBorders>
            <w:vAlign w:val="center"/>
          </w:tcPr>
          <w:p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 xml:space="preserve">حداکثر </w:t>
            </w:r>
            <w:r w:rsidRPr="00762DB0">
              <w:rPr>
                <w:rFonts w:cs="B Nazanin" w:hint="cs"/>
                <w:b/>
                <w:bCs/>
                <w:sz w:val="20"/>
                <w:szCs w:val="20"/>
                <w:rtl/>
                <w:lang w:bidi="fa-IR"/>
              </w:rPr>
              <w:t>امتیاز</w:t>
            </w:r>
          </w:p>
        </w:tc>
        <w:tc>
          <w:tcPr>
            <w:tcW w:w="592" w:type="pct"/>
            <w:tcBorders>
              <w:top w:val="single" w:sz="4" w:space="0" w:color="auto"/>
              <w:bottom w:val="single" w:sz="4" w:space="0" w:color="auto"/>
            </w:tcBorders>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نظر داور</w:t>
            </w:r>
          </w:p>
        </w:tc>
      </w:tr>
      <w:tr w:rsidR="00516360" w:rsidRPr="00FE1D7D" w:rsidTr="009E1C78">
        <w:trPr>
          <w:trHeight w:hRule="exact" w:val="288"/>
        </w:trPr>
        <w:tc>
          <w:tcPr>
            <w:tcW w:w="3546" w:type="pct"/>
            <w:tcBorders>
              <w:top w:val="single" w:sz="4" w:space="0" w:color="auto"/>
            </w:tcBorders>
          </w:tcPr>
          <w:p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1-موضوع</w:t>
            </w:r>
            <w:r>
              <w:rPr>
                <w:rFonts w:cs="B Nazanin" w:hint="cs"/>
                <w:b/>
                <w:bCs/>
                <w:sz w:val="20"/>
                <w:szCs w:val="20"/>
                <w:rtl/>
                <w:lang w:bidi="fa-IR"/>
              </w:rPr>
              <w:t>،تم</w:t>
            </w:r>
            <w:r>
              <w:rPr>
                <w:rFonts w:cs="B Nazanin"/>
                <w:b/>
                <w:bCs/>
                <w:sz w:val="20"/>
                <w:szCs w:val="20"/>
                <w:rtl/>
                <w:lang w:bidi="fa-IR"/>
              </w:rPr>
              <w:t xml:space="preserve"> (</w:t>
            </w:r>
            <w:r w:rsidRPr="00762DB0">
              <w:rPr>
                <w:rFonts w:cs="B Nazanin" w:hint="cs"/>
                <w:b/>
                <w:bCs/>
                <w:sz w:val="20"/>
                <w:szCs w:val="20"/>
                <w:rtl/>
                <w:lang w:bidi="fa-IR"/>
              </w:rPr>
              <w:t xml:space="preserve">توجه به </w:t>
            </w:r>
            <w:r>
              <w:rPr>
                <w:rFonts w:cs="B Nazanin" w:hint="cs"/>
                <w:b/>
                <w:bCs/>
                <w:sz w:val="20"/>
                <w:szCs w:val="20"/>
                <w:rtl/>
                <w:lang w:bidi="fa-IR"/>
              </w:rPr>
              <w:t>آموزه‌ها</w:t>
            </w:r>
            <w:r w:rsidRPr="00762DB0">
              <w:rPr>
                <w:rFonts w:cs="B Nazanin" w:hint="cs"/>
                <w:b/>
                <w:bCs/>
                <w:sz w:val="20"/>
                <w:szCs w:val="20"/>
                <w:rtl/>
                <w:lang w:bidi="fa-IR"/>
              </w:rPr>
              <w:t xml:space="preserve"> و مبانی قرآن و عترت)</w:t>
            </w:r>
          </w:p>
        </w:tc>
        <w:tc>
          <w:tcPr>
            <w:tcW w:w="862" w:type="pct"/>
            <w:tcBorders>
              <w:top w:val="single" w:sz="4" w:space="0" w:color="auto"/>
            </w:tcBorders>
            <w:vAlign w:val="center"/>
          </w:tcPr>
          <w:p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Borders>
              <w:top w:val="single" w:sz="4" w:space="0" w:color="auto"/>
            </w:tcBorders>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 xml:space="preserve">2-طرح یا </w:t>
            </w:r>
            <w:r>
              <w:rPr>
                <w:rFonts w:cs="B Nazanin" w:hint="cs"/>
                <w:b/>
                <w:bCs/>
                <w:sz w:val="20"/>
                <w:szCs w:val="20"/>
                <w:rtl/>
                <w:lang w:bidi="fa-IR"/>
              </w:rPr>
              <w:t>پی‌رنگ</w:t>
            </w:r>
            <w:r>
              <w:rPr>
                <w:rFonts w:cs="B Nazanin"/>
                <w:b/>
                <w:bCs/>
                <w:sz w:val="20"/>
                <w:szCs w:val="20"/>
                <w:rtl/>
                <w:lang w:bidi="fa-IR"/>
              </w:rPr>
              <w:t xml:space="preserve"> (</w:t>
            </w:r>
            <w:r w:rsidRPr="00762DB0">
              <w:rPr>
                <w:rFonts w:cs="B Nazanin" w:hint="cs"/>
                <w:b/>
                <w:bCs/>
                <w:sz w:val="20"/>
                <w:szCs w:val="20"/>
                <w:rtl/>
                <w:lang w:bidi="fa-IR"/>
              </w:rPr>
              <w:t>نقشه یا چهارچوب داستان)</w:t>
            </w:r>
          </w:p>
        </w:tc>
        <w:tc>
          <w:tcPr>
            <w:tcW w:w="862" w:type="pct"/>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516360">
            <w:pPr>
              <w:bidi/>
              <w:rPr>
                <w:rFonts w:cs="B Nazanin"/>
                <w:b/>
                <w:bCs/>
                <w:sz w:val="20"/>
                <w:szCs w:val="20"/>
                <w:rtl/>
                <w:lang w:bidi="fa-IR"/>
              </w:rPr>
            </w:pPr>
            <w:r w:rsidRPr="00762DB0">
              <w:rPr>
                <w:rFonts w:cs="B Nazanin" w:hint="cs"/>
                <w:b/>
                <w:bCs/>
                <w:sz w:val="20"/>
                <w:szCs w:val="20"/>
                <w:rtl/>
                <w:lang w:bidi="fa-IR"/>
              </w:rPr>
              <w:t>3-آغاز مناسب (شروع</w:t>
            </w:r>
            <w:r>
              <w:rPr>
                <w:rFonts w:cs="B Nazanin"/>
                <w:b/>
                <w:bCs/>
                <w:sz w:val="20"/>
                <w:szCs w:val="20"/>
                <w:rtl/>
                <w:lang w:bidi="fa-IR"/>
              </w:rPr>
              <w:t>)</w:t>
            </w:r>
          </w:p>
        </w:tc>
        <w:tc>
          <w:tcPr>
            <w:tcW w:w="862" w:type="pct"/>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5</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516360">
            <w:pPr>
              <w:bidi/>
              <w:rPr>
                <w:rFonts w:cs="B Nazanin"/>
                <w:b/>
                <w:bCs/>
                <w:sz w:val="20"/>
                <w:szCs w:val="20"/>
                <w:rtl/>
                <w:lang w:bidi="fa-IR"/>
              </w:rPr>
            </w:pPr>
            <w:r>
              <w:rPr>
                <w:rFonts w:cs="B Nazanin" w:hint="cs"/>
                <w:b/>
                <w:bCs/>
                <w:sz w:val="20"/>
                <w:szCs w:val="20"/>
                <w:rtl/>
                <w:lang w:bidi="fa-IR"/>
              </w:rPr>
              <w:t>4</w:t>
            </w:r>
            <w:r w:rsidRPr="00762DB0">
              <w:rPr>
                <w:rFonts w:cs="B Nazanin" w:hint="cs"/>
                <w:b/>
                <w:bCs/>
                <w:sz w:val="20"/>
                <w:szCs w:val="20"/>
                <w:rtl/>
                <w:lang w:bidi="fa-IR"/>
              </w:rPr>
              <w:t>-</w:t>
            </w:r>
            <w:r>
              <w:rPr>
                <w:rFonts w:cs="B Nazanin" w:hint="cs"/>
                <w:b/>
                <w:bCs/>
                <w:sz w:val="20"/>
                <w:szCs w:val="20"/>
                <w:rtl/>
                <w:lang w:bidi="fa-IR"/>
              </w:rPr>
              <w:t>شخصیت‌پردازی</w:t>
            </w:r>
          </w:p>
        </w:tc>
        <w:tc>
          <w:tcPr>
            <w:tcW w:w="862" w:type="pct"/>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Pr>
                <w:rFonts w:cs="B Nazanin" w:hint="cs"/>
                <w:b/>
                <w:bCs/>
                <w:sz w:val="20"/>
                <w:szCs w:val="20"/>
                <w:rtl/>
                <w:lang w:bidi="fa-IR"/>
              </w:rPr>
              <w:t>5-</w:t>
            </w:r>
            <w:r w:rsidRPr="00762DB0">
              <w:rPr>
                <w:rFonts w:cs="B Nazanin" w:hint="cs"/>
                <w:b/>
                <w:bCs/>
                <w:sz w:val="20"/>
                <w:szCs w:val="20"/>
                <w:rtl/>
                <w:lang w:bidi="fa-IR"/>
              </w:rPr>
              <w:t>گفتگو</w:t>
            </w:r>
          </w:p>
        </w:tc>
        <w:tc>
          <w:tcPr>
            <w:tcW w:w="862" w:type="pct"/>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Pr>
                <w:rFonts w:cs="B Nazanin" w:hint="cs"/>
                <w:b/>
                <w:bCs/>
                <w:sz w:val="20"/>
                <w:szCs w:val="20"/>
                <w:rtl/>
                <w:lang w:bidi="fa-IR"/>
              </w:rPr>
              <w:t>6</w:t>
            </w:r>
            <w:r w:rsidRPr="00762DB0">
              <w:rPr>
                <w:rFonts w:cs="B Nazanin" w:hint="cs"/>
                <w:b/>
                <w:bCs/>
                <w:sz w:val="20"/>
                <w:szCs w:val="20"/>
                <w:rtl/>
                <w:lang w:bidi="fa-IR"/>
              </w:rPr>
              <w:t>-زاویه دید (روایت داستان)</w:t>
            </w:r>
          </w:p>
        </w:tc>
        <w:tc>
          <w:tcPr>
            <w:tcW w:w="862" w:type="pct"/>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Pr>
                <w:rFonts w:cs="B Nazanin" w:hint="cs"/>
                <w:b/>
                <w:bCs/>
                <w:sz w:val="20"/>
                <w:szCs w:val="20"/>
                <w:rtl/>
                <w:lang w:bidi="fa-IR"/>
              </w:rPr>
              <w:t>7</w:t>
            </w:r>
            <w:r w:rsidRPr="00762DB0">
              <w:rPr>
                <w:rFonts w:cs="B Nazanin" w:hint="cs"/>
                <w:b/>
                <w:bCs/>
                <w:sz w:val="20"/>
                <w:szCs w:val="20"/>
                <w:rtl/>
                <w:lang w:bidi="fa-IR"/>
              </w:rPr>
              <w:t>-</w:t>
            </w:r>
            <w:r>
              <w:rPr>
                <w:rFonts w:cs="B Nazanin" w:hint="cs"/>
                <w:b/>
                <w:bCs/>
                <w:sz w:val="20"/>
                <w:szCs w:val="20"/>
                <w:rtl/>
                <w:lang w:bidi="fa-IR"/>
              </w:rPr>
              <w:t>حوادث</w:t>
            </w:r>
            <w:r>
              <w:rPr>
                <w:rFonts w:cs="B Nazanin"/>
                <w:b/>
                <w:bCs/>
                <w:sz w:val="20"/>
                <w:szCs w:val="20"/>
                <w:rtl/>
                <w:lang w:bidi="fa-IR"/>
              </w:rPr>
              <w:t xml:space="preserve"> (</w:t>
            </w:r>
            <w:r w:rsidRPr="00762DB0">
              <w:rPr>
                <w:rFonts w:cs="B Nazanin" w:hint="cs"/>
                <w:b/>
                <w:bCs/>
                <w:sz w:val="20"/>
                <w:szCs w:val="20"/>
                <w:rtl/>
                <w:lang w:bidi="fa-IR"/>
              </w:rPr>
              <w:t xml:space="preserve">کشمکش، تعلیق، اوج داستان، </w:t>
            </w:r>
            <w:r>
              <w:rPr>
                <w:rFonts w:cs="B Nazanin" w:hint="cs"/>
                <w:b/>
                <w:bCs/>
                <w:sz w:val="20"/>
                <w:szCs w:val="20"/>
                <w:rtl/>
                <w:lang w:bidi="fa-IR"/>
              </w:rPr>
              <w:t>پایان‌بندی</w:t>
            </w:r>
            <w:r>
              <w:rPr>
                <w:rFonts w:cs="B Nazanin"/>
                <w:b/>
                <w:bCs/>
                <w:sz w:val="20"/>
                <w:szCs w:val="20"/>
                <w:rtl/>
                <w:lang w:bidi="fa-IR"/>
              </w:rPr>
              <w:t>)</w:t>
            </w:r>
          </w:p>
        </w:tc>
        <w:tc>
          <w:tcPr>
            <w:tcW w:w="862" w:type="pct"/>
            <w:vAlign w:val="center"/>
          </w:tcPr>
          <w:p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Pr>
                <w:rFonts w:cs="B Nazanin" w:hint="cs"/>
                <w:b/>
                <w:bCs/>
                <w:sz w:val="20"/>
                <w:szCs w:val="20"/>
                <w:rtl/>
                <w:lang w:bidi="fa-IR"/>
              </w:rPr>
              <w:t>8</w:t>
            </w:r>
            <w:r w:rsidRPr="00762DB0">
              <w:rPr>
                <w:rFonts w:cs="B Nazanin" w:hint="cs"/>
                <w:b/>
                <w:bCs/>
                <w:sz w:val="20"/>
                <w:szCs w:val="20"/>
                <w:rtl/>
                <w:lang w:bidi="fa-IR"/>
              </w:rPr>
              <w:t>-</w:t>
            </w:r>
            <w:r>
              <w:rPr>
                <w:rFonts w:cs="B Nazanin" w:hint="cs"/>
                <w:b/>
                <w:bCs/>
                <w:sz w:val="20"/>
                <w:szCs w:val="20"/>
                <w:rtl/>
                <w:lang w:bidi="fa-IR"/>
              </w:rPr>
              <w:t xml:space="preserve">زبان و </w:t>
            </w:r>
            <w:r w:rsidRPr="00762DB0">
              <w:rPr>
                <w:rFonts w:cs="B Nazanin" w:hint="cs"/>
                <w:b/>
                <w:bCs/>
                <w:sz w:val="20"/>
                <w:szCs w:val="20"/>
                <w:rtl/>
                <w:lang w:bidi="fa-IR"/>
              </w:rPr>
              <w:t>لحن داستان</w:t>
            </w:r>
          </w:p>
        </w:tc>
        <w:tc>
          <w:tcPr>
            <w:tcW w:w="862" w:type="pct"/>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Pr>
                <w:rFonts w:cs="B Nazanin" w:hint="cs"/>
                <w:b/>
                <w:bCs/>
                <w:sz w:val="20"/>
                <w:szCs w:val="20"/>
                <w:rtl/>
                <w:lang w:bidi="fa-IR"/>
              </w:rPr>
              <w:t>9</w:t>
            </w:r>
            <w:r w:rsidRPr="00762DB0">
              <w:rPr>
                <w:rFonts w:cs="B Nazanin" w:hint="cs"/>
                <w:b/>
                <w:bCs/>
                <w:sz w:val="20"/>
                <w:szCs w:val="20"/>
                <w:rtl/>
                <w:lang w:bidi="fa-IR"/>
              </w:rPr>
              <w:t xml:space="preserve">- </w:t>
            </w:r>
            <w:r>
              <w:rPr>
                <w:rFonts w:cs="B Nazanin" w:hint="cs"/>
                <w:b/>
                <w:bCs/>
                <w:sz w:val="20"/>
                <w:szCs w:val="20"/>
                <w:rtl/>
                <w:lang w:bidi="fa-IR"/>
              </w:rPr>
              <w:t>فضاسازی</w:t>
            </w:r>
            <w:r>
              <w:rPr>
                <w:rFonts w:cs="B Nazanin"/>
                <w:b/>
                <w:bCs/>
                <w:sz w:val="20"/>
                <w:szCs w:val="20"/>
                <w:rtl/>
                <w:lang w:bidi="fa-IR"/>
              </w:rPr>
              <w:t>(</w:t>
            </w:r>
            <w:r w:rsidRPr="00762DB0">
              <w:rPr>
                <w:rFonts w:cs="B Nazanin" w:hint="cs"/>
                <w:b/>
                <w:bCs/>
                <w:sz w:val="20"/>
                <w:szCs w:val="20"/>
                <w:rtl/>
                <w:lang w:bidi="fa-IR"/>
              </w:rPr>
              <w:t xml:space="preserve">وحدت </w:t>
            </w:r>
            <w:r>
              <w:rPr>
                <w:rFonts w:cs="B Nazanin" w:hint="cs"/>
                <w:b/>
                <w:bCs/>
                <w:sz w:val="20"/>
                <w:szCs w:val="20"/>
                <w:rtl/>
                <w:lang w:bidi="fa-IR"/>
              </w:rPr>
              <w:t>سه‌گانه</w:t>
            </w:r>
            <w:r w:rsidRPr="00762DB0">
              <w:rPr>
                <w:rFonts w:cs="B Nazanin" w:hint="cs"/>
                <w:b/>
                <w:bCs/>
                <w:sz w:val="20"/>
                <w:szCs w:val="20"/>
                <w:rtl/>
                <w:lang w:bidi="fa-IR"/>
              </w:rPr>
              <w:t>زمان، مکان و صحنه)</w:t>
            </w:r>
          </w:p>
        </w:tc>
        <w:tc>
          <w:tcPr>
            <w:tcW w:w="862" w:type="pct"/>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5</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Pr>
                <w:rFonts w:cs="B Nazanin" w:hint="cs"/>
                <w:b/>
                <w:bCs/>
                <w:sz w:val="20"/>
                <w:szCs w:val="20"/>
                <w:rtl/>
                <w:lang w:bidi="fa-IR"/>
              </w:rPr>
              <w:t xml:space="preserve">10- خلاقیت و </w:t>
            </w:r>
            <w:r w:rsidR="000D09E7">
              <w:rPr>
                <w:rFonts w:cs="B Nazanin" w:hint="cs"/>
                <w:b/>
                <w:bCs/>
                <w:sz w:val="20"/>
                <w:szCs w:val="20"/>
                <w:rtl/>
                <w:lang w:bidi="fa-IR"/>
              </w:rPr>
              <w:t>نوآوری</w:t>
            </w:r>
          </w:p>
        </w:tc>
        <w:tc>
          <w:tcPr>
            <w:tcW w:w="862" w:type="pct"/>
            <w:vAlign w:val="center"/>
          </w:tcPr>
          <w:p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Pr>
          <w:p w:rsidR="00516360" w:rsidRPr="00762DB0" w:rsidRDefault="00516360" w:rsidP="00187410">
            <w:pPr>
              <w:bidi/>
              <w:rPr>
                <w:rFonts w:cs="B Nazanin"/>
                <w:b/>
                <w:bCs/>
                <w:sz w:val="20"/>
                <w:szCs w:val="20"/>
                <w:rtl/>
                <w:lang w:bidi="fa-IR"/>
              </w:rPr>
            </w:pPr>
            <w:r>
              <w:rPr>
                <w:rFonts w:cs="B Nazanin" w:hint="cs"/>
                <w:b/>
                <w:bCs/>
                <w:sz w:val="20"/>
                <w:szCs w:val="20"/>
                <w:rtl/>
                <w:lang w:bidi="fa-IR"/>
              </w:rPr>
              <w:t>11</w:t>
            </w:r>
            <w:r w:rsidRPr="00762DB0">
              <w:rPr>
                <w:rFonts w:cs="B Nazanin" w:hint="cs"/>
                <w:b/>
                <w:bCs/>
                <w:sz w:val="20"/>
                <w:szCs w:val="20"/>
                <w:rtl/>
                <w:lang w:bidi="fa-IR"/>
              </w:rPr>
              <w:t>-پرداخت</w:t>
            </w:r>
            <w:r>
              <w:rPr>
                <w:rFonts w:cs="B Nazanin" w:hint="cs"/>
                <w:b/>
                <w:bCs/>
                <w:sz w:val="20"/>
                <w:szCs w:val="20"/>
                <w:rtl/>
                <w:lang w:bidi="fa-IR"/>
              </w:rPr>
              <w:t xml:space="preserve"> نهایی</w:t>
            </w:r>
          </w:p>
        </w:tc>
        <w:tc>
          <w:tcPr>
            <w:tcW w:w="862" w:type="pct"/>
            <w:vAlign w:val="center"/>
          </w:tcPr>
          <w:p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rsidR="00516360" w:rsidRPr="00762DB0" w:rsidRDefault="00516360" w:rsidP="00187410">
            <w:pPr>
              <w:bidi/>
              <w:rPr>
                <w:rFonts w:cs="B Nazanin"/>
                <w:b/>
                <w:bCs/>
                <w:sz w:val="20"/>
                <w:szCs w:val="20"/>
                <w:rtl/>
                <w:lang w:bidi="fa-IR"/>
              </w:rPr>
            </w:pPr>
          </w:p>
        </w:tc>
      </w:tr>
      <w:tr w:rsidR="00516360" w:rsidRPr="00FE1D7D" w:rsidTr="009E1C78">
        <w:trPr>
          <w:trHeight w:hRule="exact" w:val="288"/>
        </w:trPr>
        <w:tc>
          <w:tcPr>
            <w:tcW w:w="3546" w:type="pct"/>
            <w:tcBorders>
              <w:bottom w:val="single" w:sz="4" w:space="0" w:color="auto"/>
            </w:tcBorders>
          </w:tcPr>
          <w:p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جمع کل</w:t>
            </w:r>
          </w:p>
        </w:tc>
        <w:tc>
          <w:tcPr>
            <w:tcW w:w="862" w:type="pct"/>
            <w:tcBorders>
              <w:bottom w:val="single" w:sz="4" w:space="0" w:color="auto"/>
            </w:tcBorders>
            <w:vAlign w:val="center"/>
          </w:tcPr>
          <w:p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100</w:t>
            </w:r>
          </w:p>
        </w:tc>
        <w:tc>
          <w:tcPr>
            <w:tcW w:w="592" w:type="pct"/>
            <w:tcBorders>
              <w:bottom w:val="single" w:sz="4" w:space="0" w:color="auto"/>
            </w:tcBorders>
          </w:tcPr>
          <w:p w:rsidR="00516360" w:rsidRPr="00762DB0" w:rsidRDefault="00516360" w:rsidP="00187410">
            <w:pPr>
              <w:bidi/>
              <w:rPr>
                <w:rFonts w:cs="B Nazanin"/>
                <w:b/>
                <w:bCs/>
                <w:sz w:val="20"/>
                <w:szCs w:val="20"/>
                <w:rtl/>
                <w:lang w:bidi="fa-IR"/>
              </w:rPr>
            </w:pPr>
          </w:p>
        </w:tc>
      </w:tr>
    </w:tbl>
    <w:p w:rsidR="009E1C78" w:rsidRDefault="009E1C78" w:rsidP="009E1C78">
      <w:pPr>
        <w:pStyle w:val="Heading2"/>
        <w:bidi/>
        <w:rPr>
          <w:rFonts w:cs="B Titr"/>
          <w:b/>
          <w:bCs/>
          <w:color w:val="FF0000"/>
          <w:sz w:val="24"/>
          <w:szCs w:val="24"/>
          <w:rtl/>
        </w:rPr>
      </w:pPr>
    </w:p>
    <w:p w:rsidR="00165A48" w:rsidRPr="004E0FA1" w:rsidRDefault="00267303" w:rsidP="00442379">
      <w:pPr>
        <w:pStyle w:val="Heading2"/>
        <w:bidi/>
        <w:rPr>
          <w:rFonts w:cs="B Titr"/>
          <w:b/>
          <w:bCs/>
          <w:color w:val="FF0000"/>
          <w:sz w:val="24"/>
          <w:szCs w:val="24"/>
          <w:rtl/>
        </w:rPr>
      </w:pPr>
      <w:bookmarkStart w:id="87" w:name="_Toc503356817"/>
      <w:r>
        <w:rPr>
          <w:rFonts w:cs="B Titr" w:hint="cs"/>
          <w:b/>
          <w:bCs/>
          <w:color w:val="FF0000"/>
          <w:sz w:val="24"/>
          <w:szCs w:val="24"/>
          <w:rtl/>
        </w:rPr>
        <w:t>3</w:t>
      </w:r>
      <w:r w:rsidR="006B08B6" w:rsidRPr="004E0FA1">
        <w:rPr>
          <w:rFonts w:cs="B Titr" w:hint="cs"/>
          <w:b/>
          <w:bCs/>
          <w:color w:val="FF0000"/>
          <w:sz w:val="24"/>
          <w:szCs w:val="24"/>
          <w:rtl/>
        </w:rPr>
        <w:t>-</w:t>
      </w:r>
      <w:r w:rsidR="00442379">
        <w:rPr>
          <w:rFonts w:cs="B Titr" w:hint="cs"/>
          <w:b/>
          <w:bCs/>
          <w:color w:val="FF0000"/>
          <w:sz w:val="24"/>
          <w:szCs w:val="24"/>
          <w:rtl/>
        </w:rPr>
        <w:t>3-9</w:t>
      </w:r>
      <w:r w:rsidR="00165A48" w:rsidRPr="004E0FA1">
        <w:rPr>
          <w:rFonts w:cs="B Titr" w:hint="cs"/>
          <w:b/>
          <w:bCs/>
          <w:color w:val="FF0000"/>
          <w:sz w:val="24"/>
          <w:szCs w:val="24"/>
          <w:rtl/>
        </w:rPr>
        <w:t>-</w:t>
      </w:r>
      <w:r w:rsidR="00165A48" w:rsidRPr="004E0FA1">
        <w:rPr>
          <w:rFonts w:cs="B Titr"/>
          <w:b/>
          <w:bCs/>
          <w:color w:val="FF0000"/>
          <w:sz w:val="24"/>
          <w:szCs w:val="24"/>
          <w:rtl/>
        </w:rPr>
        <w:t>فیلم‌نامه‌نویسی</w:t>
      </w:r>
      <w:bookmarkEnd w:id="87"/>
    </w:p>
    <w:p w:rsidR="00C832D1" w:rsidRPr="00C832D1" w:rsidRDefault="00C832D1" w:rsidP="00C832D1">
      <w:pPr>
        <w:autoSpaceDE w:val="0"/>
        <w:autoSpaceDN w:val="0"/>
        <w:bidi/>
        <w:adjustRightInd w:val="0"/>
        <w:spacing w:after="0" w:line="240" w:lineRule="auto"/>
        <w:ind w:left="785"/>
        <w:contextualSpacing/>
        <w:jc w:val="both"/>
        <w:rPr>
          <w:rFonts w:ascii="B Mitra" w:hAnsi="Calibri" w:cs="B Nazanin"/>
          <w:b/>
          <w:bCs/>
          <w:sz w:val="24"/>
          <w:szCs w:val="24"/>
        </w:rPr>
      </w:pPr>
      <w:r w:rsidRPr="00C832D1">
        <w:rPr>
          <w:rFonts w:ascii="B Mitra" w:hAnsi="Calibri" w:cs="B Nazanin" w:hint="cs"/>
          <w:b/>
          <w:bCs/>
          <w:sz w:val="24"/>
          <w:szCs w:val="24"/>
          <w:rtl/>
        </w:rPr>
        <w:t>موضوعات</w:t>
      </w:r>
    </w:p>
    <w:p w:rsidR="00C832D1" w:rsidRPr="00C832D1" w:rsidRDefault="00C832D1" w:rsidP="00A83B63">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A83B63"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rsidR="00C832D1" w:rsidRPr="00C832D1" w:rsidRDefault="00C832D1" w:rsidP="00A83B63">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A83B63">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tbl>
      <w:tblPr>
        <w:tblStyle w:val="TableGrid"/>
        <w:bidiVisual/>
        <w:tblW w:w="9593" w:type="dxa"/>
        <w:jc w:val="righ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52"/>
        <w:gridCol w:w="6698"/>
        <w:gridCol w:w="1387"/>
        <w:gridCol w:w="1056"/>
      </w:tblGrid>
      <w:tr w:rsidR="00516360" w:rsidRPr="007D60C8" w:rsidTr="00821DEB">
        <w:trPr>
          <w:trHeight w:val="510"/>
          <w:jc w:val="right"/>
        </w:trPr>
        <w:tc>
          <w:tcPr>
            <w:tcW w:w="452" w:type="dxa"/>
          </w:tcPr>
          <w:p w:rsidR="00516360" w:rsidRPr="00EC4063" w:rsidRDefault="00516360" w:rsidP="00516360">
            <w:pPr>
              <w:bidi/>
              <w:jc w:val="center"/>
              <w:rPr>
                <w:rFonts w:cs="B Nazanin"/>
                <w:b/>
                <w:bCs/>
                <w:sz w:val="20"/>
                <w:szCs w:val="20"/>
                <w:rtl/>
                <w:lang w:bidi="fa-IR"/>
              </w:rPr>
            </w:pPr>
          </w:p>
        </w:tc>
        <w:tc>
          <w:tcPr>
            <w:tcW w:w="6698" w:type="dxa"/>
            <w:vAlign w:val="center"/>
          </w:tcPr>
          <w:p w:rsidR="00516360" w:rsidRPr="0042797C" w:rsidRDefault="00E96664" w:rsidP="00516360">
            <w:pPr>
              <w:bidi/>
              <w:jc w:val="center"/>
              <w:rPr>
                <w:rFonts w:cs="B Nazanin"/>
                <w:b/>
                <w:bCs/>
                <w:sz w:val="20"/>
                <w:szCs w:val="20"/>
                <w:rtl/>
                <w:lang w:bidi="fa-IR"/>
              </w:rPr>
            </w:pPr>
            <w:r>
              <w:rPr>
                <w:rFonts w:cs="B Nazanin" w:hint="cs"/>
                <w:b/>
                <w:bCs/>
                <w:sz w:val="20"/>
                <w:szCs w:val="20"/>
                <w:rtl/>
                <w:lang w:bidi="fa-IR"/>
              </w:rPr>
              <w:t>شاخص‌های</w:t>
            </w:r>
            <w:r w:rsidR="00516360" w:rsidRPr="00EC4063">
              <w:rPr>
                <w:rFonts w:cs="B Nazanin" w:hint="cs"/>
                <w:b/>
                <w:bCs/>
                <w:sz w:val="20"/>
                <w:szCs w:val="20"/>
                <w:rtl/>
                <w:lang w:bidi="fa-IR"/>
              </w:rPr>
              <w:t xml:space="preserve"> داوری</w:t>
            </w:r>
            <w:r w:rsidR="00516360" w:rsidRPr="00516360">
              <w:rPr>
                <w:rFonts w:cs="B Nazanin" w:hint="cs"/>
                <w:b/>
                <w:bCs/>
                <w:sz w:val="20"/>
                <w:szCs w:val="20"/>
                <w:rtl/>
                <w:lang w:bidi="fa-IR"/>
              </w:rPr>
              <w:t xml:space="preserve"> فیلم‌نامه‌نویسی</w:t>
            </w:r>
          </w:p>
        </w:tc>
        <w:tc>
          <w:tcPr>
            <w:tcW w:w="1387" w:type="dxa"/>
            <w:vAlign w:val="center"/>
          </w:tcPr>
          <w:p w:rsidR="00516360" w:rsidRPr="00EC4063" w:rsidRDefault="00516360" w:rsidP="00516360">
            <w:pPr>
              <w:bidi/>
              <w:jc w:val="center"/>
              <w:rPr>
                <w:rFonts w:cs="B Nazanin"/>
                <w:b/>
                <w:bCs/>
                <w:sz w:val="20"/>
                <w:szCs w:val="20"/>
                <w:rtl/>
                <w:lang w:bidi="fa-IR"/>
              </w:rPr>
            </w:pPr>
            <w:r>
              <w:rPr>
                <w:rFonts w:cs="B Nazanin" w:hint="cs"/>
                <w:b/>
                <w:bCs/>
                <w:sz w:val="20"/>
                <w:szCs w:val="20"/>
                <w:rtl/>
                <w:lang w:bidi="fa-IR"/>
              </w:rPr>
              <w:t xml:space="preserve">حداکثر </w:t>
            </w:r>
            <w:r w:rsidRPr="00EC4063">
              <w:rPr>
                <w:rFonts w:cs="B Nazanin" w:hint="cs"/>
                <w:b/>
                <w:bCs/>
                <w:sz w:val="20"/>
                <w:szCs w:val="20"/>
                <w:rtl/>
                <w:lang w:bidi="fa-IR"/>
              </w:rPr>
              <w:t>امتیاز</w:t>
            </w:r>
          </w:p>
        </w:tc>
        <w:tc>
          <w:tcPr>
            <w:tcW w:w="1056" w:type="dxa"/>
            <w:vAlign w:val="center"/>
          </w:tcPr>
          <w:p w:rsidR="00516360" w:rsidRPr="00EC4063" w:rsidRDefault="003261B3" w:rsidP="00516360">
            <w:pPr>
              <w:bidi/>
              <w:jc w:val="center"/>
              <w:rPr>
                <w:rFonts w:cs="B Nazanin"/>
                <w:b/>
                <w:bCs/>
                <w:sz w:val="20"/>
                <w:szCs w:val="20"/>
                <w:rtl/>
                <w:lang w:bidi="fa-IR"/>
              </w:rPr>
            </w:pPr>
            <w:r>
              <w:rPr>
                <w:rFonts w:cs="B Nazanin" w:hint="cs"/>
                <w:b/>
                <w:bCs/>
                <w:sz w:val="20"/>
                <w:szCs w:val="20"/>
                <w:rtl/>
                <w:lang w:bidi="fa-IR"/>
              </w:rPr>
              <w:t>نظر داور</w:t>
            </w:r>
          </w:p>
        </w:tc>
      </w:tr>
      <w:tr w:rsidR="00516360" w:rsidRPr="007D60C8" w:rsidTr="00821DEB">
        <w:trPr>
          <w:trHeight w:hRule="exact" w:val="448"/>
          <w:jc w:val="right"/>
        </w:trPr>
        <w:tc>
          <w:tcPr>
            <w:tcW w:w="452" w:type="dxa"/>
          </w:tcPr>
          <w:p w:rsidR="00516360" w:rsidRPr="00516360" w:rsidRDefault="00516360" w:rsidP="00516360">
            <w:pPr>
              <w:bidi/>
              <w:rPr>
                <w:rFonts w:cs="B Nazanin"/>
                <w:b/>
                <w:bCs/>
                <w:sz w:val="20"/>
                <w:szCs w:val="20"/>
                <w:rtl/>
                <w:lang w:bidi="fa-IR"/>
              </w:rPr>
            </w:pPr>
            <w:r>
              <w:rPr>
                <w:rFonts w:cs="B Nazanin" w:hint="cs"/>
                <w:b/>
                <w:bCs/>
                <w:sz w:val="20"/>
                <w:szCs w:val="20"/>
                <w:rtl/>
                <w:lang w:bidi="fa-IR"/>
              </w:rPr>
              <w:t>1</w:t>
            </w:r>
          </w:p>
        </w:tc>
        <w:tc>
          <w:tcPr>
            <w:tcW w:w="6698" w:type="dxa"/>
            <w:vAlign w:val="center"/>
          </w:tcPr>
          <w:p w:rsidR="00516360" w:rsidRPr="00EC4063" w:rsidRDefault="00516360" w:rsidP="00516360">
            <w:pPr>
              <w:bidi/>
              <w:rPr>
                <w:rFonts w:cs="B Nazanin"/>
                <w:b/>
                <w:bCs/>
                <w:sz w:val="20"/>
                <w:szCs w:val="20"/>
                <w:lang w:bidi="fa-IR"/>
              </w:rPr>
            </w:pPr>
            <w:r w:rsidRPr="00516360">
              <w:rPr>
                <w:rFonts w:cs="B Nazanin" w:hint="cs"/>
                <w:b/>
                <w:bCs/>
                <w:sz w:val="20"/>
                <w:szCs w:val="20"/>
                <w:rtl/>
                <w:lang w:bidi="fa-IR"/>
              </w:rPr>
              <w:t xml:space="preserve">موضوع، مضمون و اندیشه </w:t>
            </w:r>
            <w:r w:rsidRPr="00516360">
              <w:rPr>
                <w:rFonts w:cs="B Nazanin"/>
                <w:b/>
                <w:bCs/>
                <w:sz w:val="20"/>
                <w:szCs w:val="20"/>
                <w:rtl/>
                <w:lang w:bidi="fa-IR"/>
              </w:rPr>
              <w:t>(</w:t>
            </w:r>
            <w:r w:rsidRPr="00516360">
              <w:rPr>
                <w:rFonts w:cs="B Nazanin" w:hint="cs"/>
                <w:b/>
                <w:bCs/>
                <w:sz w:val="20"/>
                <w:szCs w:val="20"/>
                <w:rtl/>
                <w:lang w:bidi="fa-IR"/>
              </w:rPr>
              <w:t>باورپذیری، ابتکار در موضوع، اهمیت موضوع و سوژه، پرهیز از شعارزدگی</w:t>
            </w:r>
            <w:r w:rsidRPr="00516360">
              <w:rPr>
                <w:rFonts w:cs="B Nazanin"/>
                <w:b/>
                <w:bCs/>
                <w:sz w:val="20"/>
                <w:szCs w:val="20"/>
                <w:rtl/>
                <w:lang w:bidi="fa-IR"/>
              </w:rPr>
              <w:t>)</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Default="00516360" w:rsidP="00516360">
            <w:pPr>
              <w:bidi/>
              <w:rPr>
                <w:rFonts w:cs="B Nazanin"/>
                <w:b/>
                <w:bCs/>
                <w:sz w:val="20"/>
                <w:szCs w:val="20"/>
                <w:rtl/>
                <w:lang w:bidi="fa-IR"/>
              </w:rPr>
            </w:pPr>
            <w:r>
              <w:rPr>
                <w:rFonts w:cs="B Nazanin" w:hint="cs"/>
                <w:b/>
                <w:bCs/>
                <w:sz w:val="20"/>
                <w:szCs w:val="20"/>
                <w:rtl/>
                <w:lang w:bidi="fa-IR"/>
              </w:rPr>
              <w:lastRenderedPageBreak/>
              <w:t>2</w:t>
            </w:r>
          </w:p>
        </w:tc>
        <w:tc>
          <w:tcPr>
            <w:tcW w:w="6698" w:type="dxa"/>
            <w:vAlign w:val="center"/>
          </w:tcPr>
          <w:p w:rsidR="00516360" w:rsidRPr="00EC4063" w:rsidRDefault="00516360" w:rsidP="00516360">
            <w:pPr>
              <w:bidi/>
              <w:rPr>
                <w:rFonts w:cs="B Nazanin"/>
                <w:b/>
                <w:bCs/>
                <w:sz w:val="20"/>
                <w:szCs w:val="20"/>
                <w:lang w:bidi="fa-IR"/>
              </w:rPr>
            </w:pPr>
            <w:r>
              <w:rPr>
                <w:rFonts w:cs="B Nazanin" w:hint="cs"/>
                <w:b/>
                <w:bCs/>
                <w:sz w:val="20"/>
                <w:szCs w:val="20"/>
                <w:rtl/>
                <w:lang w:bidi="fa-IR"/>
              </w:rPr>
              <w:t>شخصیت‌پردازی</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r>
              <w:rPr>
                <w:rFonts w:cs="B Nazanin" w:hint="cs"/>
                <w:b/>
                <w:bCs/>
                <w:sz w:val="20"/>
                <w:szCs w:val="20"/>
                <w:rtl/>
                <w:lang w:bidi="fa-IR"/>
              </w:rPr>
              <w:t>3</w:t>
            </w:r>
          </w:p>
        </w:tc>
        <w:tc>
          <w:tcPr>
            <w:tcW w:w="6698" w:type="dxa"/>
            <w:vAlign w:val="center"/>
          </w:tcPr>
          <w:p w:rsidR="00516360" w:rsidRPr="00EC4063" w:rsidRDefault="00516360" w:rsidP="00516360">
            <w:pPr>
              <w:bidi/>
              <w:rPr>
                <w:rFonts w:cs="B Nazanin"/>
                <w:b/>
                <w:bCs/>
                <w:sz w:val="20"/>
                <w:szCs w:val="20"/>
                <w:lang w:bidi="fa-IR"/>
              </w:rPr>
            </w:pPr>
            <w:r w:rsidRPr="00EC4063">
              <w:rPr>
                <w:rFonts w:cs="B Nazanin" w:hint="cs"/>
                <w:b/>
                <w:bCs/>
                <w:sz w:val="20"/>
                <w:szCs w:val="20"/>
                <w:rtl/>
                <w:lang w:bidi="fa-IR"/>
              </w:rPr>
              <w:t>ساختار دراماتیک</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r>
              <w:rPr>
                <w:rFonts w:cs="B Nazanin" w:hint="cs"/>
                <w:b/>
                <w:bCs/>
                <w:sz w:val="20"/>
                <w:szCs w:val="20"/>
                <w:rtl/>
                <w:lang w:bidi="fa-IR"/>
              </w:rPr>
              <w:t>4</w:t>
            </w:r>
          </w:p>
        </w:tc>
        <w:tc>
          <w:tcPr>
            <w:tcW w:w="6698" w:type="dxa"/>
            <w:vAlign w:val="center"/>
          </w:tcPr>
          <w:p w:rsidR="00516360" w:rsidRPr="00EC4063" w:rsidRDefault="00516360" w:rsidP="00516360">
            <w:pPr>
              <w:bidi/>
              <w:rPr>
                <w:rFonts w:cs="B Nazanin"/>
                <w:b/>
                <w:bCs/>
                <w:sz w:val="20"/>
                <w:szCs w:val="20"/>
                <w:lang w:bidi="fa-IR"/>
              </w:rPr>
            </w:pPr>
            <w:r w:rsidRPr="00EC4063">
              <w:rPr>
                <w:rFonts w:cs="B Nazanin" w:hint="cs"/>
                <w:b/>
                <w:bCs/>
                <w:sz w:val="20"/>
                <w:szCs w:val="20"/>
                <w:rtl/>
                <w:lang w:bidi="fa-IR"/>
              </w:rPr>
              <w:t>قابلیت اجرایی</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r>
              <w:rPr>
                <w:rFonts w:cs="B Nazanin" w:hint="cs"/>
                <w:b/>
                <w:bCs/>
                <w:sz w:val="20"/>
                <w:szCs w:val="20"/>
                <w:rtl/>
                <w:lang w:bidi="fa-IR"/>
              </w:rPr>
              <w:t>5</w:t>
            </w:r>
          </w:p>
        </w:tc>
        <w:tc>
          <w:tcPr>
            <w:tcW w:w="6698" w:type="dxa"/>
            <w:vAlign w:val="center"/>
          </w:tcPr>
          <w:p w:rsidR="00516360" w:rsidRPr="00EC4063" w:rsidRDefault="00516360" w:rsidP="00516360">
            <w:pPr>
              <w:bidi/>
              <w:rPr>
                <w:rFonts w:cs="B Nazanin"/>
                <w:b/>
                <w:bCs/>
                <w:sz w:val="20"/>
                <w:szCs w:val="20"/>
                <w:lang w:bidi="fa-IR"/>
              </w:rPr>
            </w:pPr>
            <w:r w:rsidRPr="00EC4063">
              <w:rPr>
                <w:rFonts w:cs="B Nazanin" w:hint="cs"/>
                <w:b/>
                <w:bCs/>
                <w:sz w:val="20"/>
                <w:szCs w:val="20"/>
                <w:rtl/>
                <w:lang w:bidi="fa-IR"/>
              </w:rPr>
              <w:t>دیالوگ پردازی</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Default="00516360" w:rsidP="00516360">
            <w:pPr>
              <w:bidi/>
              <w:rPr>
                <w:rFonts w:cs="B Nazanin"/>
                <w:b/>
                <w:bCs/>
                <w:sz w:val="20"/>
                <w:szCs w:val="20"/>
                <w:rtl/>
                <w:lang w:bidi="fa-IR"/>
              </w:rPr>
            </w:pPr>
            <w:r>
              <w:rPr>
                <w:rFonts w:cs="B Nazanin" w:hint="cs"/>
                <w:b/>
                <w:bCs/>
                <w:sz w:val="20"/>
                <w:szCs w:val="20"/>
                <w:rtl/>
                <w:lang w:bidi="fa-IR"/>
              </w:rPr>
              <w:t>6</w:t>
            </w:r>
          </w:p>
        </w:tc>
        <w:tc>
          <w:tcPr>
            <w:tcW w:w="6698" w:type="dxa"/>
            <w:vAlign w:val="center"/>
          </w:tcPr>
          <w:p w:rsidR="00516360" w:rsidRPr="00EC4063" w:rsidRDefault="00516360" w:rsidP="00516360">
            <w:pPr>
              <w:bidi/>
              <w:rPr>
                <w:rFonts w:cs="B Nazanin"/>
                <w:b/>
                <w:bCs/>
                <w:sz w:val="20"/>
                <w:szCs w:val="20"/>
                <w:rtl/>
                <w:lang w:bidi="fa-IR"/>
              </w:rPr>
            </w:pPr>
            <w:r>
              <w:rPr>
                <w:rFonts w:cs="B Nazanin" w:hint="cs"/>
                <w:b/>
                <w:bCs/>
                <w:sz w:val="20"/>
                <w:szCs w:val="20"/>
                <w:rtl/>
                <w:lang w:bidi="fa-IR"/>
              </w:rPr>
              <w:t>پیام تصویری</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r>
              <w:rPr>
                <w:rFonts w:cs="B Nazanin" w:hint="cs"/>
                <w:b/>
                <w:bCs/>
                <w:sz w:val="20"/>
                <w:szCs w:val="20"/>
                <w:rtl/>
                <w:lang w:bidi="fa-IR"/>
              </w:rPr>
              <w:t>7</w:t>
            </w:r>
          </w:p>
        </w:tc>
        <w:tc>
          <w:tcPr>
            <w:tcW w:w="6698" w:type="dxa"/>
            <w:vAlign w:val="center"/>
          </w:tcPr>
          <w:p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 xml:space="preserve">خلاقیت و </w:t>
            </w:r>
            <w:r>
              <w:rPr>
                <w:rFonts w:cs="B Nazanin" w:hint="cs"/>
                <w:b/>
                <w:bCs/>
                <w:sz w:val="20"/>
                <w:szCs w:val="20"/>
                <w:rtl/>
                <w:lang w:bidi="fa-IR"/>
              </w:rPr>
              <w:t>نواری</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Default="00516360" w:rsidP="00516360">
            <w:pPr>
              <w:bidi/>
              <w:rPr>
                <w:rFonts w:cs="B Nazanin"/>
                <w:b/>
                <w:bCs/>
                <w:sz w:val="20"/>
                <w:szCs w:val="20"/>
                <w:rtl/>
                <w:lang w:bidi="fa-IR"/>
              </w:rPr>
            </w:pPr>
            <w:r>
              <w:rPr>
                <w:rFonts w:cs="B Nazanin" w:hint="cs"/>
                <w:b/>
                <w:bCs/>
                <w:sz w:val="20"/>
                <w:szCs w:val="20"/>
                <w:rtl/>
                <w:lang w:bidi="fa-IR"/>
              </w:rPr>
              <w:t>8</w:t>
            </w:r>
          </w:p>
        </w:tc>
        <w:tc>
          <w:tcPr>
            <w:tcW w:w="6698" w:type="dxa"/>
            <w:vAlign w:val="center"/>
          </w:tcPr>
          <w:p w:rsidR="00516360" w:rsidRPr="00EC4063" w:rsidRDefault="00516360" w:rsidP="00516360">
            <w:pPr>
              <w:bidi/>
              <w:rPr>
                <w:rFonts w:cs="B Nazanin"/>
                <w:b/>
                <w:bCs/>
                <w:sz w:val="20"/>
                <w:szCs w:val="20"/>
                <w:rtl/>
                <w:lang w:bidi="fa-IR"/>
              </w:rPr>
            </w:pPr>
            <w:r>
              <w:rPr>
                <w:rFonts w:cs="B Nazanin" w:hint="cs"/>
                <w:b/>
                <w:bCs/>
                <w:sz w:val="20"/>
                <w:szCs w:val="20"/>
                <w:rtl/>
                <w:lang w:bidi="fa-IR"/>
              </w:rPr>
              <w:t>ویژگی‌های</w:t>
            </w:r>
            <w:r w:rsidRPr="00EC4063">
              <w:rPr>
                <w:rFonts w:cs="B Nazanin" w:hint="cs"/>
                <w:b/>
                <w:bCs/>
                <w:sz w:val="20"/>
                <w:szCs w:val="20"/>
                <w:rtl/>
                <w:lang w:bidi="fa-IR"/>
              </w:rPr>
              <w:t xml:space="preserve"> شاخص اثر</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Default="00516360" w:rsidP="00516360">
            <w:pPr>
              <w:bidi/>
              <w:rPr>
                <w:rFonts w:cs="B Nazanin"/>
                <w:b/>
                <w:bCs/>
                <w:sz w:val="20"/>
                <w:szCs w:val="20"/>
                <w:rtl/>
                <w:lang w:bidi="fa-IR"/>
              </w:rPr>
            </w:pPr>
            <w:r>
              <w:rPr>
                <w:rFonts w:cs="B Nazanin" w:hint="cs"/>
                <w:b/>
                <w:bCs/>
                <w:sz w:val="20"/>
                <w:szCs w:val="20"/>
                <w:rtl/>
                <w:lang w:bidi="fa-IR"/>
              </w:rPr>
              <w:t>9</w:t>
            </w:r>
          </w:p>
        </w:tc>
        <w:tc>
          <w:tcPr>
            <w:tcW w:w="6698" w:type="dxa"/>
            <w:vAlign w:val="center"/>
          </w:tcPr>
          <w:p w:rsidR="00516360" w:rsidRPr="00EC4063" w:rsidRDefault="00516360" w:rsidP="00516360">
            <w:pPr>
              <w:bidi/>
              <w:rPr>
                <w:rFonts w:cs="B Nazanin"/>
                <w:b/>
                <w:bCs/>
                <w:sz w:val="20"/>
                <w:szCs w:val="20"/>
                <w:rtl/>
                <w:lang w:bidi="fa-IR"/>
              </w:rPr>
            </w:pPr>
            <w:r>
              <w:rPr>
                <w:rFonts w:cs="B Nazanin" w:hint="cs"/>
                <w:b/>
                <w:bCs/>
                <w:sz w:val="20"/>
                <w:szCs w:val="20"/>
                <w:rtl/>
                <w:lang w:bidi="fa-IR"/>
              </w:rPr>
              <w:t>اولویت‌های</w:t>
            </w:r>
            <w:r w:rsidRPr="00EC4063">
              <w:rPr>
                <w:rFonts w:cs="B Nazanin" w:hint="cs"/>
                <w:b/>
                <w:bCs/>
                <w:sz w:val="20"/>
                <w:szCs w:val="20"/>
                <w:rtl/>
                <w:lang w:bidi="fa-IR"/>
              </w:rPr>
              <w:t xml:space="preserve"> جشنواره و </w:t>
            </w:r>
            <w:r>
              <w:rPr>
                <w:rFonts w:cs="B Nazanin" w:hint="cs"/>
                <w:b/>
                <w:bCs/>
                <w:sz w:val="20"/>
                <w:szCs w:val="20"/>
                <w:rtl/>
                <w:lang w:bidi="fa-IR"/>
              </w:rPr>
              <w:t>تأثیرگذاری</w:t>
            </w:r>
            <w:r w:rsidRPr="00EC4063">
              <w:rPr>
                <w:rFonts w:cs="B Nazanin" w:hint="cs"/>
                <w:b/>
                <w:bCs/>
                <w:sz w:val="20"/>
                <w:szCs w:val="20"/>
                <w:rtl/>
                <w:lang w:bidi="fa-IR"/>
              </w:rPr>
              <w:t xml:space="preserve"> آن</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r>
              <w:rPr>
                <w:rFonts w:cs="B Nazanin" w:hint="cs"/>
                <w:b/>
                <w:bCs/>
                <w:sz w:val="20"/>
                <w:szCs w:val="20"/>
                <w:rtl/>
                <w:lang w:bidi="fa-IR"/>
              </w:rPr>
              <w:t>10</w:t>
            </w:r>
          </w:p>
        </w:tc>
        <w:tc>
          <w:tcPr>
            <w:tcW w:w="6698" w:type="dxa"/>
            <w:vAlign w:val="center"/>
          </w:tcPr>
          <w:p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مناسب بودن ساختار</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r>
              <w:rPr>
                <w:rFonts w:cs="B Nazanin" w:hint="cs"/>
                <w:b/>
                <w:bCs/>
                <w:sz w:val="20"/>
                <w:szCs w:val="20"/>
                <w:rtl/>
                <w:lang w:bidi="fa-IR"/>
              </w:rPr>
              <w:t>11</w:t>
            </w:r>
          </w:p>
        </w:tc>
        <w:tc>
          <w:tcPr>
            <w:tcW w:w="6698" w:type="dxa"/>
            <w:vAlign w:val="center"/>
          </w:tcPr>
          <w:p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موفقیت در موقعیت پردازی</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r>
              <w:rPr>
                <w:rFonts w:cs="B Nazanin" w:hint="cs"/>
                <w:b/>
                <w:bCs/>
                <w:sz w:val="20"/>
                <w:szCs w:val="20"/>
                <w:rtl/>
                <w:lang w:bidi="fa-IR"/>
              </w:rPr>
              <w:t>12</w:t>
            </w:r>
          </w:p>
        </w:tc>
        <w:tc>
          <w:tcPr>
            <w:tcW w:w="6698" w:type="dxa"/>
            <w:vAlign w:val="center"/>
          </w:tcPr>
          <w:p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نظر ویژه داور</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rsidR="00516360" w:rsidRPr="00EC4063" w:rsidRDefault="00516360" w:rsidP="00516360">
            <w:pPr>
              <w:bidi/>
              <w:jc w:val="center"/>
              <w:rPr>
                <w:rFonts w:cs="B Nazanin"/>
                <w:b/>
                <w:bCs/>
                <w:sz w:val="20"/>
                <w:szCs w:val="20"/>
                <w:rtl/>
                <w:lang w:bidi="fa-IR"/>
              </w:rPr>
            </w:pPr>
          </w:p>
        </w:tc>
      </w:tr>
      <w:tr w:rsidR="00516360" w:rsidRPr="007D60C8" w:rsidTr="00821DEB">
        <w:trPr>
          <w:trHeight w:hRule="exact" w:val="353"/>
          <w:jc w:val="right"/>
        </w:trPr>
        <w:tc>
          <w:tcPr>
            <w:tcW w:w="452" w:type="dxa"/>
          </w:tcPr>
          <w:p w:rsidR="00516360" w:rsidRPr="00EC4063" w:rsidRDefault="00516360" w:rsidP="00516360">
            <w:pPr>
              <w:bidi/>
              <w:rPr>
                <w:rFonts w:cs="B Nazanin"/>
                <w:b/>
                <w:bCs/>
                <w:sz w:val="20"/>
                <w:szCs w:val="20"/>
                <w:rtl/>
                <w:lang w:bidi="fa-IR"/>
              </w:rPr>
            </w:pPr>
          </w:p>
        </w:tc>
        <w:tc>
          <w:tcPr>
            <w:tcW w:w="6698" w:type="dxa"/>
            <w:vAlign w:val="center"/>
          </w:tcPr>
          <w:p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جمع کل</w:t>
            </w:r>
          </w:p>
        </w:tc>
        <w:tc>
          <w:tcPr>
            <w:tcW w:w="1387" w:type="dxa"/>
            <w:vAlign w:val="center"/>
          </w:tcPr>
          <w:p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100</w:t>
            </w:r>
          </w:p>
        </w:tc>
        <w:tc>
          <w:tcPr>
            <w:tcW w:w="1056" w:type="dxa"/>
            <w:vAlign w:val="center"/>
          </w:tcPr>
          <w:p w:rsidR="00516360" w:rsidRPr="00EC4063" w:rsidRDefault="00516360" w:rsidP="00516360">
            <w:pPr>
              <w:bidi/>
              <w:jc w:val="center"/>
              <w:rPr>
                <w:rFonts w:cs="B Nazanin"/>
                <w:b/>
                <w:bCs/>
                <w:sz w:val="20"/>
                <w:szCs w:val="20"/>
                <w:rtl/>
                <w:lang w:bidi="fa-IR"/>
              </w:rPr>
            </w:pPr>
          </w:p>
        </w:tc>
      </w:tr>
    </w:tbl>
    <w:p w:rsidR="00434143" w:rsidRPr="004E0FA1" w:rsidRDefault="00267303" w:rsidP="00442379">
      <w:pPr>
        <w:pStyle w:val="Heading2"/>
        <w:bidi/>
        <w:rPr>
          <w:rFonts w:cs="B Titr"/>
          <w:b/>
          <w:bCs/>
          <w:color w:val="FF0000"/>
          <w:sz w:val="24"/>
          <w:szCs w:val="24"/>
          <w:rtl/>
        </w:rPr>
      </w:pPr>
      <w:bookmarkStart w:id="88" w:name="_Toc503356818"/>
      <w:r>
        <w:rPr>
          <w:rFonts w:cs="B Titr" w:hint="cs"/>
          <w:b/>
          <w:bCs/>
          <w:color w:val="FF0000"/>
          <w:sz w:val="24"/>
          <w:szCs w:val="24"/>
          <w:rtl/>
        </w:rPr>
        <w:t>4</w:t>
      </w:r>
      <w:r w:rsidR="00B26730"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434143" w:rsidRPr="004E0FA1">
        <w:rPr>
          <w:rFonts w:cs="B Titr"/>
          <w:b/>
          <w:bCs/>
          <w:color w:val="FF0000"/>
          <w:sz w:val="24"/>
          <w:szCs w:val="24"/>
          <w:rtl/>
        </w:rPr>
        <w:t>نمایشنامه‌نویسی</w:t>
      </w:r>
      <w:bookmarkEnd w:id="88"/>
    </w:p>
    <w:p w:rsidR="00C832D1" w:rsidRPr="00C832D1" w:rsidRDefault="00C832D1" w:rsidP="00C832D1">
      <w:pPr>
        <w:autoSpaceDE w:val="0"/>
        <w:autoSpaceDN w:val="0"/>
        <w:bidi/>
        <w:adjustRightInd w:val="0"/>
        <w:spacing w:after="0" w:line="240" w:lineRule="auto"/>
        <w:ind w:left="785"/>
        <w:contextualSpacing/>
        <w:jc w:val="both"/>
        <w:rPr>
          <w:rFonts w:ascii="B Mitra" w:hAnsi="Calibri" w:cs="B Nazanin"/>
          <w:b/>
          <w:bCs/>
          <w:sz w:val="24"/>
          <w:szCs w:val="24"/>
        </w:rPr>
      </w:pPr>
      <w:r w:rsidRPr="00C832D1">
        <w:rPr>
          <w:rFonts w:ascii="B Mitra" w:hAnsi="Calibri" w:cs="B Nazanin" w:hint="cs"/>
          <w:b/>
          <w:bCs/>
          <w:sz w:val="24"/>
          <w:szCs w:val="24"/>
          <w:rtl/>
        </w:rPr>
        <w:t>موضوعات</w:t>
      </w:r>
    </w:p>
    <w:p w:rsidR="00C832D1" w:rsidRPr="00C832D1" w:rsidRDefault="00C832D1" w:rsidP="00706096">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706096"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rsidR="00C832D1" w:rsidRPr="00C832D1" w:rsidRDefault="00C832D1" w:rsidP="00706096">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706096">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p w:rsidR="00534B8D" w:rsidRPr="00CD3ADE" w:rsidRDefault="00534B8D" w:rsidP="00534B8D">
      <w:pPr>
        <w:autoSpaceDE w:val="0"/>
        <w:autoSpaceDN w:val="0"/>
        <w:bidi/>
        <w:adjustRightInd w:val="0"/>
        <w:spacing w:after="0" w:line="240" w:lineRule="auto"/>
        <w:jc w:val="both"/>
        <w:rPr>
          <w:rFonts w:ascii="B Mitra" w:hAnsi="Calibri" w:cs="B Mitra"/>
          <w:sz w:val="28"/>
          <w:szCs w:val="28"/>
        </w:rPr>
      </w:pPr>
    </w:p>
    <w:tbl>
      <w:tblPr>
        <w:tblStyle w:val="TableGrid"/>
        <w:bidiVisual/>
        <w:tblW w:w="4988"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49"/>
        <w:gridCol w:w="553"/>
        <w:gridCol w:w="6526"/>
        <w:gridCol w:w="69"/>
        <w:gridCol w:w="974"/>
        <w:gridCol w:w="47"/>
        <w:gridCol w:w="1116"/>
      </w:tblGrid>
      <w:tr w:rsidR="00534B8D" w:rsidRPr="007D60C8" w:rsidTr="0090290A">
        <w:trPr>
          <w:gridBefore w:val="1"/>
          <w:wBefore w:w="26" w:type="pct"/>
          <w:trHeight w:val="516"/>
          <w:jc w:val="center"/>
        </w:trPr>
        <w:tc>
          <w:tcPr>
            <w:tcW w:w="296" w:type="pct"/>
          </w:tcPr>
          <w:p w:rsidR="00534B8D" w:rsidRPr="00EC4063" w:rsidRDefault="00534B8D" w:rsidP="00FD76B7">
            <w:pPr>
              <w:bidi/>
              <w:rPr>
                <w:rFonts w:cs="B Nazanin"/>
                <w:b/>
                <w:bCs/>
                <w:sz w:val="20"/>
                <w:szCs w:val="20"/>
                <w:rtl/>
                <w:lang w:bidi="fa-IR"/>
              </w:rPr>
            </w:pPr>
          </w:p>
        </w:tc>
        <w:tc>
          <w:tcPr>
            <w:tcW w:w="3533" w:type="pct"/>
            <w:gridSpan w:val="2"/>
            <w:vAlign w:val="center"/>
          </w:tcPr>
          <w:p w:rsidR="00534B8D" w:rsidRPr="0042797C" w:rsidRDefault="00534B8D" w:rsidP="00FD76B7">
            <w:pPr>
              <w:bidi/>
              <w:jc w:val="center"/>
              <w:rPr>
                <w:rFonts w:cs="B Nazanin"/>
                <w:b/>
                <w:bCs/>
                <w:sz w:val="20"/>
                <w:szCs w:val="20"/>
                <w:rtl/>
                <w:lang w:bidi="fa-IR"/>
              </w:rPr>
            </w:pPr>
            <w:r w:rsidRPr="00EC4063">
              <w:rPr>
                <w:rFonts w:cs="B Nazanin" w:hint="cs"/>
                <w:b/>
                <w:bCs/>
                <w:sz w:val="20"/>
                <w:szCs w:val="20"/>
                <w:rtl/>
                <w:lang w:bidi="fa-IR"/>
              </w:rPr>
              <w:t xml:space="preserve">امتیاز </w:t>
            </w:r>
            <w:r w:rsidR="00E96664">
              <w:rPr>
                <w:rFonts w:cs="B Nazanin" w:hint="cs"/>
                <w:b/>
                <w:bCs/>
                <w:sz w:val="20"/>
                <w:szCs w:val="20"/>
                <w:rtl/>
                <w:lang w:bidi="fa-IR"/>
              </w:rPr>
              <w:t>شاخص‌های</w:t>
            </w:r>
            <w:r w:rsidRPr="00EC4063">
              <w:rPr>
                <w:rFonts w:cs="B Nazanin" w:hint="cs"/>
                <w:b/>
                <w:bCs/>
                <w:sz w:val="20"/>
                <w:szCs w:val="20"/>
                <w:rtl/>
                <w:lang w:bidi="fa-IR"/>
              </w:rPr>
              <w:t xml:space="preserve"> داوری</w:t>
            </w:r>
            <w:r>
              <w:rPr>
                <w:rFonts w:cs="B Nazanin" w:hint="cs"/>
                <w:b/>
                <w:bCs/>
                <w:sz w:val="20"/>
                <w:szCs w:val="20"/>
                <w:rtl/>
                <w:lang w:bidi="fa-IR"/>
              </w:rPr>
              <w:t>نمایشنامه‌نویسی</w:t>
            </w:r>
          </w:p>
        </w:tc>
        <w:tc>
          <w:tcPr>
            <w:tcW w:w="547" w:type="pct"/>
            <w:gridSpan w:val="2"/>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امتیاز</w:t>
            </w:r>
          </w:p>
        </w:tc>
        <w:tc>
          <w:tcPr>
            <w:tcW w:w="598" w:type="pct"/>
          </w:tcPr>
          <w:p w:rsidR="00534B8D" w:rsidRPr="00EC4063" w:rsidRDefault="00534B8D" w:rsidP="00FD76B7">
            <w:pPr>
              <w:bidi/>
              <w:rPr>
                <w:rFonts w:cs="B Nazanin"/>
                <w:b/>
                <w:bCs/>
                <w:sz w:val="20"/>
                <w:szCs w:val="20"/>
                <w:rtl/>
                <w:lang w:bidi="fa-IR"/>
              </w:rPr>
            </w:pPr>
            <w:r>
              <w:rPr>
                <w:rFonts w:cs="B Nazanin" w:hint="cs"/>
                <w:b/>
                <w:bCs/>
                <w:sz w:val="20"/>
                <w:szCs w:val="20"/>
                <w:rtl/>
                <w:lang w:bidi="fa-IR"/>
              </w:rPr>
              <w:t>امتیاز نهایی</w:t>
            </w:r>
          </w:p>
        </w:tc>
      </w:tr>
      <w:tr w:rsidR="00534B8D" w:rsidRPr="007D60C8" w:rsidTr="0090290A">
        <w:trPr>
          <w:gridBefore w:val="1"/>
          <w:wBefore w:w="26" w:type="pct"/>
          <w:trHeight w:hRule="exact" w:val="357"/>
          <w:jc w:val="center"/>
        </w:trPr>
        <w:tc>
          <w:tcPr>
            <w:tcW w:w="296" w:type="pct"/>
          </w:tcPr>
          <w:p w:rsidR="00534B8D" w:rsidRPr="00EC4063" w:rsidRDefault="00534B8D" w:rsidP="00FD76B7">
            <w:pPr>
              <w:bidi/>
              <w:rPr>
                <w:rFonts w:cs="B Nazanin"/>
                <w:b/>
                <w:bCs/>
                <w:sz w:val="20"/>
                <w:szCs w:val="20"/>
                <w:rtl/>
                <w:lang w:bidi="fa-IR"/>
              </w:rPr>
            </w:pPr>
            <w:r>
              <w:rPr>
                <w:rFonts w:cs="B Nazanin" w:hint="cs"/>
                <w:b/>
                <w:bCs/>
                <w:sz w:val="20"/>
                <w:szCs w:val="20"/>
                <w:rtl/>
                <w:lang w:bidi="fa-IR"/>
              </w:rPr>
              <w:t>1</w:t>
            </w:r>
          </w:p>
        </w:tc>
        <w:tc>
          <w:tcPr>
            <w:tcW w:w="3533" w:type="pct"/>
            <w:gridSpan w:val="2"/>
          </w:tcPr>
          <w:p w:rsidR="00534B8D" w:rsidRPr="00EC4063" w:rsidRDefault="00534B8D" w:rsidP="00FD76B7">
            <w:pPr>
              <w:bidi/>
              <w:rPr>
                <w:rFonts w:cs="B Nazanin"/>
                <w:b/>
                <w:bCs/>
                <w:sz w:val="20"/>
                <w:szCs w:val="20"/>
                <w:lang w:bidi="fa-IR"/>
              </w:rPr>
            </w:pPr>
            <w:r w:rsidRPr="00534B8D">
              <w:rPr>
                <w:rFonts w:cs="B Nazanin" w:hint="cs"/>
                <w:b/>
                <w:bCs/>
                <w:sz w:val="18"/>
                <w:szCs w:val="18"/>
                <w:rtl/>
                <w:lang w:bidi="fa-IR"/>
              </w:rPr>
              <w:t xml:space="preserve">موضوع، مضمون و اندیشه </w:t>
            </w:r>
            <w:r w:rsidRPr="00534B8D">
              <w:rPr>
                <w:rFonts w:cs="B Nazanin"/>
                <w:b/>
                <w:bCs/>
                <w:sz w:val="18"/>
                <w:szCs w:val="18"/>
                <w:rtl/>
                <w:lang w:bidi="fa-IR"/>
              </w:rPr>
              <w:t>(</w:t>
            </w:r>
            <w:r w:rsidRPr="00534B8D">
              <w:rPr>
                <w:rFonts w:cs="B Nazanin" w:hint="cs"/>
                <w:b/>
                <w:bCs/>
                <w:sz w:val="18"/>
                <w:szCs w:val="18"/>
                <w:rtl/>
                <w:lang w:bidi="fa-IR"/>
              </w:rPr>
              <w:t>باورپذیری، ابتکار در موضوع، اهمیت موضوع و سوژه، پرهیز از شعارزدگی</w:t>
            </w:r>
            <w:r w:rsidRPr="00534B8D">
              <w:rPr>
                <w:rFonts w:cs="B Nazanin"/>
                <w:b/>
                <w:bCs/>
                <w:sz w:val="18"/>
                <w:szCs w:val="18"/>
                <w:rtl/>
                <w:lang w:bidi="fa-IR"/>
              </w:rPr>
              <w:t>)</w:t>
            </w:r>
          </w:p>
        </w:tc>
        <w:tc>
          <w:tcPr>
            <w:tcW w:w="547" w:type="pct"/>
            <w:gridSpan w:val="2"/>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10</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gridBefore w:val="1"/>
          <w:wBefore w:w="26" w:type="pct"/>
          <w:trHeight w:hRule="exact" w:val="357"/>
          <w:jc w:val="center"/>
        </w:trPr>
        <w:tc>
          <w:tcPr>
            <w:tcW w:w="296" w:type="pct"/>
          </w:tcPr>
          <w:p w:rsidR="00534B8D" w:rsidRDefault="00534B8D" w:rsidP="00FD76B7">
            <w:pPr>
              <w:bidi/>
              <w:rPr>
                <w:rFonts w:cs="B Nazanin"/>
                <w:b/>
                <w:bCs/>
                <w:sz w:val="20"/>
                <w:szCs w:val="20"/>
                <w:rtl/>
                <w:lang w:bidi="fa-IR"/>
              </w:rPr>
            </w:pPr>
            <w:r>
              <w:rPr>
                <w:rFonts w:cs="B Nazanin" w:hint="cs"/>
                <w:b/>
                <w:bCs/>
                <w:sz w:val="20"/>
                <w:szCs w:val="20"/>
                <w:rtl/>
                <w:lang w:bidi="fa-IR"/>
              </w:rPr>
              <w:t>2</w:t>
            </w:r>
          </w:p>
        </w:tc>
        <w:tc>
          <w:tcPr>
            <w:tcW w:w="3533" w:type="pct"/>
            <w:gridSpan w:val="2"/>
          </w:tcPr>
          <w:p w:rsidR="00534B8D" w:rsidRPr="00EC4063" w:rsidRDefault="00534B8D" w:rsidP="00FD76B7">
            <w:pPr>
              <w:bidi/>
              <w:rPr>
                <w:rFonts w:cs="B Nazanin"/>
                <w:b/>
                <w:bCs/>
                <w:sz w:val="20"/>
                <w:szCs w:val="20"/>
                <w:lang w:bidi="fa-IR"/>
              </w:rPr>
            </w:pPr>
            <w:r>
              <w:rPr>
                <w:rFonts w:cs="B Nazanin" w:hint="cs"/>
                <w:b/>
                <w:bCs/>
                <w:sz w:val="20"/>
                <w:szCs w:val="20"/>
                <w:rtl/>
                <w:lang w:bidi="fa-IR"/>
              </w:rPr>
              <w:t>شخصیت‌پردازی</w:t>
            </w:r>
          </w:p>
        </w:tc>
        <w:tc>
          <w:tcPr>
            <w:tcW w:w="547" w:type="pct"/>
            <w:gridSpan w:val="2"/>
          </w:tcPr>
          <w:p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gridBefore w:val="1"/>
          <w:wBefore w:w="26" w:type="pct"/>
          <w:trHeight w:hRule="exact" w:val="357"/>
          <w:jc w:val="center"/>
        </w:trPr>
        <w:tc>
          <w:tcPr>
            <w:tcW w:w="296" w:type="pct"/>
          </w:tcPr>
          <w:p w:rsidR="00534B8D" w:rsidRPr="00EC4063" w:rsidRDefault="00534B8D" w:rsidP="00FD76B7">
            <w:pPr>
              <w:bidi/>
              <w:rPr>
                <w:rFonts w:cs="B Nazanin"/>
                <w:b/>
                <w:bCs/>
                <w:sz w:val="20"/>
                <w:szCs w:val="20"/>
                <w:rtl/>
                <w:lang w:bidi="fa-IR"/>
              </w:rPr>
            </w:pPr>
            <w:r>
              <w:rPr>
                <w:rFonts w:cs="B Nazanin" w:hint="cs"/>
                <w:b/>
                <w:bCs/>
                <w:sz w:val="20"/>
                <w:szCs w:val="20"/>
                <w:rtl/>
                <w:lang w:bidi="fa-IR"/>
              </w:rPr>
              <w:t>3</w:t>
            </w:r>
          </w:p>
        </w:tc>
        <w:tc>
          <w:tcPr>
            <w:tcW w:w="3533" w:type="pct"/>
            <w:gridSpan w:val="2"/>
          </w:tcPr>
          <w:p w:rsidR="00534B8D" w:rsidRPr="00EC4063" w:rsidRDefault="00534B8D" w:rsidP="00FD76B7">
            <w:pPr>
              <w:bidi/>
              <w:rPr>
                <w:rFonts w:cs="B Nazanin"/>
                <w:b/>
                <w:bCs/>
                <w:sz w:val="20"/>
                <w:szCs w:val="20"/>
                <w:lang w:bidi="fa-IR"/>
              </w:rPr>
            </w:pPr>
            <w:r w:rsidRPr="00EC4063">
              <w:rPr>
                <w:rFonts w:cs="B Nazanin" w:hint="cs"/>
                <w:b/>
                <w:bCs/>
                <w:sz w:val="20"/>
                <w:szCs w:val="20"/>
                <w:rtl/>
                <w:lang w:bidi="fa-IR"/>
              </w:rPr>
              <w:t>ساختار دراماتیک</w:t>
            </w:r>
          </w:p>
        </w:tc>
        <w:tc>
          <w:tcPr>
            <w:tcW w:w="547" w:type="pct"/>
            <w:gridSpan w:val="2"/>
          </w:tcPr>
          <w:p w:rsidR="00534B8D" w:rsidRPr="00EC4063" w:rsidRDefault="00534B8D" w:rsidP="00FD76B7">
            <w:pPr>
              <w:bidi/>
              <w:rPr>
                <w:rFonts w:cs="B Nazanin"/>
                <w:b/>
                <w:bCs/>
                <w:sz w:val="20"/>
                <w:szCs w:val="20"/>
                <w:rtl/>
                <w:lang w:bidi="fa-IR"/>
              </w:rPr>
            </w:pPr>
            <w:r>
              <w:rPr>
                <w:rFonts w:cs="B Nazanin" w:hint="cs"/>
                <w:b/>
                <w:bCs/>
                <w:sz w:val="20"/>
                <w:szCs w:val="20"/>
                <w:rtl/>
                <w:lang w:bidi="fa-IR"/>
              </w:rPr>
              <w:t>20</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gridBefore w:val="1"/>
          <w:wBefore w:w="26" w:type="pct"/>
          <w:trHeight w:hRule="exact" w:val="357"/>
          <w:jc w:val="center"/>
        </w:trPr>
        <w:tc>
          <w:tcPr>
            <w:tcW w:w="296" w:type="pct"/>
          </w:tcPr>
          <w:p w:rsidR="00534B8D" w:rsidRPr="00EC4063" w:rsidRDefault="00534B8D" w:rsidP="00FD76B7">
            <w:pPr>
              <w:bidi/>
              <w:rPr>
                <w:rFonts w:cs="B Nazanin"/>
                <w:b/>
                <w:bCs/>
                <w:sz w:val="20"/>
                <w:szCs w:val="20"/>
                <w:rtl/>
                <w:lang w:bidi="fa-IR"/>
              </w:rPr>
            </w:pPr>
            <w:r>
              <w:rPr>
                <w:rFonts w:cs="B Nazanin" w:hint="cs"/>
                <w:b/>
                <w:bCs/>
                <w:sz w:val="20"/>
                <w:szCs w:val="20"/>
                <w:rtl/>
                <w:lang w:bidi="fa-IR"/>
              </w:rPr>
              <w:t>4</w:t>
            </w:r>
          </w:p>
        </w:tc>
        <w:tc>
          <w:tcPr>
            <w:tcW w:w="3533" w:type="pct"/>
            <w:gridSpan w:val="2"/>
          </w:tcPr>
          <w:p w:rsidR="00534B8D" w:rsidRPr="00EC4063" w:rsidRDefault="00534B8D" w:rsidP="00FD76B7">
            <w:pPr>
              <w:bidi/>
              <w:rPr>
                <w:rFonts w:cs="B Nazanin"/>
                <w:b/>
                <w:bCs/>
                <w:sz w:val="20"/>
                <w:szCs w:val="20"/>
                <w:lang w:bidi="fa-IR"/>
              </w:rPr>
            </w:pPr>
            <w:r w:rsidRPr="00EC4063">
              <w:rPr>
                <w:rFonts w:cs="B Nazanin" w:hint="cs"/>
                <w:b/>
                <w:bCs/>
                <w:sz w:val="20"/>
                <w:szCs w:val="20"/>
                <w:rtl/>
                <w:lang w:bidi="fa-IR"/>
              </w:rPr>
              <w:t>قابلیت اجرایی</w:t>
            </w:r>
          </w:p>
        </w:tc>
        <w:tc>
          <w:tcPr>
            <w:tcW w:w="547" w:type="pct"/>
            <w:gridSpan w:val="2"/>
          </w:tcPr>
          <w:p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gridBefore w:val="1"/>
          <w:wBefore w:w="26" w:type="pct"/>
          <w:trHeight w:hRule="exact" w:val="357"/>
          <w:jc w:val="center"/>
        </w:trPr>
        <w:tc>
          <w:tcPr>
            <w:tcW w:w="296" w:type="pct"/>
          </w:tcPr>
          <w:p w:rsidR="00534B8D" w:rsidRPr="00EC4063" w:rsidRDefault="00534B8D" w:rsidP="00FD76B7">
            <w:pPr>
              <w:bidi/>
              <w:rPr>
                <w:rFonts w:cs="B Nazanin"/>
                <w:b/>
                <w:bCs/>
                <w:sz w:val="20"/>
                <w:szCs w:val="20"/>
                <w:rtl/>
                <w:lang w:bidi="fa-IR"/>
              </w:rPr>
            </w:pPr>
            <w:r>
              <w:rPr>
                <w:rFonts w:cs="B Nazanin" w:hint="cs"/>
                <w:b/>
                <w:bCs/>
                <w:sz w:val="20"/>
                <w:szCs w:val="20"/>
                <w:rtl/>
                <w:lang w:bidi="fa-IR"/>
              </w:rPr>
              <w:t>5</w:t>
            </w:r>
          </w:p>
        </w:tc>
        <w:tc>
          <w:tcPr>
            <w:tcW w:w="3533" w:type="pct"/>
            <w:gridSpan w:val="2"/>
          </w:tcPr>
          <w:p w:rsidR="00534B8D" w:rsidRPr="00EC4063" w:rsidRDefault="00534B8D" w:rsidP="00FD76B7">
            <w:pPr>
              <w:bidi/>
              <w:rPr>
                <w:rFonts w:cs="B Nazanin"/>
                <w:b/>
                <w:bCs/>
                <w:sz w:val="20"/>
                <w:szCs w:val="20"/>
                <w:lang w:bidi="fa-IR"/>
              </w:rPr>
            </w:pPr>
            <w:r w:rsidRPr="00EC4063">
              <w:rPr>
                <w:rFonts w:cs="B Nazanin" w:hint="cs"/>
                <w:b/>
                <w:bCs/>
                <w:sz w:val="20"/>
                <w:szCs w:val="20"/>
                <w:rtl/>
                <w:lang w:bidi="fa-IR"/>
              </w:rPr>
              <w:t>دیالوگ پردازی</w:t>
            </w:r>
          </w:p>
        </w:tc>
        <w:tc>
          <w:tcPr>
            <w:tcW w:w="547" w:type="pct"/>
            <w:gridSpan w:val="2"/>
          </w:tcPr>
          <w:p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gridBefore w:val="1"/>
          <w:wBefore w:w="26" w:type="pct"/>
          <w:trHeight w:hRule="exact" w:val="357"/>
          <w:jc w:val="center"/>
        </w:trPr>
        <w:tc>
          <w:tcPr>
            <w:tcW w:w="296" w:type="pct"/>
          </w:tcPr>
          <w:p w:rsidR="00534B8D" w:rsidRDefault="00534B8D" w:rsidP="00FD76B7">
            <w:pPr>
              <w:bidi/>
              <w:rPr>
                <w:rFonts w:cs="B Nazanin"/>
                <w:b/>
                <w:bCs/>
                <w:sz w:val="20"/>
                <w:szCs w:val="20"/>
                <w:rtl/>
                <w:lang w:bidi="fa-IR"/>
              </w:rPr>
            </w:pPr>
            <w:r>
              <w:rPr>
                <w:rFonts w:cs="B Nazanin" w:hint="cs"/>
                <w:b/>
                <w:bCs/>
                <w:sz w:val="20"/>
                <w:szCs w:val="20"/>
                <w:rtl/>
                <w:lang w:bidi="fa-IR"/>
              </w:rPr>
              <w:t>6</w:t>
            </w:r>
          </w:p>
        </w:tc>
        <w:tc>
          <w:tcPr>
            <w:tcW w:w="3533" w:type="pct"/>
            <w:gridSpan w:val="2"/>
          </w:tcPr>
          <w:p w:rsidR="00534B8D" w:rsidRPr="00EC4063" w:rsidRDefault="000D09E7" w:rsidP="00FD76B7">
            <w:pPr>
              <w:bidi/>
              <w:rPr>
                <w:rFonts w:cs="B Nazanin"/>
                <w:b/>
                <w:bCs/>
                <w:sz w:val="20"/>
                <w:szCs w:val="20"/>
                <w:rtl/>
                <w:lang w:bidi="fa-IR"/>
              </w:rPr>
            </w:pPr>
            <w:r>
              <w:rPr>
                <w:rFonts w:cs="B Nazanin" w:hint="cs"/>
                <w:b/>
                <w:bCs/>
                <w:sz w:val="20"/>
                <w:szCs w:val="20"/>
                <w:rtl/>
                <w:lang w:bidi="fa-IR"/>
              </w:rPr>
              <w:t>فضاسازی</w:t>
            </w:r>
          </w:p>
        </w:tc>
        <w:tc>
          <w:tcPr>
            <w:tcW w:w="547" w:type="pct"/>
            <w:gridSpan w:val="2"/>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5</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gridBefore w:val="1"/>
          <w:wBefore w:w="26" w:type="pct"/>
          <w:trHeight w:hRule="exact" w:val="357"/>
          <w:jc w:val="center"/>
        </w:trPr>
        <w:tc>
          <w:tcPr>
            <w:tcW w:w="296" w:type="pct"/>
          </w:tcPr>
          <w:p w:rsidR="00534B8D" w:rsidRPr="00EC4063" w:rsidRDefault="00534B8D" w:rsidP="00FD76B7">
            <w:pPr>
              <w:bidi/>
              <w:rPr>
                <w:rFonts w:cs="B Nazanin"/>
                <w:b/>
                <w:bCs/>
                <w:sz w:val="20"/>
                <w:szCs w:val="20"/>
                <w:rtl/>
                <w:lang w:bidi="fa-IR"/>
              </w:rPr>
            </w:pPr>
            <w:r>
              <w:rPr>
                <w:rFonts w:cs="B Nazanin" w:hint="cs"/>
                <w:b/>
                <w:bCs/>
                <w:sz w:val="20"/>
                <w:szCs w:val="20"/>
                <w:rtl/>
                <w:lang w:bidi="fa-IR"/>
              </w:rPr>
              <w:t>7</w:t>
            </w:r>
          </w:p>
        </w:tc>
        <w:tc>
          <w:tcPr>
            <w:tcW w:w="3533" w:type="pct"/>
            <w:gridSpan w:val="2"/>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خلاقیت و </w:t>
            </w:r>
            <w:r>
              <w:rPr>
                <w:rFonts w:cs="B Nazanin" w:hint="cs"/>
                <w:b/>
                <w:bCs/>
                <w:sz w:val="20"/>
                <w:szCs w:val="20"/>
                <w:rtl/>
                <w:lang w:bidi="fa-IR"/>
              </w:rPr>
              <w:t>نواری</w:t>
            </w:r>
          </w:p>
        </w:tc>
        <w:tc>
          <w:tcPr>
            <w:tcW w:w="547" w:type="pct"/>
            <w:gridSpan w:val="2"/>
          </w:tcPr>
          <w:p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gridBefore w:val="1"/>
          <w:wBefore w:w="26" w:type="pct"/>
          <w:trHeight w:hRule="exact" w:val="357"/>
          <w:jc w:val="center"/>
        </w:trPr>
        <w:tc>
          <w:tcPr>
            <w:tcW w:w="296" w:type="pct"/>
          </w:tcPr>
          <w:p w:rsidR="00534B8D" w:rsidRDefault="00534B8D" w:rsidP="00FD76B7">
            <w:pPr>
              <w:bidi/>
              <w:rPr>
                <w:rFonts w:cs="B Nazanin"/>
                <w:b/>
                <w:bCs/>
                <w:sz w:val="20"/>
                <w:szCs w:val="20"/>
                <w:rtl/>
                <w:lang w:bidi="fa-IR"/>
              </w:rPr>
            </w:pPr>
            <w:r>
              <w:rPr>
                <w:rFonts w:cs="B Nazanin" w:hint="cs"/>
                <w:b/>
                <w:bCs/>
                <w:sz w:val="20"/>
                <w:szCs w:val="20"/>
                <w:rtl/>
                <w:lang w:bidi="fa-IR"/>
              </w:rPr>
              <w:t>8</w:t>
            </w:r>
          </w:p>
        </w:tc>
        <w:tc>
          <w:tcPr>
            <w:tcW w:w="3533" w:type="pct"/>
            <w:gridSpan w:val="2"/>
          </w:tcPr>
          <w:p w:rsidR="00534B8D" w:rsidRPr="00EC4063" w:rsidRDefault="00534B8D" w:rsidP="00FD76B7">
            <w:pPr>
              <w:bidi/>
              <w:rPr>
                <w:rFonts w:cs="B Nazanin"/>
                <w:b/>
                <w:bCs/>
                <w:sz w:val="20"/>
                <w:szCs w:val="20"/>
                <w:rtl/>
                <w:lang w:bidi="fa-IR"/>
              </w:rPr>
            </w:pPr>
            <w:r>
              <w:rPr>
                <w:rFonts w:cs="B Nazanin" w:hint="cs"/>
                <w:b/>
                <w:bCs/>
                <w:sz w:val="20"/>
                <w:szCs w:val="20"/>
                <w:rtl/>
                <w:lang w:bidi="fa-IR"/>
              </w:rPr>
              <w:t>اولویت‌های</w:t>
            </w:r>
            <w:r w:rsidRPr="00EC4063">
              <w:rPr>
                <w:rFonts w:cs="B Nazanin" w:hint="cs"/>
                <w:b/>
                <w:bCs/>
                <w:sz w:val="20"/>
                <w:szCs w:val="20"/>
                <w:rtl/>
                <w:lang w:bidi="fa-IR"/>
              </w:rPr>
              <w:t xml:space="preserve"> جشنواره و </w:t>
            </w:r>
            <w:r>
              <w:rPr>
                <w:rFonts w:cs="B Nazanin" w:hint="cs"/>
                <w:b/>
                <w:bCs/>
                <w:sz w:val="20"/>
                <w:szCs w:val="20"/>
                <w:rtl/>
                <w:lang w:bidi="fa-IR"/>
              </w:rPr>
              <w:t>تأثیرگذاری</w:t>
            </w:r>
            <w:r w:rsidRPr="00EC4063">
              <w:rPr>
                <w:rFonts w:cs="B Nazanin" w:hint="cs"/>
                <w:b/>
                <w:bCs/>
                <w:sz w:val="20"/>
                <w:szCs w:val="20"/>
                <w:rtl/>
                <w:lang w:bidi="fa-IR"/>
              </w:rPr>
              <w:t xml:space="preserve"> آن</w:t>
            </w:r>
          </w:p>
        </w:tc>
        <w:tc>
          <w:tcPr>
            <w:tcW w:w="547" w:type="pct"/>
            <w:gridSpan w:val="2"/>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5</w:t>
            </w:r>
          </w:p>
        </w:tc>
        <w:tc>
          <w:tcPr>
            <w:tcW w:w="598" w:type="pct"/>
          </w:tcPr>
          <w:p w:rsidR="00534B8D" w:rsidRPr="00EC4063" w:rsidRDefault="00534B8D" w:rsidP="00FD76B7">
            <w:pPr>
              <w:bidi/>
              <w:rPr>
                <w:rFonts w:cs="B Nazanin"/>
                <w:b/>
                <w:bCs/>
                <w:sz w:val="20"/>
                <w:szCs w:val="20"/>
                <w:rtl/>
                <w:lang w:bidi="fa-IR"/>
              </w:rPr>
            </w:pPr>
          </w:p>
        </w:tc>
      </w:tr>
      <w:tr w:rsidR="00534B8D" w:rsidRPr="007D60C8" w:rsidTr="0090290A">
        <w:trPr>
          <w:trHeight w:hRule="exact" w:val="357"/>
          <w:jc w:val="center"/>
        </w:trPr>
        <w:tc>
          <w:tcPr>
            <w:tcW w:w="3818" w:type="pct"/>
            <w:gridSpan w:val="3"/>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جمع کل</w:t>
            </w:r>
          </w:p>
        </w:tc>
        <w:tc>
          <w:tcPr>
            <w:tcW w:w="559" w:type="pct"/>
            <w:gridSpan w:val="2"/>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100</w:t>
            </w:r>
          </w:p>
        </w:tc>
        <w:tc>
          <w:tcPr>
            <w:tcW w:w="623" w:type="pct"/>
            <w:gridSpan w:val="2"/>
          </w:tcPr>
          <w:p w:rsidR="00534B8D" w:rsidRPr="00EC4063" w:rsidRDefault="00534B8D" w:rsidP="00FD76B7">
            <w:pPr>
              <w:bidi/>
              <w:rPr>
                <w:rFonts w:cs="B Nazanin"/>
                <w:b/>
                <w:bCs/>
                <w:sz w:val="20"/>
                <w:szCs w:val="20"/>
                <w:rtl/>
                <w:lang w:bidi="fa-IR"/>
              </w:rPr>
            </w:pPr>
          </w:p>
        </w:tc>
      </w:tr>
    </w:tbl>
    <w:p w:rsidR="00730525" w:rsidRDefault="00730525" w:rsidP="00187410">
      <w:pPr>
        <w:spacing w:after="160" w:line="259" w:lineRule="auto"/>
        <w:rPr>
          <w:rFonts w:cs="B Mitra"/>
          <w:b/>
          <w:bCs/>
          <w:sz w:val="28"/>
          <w:szCs w:val="28"/>
          <w:lang w:bidi="fa-IR"/>
        </w:rPr>
      </w:pPr>
    </w:p>
    <w:p w:rsidR="004C0AAD" w:rsidRDefault="00267303" w:rsidP="00FD0113">
      <w:pPr>
        <w:pStyle w:val="Heading2"/>
        <w:bidi/>
        <w:rPr>
          <w:rFonts w:cs="B Titr"/>
          <w:b/>
          <w:bCs/>
          <w:color w:val="FF0000"/>
          <w:sz w:val="24"/>
          <w:szCs w:val="24"/>
          <w:rtl/>
        </w:rPr>
      </w:pPr>
      <w:bookmarkStart w:id="89" w:name="_Toc503356819"/>
      <w:r>
        <w:rPr>
          <w:rFonts w:cs="B Titr" w:hint="cs"/>
          <w:b/>
          <w:bCs/>
          <w:color w:val="FF0000"/>
          <w:sz w:val="24"/>
          <w:szCs w:val="24"/>
          <w:rtl/>
        </w:rPr>
        <w:t>5</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4C0AAD" w:rsidRPr="004E0FA1">
        <w:rPr>
          <w:rFonts w:cs="B Titr"/>
          <w:b/>
          <w:bCs/>
          <w:color w:val="FF0000"/>
          <w:sz w:val="24"/>
          <w:szCs w:val="24"/>
          <w:rtl/>
        </w:rPr>
        <w:t>سخنوری</w:t>
      </w:r>
      <w:bookmarkEnd w:id="89"/>
    </w:p>
    <w:p w:rsidR="00CD3ADE" w:rsidRPr="00534B8D" w:rsidRDefault="004C0AAD" w:rsidP="00534B8D">
      <w:pPr>
        <w:autoSpaceDE w:val="0"/>
        <w:autoSpaceDN w:val="0"/>
        <w:bidi/>
        <w:adjustRightInd w:val="0"/>
        <w:spacing w:after="0" w:line="240" w:lineRule="auto"/>
        <w:jc w:val="both"/>
        <w:rPr>
          <w:rFonts w:ascii="B Mitra" w:hAnsi="Calibri" w:cs="B Nazanin"/>
          <w:b/>
          <w:bCs/>
          <w:sz w:val="24"/>
          <w:szCs w:val="24"/>
          <w:rtl/>
        </w:rPr>
      </w:pPr>
      <w:r w:rsidRPr="00B26730">
        <w:rPr>
          <w:rFonts w:ascii="B Mitra" w:hAnsi="Calibri" w:cs="B Mitra" w:hint="cs"/>
          <w:b/>
          <w:bCs/>
          <w:sz w:val="28"/>
          <w:szCs w:val="28"/>
          <w:rtl/>
        </w:rPr>
        <w:t>موضوع</w:t>
      </w:r>
      <w:r w:rsidRPr="00B26730">
        <w:rPr>
          <w:rFonts w:ascii="B Mitra" w:hAnsi="Calibri" w:cs="B Mitra" w:hint="cs"/>
          <w:sz w:val="28"/>
          <w:szCs w:val="28"/>
          <w:rtl/>
        </w:rPr>
        <w:t xml:space="preserve">: </w:t>
      </w:r>
      <w:r w:rsidRPr="00A43F81">
        <w:rPr>
          <w:rStyle w:val="Heading1Char"/>
          <w:rFonts w:hint="cs"/>
          <w:rtl/>
        </w:rPr>
        <w:t>آزادوبارویکردقرآنوعترتاست</w:t>
      </w:r>
      <w:r w:rsidRPr="00A43F81">
        <w:rPr>
          <w:rStyle w:val="Heading1Char"/>
          <w:rFonts w:hint="cs"/>
        </w:rPr>
        <w:t>.</w:t>
      </w:r>
    </w:p>
    <w:p w:rsidR="007E068B" w:rsidRDefault="008171E6" w:rsidP="008171E6">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 xml:space="preserve">*حداکثر زمان اجرا در مرحله </w:t>
      </w:r>
      <w:r w:rsidR="00E96664">
        <w:rPr>
          <w:rFonts w:ascii="B Mitra" w:hAnsi="Calibri" w:cs="B Mitra" w:hint="cs"/>
          <w:sz w:val="28"/>
          <w:szCs w:val="28"/>
          <w:rtl/>
        </w:rPr>
        <w:t>استانی</w:t>
      </w:r>
      <w:r w:rsidR="00E96664">
        <w:rPr>
          <w:rFonts w:ascii="B Mitra" w:hAnsi="Calibri" w:cs="B Mitra"/>
          <w:sz w:val="28"/>
          <w:szCs w:val="28"/>
          <w:rtl/>
        </w:rPr>
        <w:t xml:space="preserve"> 7</w:t>
      </w:r>
      <w:r>
        <w:rPr>
          <w:rFonts w:ascii="B Mitra" w:hAnsi="Calibri" w:cs="B Mitra" w:hint="cs"/>
          <w:sz w:val="28"/>
          <w:szCs w:val="28"/>
          <w:rtl/>
        </w:rPr>
        <w:t xml:space="preserve"> و در مرحله </w:t>
      </w:r>
      <w:r w:rsidR="00E96664">
        <w:rPr>
          <w:rFonts w:ascii="B Mitra" w:hAnsi="Calibri" w:cs="B Mitra" w:hint="cs"/>
          <w:sz w:val="28"/>
          <w:szCs w:val="28"/>
          <w:rtl/>
        </w:rPr>
        <w:t>کشوری</w:t>
      </w:r>
      <w:r w:rsidR="00E96664">
        <w:rPr>
          <w:rFonts w:ascii="B Mitra" w:hAnsi="Calibri" w:cs="B Mitra"/>
          <w:sz w:val="28"/>
          <w:szCs w:val="28"/>
          <w:rtl/>
        </w:rPr>
        <w:t xml:space="preserve"> 10</w:t>
      </w:r>
      <w:r>
        <w:rPr>
          <w:rFonts w:ascii="B Mitra" w:hAnsi="Calibri" w:cs="B Mitra" w:hint="cs"/>
          <w:sz w:val="28"/>
          <w:szCs w:val="28"/>
          <w:rtl/>
        </w:rPr>
        <w:t xml:space="preserve"> دقیقه </w:t>
      </w:r>
      <w:r w:rsidR="001301C9">
        <w:rPr>
          <w:rFonts w:ascii="B Mitra" w:hAnsi="Calibri" w:cs="B Mitra" w:hint="cs"/>
          <w:sz w:val="28"/>
          <w:szCs w:val="28"/>
          <w:rtl/>
        </w:rPr>
        <w:t>است</w:t>
      </w:r>
      <w:r>
        <w:rPr>
          <w:rFonts w:ascii="B Mitra" w:hAnsi="Calibri" w:cs="B Mitra" w:hint="cs"/>
          <w:sz w:val="28"/>
          <w:szCs w:val="28"/>
          <w:rtl/>
        </w:rPr>
        <w:t>.</w:t>
      </w:r>
    </w:p>
    <w:p w:rsidR="0047180C" w:rsidRPr="00E71087" w:rsidRDefault="0047180C" w:rsidP="002C39AD">
      <w:pPr>
        <w:autoSpaceDE w:val="0"/>
        <w:autoSpaceDN w:val="0"/>
        <w:bidi/>
        <w:adjustRightInd w:val="0"/>
        <w:spacing w:after="0" w:line="240" w:lineRule="auto"/>
        <w:jc w:val="both"/>
        <w:rPr>
          <w:rFonts w:ascii="Cambria" w:hAnsi="Cambria" w:cs="Shonar Bangla"/>
          <w:sz w:val="28"/>
          <w:szCs w:val="28"/>
          <w:rtl/>
          <w:lang w:bidi="fa-IR"/>
        </w:rPr>
      </w:pPr>
    </w:p>
    <w:tbl>
      <w:tblPr>
        <w:tblStyle w:val="TableGrid"/>
        <w:bidiVisual/>
        <w:tblW w:w="0" w:type="auto"/>
        <w:jc w:val="center"/>
        <w:tblLook w:val="04A0"/>
      </w:tblPr>
      <w:tblGrid>
        <w:gridCol w:w="709"/>
        <w:gridCol w:w="5589"/>
        <w:gridCol w:w="1352"/>
        <w:gridCol w:w="991"/>
      </w:tblGrid>
      <w:tr w:rsidR="00534B8D" w:rsidRPr="007E068B" w:rsidTr="00821DEB">
        <w:trPr>
          <w:trHeight w:hRule="exact" w:val="479"/>
          <w:jc w:val="center"/>
        </w:trPr>
        <w:tc>
          <w:tcPr>
            <w:tcW w:w="709" w:type="dxa"/>
            <w:tcBorders>
              <w:top w:val="single" w:sz="12" w:space="0" w:color="auto"/>
              <w:bottom w:val="single" w:sz="12" w:space="0" w:color="auto"/>
              <w:right w:val="single" w:sz="12" w:space="0" w:color="auto"/>
            </w:tcBorders>
          </w:tcPr>
          <w:p w:rsidR="00534B8D" w:rsidRDefault="00534B8D" w:rsidP="00FD76B7">
            <w:pPr>
              <w:bidi/>
              <w:rPr>
                <w:rFonts w:cs="B Nazanin"/>
                <w:b/>
                <w:bCs/>
                <w:sz w:val="20"/>
                <w:szCs w:val="20"/>
                <w:rtl/>
                <w:lang w:bidi="fa-IR"/>
              </w:rPr>
            </w:pPr>
          </w:p>
        </w:tc>
        <w:tc>
          <w:tcPr>
            <w:tcW w:w="5589" w:type="dxa"/>
            <w:tcBorders>
              <w:top w:val="single" w:sz="12" w:space="0" w:color="auto"/>
              <w:bottom w:val="single" w:sz="12" w:space="0" w:color="auto"/>
              <w:right w:val="single" w:sz="12" w:space="0" w:color="auto"/>
            </w:tcBorders>
            <w:vAlign w:val="center"/>
          </w:tcPr>
          <w:p w:rsidR="00534B8D" w:rsidRPr="00EC4063" w:rsidRDefault="00E96664" w:rsidP="003D4EA5">
            <w:pPr>
              <w:bidi/>
              <w:jc w:val="center"/>
              <w:rPr>
                <w:rFonts w:cs="B Nazanin"/>
                <w:b/>
                <w:bCs/>
                <w:sz w:val="20"/>
                <w:szCs w:val="20"/>
                <w:rtl/>
                <w:lang w:bidi="fa-IR"/>
              </w:rPr>
            </w:pPr>
            <w:r>
              <w:rPr>
                <w:rFonts w:cs="B Nazanin" w:hint="cs"/>
                <w:b/>
                <w:bCs/>
                <w:sz w:val="20"/>
                <w:szCs w:val="20"/>
                <w:rtl/>
                <w:lang w:bidi="fa-IR"/>
              </w:rPr>
              <w:t>شاخص‌های</w:t>
            </w:r>
            <w:r w:rsidR="00534B8D" w:rsidRPr="00EC4063">
              <w:rPr>
                <w:rFonts w:cs="B Nazanin" w:hint="cs"/>
                <w:b/>
                <w:bCs/>
                <w:sz w:val="20"/>
                <w:szCs w:val="20"/>
                <w:rtl/>
                <w:lang w:bidi="fa-IR"/>
              </w:rPr>
              <w:t xml:space="preserve"> داوری</w:t>
            </w:r>
            <w:r w:rsidR="003D4EA5" w:rsidRPr="003D4EA5">
              <w:rPr>
                <w:rFonts w:cs="B Nazanin"/>
                <w:b/>
                <w:bCs/>
                <w:sz w:val="20"/>
                <w:szCs w:val="20"/>
                <w:rtl/>
                <w:lang w:bidi="fa-IR"/>
              </w:rPr>
              <w:t xml:space="preserve"> آئینسخنوری</w:t>
            </w:r>
          </w:p>
        </w:tc>
        <w:tc>
          <w:tcPr>
            <w:tcW w:w="1352" w:type="dxa"/>
            <w:tcBorders>
              <w:top w:val="single" w:sz="12" w:space="0" w:color="auto"/>
              <w:left w:val="single" w:sz="12" w:space="0" w:color="auto"/>
              <w:bottom w:val="single" w:sz="12" w:space="0" w:color="auto"/>
              <w:right w:val="single" w:sz="12" w:space="0" w:color="auto"/>
            </w:tcBorders>
          </w:tcPr>
          <w:p w:rsidR="00534B8D" w:rsidRPr="00EC4063" w:rsidRDefault="00534B8D" w:rsidP="00FD76B7">
            <w:pPr>
              <w:bidi/>
              <w:rPr>
                <w:rFonts w:cs="B Nazanin"/>
                <w:b/>
                <w:bCs/>
                <w:sz w:val="20"/>
                <w:szCs w:val="20"/>
                <w:rtl/>
                <w:lang w:bidi="fa-IR"/>
              </w:rPr>
            </w:pPr>
            <w:r>
              <w:rPr>
                <w:rFonts w:cs="B Nazanin" w:hint="cs"/>
                <w:b/>
                <w:bCs/>
                <w:sz w:val="20"/>
                <w:szCs w:val="20"/>
                <w:rtl/>
                <w:lang w:bidi="fa-IR"/>
              </w:rPr>
              <w:t xml:space="preserve">حداکثر </w:t>
            </w:r>
            <w:r w:rsidRPr="00EC4063">
              <w:rPr>
                <w:rFonts w:cs="B Nazanin" w:hint="cs"/>
                <w:b/>
                <w:bCs/>
                <w:sz w:val="20"/>
                <w:szCs w:val="20"/>
                <w:rtl/>
                <w:lang w:bidi="fa-IR"/>
              </w:rPr>
              <w:t>امتیاز</w:t>
            </w:r>
          </w:p>
        </w:tc>
        <w:tc>
          <w:tcPr>
            <w:tcW w:w="991" w:type="dxa"/>
            <w:tcBorders>
              <w:top w:val="single" w:sz="12" w:space="0" w:color="auto"/>
              <w:left w:val="single" w:sz="12" w:space="0" w:color="auto"/>
              <w:bottom w:val="single" w:sz="12" w:space="0" w:color="auto"/>
              <w:right w:val="single" w:sz="12" w:space="0" w:color="auto"/>
            </w:tcBorders>
          </w:tcPr>
          <w:p w:rsidR="00534B8D" w:rsidRPr="00EC4063" w:rsidRDefault="00534B8D" w:rsidP="00FD76B7">
            <w:pPr>
              <w:bidi/>
              <w:rPr>
                <w:rFonts w:cs="B Nazanin"/>
                <w:b/>
                <w:bCs/>
                <w:sz w:val="20"/>
                <w:szCs w:val="20"/>
                <w:rtl/>
                <w:lang w:bidi="fa-IR"/>
              </w:rPr>
            </w:pPr>
            <w:r>
              <w:rPr>
                <w:rFonts w:cs="B Nazanin" w:hint="cs"/>
                <w:b/>
                <w:bCs/>
                <w:sz w:val="20"/>
                <w:szCs w:val="20"/>
                <w:rtl/>
                <w:lang w:bidi="fa-IR"/>
              </w:rPr>
              <w:t>امتیاز</w:t>
            </w:r>
          </w:p>
        </w:tc>
      </w:tr>
      <w:tr w:rsidR="00534B8D" w:rsidRPr="007E068B" w:rsidTr="00821DEB">
        <w:trPr>
          <w:trHeight w:hRule="exact" w:val="338"/>
          <w:jc w:val="center"/>
        </w:trPr>
        <w:tc>
          <w:tcPr>
            <w:tcW w:w="709" w:type="dxa"/>
            <w:tcBorders>
              <w:top w:val="single" w:sz="12" w:space="0" w:color="auto"/>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lastRenderedPageBreak/>
              <w:t>1</w:t>
            </w:r>
          </w:p>
        </w:tc>
        <w:tc>
          <w:tcPr>
            <w:tcW w:w="5589" w:type="dxa"/>
            <w:tcBorders>
              <w:top w:val="single" w:sz="12" w:space="0" w:color="auto"/>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شروع مناسب و ایجاد انگیزه</w:t>
            </w:r>
          </w:p>
        </w:tc>
        <w:tc>
          <w:tcPr>
            <w:tcW w:w="1352" w:type="dxa"/>
            <w:tcBorders>
              <w:top w:val="single" w:sz="12" w:space="0" w:color="auto"/>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top w:val="single" w:sz="12" w:space="0" w:color="auto"/>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2</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قدرت بیان و عدم تکلف در تکلم</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3</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تسلط بر موضوع و مطالب </w:t>
            </w:r>
            <w:r>
              <w:rPr>
                <w:rFonts w:cs="B Nazanin" w:hint="cs"/>
                <w:b/>
                <w:bCs/>
                <w:sz w:val="20"/>
                <w:szCs w:val="20"/>
                <w:rtl/>
                <w:lang w:bidi="fa-IR"/>
              </w:rPr>
              <w:t>ارائه‌شده</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4</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قدرت جذب مخاطب</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5</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مهارت در تمرکز بخشی</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6</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استفاده از </w:t>
            </w:r>
            <w:r>
              <w:rPr>
                <w:rFonts w:cs="B Nazanin" w:hint="cs"/>
                <w:b/>
                <w:bCs/>
                <w:sz w:val="20"/>
                <w:szCs w:val="20"/>
                <w:rtl/>
                <w:lang w:bidi="fa-IR"/>
              </w:rPr>
              <w:t>مهارت‌های</w:t>
            </w:r>
            <w:r w:rsidRPr="00EC4063">
              <w:rPr>
                <w:rFonts w:cs="B Nazanin" w:hint="cs"/>
                <w:b/>
                <w:bCs/>
                <w:sz w:val="20"/>
                <w:szCs w:val="20"/>
                <w:rtl/>
                <w:lang w:bidi="fa-IR"/>
              </w:rPr>
              <w:t xml:space="preserve"> مناسب </w:t>
            </w:r>
            <w:r>
              <w:rPr>
                <w:rFonts w:cs="B Nazanin" w:hint="cs"/>
                <w:b/>
                <w:bCs/>
                <w:sz w:val="20"/>
                <w:szCs w:val="20"/>
                <w:rtl/>
                <w:lang w:bidi="fa-IR"/>
              </w:rPr>
              <w:t>غیرکلامی</w:t>
            </w:r>
            <w:r>
              <w:rPr>
                <w:rFonts w:cs="B Nazanin"/>
                <w:b/>
                <w:bCs/>
                <w:sz w:val="20"/>
                <w:szCs w:val="20"/>
                <w:rtl/>
                <w:lang w:bidi="fa-IR"/>
              </w:rPr>
              <w:t>(</w:t>
            </w:r>
            <w:r w:rsidRPr="00EC4063">
              <w:rPr>
                <w:rFonts w:cs="B Nazanin" w:hint="cs"/>
                <w:b/>
                <w:bCs/>
                <w:sz w:val="20"/>
                <w:szCs w:val="20"/>
                <w:rtl/>
                <w:lang w:bidi="fa-IR"/>
              </w:rPr>
              <w:t>زبان بدن</w:t>
            </w:r>
            <w:r>
              <w:rPr>
                <w:rFonts w:cs="B Nazanin"/>
                <w:b/>
                <w:bCs/>
                <w:sz w:val="20"/>
                <w:szCs w:val="20"/>
                <w:rtl/>
                <w:lang w:bidi="fa-IR"/>
              </w:rPr>
              <w:t>)</w:t>
            </w:r>
          </w:p>
        </w:tc>
        <w:tc>
          <w:tcPr>
            <w:tcW w:w="1352" w:type="dxa"/>
            <w:tcBorders>
              <w:left w:val="single" w:sz="12" w:space="0" w:color="auto"/>
              <w:right w:val="single" w:sz="12" w:space="0" w:color="auto"/>
            </w:tcBorders>
          </w:tcPr>
          <w:p w:rsidR="00534B8D" w:rsidRPr="00EC4063" w:rsidRDefault="00534B8D" w:rsidP="00FD76B7">
            <w:pPr>
              <w:bidi/>
              <w:ind w:left="741" w:hanging="708"/>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rsidR="00534B8D" w:rsidRPr="00EC4063" w:rsidRDefault="00534B8D" w:rsidP="00FD76B7">
            <w:pPr>
              <w:bidi/>
              <w:ind w:left="741" w:hanging="708"/>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7</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ارتباط چهره به چهره </w:t>
            </w:r>
            <w:r>
              <w:rPr>
                <w:rFonts w:cs="B Nazanin"/>
                <w:b/>
                <w:bCs/>
                <w:sz w:val="20"/>
                <w:szCs w:val="20"/>
                <w:rtl/>
                <w:lang w:bidi="fa-IR"/>
              </w:rPr>
              <w:t>(</w:t>
            </w:r>
            <w:r w:rsidRPr="00EC4063">
              <w:rPr>
                <w:rFonts w:cs="B Nazanin" w:hint="cs"/>
                <w:b/>
                <w:bCs/>
                <w:sz w:val="20"/>
                <w:szCs w:val="20"/>
                <w:rtl/>
                <w:lang w:bidi="fa-IR"/>
              </w:rPr>
              <w:t>عدالت دیداری</w:t>
            </w:r>
            <w:r>
              <w:rPr>
                <w:rFonts w:cs="B Nazanin"/>
                <w:b/>
                <w:bCs/>
                <w:sz w:val="20"/>
                <w:szCs w:val="20"/>
                <w:rtl/>
                <w:lang w:bidi="fa-IR"/>
              </w:rPr>
              <w:t>)</w:t>
            </w:r>
          </w:p>
        </w:tc>
        <w:tc>
          <w:tcPr>
            <w:tcW w:w="1352" w:type="dxa"/>
            <w:tcBorders>
              <w:left w:val="single" w:sz="12" w:space="0" w:color="auto"/>
              <w:right w:val="single" w:sz="12" w:space="0" w:color="auto"/>
            </w:tcBorders>
          </w:tcPr>
          <w:p w:rsidR="00534B8D" w:rsidRPr="00EC4063" w:rsidRDefault="00534B8D" w:rsidP="00FD76B7">
            <w:pPr>
              <w:bidi/>
              <w:ind w:right="317" w:firstLine="316"/>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rsidR="00534B8D" w:rsidRPr="00EC4063" w:rsidRDefault="00534B8D" w:rsidP="00FD76B7">
            <w:pPr>
              <w:bidi/>
              <w:ind w:right="317" w:firstLine="316"/>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8</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استفاده </w:t>
            </w:r>
            <w:r>
              <w:rPr>
                <w:rFonts w:cs="B Nazanin" w:hint="cs"/>
                <w:b/>
                <w:bCs/>
                <w:sz w:val="20"/>
                <w:szCs w:val="20"/>
                <w:rtl/>
                <w:lang w:bidi="fa-IR"/>
              </w:rPr>
              <w:t>محدود و</w:t>
            </w:r>
            <w:r w:rsidRPr="00EC4063">
              <w:rPr>
                <w:rFonts w:cs="B Nazanin" w:hint="cs"/>
                <w:b/>
                <w:bCs/>
                <w:sz w:val="20"/>
                <w:szCs w:val="20"/>
                <w:rtl/>
                <w:lang w:bidi="fa-IR"/>
              </w:rPr>
              <w:t xml:space="preserve"> مناسب از </w:t>
            </w:r>
            <w:r>
              <w:rPr>
                <w:rFonts w:cs="B Nazanin" w:hint="cs"/>
                <w:b/>
                <w:bCs/>
                <w:sz w:val="20"/>
                <w:szCs w:val="20"/>
                <w:rtl/>
                <w:lang w:bidi="fa-IR"/>
              </w:rPr>
              <w:t>یادداشت‌ها</w:t>
            </w:r>
          </w:p>
        </w:tc>
        <w:tc>
          <w:tcPr>
            <w:tcW w:w="1352" w:type="dxa"/>
            <w:tcBorders>
              <w:left w:val="single" w:sz="12" w:space="0" w:color="auto"/>
              <w:right w:val="single" w:sz="12" w:space="0" w:color="auto"/>
            </w:tcBorders>
          </w:tcPr>
          <w:p w:rsidR="00534B8D" w:rsidRPr="00EC4063" w:rsidRDefault="00534B8D" w:rsidP="00FD76B7">
            <w:pPr>
              <w:bidi/>
              <w:ind w:right="317" w:firstLine="316"/>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rsidR="00534B8D" w:rsidRPr="00EC4063" w:rsidRDefault="00534B8D" w:rsidP="00FD76B7">
            <w:pPr>
              <w:bidi/>
              <w:ind w:right="317" w:firstLine="316"/>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9</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انسجام موضوع</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10</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آراستگی و ظاهر مناسب</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11</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مدیریت زمان</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right w:val="single" w:sz="12" w:space="0" w:color="auto"/>
            </w:tcBorders>
            <w:vAlign w:val="center"/>
          </w:tcPr>
          <w:p w:rsidR="00534B8D" w:rsidRDefault="00534B8D" w:rsidP="00FD76B7">
            <w:pPr>
              <w:bidi/>
              <w:jc w:val="center"/>
              <w:rPr>
                <w:rFonts w:cs="B Nazanin"/>
                <w:b/>
                <w:bCs/>
                <w:sz w:val="20"/>
                <w:szCs w:val="20"/>
                <w:rtl/>
                <w:lang w:bidi="fa-IR"/>
              </w:rPr>
            </w:pPr>
            <w:r>
              <w:rPr>
                <w:rFonts w:cs="B Nazanin" w:hint="cs"/>
                <w:b/>
                <w:bCs/>
                <w:sz w:val="20"/>
                <w:szCs w:val="20"/>
                <w:rtl/>
                <w:lang w:bidi="fa-IR"/>
              </w:rPr>
              <w:t>12</w:t>
            </w:r>
          </w:p>
        </w:tc>
        <w:tc>
          <w:tcPr>
            <w:tcW w:w="5589" w:type="dxa"/>
            <w:tcBorders>
              <w:right w:val="single" w:sz="12" w:space="0" w:color="auto"/>
            </w:tcBorders>
          </w:tcPr>
          <w:p w:rsidR="00534B8D" w:rsidRPr="00EC4063" w:rsidRDefault="00534B8D" w:rsidP="00FD76B7">
            <w:pPr>
              <w:bidi/>
              <w:rPr>
                <w:rFonts w:cs="B Nazanin"/>
                <w:b/>
                <w:bCs/>
                <w:sz w:val="20"/>
                <w:szCs w:val="20"/>
                <w:rtl/>
                <w:lang w:bidi="fa-IR"/>
              </w:rPr>
            </w:pPr>
            <w:r>
              <w:rPr>
                <w:rFonts w:cs="B Nazanin" w:hint="cs"/>
                <w:b/>
                <w:bCs/>
                <w:sz w:val="20"/>
                <w:szCs w:val="20"/>
                <w:rtl/>
                <w:lang w:bidi="fa-IR"/>
              </w:rPr>
              <w:t>جمع‌بندی</w:t>
            </w:r>
            <w:r w:rsidRPr="00EC4063">
              <w:rPr>
                <w:rFonts w:cs="B Nazanin" w:hint="cs"/>
                <w:b/>
                <w:bCs/>
                <w:sz w:val="20"/>
                <w:szCs w:val="20"/>
                <w:rtl/>
                <w:lang w:bidi="fa-IR"/>
              </w:rPr>
              <w:t xml:space="preserve"> موضوعات و </w:t>
            </w:r>
            <w:r>
              <w:rPr>
                <w:rFonts w:cs="B Nazanin" w:hint="cs"/>
                <w:b/>
                <w:bCs/>
                <w:sz w:val="20"/>
                <w:szCs w:val="20"/>
                <w:rtl/>
                <w:lang w:bidi="fa-IR"/>
              </w:rPr>
              <w:t>نتیجه‌گیری</w:t>
            </w:r>
          </w:p>
        </w:tc>
        <w:tc>
          <w:tcPr>
            <w:tcW w:w="1352"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rsidR="00534B8D" w:rsidRPr="00EC4063" w:rsidRDefault="00534B8D" w:rsidP="00FD76B7">
            <w:pPr>
              <w:bidi/>
              <w:jc w:val="center"/>
              <w:rPr>
                <w:rFonts w:cs="B Nazanin"/>
                <w:b/>
                <w:bCs/>
                <w:sz w:val="20"/>
                <w:szCs w:val="20"/>
                <w:rtl/>
                <w:lang w:bidi="fa-IR"/>
              </w:rPr>
            </w:pPr>
          </w:p>
        </w:tc>
      </w:tr>
      <w:tr w:rsidR="00534B8D" w:rsidRPr="007E068B" w:rsidTr="00821DEB">
        <w:trPr>
          <w:trHeight w:hRule="exact" w:val="338"/>
          <w:jc w:val="center"/>
        </w:trPr>
        <w:tc>
          <w:tcPr>
            <w:tcW w:w="709" w:type="dxa"/>
            <w:tcBorders>
              <w:bottom w:val="single" w:sz="12" w:space="0" w:color="auto"/>
            </w:tcBorders>
            <w:vAlign w:val="center"/>
          </w:tcPr>
          <w:p w:rsidR="00534B8D" w:rsidRPr="00EC4063" w:rsidRDefault="00534B8D" w:rsidP="00FD76B7">
            <w:pPr>
              <w:bidi/>
              <w:jc w:val="center"/>
              <w:rPr>
                <w:rFonts w:cs="B Nazanin"/>
                <w:b/>
                <w:bCs/>
                <w:sz w:val="20"/>
                <w:szCs w:val="20"/>
                <w:rtl/>
                <w:lang w:bidi="fa-IR"/>
              </w:rPr>
            </w:pPr>
          </w:p>
        </w:tc>
        <w:tc>
          <w:tcPr>
            <w:tcW w:w="5589" w:type="dxa"/>
            <w:tcBorders>
              <w:bottom w:val="single" w:sz="12" w:space="0" w:color="auto"/>
            </w:tcBorders>
          </w:tcPr>
          <w:p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جمع کل</w:t>
            </w:r>
          </w:p>
        </w:tc>
        <w:tc>
          <w:tcPr>
            <w:tcW w:w="1352" w:type="dxa"/>
            <w:tcBorders>
              <w:bottom w:val="single" w:sz="12" w:space="0" w:color="auto"/>
              <w:right w:val="single" w:sz="12" w:space="0" w:color="auto"/>
            </w:tcBorders>
          </w:tcPr>
          <w:p w:rsidR="00534B8D" w:rsidRPr="00EC4063" w:rsidRDefault="00534B8D" w:rsidP="00FD76B7">
            <w:pPr>
              <w:tabs>
                <w:tab w:val="left" w:pos="9922"/>
              </w:tabs>
              <w:bidi/>
              <w:jc w:val="center"/>
              <w:rPr>
                <w:rFonts w:cs="B Nazanin"/>
                <w:b/>
                <w:bCs/>
                <w:sz w:val="20"/>
                <w:szCs w:val="20"/>
                <w:rtl/>
                <w:lang w:bidi="fa-IR"/>
              </w:rPr>
            </w:pPr>
            <w:r w:rsidRPr="00EC4063">
              <w:rPr>
                <w:rFonts w:cs="B Nazanin" w:hint="cs"/>
                <w:b/>
                <w:bCs/>
                <w:sz w:val="20"/>
                <w:szCs w:val="20"/>
                <w:rtl/>
                <w:lang w:bidi="fa-IR"/>
              </w:rPr>
              <w:t>100</w:t>
            </w:r>
          </w:p>
        </w:tc>
        <w:tc>
          <w:tcPr>
            <w:tcW w:w="991" w:type="dxa"/>
            <w:tcBorders>
              <w:bottom w:val="single" w:sz="12" w:space="0" w:color="auto"/>
              <w:right w:val="single" w:sz="12" w:space="0" w:color="auto"/>
            </w:tcBorders>
          </w:tcPr>
          <w:p w:rsidR="00534B8D" w:rsidRPr="00EC4063" w:rsidRDefault="00534B8D" w:rsidP="00FD76B7">
            <w:pPr>
              <w:tabs>
                <w:tab w:val="left" w:pos="9922"/>
              </w:tabs>
              <w:bidi/>
              <w:jc w:val="center"/>
              <w:rPr>
                <w:rFonts w:cs="B Nazanin"/>
                <w:b/>
                <w:bCs/>
                <w:sz w:val="20"/>
                <w:szCs w:val="20"/>
                <w:rtl/>
                <w:lang w:bidi="fa-IR"/>
              </w:rPr>
            </w:pPr>
          </w:p>
        </w:tc>
      </w:tr>
    </w:tbl>
    <w:p w:rsidR="00534B8D" w:rsidRDefault="00534B8D" w:rsidP="00534B8D">
      <w:pPr>
        <w:autoSpaceDE w:val="0"/>
        <w:autoSpaceDN w:val="0"/>
        <w:bidi/>
        <w:adjustRightInd w:val="0"/>
        <w:spacing w:after="0" w:line="240" w:lineRule="auto"/>
        <w:jc w:val="both"/>
        <w:rPr>
          <w:rFonts w:ascii="B Mitra" w:hAnsi="Calibri" w:cs="B Mitra"/>
          <w:sz w:val="28"/>
          <w:szCs w:val="28"/>
          <w:rtl/>
        </w:rPr>
      </w:pPr>
    </w:p>
    <w:p w:rsidR="00534B8D" w:rsidRDefault="00534B8D" w:rsidP="00534B8D">
      <w:pPr>
        <w:autoSpaceDE w:val="0"/>
        <w:autoSpaceDN w:val="0"/>
        <w:bidi/>
        <w:adjustRightInd w:val="0"/>
        <w:spacing w:after="0" w:line="240" w:lineRule="auto"/>
        <w:jc w:val="both"/>
        <w:rPr>
          <w:rFonts w:ascii="B Mitra" w:hAnsi="Calibri" w:cs="B Mitra"/>
          <w:sz w:val="28"/>
          <w:szCs w:val="28"/>
          <w:rtl/>
        </w:rPr>
      </w:pPr>
    </w:p>
    <w:p w:rsidR="003D4EA5" w:rsidRDefault="003D4EA5" w:rsidP="003D4EA5">
      <w:pPr>
        <w:autoSpaceDE w:val="0"/>
        <w:autoSpaceDN w:val="0"/>
        <w:bidi/>
        <w:adjustRightInd w:val="0"/>
        <w:spacing w:after="0" w:line="240" w:lineRule="auto"/>
        <w:jc w:val="both"/>
        <w:rPr>
          <w:rFonts w:ascii="B Mitra" w:hAnsi="Calibri" w:cs="B Mitra"/>
          <w:sz w:val="28"/>
          <w:szCs w:val="28"/>
          <w:rtl/>
        </w:rPr>
      </w:pPr>
    </w:p>
    <w:p w:rsidR="0064766E" w:rsidRPr="004E0FA1" w:rsidRDefault="00267303" w:rsidP="00442379">
      <w:pPr>
        <w:pStyle w:val="Heading2"/>
        <w:bidi/>
        <w:rPr>
          <w:rFonts w:cs="B Titr"/>
          <w:b/>
          <w:bCs/>
          <w:color w:val="FF0000"/>
          <w:sz w:val="24"/>
          <w:szCs w:val="24"/>
          <w:rtl/>
        </w:rPr>
      </w:pPr>
      <w:bookmarkStart w:id="90" w:name="_Toc503356820"/>
      <w:r>
        <w:rPr>
          <w:rFonts w:cs="B Titr" w:hint="cs"/>
          <w:b/>
          <w:bCs/>
          <w:color w:val="FF0000"/>
          <w:sz w:val="24"/>
          <w:szCs w:val="24"/>
          <w:rtl/>
        </w:rPr>
        <w:t>6</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64766E" w:rsidRPr="004E0FA1">
        <w:rPr>
          <w:rFonts w:cs="B Titr"/>
          <w:b/>
          <w:bCs/>
          <w:color w:val="FF0000"/>
          <w:sz w:val="24"/>
          <w:szCs w:val="24"/>
          <w:rtl/>
        </w:rPr>
        <w:t>قصه‌گویی</w:t>
      </w:r>
      <w:bookmarkEnd w:id="90"/>
    </w:p>
    <w:p w:rsidR="003634AE" w:rsidRPr="00821DEB" w:rsidRDefault="0064766E" w:rsidP="00AD5F5B">
      <w:pPr>
        <w:pStyle w:val="ListParagraph"/>
        <w:numPr>
          <w:ilvl w:val="0"/>
          <w:numId w:val="54"/>
        </w:numPr>
        <w:bidi/>
        <w:rPr>
          <w:b/>
          <w:bCs/>
          <w:sz w:val="24"/>
          <w:szCs w:val="24"/>
          <w:rtl/>
        </w:rPr>
      </w:pPr>
      <w:r w:rsidRPr="00821DEB">
        <w:rPr>
          <w:rFonts w:hint="cs"/>
          <w:b/>
          <w:bCs/>
          <w:sz w:val="24"/>
          <w:szCs w:val="24"/>
          <w:rtl/>
        </w:rPr>
        <w:t>موضوع: آزادوبارویکردتعلیم و تربیت است</w:t>
      </w:r>
      <w:r w:rsidRPr="00821DEB">
        <w:rPr>
          <w:b/>
          <w:bCs/>
          <w:sz w:val="24"/>
          <w:szCs w:val="24"/>
        </w:rPr>
        <w:t>.</w:t>
      </w:r>
    </w:p>
    <w:p w:rsidR="002A0D76" w:rsidRPr="00821DEB" w:rsidRDefault="002A0D76" w:rsidP="00AD5F5B">
      <w:pPr>
        <w:pStyle w:val="ListParagraph"/>
        <w:numPr>
          <w:ilvl w:val="0"/>
          <w:numId w:val="54"/>
        </w:numPr>
        <w:bidi/>
        <w:rPr>
          <w:b/>
          <w:bCs/>
          <w:sz w:val="24"/>
          <w:szCs w:val="24"/>
          <w:rtl/>
        </w:rPr>
      </w:pPr>
      <w:r w:rsidRPr="00821DEB">
        <w:rPr>
          <w:rFonts w:hint="cs"/>
          <w:b/>
          <w:bCs/>
          <w:sz w:val="24"/>
          <w:szCs w:val="24"/>
          <w:rtl/>
        </w:rPr>
        <w:t xml:space="preserve">*حداکثر زمان اجرا در مرحله استانی 8 و در مرحله </w:t>
      </w:r>
      <w:r w:rsidR="00E96664" w:rsidRPr="00821DEB">
        <w:rPr>
          <w:rFonts w:hint="cs"/>
          <w:b/>
          <w:bCs/>
          <w:sz w:val="24"/>
          <w:szCs w:val="24"/>
          <w:rtl/>
        </w:rPr>
        <w:t>کشوری</w:t>
      </w:r>
      <w:r w:rsidR="00E96664" w:rsidRPr="00821DEB">
        <w:rPr>
          <w:b/>
          <w:bCs/>
          <w:sz w:val="24"/>
          <w:szCs w:val="24"/>
          <w:rtl/>
        </w:rPr>
        <w:t xml:space="preserve"> 12</w:t>
      </w:r>
      <w:r w:rsidRPr="00821DEB">
        <w:rPr>
          <w:rFonts w:hint="cs"/>
          <w:b/>
          <w:bCs/>
          <w:sz w:val="24"/>
          <w:szCs w:val="24"/>
          <w:rtl/>
        </w:rPr>
        <w:t xml:space="preserve"> دقیقه می‏شد.</w:t>
      </w:r>
    </w:p>
    <w:p w:rsidR="002A0D76" w:rsidRPr="00821DEB" w:rsidRDefault="002A0D76" w:rsidP="001E1D47">
      <w:pPr>
        <w:pStyle w:val="ListParagraph"/>
        <w:bidi/>
        <w:rPr>
          <w:b/>
          <w:bCs/>
          <w:sz w:val="24"/>
          <w:szCs w:val="24"/>
          <w:rtl/>
          <w:lang w:bidi="fa-IR"/>
        </w:rPr>
      </w:pPr>
    </w:p>
    <w:tbl>
      <w:tblPr>
        <w:tblStyle w:val="TableGrid"/>
        <w:bidiVisual/>
        <w:tblW w:w="8859" w:type="dxa"/>
        <w:tblInd w:w="260" w:type="dxa"/>
        <w:tblLook w:val="04A0"/>
      </w:tblPr>
      <w:tblGrid>
        <w:gridCol w:w="983"/>
        <w:gridCol w:w="5908"/>
        <w:gridCol w:w="1165"/>
        <w:gridCol w:w="803"/>
      </w:tblGrid>
      <w:tr w:rsidR="00730525" w:rsidRPr="00EC4063" w:rsidTr="00821DEB">
        <w:trPr>
          <w:trHeight w:hRule="exact" w:val="467"/>
        </w:trPr>
        <w:tc>
          <w:tcPr>
            <w:tcW w:w="983" w:type="dxa"/>
            <w:tcBorders>
              <w:bottom w:val="single" w:sz="4" w:space="0" w:color="auto"/>
            </w:tcBorders>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رديف</w:t>
            </w:r>
          </w:p>
        </w:tc>
        <w:tc>
          <w:tcPr>
            <w:tcW w:w="5908" w:type="dxa"/>
            <w:vAlign w:val="center"/>
          </w:tcPr>
          <w:p w:rsidR="00730525" w:rsidRPr="00EC4063" w:rsidRDefault="00CC0007" w:rsidP="000C4ED5">
            <w:pPr>
              <w:bidi/>
              <w:jc w:val="center"/>
              <w:rPr>
                <w:rFonts w:cs="B Nazanin"/>
                <w:b/>
                <w:bCs/>
                <w:sz w:val="20"/>
                <w:szCs w:val="20"/>
                <w:rtl/>
                <w:lang w:bidi="fa-IR"/>
              </w:rPr>
            </w:pPr>
            <w:r>
              <w:rPr>
                <w:rFonts w:cs="B Nazanin" w:hint="cs"/>
                <w:b/>
                <w:bCs/>
                <w:sz w:val="20"/>
                <w:szCs w:val="20"/>
                <w:rtl/>
                <w:lang w:bidi="fa-IR"/>
              </w:rPr>
              <w:t>ملاک‌های</w:t>
            </w:r>
            <w:r w:rsidR="00730525" w:rsidRPr="00EC4063">
              <w:rPr>
                <w:rFonts w:cs="B Nazanin" w:hint="cs"/>
                <w:b/>
                <w:bCs/>
                <w:sz w:val="20"/>
                <w:szCs w:val="20"/>
                <w:rtl/>
                <w:lang w:bidi="fa-IR"/>
              </w:rPr>
              <w:t xml:space="preserve"> ارزيابي</w:t>
            </w:r>
            <w:r w:rsidR="00534B8D">
              <w:rPr>
                <w:rFonts w:ascii="B Mitra" w:hAnsi="Calibri" w:cs="B Mitra" w:hint="cs"/>
                <w:sz w:val="28"/>
                <w:szCs w:val="28"/>
                <w:rtl/>
              </w:rPr>
              <w:t xml:space="preserve"> رشته قصه‌گویی</w:t>
            </w:r>
          </w:p>
        </w:tc>
        <w:tc>
          <w:tcPr>
            <w:tcW w:w="1165" w:type="dxa"/>
            <w:vAlign w:val="center"/>
          </w:tcPr>
          <w:p w:rsidR="00730525" w:rsidRPr="00EC4063" w:rsidRDefault="000D09E7" w:rsidP="000C4ED5">
            <w:pPr>
              <w:bidi/>
              <w:jc w:val="center"/>
              <w:rPr>
                <w:rFonts w:cs="B Nazanin"/>
                <w:b/>
                <w:bCs/>
                <w:sz w:val="20"/>
                <w:szCs w:val="20"/>
                <w:rtl/>
                <w:lang w:bidi="fa-IR"/>
              </w:rPr>
            </w:pPr>
            <w:r>
              <w:rPr>
                <w:rFonts w:cs="B Nazanin" w:hint="cs"/>
                <w:b/>
                <w:bCs/>
                <w:sz w:val="20"/>
                <w:szCs w:val="20"/>
                <w:rtl/>
                <w:lang w:bidi="fa-IR"/>
              </w:rPr>
              <w:t>حداکثر امتیاز</w:t>
            </w:r>
          </w:p>
        </w:tc>
        <w:tc>
          <w:tcPr>
            <w:tcW w:w="803"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امتياز داور</w:t>
            </w:r>
          </w:p>
        </w:tc>
      </w:tr>
      <w:tr w:rsidR="00730525" w:rsidRPr="00EC4063" w:rsidTr="00821DEB">
        <w:trPr>
          <w:trHeight w:hRule="exact" w:val="311"/>
        </w:trPr>
        <w:tc>
          <w:tcPr>
            <w:tcW w:w="983" w:type="dxa"/>
            <w:vMerge w:val="restart"/>
            <w:vAlign w:val="center"/>
          </w:tcPr>
          <w:p w:rsidR="00730525" w:rsidRPr="00EC4063" w:rsidRDefault="00E96664" w:rsidP="000C4ED5">
            <w:pPr>
              <w:bidi/>
              <w:rPr>
                <w:rFonts w:cs="B Nazanin"/>
                <w:b/>
                <w:bCs/>
                <w:sz w:val="20"/>
                <w:szCs w:val="20"/>
                <w:rtl/>
                <w:lang w:bidi="fa-IR"/>
              </w:rPr>
            </w:pPr>
            <w:r>
              <w:rPr>
                <w:rFonts w:cs="B Nazanin" w:hint="cs"/>
                <w:b/>
                <w:bCs/>
                <w:sz w:val="20"/>
                <w:szCs w:val="20"/>
                <w:rtl/>
                <w:lang w:bidi="fa-IR"/>
              </w:rPr>
              <w:t>شاخص‌های</w:t>
            </w:r>
          </w:p>
          <w:p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قصه</w:t>
            </w: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1-</w:t>
            </w:r>
            <w:r w:rsidR="00730525" w:rsidRPr="00EC4063">
              <w:rPr>
                <w:rFonts w:cs="B Nazanin" w:hint="cs"/>
                <w:b/>
                <w:bCs/>
                <w:sz w:val="20"/>
                <w:szCs w:val="20"/>
                <w:rtl/>
                <w:lang w:bidi="fa-IR"/>
              </w:rPr>
              <w:t xml:space="preserve">انتخاب قصه </w:t>
            </w:r>
            <w:r w:rsidR="00CC0007">
              <w:rPr>
                <w:rFonts w:cs="B Nazanin" w:hint="cs"/>
                <w:b/>
                <w:bCs/>
                <w:sz w:val="20"/>
                <w:szCs w:val="20"/>
                <w:rtl/>
                <w:lang w:bidi="fa-IR"/>
              </w:rPr>
              <w:t>باارزش‌های</w:t>
            </w:r>
            <w:r w:rsidR="00730525" w:rsidRPr="00EC4063">
              <w:rPr>
                <w:rFonts w:cs="B Nazanin" w:hint="cs"/>
                <w:b/>
                <w:bCs/>
                <w:sz w:val="20"/>
                <w:szCs w:val="20"/>
                <w:rtl/>
                <w:lang w:bidi="fa-IR"/>
              </w:rPr>
              <w:t xml:space="preserve"> اسلامي و ايراني</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2-</w:t>
            </w:r>
            <w:r w:rsidR="00730525" w:rsidRPr="00EC4063">
              <w:rPr>
                <w:rFonts w:cs="B Nazanin" w:hint="cs"/>
                <w:b/>
                <w:bCs/>
                <w:sz w:val="20"/>
                <w:szCs w:val="20"/>
                <w:rtl/>
                <w:lang w:bidi="fa-IR"/>
              </w:rPr>
              <w:t>برخورداري قصه از پيام متناسب آموزشي و سني دانش آموزان و اولياء</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3-</w:t>
            </w:r>
            <w:r w:rsidR="008749EA">
              <w:rPr>
                <w:rFonts w:cs="B Nazanin" w:hint="cs"/>
                <w:b/>
                <w:bCs/>
                <w:sz w:val="20"/>
                <w:szCs w:val="20"/>
                <w:rtl/>
                <w:lang w:bidi="fa-IR"/>
              </w:rPr>
              <w:t>بهره‌مندی</w:t>
            </w:r>
            <w:r w:rsidR="00730525" w:rsidRPr="00EC4063">
              <w:rPr>
                <w:rFonts w:cs="B Nazanin" w:hint="cs"/>
                <w:b/>
                <w:bCs/>
                <w:sz w:val="20"/>
                <w:szCs w:val="20"/>
                <w:rtl/>
                <w:lang w:bidi="fa-IR"/>
              </w:rPr>
              <w:t xml:space="preserve"> قصه از قابليت رواني و زباني تصويري قوي</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4-</w:t>
            </w:r>
            <w:r w:rsidR="00730525" w:rsidRPr="00EC4063">
              <w:rPr>
                <w:rFonts w:cs="B Nazanin" w:hint="cs"/>
                <w:b/>
                <w:bCs/>
                <w:sz w:val="20"/>
                <w:szCs w:val="20"/>
                <w:rtl/>
                <w:lang w:bidi="fa-IR"/>
              </w:rPr>
              <w:t>ميزان انسجام و توالي حوادث قصه</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5-</w:t>
            </w:r>
            <w:r w:rsidR="00730525" w:rsidRPr="00EC4063">
              <w:rPr>
                <w:rFonts w:cs="B Nazanin" w:hint="cs"/>
                <w:b/>
                <w:bCs/>
                <w:sz w:val="20"/>
                <w:szCs w:val="20"/>
                <w:rtl/>
                <w:lang w:bidi="fa-IR"/>
              </w:rPr>
              <w:t xml:space="preserve">جذابيت و كشش قصه براي مخاطب </w:t>
            </w:r>
            <w:r w:rsidR="003C7A27">
              <w:rPr>
                <w:rFonts w:cs="B Nazanin"/>
                <w:b/>
                <w:bCs/>
                <w:sz w:val="20"/>
                <w:szCs w:val="20"/>
                <w:rtl/>
                <w:lang w:bidi="fa-IR"/>
              </w:rPr>
              <w:t>(</w:t>
            </w:r>
            <w:r w:rsidR="00CC0007">
              <w:rPr>
                <w:rFonts w:cs="B Nazanin" w:hint="cs"/>
                <w:b/>
                <w:bCs/>
                <w:sz w:val="20"/>
                <w:szCs w:val="20"/>
                <w:rtl/>
                <w:lang w:bidi="fa-IR"/>
              </w:rPr>
              <w:t>نو بودن</w:t>
            </w:r>
            <w:r w:rsidR="00730525" w:rsidRPr="00EC4063">
              <w:rPr>
                <w:rFonts w:cs="B Nazanin" w:hint="cs"/>
                <w:b/>
                <w:bCs/>
                <w:sz w:val="20"/>
                <w:szCs w:val="20"/>
                <w:rtl/>
                <w:lang w:bidi="fa-IR"/>
              </w:rPr>
              <w:t xml:space="preserve">، هيجان، </w:t>
            </w:r>
            <w:r w:rsidR="00CC0007">
              <w:rPr>
                <w:rFonts w:cs="B Nazanin" w:hint="cs"/>
                <w:b/>
                <w:bCs/>
                <w:sz w:val="20"/>
                <w:szCs w:val="20"/>
                <w:rtl/>
                <w:lang w:bidi="fa-IR"/>
              </w:rPr>
              <w:t>شخصیت‌ها</w:t>
            </w:r>
            <w:r w:rsidR="00730525" w:rsidRPr="00EC4063">
              <w:rPr>
                <w:rFonts w:cs="B Nazanin" w:hint="cs"/>
                <w:b/>
                <w:bCs/>
                <w:sz w:val="20"/>
                <w:szCs w:val="20"/>
                <w:rtl/>
                <w:lang w:bidi="fa-IR"/>
              </w:rPr>
              <w:t xml:space="preserve"> و...)</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tcBorders>
              <w:top w:val="nil"/>
            </w:tcBorders>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جمع امتياز</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50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restart"/>
            <w:vAlign w:val="center"/>
          </w:tcPr>
          <w:p w:rsidR="00730525" w:rsidRPr="00EC4063" w:rsidRDefault="00E96664" w:rsidP="000C4ED5">
            <w:pPr>
              <w:bidi/>
              <w:rPr>
                <w:rFonts w:cs="B Nazanin"/>
                <w:b/>
                <w:bCs/>
                <w:sz w:val="20"/>
                <w:szCs w:val="20"/>
                <w:rtl/>
                <w:lang w:bidi="fa-IR"/>
              </w:rPr>
            </w:pPr>
            <w:r>
              <w:rPr>
                <w:rFonts w:cs="B Nazanin" w:hint="cs"/>
                <w:b/>
                <w:bCs/>
                <w:sz w:val="20"/>
                <w:szCs w:val="20"/>
                <w:rtl/>
                <w:lang w:bidi="fa-IR"/>
              </w:rPr>
              <w:t>شاخص‌های</w:t>
            </w:r>
          </w:p>
          <w:p w:rsidR="00730525" w:rsidRPr="00EC4063" w:rsidRDefault="00CC0007" w:rsidP="00187410">
            <w:pPr>
              <w:bidi/>
              <w:rPr>
                <w:rFonts w:cs="B Nazanin"/>
                <w:b/>
                <w:bCs/>
                <w:sz w:val="20"/>
                <w:szCs w:val="20"/>
                <w:rtl/>
                <w:lang w:bidi="fa-IR"/>
              </w:rPr>
            </w:pPr>
            <w:r>
              <w:rPr>
                <w:rFonts w:cs="B Nazanin" w:hint="cs"/>
                <w:b/>
                <w:bCs/>
                <w:sz w:val="20"/>
                <w:szCs w:val="20"/>
                <w:rtl/>
                <w:lang w:bidi="fa-IR"/>
              </w:rPr>
              <w:t>قصه‌گویی</w:t>
            </w: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6-</w:t>
            </w:r>
            <w:r w:rsidR="00730525" w:rsidRPr="00EC4063">
              <w:rPr>
                <w:rFonts w:cs="B Nazanin" w:hint="cs"/>
                <w:b/>
                <w:bCs/>
                <w:sz w:val="20"/>
                <w:szCs w:val="20"/>
                <w:rtl/>
                <w:lang w:bidi="fa-IR"/>
              </w:rPr>
              <w:t xml:space="preserve">فضاسازي مناسب </w:t>
            </w:r>
            <w:r w:rsidR="00D365BB">
              <w:rPr>
                <w:rFonts w:cs="B Nazanin" w:hint="cs"/>
                <w:b/>
                <w:bCs/>
                <w:sz w:val="20"/>
                <w:szCs w:val="20"/>
                <w:rtl/>
                <w:lang w:bidi="fa-IR"/>
              </w:rPr>
              <w:t>باهدف</w:t>
            </w:r>
            <w:r w:rsidR="00730525" w:rsidRPr="00EC4063">
              <w:rPr>
                <w:rFonts w:cs="B Nazanin" w:hint="cs"/>
                <w:b/>
                <w:bCs/>
                <w:sz w:val="20"/>
                <w:szCs w:val="20"/>
                <w:rtl/>
                <w:lang w:bidi="fa-IR"/>
              </w:rPr>
              <w:t xml:space="preserve"> و محتوا براي شروع قصه</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7-</w:t>
            </w:r>
            <w:r w:rsidR="00730525" w:rsidRPr="00EC4063">
              <w:rPr>
                <w:rFonts w:cs="B Nazanin" w:hint="cs"/>
                <w:b/>
                <w:bCs/>
                <w:sz w:val="20"/>
                <w:szCs w:val="20"/>
                <w:rtl/>
                <w:lang w:bidi="fa-IR"/>
              </w:rPr>
              <w:t xml:space="preserve">تدبير در </w:t>
            </w:r>
            <w:r w:rsidR="00CC0007">
              <w:rPr>
                <w:rFonts w:cs="B Nazanin" w:hint="cs"/>
                <w:b/>
                <w:bCs/>
                <w:sz w:val="20"/>
                <w:szCs w:val="20"/>
                <w:rtl/>
                <w:lang w:bidi="fa-IR"/>
              </w:rPr>
              <w:t>جمع‌بندی</w:t>
            </w:r>
            <w:r w:rsidR="00730525" w:rsidRPr="00EC4063">
              <w:rPr>
                <w:rFonts w:cs="B Nazanin" w:hint="cs"/>
                <w:b/>
                <w:bCs/>
                <w:sz w:val="20"/>
                <w:szCs w:val="20"/>
                <w:rtl/>
                <w:lang w:bidi="fa-IR"/>
              </w:rPr>
              <w:t xml:space="preserve"> و اتمام قصه در زمان مناسب</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8-</w:t>
            </w:r>
            <w:r w:rsidR="00730525" w:rsidRPr="00EC4063">
              <w:rPr>
                <w:rFonts w:cs="B Nazanin" w:hint="cs"/>
                <w:b/>
                <w:bCs/>
                <w:sz w:val="20"/>
                <w:szCs w:val="20"/>
                <w:rtl/>
                <w:lang w:bidi="fa-IR"/>
              </w:rPr>
              <w:t xml:space="preserve">توانايي و مهارت </w:t>
            </w:r>
            <w:r w:rsidR="00CC0007">
              <w:rPr>
                <w:rFonts w:cs="B Nazanin" w:hint="cs"/>
                <w:b/>
                <w:bCs/>
                <w:sz w:val="20"/>
                <w:szCs w:val="20"/>
                <w:rtl/>
                <w:lang w:bidi="fa-IR"/>
              </w:rPr>
              <w:t>قصه‌گو</w:t>
            </w:r>
            <w:r w:rsidR="00730525" w:rsidRPr="00EC4063">
              <w:rPr>
                <w:rFonts w:cs="B Nazanin" w:hint="cs"/>
                <w:b/>
                <w:bCs/>
                <w:sz w:val="20"/>
                <w:szCs w:val="20"/>
                <w:rtl/>
                <w:lang w:bidi="fa-IR"/>
              </w:rPr>
              <w:t xml:space="preserve"> در دستيابي به اهداف </w:t>
            </w:r>
            <w:r w:rsidR="00CC0007">
              <w:rPr>
                <w:rFonts w:cs="B Nazanin" w:hint="cs"/>
                <w:b/>
                <w:bCs/>
                <w:sz w:val="20"/>
                <w:szCs w:val="20"/>
                <w:rtl/>
                <w:lang w:bidi="fa-IR"/>
              </w:rPr>
              <w:t>موردنظر</w:t>
            </w:r>
            <w:r w:rsidR="00730525" w:rsidRPr="00EC4063">
              <w:rPr>
                <w:rFonts w:cs="B Nazanin" w:hint="cs"/>
                <w:b/>
                <w:bCs/>
                <w:sz w:val="20"/>
                <w:szCs w:val="20"/>
                <w:rtl/>
                <w:lang w:bidi="fa-IR"/>
              </w:rPr>
              <w:t xml:space="preserve"> و انتقال پيام</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9-</w:t>
            </w:r>
            <w:r w:rsidR="00730525" w:rsidRPr="00EC4063">
              <w:rPr>
                <w:rFonts w:cs="B Nazanin" w:hint="cs"/>
                <w:b/>
                <w:bCs/>
                <w:sz w:val="20"/>
                <w:szCs w:val="20"/>
                <w:rtl/>
                <w:lang w:bidi="fa-IR"/>
              </w:rPr>
              <w:t xml:space="preserve">خلاقيت در ساماندهي و پرداخت قصه و نوآوري در شيوه اجرا </w:t>
            </w:r>
            <w:r w:rsidR="003C7A27">
              <w:rPr>
                <w:rFonts w:cs="B Nazanin"/>
                <w:b/>
                <w:bCs/>
                <w:sz w:val="20"/>
                <w:szCs w:val="20"/>
                <w:rtl/>
                <w:lang w:bidi="fa-IR"/>
              </w:rPr>
              <w:t>(</w:t>
            </w:r>
            <w:r w:rsidR="00730525" w:rsidRPr="00EC4063">
              <w:rPr>
                <w:rFonts w:cs="B Nazanin" w:hint="cs"/>
                <w:b/>
                <w:bCs/>
                <w:sz w:val="20"/>
                <w:szCs w:val="20"/>
                <w:rtl/>
                <w:lang w:bidi="fa-IR"/>
              </w:rPr>
              <w:t xml:space="preserve">ابزار </w:t>
            </w:r>
            <w:r w:rsidR="00CC0007">
              <w:rPr>
                <w:rFonts w:cs="B Nazanin" w:hint="cs"/>
                <w:b/>
                <w:bCs/>
                <w:sz w:val="20"/>
                <w:szCs w:val="20"/>
                <w:rtl/>
                <w:lang w:bidi="fa-IR"/>
              </w:rPr>
              <w:t>وگویش</w:t>
            </w:r>
            <w:r w:rsidR="00730525" w:rsidRPr="00EC4063">
              <w:rPr>
                <w:rFonts w:cs="B Nazanin" w:hint="cs"/>
                <w:b/>
                <w:bCs/>
                <w:sz w:val="20"/>
                <w:szCs w:val="20"/>
                <w:rtl/>
                <w:lang w:bidi="fa-IR"/>
              </w:rPr>
              <w:t>)</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10-</w:t>
            </w:r>
            <w:r w:rsidR="00730525" w:rsidRPr="00EC4063">
              <w:rPr>
                <w:rFonts w:cs="B Nazanin" w:hint="cs"/>
                <w:b/>
                <w:bCs/>
                <w:sz w:val="20"/>
                <w:szCs w:val="20"/>
                <w:rtl/>
                <w:lang w:bidi="fa-IR"/>
              </w:rPr>
              <w:t>توانايي بيان قصه متناسب با نياز، درك و فهم و حوصله گروه سني مخاطب</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11-</w:t>
            </w:r>
            <w:r w:rsidR="00730525" w:rsidRPr="00EC4063">
              <w:rPr>
                <w:rFonts w:cs="B Nazanin" w:hint="cs"/>
                <w:b/>
                <w:bCs/>
                <w:sz w:val="20"/>
                <w:szCs w:val="20"/>
                <w:rtl/>
                <w:lang w:bidi="fa-IR"/>
              </w:rPr>
              <w:t xml:space="preserve">بيان قصه با صدايي رسا و مناسب و استفاده از لحن كلام </w:t>
            </w:r>
            <w:r w:rsidR="00CC0007">
              <w:rPr>
                <w:rFonts w:cs="B Nazanin" w:hint="cs"/>
                <w:b/>
                <w:bCs/>
                <w:sz w:val="20"/>
                <w:szCs w:val="20"/>
                <w:rtl/>
                <w:lang w:bidi="fa-IR"/>
              </w:rPr>
              <w:t>به‌عنواناصلی‌ترین</w:t>
            </w:r>
            <w:r w:rsidR="00730525" w:rsidRPr="00EC4063">
              <w:rPr>
                <w:rFonts w:cs="B Nazanin" w:hint="cs"/>
                <w:b/>
                <w:bCs/>
                <w:sz w:val="20"/>
                <w:szCs w:val="20"/>
                <w:rtl/>
                <w:lang w:bidi="fa-IR"/>
              </w:rPr>
              <w:t xml:space="preserve"> ابزار</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12-</w:t>
            </w:r>
            <w:r w:rsidR="00730525" w:rsidRPr="00EC4063">
              <w:rPr>
                <w:rFonts w:cs="B Nazanin" w:hint="cs"/>
                <w:b/>
                <w:bCs/>
                <w:sz w:val="20"/>
                <w:szCs w:val="20"/>
                <w:rtl/>
                <w:lang w:bidi="fa-IR"/>
              </w:rPr>
              <w:t xml:space="preserve">احاطه و اشراف </w:t>
            </w:r>
            <w:r w:rsidR="00CC0007">
              <w:rPr>
                <w:rFonts w:cs="B Nazanin" w:hint="cs"/>
                <w:b/>
                <w:bCs/>
                <w:sz w:val="20"/>
                <w:szCs w:val="20"/>
                <w:rtl/>
                <w:lang w:bidi="fa-IR"/>
              </w:rPr>
              <w:t>برقصه</w:t>
            </w:r>
            <w:r w:rsidR="00730525" w:rsidRPr="00EC4063">
              <w:rPr>
                <w:rFonts w:cs="B Nazanin" w:hint="cs"/>
                <w:b/>
                <w:bCs/>
                <w:sz w:val="20"/>
                <w:szCs w:val="20"/>
                <w:rtl/>
                <w:lang w:bidi="fa-IR"/>
              </w:rPr>
              <w:t xml:space="preserve">، كاربرد ماهرانه واژگان و تعابير </w:t>
            </w:r>
            <w:r w:rsidR="00CC0007">
              <w:rPr>
                <w:rFonts w:cs="B Nazanin" w:hint="cs"/>
                <w:b/>
                <w:bCs/>
                <w:sz w:val="20"/>
                <w:szCs w:val="20"/>
                <w:rtl/>
                <w:lang w:bidi="fa-IR"/>
              </w:rPr>
              <w:t>مورداستفاده</w:t>
            </w:r>
            <w:r w:rsidR="00730525" w:rsidRPr="00EC4063">
              <w:rPr>
                <w:rFonts w:cs="B Nazanin" w:hint="cs"/>
                <w:b/>
                <w:bCs/>
                <w:sz w:val="20"/>
                <w:szCs w:val="20"/>
                <w:rtl/>
                <w:lang w:bidi="fa-IR"/>
              </w:rPr>
              <w:t xml:space="preserve"> در آن</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13-</w:t>
            </w:r>
            <w:r w:rsidR="00730525" w:rsidRPr="00EC4063">
              <w:rPr>
                <w:rFonts w:cs="B Nazanin" w:hint="cs"/>
                <w:b/>
                <w:bCs/>
                <w:sz w:val="20"/>
                <w:szCs w:val="20"/>
                <w:rtl/>
                <w:lang w:bidi="fa-IR"/>
              </w:rPr>
              <w:t>مهارت در استفاده مناسب از زبان و بدن</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14-</w:t>
            </w:r>
            <w:r w:rsidR="00CC0007">
              <w:rPr>
                <w:rFonts w:cs="B Nazanin" w:hint="cs"/>
                <w:b/>
                <w:bCs/>
                <w:sz w:val="20"/>
                <w:szCs w:val="20"/>
                <w:rtl/>
                <w:lang w:bidi="fa-IR"/>
              </w:rPr>
              <w:t>به‌کارگیریروش‌های</w:t>
            </w:r>
            <w:r w:rsidR="00730525" w:rsidRPr="00EC4063">
              <w:rPr>
                <w:rFonts w:cs="B Nazanin" w:hint="cs"/>
                <w:b/>
                <w:bCs/>
                <w:sz w:val="20"/>
                <w:szCs w:val="20"/>
                <w:rtl/>
                <w:lang w:bidi="fa-IR"/>
              </w:rPr>
              <w:t xml:space="preserve"> مناسب </w:t>
            </w:r>
            <w:r w:rsidR="00E96664">
              <w:rPr>
                <w:rFonts w:cs="B Nazanin" w:hint="cs"/>
                <w:b/>
                <w:bCs/>
                <w:sz w:val="20"/>
                <w:szCs w:val="20"/>
                <w:rtl/>
                <w:lang w:bidi="fa-IR"/>
              </w:rPr>
              <w:t>به‌منظور</w:t>
            </w:r>
            <w:r w:rsidR="00730525" w:rsidRPr="00EC4063">
              <w:rPr>
                <w:rFonts w:cs="B Nazanin" w:hint="cs"/>
                <w:b/>
                <w:bCs/>
                <w:sz w:val="20"/>
                <w:szCs w:val="20"/>
                <w:rtl/>
                <w:lang w:bidi="fa-IR"/>
              </w:rPr>
              <w:t xml:space="preserve"> برقراري ارتباط و تعامل با مخاطب</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0C4ED5" w:rsidP="00187410">
            <w:pPr>
              <w:bidi/>
              <w:rPr>
                <w:rFonts w:cs="B Nazanin"/>
                <w:b/>
                <w:bCs/>
                <w:sz w:val="20"/>
                <w:szCs w:val="20"/>
                <w:rtl/>
                <w:lang w:bidi="fa-IR"/>
              </w:rPr>
            </w:pPr>
            <w:r>
              <w:rPr>
                <w:rFonts w:cs="B Nazanin" w:hint="cs"/>
                <w:b/>
                <w:bCs/>
                <w:sz w:val="20"/>
                <w:szCs w:val="20"/>
                <w:rtl/>
                <w:lang w:bidi="fa-IR"/>
              </w:rPr>
              <w:t>15-</w:t>
            </w:r>
            <w:r w:rsidR="00730525" w:rsidRPr="00EC4063">
              <w:rPr>
                <w:rFonts w:cs="B Nazanin" w:hint="cs"/>
                <w:b/>
                <w:bCs/>
                <w:sz w:val="20"/>
                <w:szCs w:val="20"/>
                <w:rtl/>
                <w:lang w:bidi="fa-IR"/>
              </w:rPr>
              <w:t xml:space="preserve">انتخاب پوشش مناسب و عدم استفاده از وسايلي كه مانع تمركز مخاطب </w:t>
            </w:r>
            <w:r w:rsidR="00CC0007">
              <w:rPr>
                <w:rFonts w:cs="B Nazanin" w:hint="cs"/>
                <w:b/>
                <w:bCs/>
                <w:sz w:val="20"/>
                <w:szCs w:val="20"/>
                <w:rtl/>
                <w:lang w:bidi="fa-IR"/>
              </w:rPr>
              <w:t>می‌شود</w:t>
            </w:r>
          </w:p>
        </w:tc>
        <w:tc>
          <w:tcPr>
            <w:tcW w:w="1165" w:type="dxa"/>
            <w:vAlign w:val="center"/>
          </w:tcPr>
          <w:p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rsidR="00730525" w:rsidRPr="00EC4063" w:rsidRDefault="00730525" w:rsidP="00187410">
            <w:pPr>
              <w:bidi/>
              <w:rPr>
                <w:rFonts w:cs="B Nazanin"/>
                <w:b/>
                <w:bCs/>
                <w:sz w:val="20"/>
                <w:szCs w:val="20"/>
                <w:rtl/>
                <w:lang w:bidi="fa-IR"/>
              </w:rPr>
            </w:pPr>
          </w:p>
        </w:tc>
      </w:tr>
      <w:tr w:rsidR="00730525" w:rsidRPr="00EC4063" w:rsidTr="00821DEB">
        <w:trPr>
          <w:trHeight w:hRule="exact" w:val="311"/>
        </w:trPr>
        <w:tc>
          <w:tcPr>
            <w:tcW w:w="983" w:type="dxa"/>
            <w:vMerge/>
            <w:vAlign w:val="center"/>
          </w:tcPr>
          <w:p w:rsidR="00730525" w:rsidRPr="00EC4063" w:rsidRDefault="00730525" w:rsidP="00187410">
            <w:pPr>
              <w:bidi/>
              <w:rPr>
                <w:rFonts w:cs="B Nazanin"/>
                <w:b/>
                <w:bCs/>
                <w:sz w:val="20"/>
                <w:szCs w:val="20"/>
                <w:rtl/>
                <w:lang w:bidi="fa-IR"/>
              </w:rPr>
            </w:pPr>
          </w:p>
        </w:tc>
        <w:tc>
          <w:tcPr>
            <w:tcW w:w="5908" w:type="dxa"/>
            <w:vAlign w:val="center"/>
          </w:tcPr>
          <w:p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جمع امتياز</w:t>
            </w:r>
          </w:p>
        </w:tc>
        <w:tc>
          <w:tcPr>
            <w:tcW w:w="1165" w:type="dxa"/>
            <w:vAlign w:val="center"/>
          </w:tcPr>
          <w:p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100</w:t>
            </w:r>
          </w:p>
        </w:tc>
        <w:tc>
          <w:tcPr>
            <w:tcW w:w="803" w:type="dxa"/>
            <w:vAlign w:val="center"/>
          </w:tcPr>
          <w:p w:rsidR="00730525" w:rsidRPr="00EC4063" w:rsidRDefault="00730525" w:rsidP="00187410">
            <w:pPr>
              <w:bidi/>
              <w:rPr>
                <w:rFonts w:cs="B Nazanin"/>
                <w:b/>
                <w:bCs/>
                <w:sz w:val="20"/>
                <w:szCs w:val="20"/>
                <w:rtl/>
                <w:lang w:bidi="fa-IR"/>
              </w:rPr>
            </w:pPr>
          </w:p>
        </w:tc>
      </w:tr>
    </w:tbl>
    <w:p w:rsidR="003634AE" w:rsidRPr="00EC4063" w:rsidRDefault="003634AE" w:rsidP="00187410">
      <w:pPr>
        <w:bidi/>
        <w:rPr>
          <w:rFonts w:cs="B Nazanin"/>
          <w:b/>
          <w:bCs/>
          <w:sz w:val="20"/>
          <w:szCs w:val="20"/>
          <w:lang w:bidi="fa-IR"/>
        </w:rPr>
      </w:pPr>
    </w:p>
    <w:p w:rsidR="00F5585F" w:rsidRDefault="00442379" w:rsidP="000C4ED5">
      <w:pPr>
        <w:pStyle w:val="Heading2"/>
        <w:bidi/>
        <w:spacing w:line="240" w:lineRule="auto"/>
        <w:jc w:val="both"/>
        <w:rPr>
          <w:rFonts w:cs="B Titr"/>
          <w:b/>
          <w:bCs/>
          <w:color w:val="FF0000"/>
          <w:sz w:val="28"/>
          <w:szCs w:val="28"/>
          <w:rtl/>
          <w:lang w:bidi="fa-IR"/>
        </w:rPr>
      </w:pPr>
      <w:bookmarkStart w:id="91" w:name="_Toc503356821"/>
      <w:r>
        <w:rPr>
          <w:rFonts w:cs="B Titr" w:hint="cs"/>
          <w:b/>
          <w:bCs/>
          <w:color w:val="FF0000"/>
          <w:sz w:val="28"/>
          <w:szCs w:val="28"/>
          <w:rtl/>
          <w:lang w:bidi="fa-IR"/>
        </w:rPr>
        <w:lastRenderedPageBreak/>
        <w:t>4-9</w:t>
      </w:r>
      <w:r w:rsidR="006B08B6" w:rsidRPr="00C36ECD">
        <w:rPr>
          <w:rFonts w:cs="B Titr" w:hint="cs"/>
          <w:b/>
          <w:bCs/>
          <w:color w:val="FF0000"/>
          <w:sz w:val="28"/>
          <w:szCs w:val="28"/>
          <w:rtl/>
          <w:lang w:bidi="fa-IR"/>
        </w:rPr>
        <w:t>-</w:t>
      </w:r>
      <w:r w:rsidR="00F5585F" w:rsidRPr="00C36ECD">
        <w:rPr>
          <w:rFonts w:cs="B Titr" w:hint="cs"/>
          <w:b/>
          <w:bCs/>
          <w:color w:val="FF0000"/>
          <w:sz w:val="28"/>
          <w:szCs w:val="28"/>
          <w:rtl/>
          <w:lang w:bidi="fa-IR"/>
        </w:rPr>
        <w:t xml:space="preserve">بخش چهارم:" </w:t>
      </w:r>
      <w:r w:rsidR="003C7A27" w:rsidRPr="00C36ECD">
        <w:rPr>
          <w:rFonts w:cs="B Titr" w:hint="cs"/>
          <w:b/>
          <w:bCs/>
          <w:color w:val="FF0000"/>
          <w:sz w:val="28"/>
          <w:szCs w:val="28"/>
          <w:rtl/>
          <w:lang w:bidi="fa-IR"/>
        </w:rPr>
        <w:t>هنری</w:t>
      </w:r>
      <w:r w:rsidR="003C7A27" w:rsidRPr="00C36ECD">
        <w:rPr>
          <w:rFonts w:cs="B Titr"/>
          <w:b/>
          <w:bCs/>
          <w:color w:val="FF0000"/>
          <w:sz w:val="28"/>
          <w:szCs w:val="28"/>
          <w:rtl/>
          <w:lang w:bidi="fa-IR"/>
        </w:rPr>
        <w:t xml:space="preserve"> "</w:t>
      </w:r>
      <w:r w:rsidR="00F5585F" w:rsidRPr="00C36ECD">
        <w:rPr>
          <w:rFonts w:cs="B Titr" w:hint="cs"/>
          <w:b/>
          <w:bCs/>
          <w:color w:val="FF0000"/>
          <w:sz w:val="28"/>
          <w:szCs w:val="28"/>
          <w:rtl/>
          <w:lang w:bidi="fa-IR"/>
        </w:rPr>
        <w:t>:</w:t>
      </w:r>
      <w:bookmarkEnd w:id="91"/>
    </w:p>
    <w:p w:rsidR="00B90472" w:rsidRPr="007C7CD9" w:rsidRDefault="00F5585F" w:rsidP="002D52E1">
      <w:pPr>
        <w:pStyle w:val="ListParagraph"/>
        <w:numPr>
          <w:ilvl w:val="0"/>
          <w:numId w:val="43"/>
        </w:numPr>
        <w:bidi/>
        <w:rPr>
          <w:b/>
          <w:bCs/>
          <w:sz w:val="24"/>
          <w:szCs w:val="24"/>
          <w:rtl/>
        </w:rPr>
      </w:pPr>
      <w:r w:rsidRPr="007C7CD9">
        <w:rPr>
          <w:rFonts w:hint="cs"/>
          <w:b/>
          <w:bCs/>
          <w:sz w:val="24"/>
          <w:szCs w:val="24"/>
          <w:rtl/>
        </w:rPr>
        <w:t xml:space="preserve">نقّاشی </w:t>
      </w:r>
      <w:r w:rsidR="002D52E1">
        <w:rPr>
          <w:rFonts w:hint="cs"/>
          <w:b/>
          <w:bCs/>
          <w:sz w:val="24"/>
          <w:szCs w:val="24"/>
          <w:rtl/>
        </w:rPr>
        <w:t>2</w:t>
      </w:r>
      <w:r w:rsidRPr="007C7CD9">
        <w:rPr>
          <w:rFonts w:hint="cs"/>
          <w:b/>
          <w:bCs/>
          <w:sz w:val="24"/>
          <w:szCs w:val="24"/>
          <w:rtl/>
        </w:rPr>
        <w:t xml:space="preserve">-خوش‌نویسی </w:t>
      </w:r>
      <w:r w:rsidR="002D52E1">
        <w:rPr>
          <w:rFonts w:hint="cs"/>
          <w:b/>
          <w:bCs/>
          <w:sz w:val="24"/>
          <w:szCs w:val="24"/>
          <w:rtl/>
        </w:rPr>
        <w:t>3</w:t>
      </w:r>
      <w:r w:rsidRPr="007C7CD9">
        <w:rPr>
          <w:rFonts w:hint="cs"/>
          <w:b/>
          <w:bCs/>
          <w:sz w:val="24"/>
          <w:szCs w:val="24"/>
          <w:rtl/>
        </w:rPr>
        <w:t xml:space="preserve">-خطتحریری </w:t>
      </w:r>
      <w:r w:rsidR="002D52E1">
        <w:rPr>
          <w:rFonts w:hint="cs"/>
          <w:b/>
          <w:bCs/>
          <w:sz w:val="24"/>
          <w:szCs w:val="24"/>
          <w:rtl/>
        </w:rPr>
        <w:t>4</w:t>
      </w:r>
      <w:r w:rsidRPr="007C7CD9">
        <w:rPr>
          <w:rFonts w:hint="cs"/>
          <w:b/>
          <w:bCs/>
          <w:sz w:val="24"/>
          <w:szCs w:val="24"/>
          <w:rtl/>
        </w:rPr>
        <w:t xml:space="preserve">-عکاسی </w:t>
      </w:r>
      <w:r w:rsidR="002D52E1">
        <w:rPr>
          <w:rFonts w:hint="cs"/>
          <w:b/>
          <w:bCs/>
          <w:sz w:val="24"/>
          <w:szCs w:val="24"/>
          <w:rtl/>
        </w:rPr>
        <w:t>5</w:t>
      </w:r>
      <w:r w:rsidRPr="007C7CD9">
        <w:rPr>
          <w:rFonts w:hint="cs"/>
          <w:b/>
          <w:bCs/>
          <w:sz w:val="24"/>
          <w:szCs w:val="24"/>
          <w:rtl/>
        </w:rPr>
        <w:t>-طراحیپوستر</w:t>
      </w:r>
      <w:r w:rsidR="002D52E1">
        <w:rPr>
          <w:rFonts w:hint="cs"/>
          <w:b/>
          <w:bCs/>
          <w:sz w:val="24"/>
          <w:szCs w:val="24"/>
          <w:rtl/>
        </w:rPr>
        <w:t>6</w:t>
      </w:r>
      <w:r w:rsidRPr="007C7CD9">
        <w:rPr>
          <w:rFonts w:hint="cs"/>
          <w:b/>
          <w:bCs/>
          <w:sz w:val="24"/>
          <w:szCs w:val="24"/>
          <w:rtl/>
        </w:rPr>
        <w:t>-تذهیب</w:t>
      </w:r>
      <w:r w:rsidR="002D52E1">
        <w:rPr>
          <w:rFonts w:hint="cs"/>
          <w:b/>
          <w:bCs/>
          <w:sz w:val="24"/>
          <w:szCs w:val="24"/>
          <w:rtl/>
        </w:rPr>
        <w:t>7</w:t>
      </w:r>
      <w:r w:rsidRPr="007C7CD9">
        <w:rPr>
          <w:rFonts w:hint="cs"/>
          <w:b/>
          <w:bCs/>
          <w:sz w:val="24"/>
          <w:szCs w:val="24"/>
          <w:rtl/>
        </w:rPr>
        <w:t xml:space="preserve"> معرق</w:t>
      </w:r>
      <w:r w:rsidR="002D52E1">
        <w:rPr>
          <w:rFonts w:hint="cs"/>
          <w:b/>
          <w:bCs/>
          <w:sz w:val="24"/>
          <w:szCs w:val="24"/>
          <w:rtl/>
        </w:rPr>
        <w:t xml:space="preserve"> و منبت 8</w:t>
      </w:r>
      <w:r w:rsidRPr="007C7CD9">
        <w:rPr>
          <w:rFonts w:hint="cs"/>
          <w:b/>
          <w:bCs/>
          <w:sz w:val="24"/>
          <w:szCs w:val="24"/>
          <w:rtl/>
        </w:rPr>
        <w:t xml:space="preserve">-فیلمکوتاه </w:t>
      </w:r>
      <w:r w:rsidR="002D52E1">
        <w:rPr>
          <w:rFonts w:hint="cs"/>
          <w:b/>
          <w:bCs/>
          <w:sz w:val="24"/>
          <w:szCs w:val="24"/>
          <w:rtl/>
        </w:rPr>
        <w:t>9</w:t>
      </w:r>
      <w:r w:rsidRPr="007C7CD9">
        <w:rPr>
          <w:rFonts w:hint="cs"/>
          <w:b/>
          <w:bCs/>
          <w:sz w:val="24"/>
          <w:szCs w:val="24"/>
          <w:rtl/>
        </w:rPr>
        <w:t xml:space="preserve">-نماهنگ </w:t>
      </w:r>
      <w:r w:rsidR="002D52E1">
        <w:rPr>
          <w:rFonts w:hint="cs"/>
          <w:b/>
          <w:bCs/>
          <w:sz w:val="24"/>
          <w:szCs w:val="24"/>
          <w:rtl/>
        </w:rPr>
        <w:t>10</w:t>
      </w:r>
      <w:r w:rsidRPr="007C7CD9">
        <w:rPr>
          <w:rFonts w:hint="cs"/>
          <w:b/>
          <w:bCs/>
          <w:sz w:val="24"/>
          <w:szCs w:val="24"/>
          <w:rtl/>
        </w:rPr>
        <w:t>-</w:t>
      </w:r>
      <w:r w:rsidR="006C363A" w:rsidRPr="007C7CD9">
        <w:rPr>
          <w:rFonts w:hint="cs"/>
          <w:b/>
          <w:bCs/>
          <w:sz w:val="24"/>
          <w:szCs w:val="24"/>
          <w:rtl/>
        </w:rPr>
        <w:t>پویانمایی</w:t>
      </w:r>
      <w:r w:rsidR="006C363A" w:rsidRPr="007C7CD9">
        <w:rPr>
          <w:b/>
          <w:bCs/>
          <w:sz w:val="24"/>
          <w:szCs w:val="24"/>
          <w:rtl/>
        </w:rPr>
        <w:t xml:space="preserve"> (</w:t>
      </w:r>
      <w:r w:rsidR="00F159AD" w:rsidRPr="007C7CD9">
        <w:rPr>
          <w:rFonts w:hint="cs"/>
          <w:b/>
          <w:bCs/>
          <w:sz w:val="24"/>
          <w:szCs w:val="24"/>
          <w:rtl/>
        </w:rPr>
        <w:t>انیمیشن)</w:t>
      </w:r>
    </w:p>
    <w:p w:rsidR="003B445A" w:rsidRDefault="007C7CD9" w:rsidP="00BE3B0C">
      <w:pPr>
        <w:bidi/>
        <w:ind w:left="360"/>
        <w:rPr>
          <w:rFonts w:cs="Arial"/>
          <w:b/>
          <w:bCs/>
          <w:sz w:val="24"/>
          <w:szCs w:val="24"/>
        </w:rPr>
      </w:pPr>
      <w:r>
        <w:rPr>
          <w:rFonts w:hint="cs"/>
          <w:b/>
          <w:bCs/>
          <w:sz w:val="24"/>
          <w:szCs w:val="24"/>
          <w:rtl/>
        </w:rPr>
        <w:t>*آثار نفرات برتر</w:t>
      </w:r>
      <w:r w:rsidR="005F2F36">
        <w:rPr>
          <w:rFonts w:hint="cs"/>
          <w:b/>
          <w:bCs/>
          <w:sz w:val="24"/>
          <w:szCs w:val="24"/>
          <w:rtl/>
        </w:rPr>
        <w:t xml:space="preserve"> استانی</w:t>
      </w:r>
      <w:r>
        <w:rPr>
          <w:rFonts w:hint="cs"/>
          <w:b/>
          <w:bCs/>
          <w:sz w:val="24"/>
          <w:szCs w:val="24"/>
          <w:rtl/>
        </w:rPr>
        <w:t xml:space="preserve"> این </w:t>
      </w:r>
      <w:r w:rsidR="00D365BB">
        <w:rPr>
          <w:rFonts w:hint="cs"/>
          <w:b/>
          <w:bCs/>
          <w:sz w:val="24"/>
          <w:szCs w:val="24"/>
          <w:rtl/>
        </w:rPr>
        <w:t>رشته‌ها</w:t>
      </w:r>
      <w:r>
        <w:rPr>
          <w:rFonts w:cs="Arial" w:hint="cs"/>
          <w:b/>
          <w:bCs/>
          <w:sz w:val="24"/>
          <w:szCs w:val="24"/>
          <w:rtl/>
        </w:rPr>
        <w:t xml:space="preserve"> به تفکیک خواهر و برادر برابر ضوابط اختصاصی هر رشته به </w:t>
      </w:r>
      <w:r w:rsidR="005F2F36">
        <w:rPr>
          <w:rFonts w:cs="Arial" w:hint="cs"/>
          <w:b/>
          <w:bCs/>
          <w:sz w:val="24"/>
          <w:szCs w:val="24"/>
          <w:rtl/>
        </w:rPr>
        <w:t xml:space="preserve">اداره جشنواره </w:t>
      </w:r>
      <w:r w:rsidR="00BE3B0C">
        <w:rPr>
          <w:rFonts w:cs="Arial" w:hint="cs"/>
          <w:b/>
          <w:bCs/>
          <w:sz w:val="24"/>
          <w:szCs w:val="24"/>
          <w:rtl/>
        </w:rPr>
        <w:t>‏های فرهنگی ارسال شود</w:t>
      </w:r>
    </w:p>
    <w:p w:rsidR="003B445A" w:rsidRDefault="003B445A" w:rsidP="003B445A">
      <w:pPr>
        <w:bidi/>
        <w:ind w:left="360"/>
        <w:rPr>
          <w:rFonts w:cs="Arial"/>
          <w:b/>
          <w:bCs/>
          <w:sz w:val="24"/>
          <w:szCs w:val="24"/>
        </w:rPr>
      </w:pPr>
    </w:p>
    <w:p w:rsidR="003B445A" w:rsidRPr="007C7CD9" w:rsidRDefault="003B445A" w:rsidP="003B445A">
      <w:pPr>
        <w:bidi/>
        <w:ind w:left="360"/>
        <w:rPr>
          <w:rFonts w:cs="Arial"/>
          <w:b/>
          <w:bCs/>
          <w:sz w:val="24"/>
          <w:szCs w:val="24"/>
          <w:rtl/>
        </w:rPr>
      </w:pPr>
    </w:p>
    <w:p w:rsidR="0085703C" w:rsidRPr="004E0FA1" w:rsidRDefault="008D21C1" w:rsidP="00442379">
      <w:pPr>
        <w:pStyle w:val="Heading2"/>
        <w:bidi/>
        <w:rPr>
          <w:rFonts w:cs="B Titr"/>
          <w:b/>
          <w:bCs/>
          <w:color w:val="FF0000"/>
          <w:sz w:val="24"/>
          <w:szCs w:val="24"/>
          <w:rtl/>
        </w:rPr>
      </w:pPr>
      <w:bookmarkStart w:id="92" w:name="_Toc503356822"/>
      <w:r>
        <w:rPr>
          <w:rFonts w:cs="B Titr" w:hint="cs"/>
          <w:b/>
          <w:bCs/>
          <w:color w:val="FF0000"/>
          <w:sz w:val="24"/>
          <w:szCs w:val="24"/>
          <w:rtl/>
        </w:rPr>
        <w:t>1</w:t>
      </w:r>
      <w:r w:rsidR="006B08B6"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5703C" w:rsidRPr="004E0FA1">
        <w:rPr>
          <w:rFonts w:cs="B Titr"/>
          <w:b/>
          <w:bCs/>
          <w:color w:val="FF0000"/>
          <w:sz w:val="24"/>
          <w:szCs w:val="24"/>
          <w:rtl/>
        </w:rPr>
        <w:t>نقّاشی</w:t>
      </w:r>
      <w:bookmarkEnd w:id="92"/>
    </w:p>
    <w:p w:rsidR="00C832D1" w:rsidRPr="00C832D1" w:rsidRDefault="00C832D1" w:rsidP="00C832D1">
      <w:pPr>
        <w:autoSpaceDE w:val="0"/>
        <w:autoSpaceDN w:val="0"/>
        <w:bidi/>
        <w:adjustRightInd w:val="0"/>
        <w:spacing w:after="0" w:line="240" w:lineRule="auto"/>
        <w:ind w:left="425"/>
        <w:contextualSpacing/>
        <w:jc w:val="both"/>
        <w:rPr>
          <w:rFonts w:ascii="B Mitra" w:hAnsi="Calibri" w:cs="B Nazanin"/>
          <w:b/>
          <w:bCs/>
          <w:sz w:val="24"/>
          <w:szCs w:val="24"/>
        </w:rPr>
      </w:pPr>
      <w:r>
        <w:rPr>
          <w:rFonts w:ascii="B Mitra" w:hAnsi="Calibri" w:cs="B Nazanin" w:hint="cs"/>
          <w:b/>
          <w:bCs/>
          <w:sz w:val="24"/>
          <w:szCs w:val="24"/>
          <w:rtl/>
        </w:rPr>
        <w:t>1.</w:t>
      </w:r>
      <w:r w:rsidRPr="00C832D1">
        <w:rPr>
          <w:rFonts w:ascii="B Mitra" w:hAnsi="Calibri" w:cs="B Nazanin" w:hint="cs"/>
          <w:b/>
          <w:bCs/>
          <w:sz w:val="24"/>
          <w:szCs w:val="24"/>
          <w:rtl/>
        </w:rPr>
        <w:t>موضوعات</w:t>
      </w:r>
    </w:p>
    <w:p w:rsidR="00C832D1" w:rsidRPr="00C832D1" w:rsidRDefault="00C832D1" w:rsidP="00BE3B0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BE3B0C"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rsidR="00C832D1" w:rsidRPr="00C832D1" w:rsidRDefault="00C832D1" w:rsidP="00BE3B0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BE3B0C">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p w:rsidR="0085703C" w:rsidRPr="00C832D1" w:rsidRDefault="00C832D1" w:rsidP="00C832D1">
      <w:p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       2.</w:t>
      </w:r>
      <w:r w:rsidR="0085703C" w:rsidRPr="00C832D1">
        <w:rPr>
          <w:rFonts w:ascii="B Mitra" w:hAnsi="Calibri" w:cs="B Nazanin" w:hint="cs"/>
          <w:b/>
          <w:bCs/>
          <w:sz w:val="24"/>
          <w:szCs w:val="24"/>
          <w:rtl/>
        </w:rPr>
        <w:t>تکنیکاثر</w:t>
      </w:r>
      <w:r w:rsidR="0085703C" w:rsidRPr="00C832D1">
        <w:rPr>
          <w:rFonts w:ascii="B Mitra" w:hAnsi="Calibri" w:cs="B Nazanin" w:hint="cs"/>
          <w:b/>
          <w:bCs/>
          <w:sz w:val="24"/>
          <w:szCs w:val="24"/>
        </w:rPr>
        <w:t xml:space="preserve">: </w:t>
      </w:r>
      <w:r w:rsidR="00CC0007" w:rsidRPr="00C832D1">
        <w:rPr>
          <w:rFonts w:ascii="B Mitra" w:hAnsi="Calibri" w:cs="B Nazanin" w:hint="cs"/>
          <w:b/>
          <w:bCs/>
          <w:sz w:val="24"/>
          <w:szCs w:val="24"/>
          <w:rtl/>
        </w:rPr>
        <w:t>رنگ‌روغن</w:t>
      </w:r>
      <w:r w:rsidR="0085703C" w:rsidRPr="00C832D1">
        <w:rPr>
          <w:rFonts w:ascii="B Mitra" w:hAnsi="Calibri" w:cs="B Nazanin" w:hint="cs"/>
          <w:b/>
          <w:bCs/>
          <w:sz w:val="24"/>
          <w:szCs w:val="24"/>
          <w:rtl/>
        </w:rPr>
        <w:t>،</w:t>
      </w:r>
      <w:r w:rsidR="00D365BB" w:rsidRPr="00C832D1">
        <w:rPr>
          <w:rFonts w:ascii="B Mitra" w:hAnsi="Calibri" w:cs="B Nazanin" w:hint="cs"/>
          <w:b/>
          <w:bCs/>
          <w:sz w:val="24"/>
          <w:szCs w:val="24"/>
          <w:rtl/>
        </w:rPr>
        <w:t>آکریلیک</w:t>
      </w:r>
      <w:r w:rsidR="0085703C" w:rsidRPr="00C832D1">
        <w:rPr>
          <w:rFonts w:ascii="B Mitra" w:hAnsi="Calibri" w:cs="B Nazanin" w:hint="cs"/>
          <w:b/>
          <w:bCs/>
          <w:sz w:val="24"/>
          <w:szCs w:val="24"/>
          <w:rtl/>
        </w:rPr>
        <w:t>،گواش،آبرنگ،ترکیبمواد</w:t>
      </w:r>
    </w:p>
    <w:p w:rsidR="0085703C" w:rsidRPr="00C832D1" w:rsidRDefault="00C832D1" w:rsidP="00C832D1">
      <w:pPr>
        <w:autoSpaceDE w:val="0"/>
        <w:autoSpaceDN w:val="0"/>
        <w:bidi/>
        <w:adjustRightInd w:val="0"/>
        <w:spacing w:after="0" w:line="240" w:lineRule="auto"/>
        <w:ind w:left="360"/>
        <w:jc w:val="both"/>
        <w:rPr>
          <w:rFonts w:ascii="B Mitra" w:hAnsi="Calibri" w:cs="B Nazanin"/>
          <w:b/>
          <w:bCs/>
          <w:sz w:val="24"/>
          <w:szCs w:val="24"/>
        </w:rPr>
      </w:pPr>
      <w:r>
        <w:rPr>
          <w:rFonts w:ascii="B Mitra" w:hAnsi="Calibri" w:cs="B Nazanin" w:hint="cs"/>
          <w:b/>
          <w:bCs/>
          <w:sz w:val="24"/>
          <w:szCs w:val="24"/>
          <w:rtl/>
        </w:rPr>
        <w:t>3.</w:t>
      </w:r>
      <w:r w:rsidR="0085703C" w:rsidRPr="00C832D1">
        <w:rPr>
          <w:rFonts w:ascii="B Mitra" w:hAnsi="Calibri" w:cs="B Nazanin" w:hint="cs"/>
          <w:b/>
          <w:bCs/>
          <w:sz w:val="24"/>
          <w:szCs w:val="24"/>
          <w:rtl/>
        </w:rPr>
        <w:t>ابعاد</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حداقل</w:t>
      </w:r>
      <w:r w:rsidR="0085703C" w:rsidRPr="00C832D1">
        <w:rPr>
          <w:rFonts w:cs="B Nazanin" w:hint="cs"/>
          <w:b/>
          <w:bCs/>
          <w:sz w:val="24"/>
          <w:szCs w:val="24"/>
        </w:rPr>
        <w:t>) A3</w:t>
      </w:r>
      <w:r w:rsidR="0085703C" w:rsidRPr="00C832D1">
        <w:rPr>
          <w:rFonts w:cs="B Nazanin" w:hint="cs"/>
          <w:b/>
          <w:bCs/>
          <w:sz w:val="24"/>
          <w:szCs w:val="24"/>
          <w:rtl/>
        </w:rPr>
        <w:t xml:space="preserve">بدوندرنظرگرفتنقاب وپاسپارتو) وحداکثر 100 </w:t>
      </w:r>
      <w:r w:rsidR="0085703C" w:rsidRPr="00C832D1">
        <w:rPr>
          <w:rFonts w:ascii="B Mitra" w:hAnsi="Calibri" w:cs="B Nazanin" w:hint="cs"/>
          <w:b/>
          <w:bCs/>
          <w:sz w:val="24"/>
          <w:szCs w:val="24"/>
          <w:rtl/>
        </w:rPr>
        <w:t>در 70</w:t>
      </w:r>
      <w:r w:rsidR="0085703C" w:rsidRPr="00C832D1">
        <w:rPr>
          <w:rFonts w:hint="cs"/>
          <w:b/>
          <w:bCs/>
          <w:rtl/>
        </w:rPr>
        <w:t xml:space="preserve"> سانتیمتر</w:t>
      </w:r>
    </w:p>
    <w:tbl>
      <w:tblPr>
        <w:tblStyle w:val="TableGrid"/>
        <w:bidiVisual/>
        <w:tblW w:w="9084" w:type="dxa"/>
        <w:jc w:val="center"/>
        <w:tblLook w:val="04A0"/>
      </w:tblPr>
      <w:tblGrid>
        <w:gridCol w:w="6744"/>
        <w:gridCol w:w="810"/>
        <w:gridCol w:w="1530"/>
      </w:tblGrid>
      <w:tr w:rsidR="000C4ED5" w:rsidRPr="00682B0A" w:rsidTr="00C1015C">
        <w:trPr>
          <w:trHeight w:val="699"/>
          <w:jc w:val="center"/>
        </w:trPr>
        <w:tc>
          <w:tcPr>
            <w:tcW w:w="6744" w:type="dxa"/>
            <w:tcBorders>
              <w:top w:val="single" w:sz="12" w:space="0" w:color="auto"/>
              <w:left w:val="single" w:sz="12" w:space="0" w:color="auto"/>
            </w:tcBorders>
            <w:vAlign w:val="center"/>
          </w:tcPr>
          <w:p w:rsidR="000C4ED5" w:rsidRPr="00EC4063" w:rsidRDefault="00D365BB" w:rsidP="00772F2B">
            <w:pPr>
              <w:bidi/>
              <w:jc w:val="center"/>
              <w:rPr>
                <w:rFonts w:cs="B Nazanin"/>
                <w:b/>
                <w:bCs/>
                <w:sz w:val="20"/>
                <w:szCs w:val="20"/>
                <w:rtl/>
                <w:lang w:bidi="fa-IR"/>
              </w:rPr>
            </w:pPr>
            <w:r>
              <w:rPr>
                <w:rFonts w:cs="B Nazanin" w:hint="cs"/>
                <w:b/>
                <w:bCs/>
                <w:sz w:val="20"/>
                <w:szCs w:val="20"/>
                <w:rtl/>
                <w:lang w:bidi="fa-IR"/>
              </w:rPr>
              <w:t>شاخص‌های</w:t>
            </w:r>
            <w:r w:rsidR="000C4ED5" w:rsidRPr="00EC4063">
              <w:rPr>
                <w:rFonts w:cs="B Nazanin" w:hint="cs"/>
                <w:b/>
                <w:bCs/>
                <w:sz w:val="20"/>
                <w:szCs w:val="20"/>
                <w:rtl/>
                <w:lang w:bidi="fa-IR"/>
              </w:rPr>
              <w:t xml:space="preserve"> داوری</w:t>
            </w:r>
            <w:r w:rsidR="000C4ED5" w:rsidRPr="000C4ED5">
              <w:rPr>
                <w:rFonts w:cs="B Nazanin" w:hint="cs"/>
                <w:b/>
                <w:bCs/>
                <w:sz w:val="20"/>
                <w:szCs w:val="20"/>
                <w:rtl/>
                <w:lang w:bidi="fa-IR"/>
              </w:rPr>
              <w:t xml:space="preserve"> رشته نقاشی</w:t>
            </w:r>
          </w:p>
        </w:tc>
        <w:tc>
          <w:tcPr>
            <w:tcW w:w="810" w:type="dxa"/>
            <w:tcBorders>
              <w:top w:val="single" w:sz="12" w:space="0" w:color="auto"/>
              <w:right w:val="single" w:sz="12" w:space="0" w:color="auto"/>
            </w:tcBorders>
            <w:vAlign w:val="center"/>
          </w:tcPr>
          <w:p w:rsidR="000C4ED5" w:rsidRPr="00EC4063" w:rsidRDefault="000C4ED5" w:rsidP="00772F2B">
            <w:pPr>
              <w:bidi/>
              <w:jc w:val="center"/>
              <w:rPr>
                <w:rFonts w:cs="B Nazanin"/>
                <w:b/>
                <w:bCs/>
                <w:sz w:val="20"/>
                <w:szCs w:val="20"/>
                <w:rtl/>
                <w:lang w:bidi="fa-IR"/>
              </w:rPr>
            </w:pPr>
            <w:r w:rsidRPr="00EC4063">
              <w:rPr>
                <w:rFonts w:cs="B Nazanin" w:hint="cs"/>
                <w:b/>
                <w:bCs/>
                <w:sz w:val="20"/>
                <w:szCs w:val="20"/>
                <w:rtl/>
                <w:lang w:bidi="fa-IR"/>
              </w:rPr>
              <w:t>امتیاز</w:t>
            </w:r>
          </w:p>
        </w:tc>
        <w:tc>
          <w:tcPr>
            <w:tcW w:w="1530" w:type="dxa"/>
            <w:tcBorders>
              <w:top w:val="single" w:sz="12" w:space="0" w:color="auto"/>
              <w:right w:val="single" w:sz="12" w:space="0" w:color="auto"/>
            </w:tcBorders>
            <w:vAlign w:val="center"/>
          </w:tcPr>
          <w:p w:rsidR="000C4ED5" w:rsidRPr="00EC4063" w:rsidRDefault="000C4ED5" w:rsidP="00772F2B">
            <w:pPr>
              <w:bidi/>
              <w:jc w:val="center"/>
              <w:rPr>
                <w:rFonts w:cs="B Nazanin"/>
                <w:b/>
                <w:bCs/>
                <w:sz w:val="20"/>
                <w:szCs w:val="20"/>
                <w:rtl/>
                <w:lang w:bidi="fa-IR"/>
              </w:rPr>
            </w:pPr>
            <w:r>
              <w:rPr>
                <w:rFonts w:cs="B Nazanin" w:hint="cs"/>
                <w:b/>
                <w:bCs/>
                <w:sz w:val="20"/>
                <w:szCs w:val="20"/>
                <w:rtl/>
                <w:lang w:bidi="fa-IR"/>
              </w:rPr>
              <w:t xml:space="preserve">امتیاز </w:t>
            </w:r>
            <w:r w:rsidR="000D09E7">
              <w:rPr>
                <w:rFonts w:cs="B Nazanin" w:hint="cs"/>
                <w:b/>
                <w:bCs/>
                <w:sz w:val="20"/>
                <w:szCs w:val="20"/>
                <w:rtl/>
                <w:lang w:bidi="fa-IR"/>
              </w:rPr>
              <w:t>کسب‌شده</w:t>
            </w:r>
          </w:p>
        </w:tc>
      </w:tr>
      <w:tr w:rsidR="000C4ED5" w:rsidRPr="00682B0A" w:rsidTr="00C1015C">
        <w:trPr>
          <w:trHeight w:hRule="exact" w:val="432"/>
          <w:jc w:val="center"/>
        </w:trPr>
        <w:tc>
          <w:tcPr>
            <w:tcW w:w="6744" w:type="dxa"/>
            <w:tcBorders>
              <w:top w:val="single" w:sz="12" w:space="0" w:color="auto"/>
              <w:left w:val="single" w:sz="12" w:space="0" w:color="auto"/>
            </w:tcBorders>
            <w:vAlign w:val="center"/>
          </w:tcPr>
          <w:p w:rsidR="000C4ED5" w:rsidRPr="00EC4063" w:rsidRDefault="000C4ED5" w:rsidP="00187410">
            <w:pPr>
              <w:tabs>
                <w:tab w:val="left" w:pos="4721"/>
              </w:tabs>
              <w:bidi/>
              <w:rPr>
                <w:rFonts w:cs="B Nazanin"/>
                <w:b/>
                <w:bCs/>
                <w:sz w:val="20"/>
                <w:szCs w:val="20"/>
                <w:lang w:bidi="fa-IR"/>
              </w:rPr>
            </w:pPr>
            <w:r>
              <w:rPr>
                <w:rFonts w:cs="B Nazanin" w:hint="cs"/>
                <w:b/>
                <w:bCs/>
                <w:sz w:val="20"/>
                <w:szCs w:val="20"/>
                <w:rtl/>
                <w:lang w:bidi="fa-IR"/>
              </w:rPr>
              <w:t>1-</w:t>
            </w:r>
            <w:r w:rsidRPr="00EC4063">
              <w:rPr>
                <w:rFonts w:cs="B Nazanin" w:hint="cs"/>
                <w:b/>
                <w:bCs/>
                <w:sz w:val="20"/>
                <w:szCs w:val="20"/>
                <w:rtl/>
                <w:lang w:bidi="fa-IR"/>
              </w:rPr>
              <w:t>ارتباط اثر با موضوع جشنواره</w:t>
            </w:r>
          </w:p>
        </w:tc>
        <w:tc>
          <w:tcPr>
            <w:tcW w:w="810" w:type="dxa"/>
            <w:tcBorders>
              <w:top w:val="single" w:sz="12" w:space="0" w:color="auto"/>
              <w:right w:val="single" w:sz="12" w:space="0" w:color="auto"/>
            </w:tcBorders>
            <w:vAlign w:val="center"/>
          </w:tcPr>
          <w:p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top w:val="single" w:sz="12" w:space="0" w:color="auto"/>
              <w:right w:val="single" w:sz="12" w:space="0" w:color="auto"/>
            </w:tcBorders>
          </w:tcPr>
          <w:p w:rsidR="000C4ED5" w:rsidRPr="00EC4063" w:rsidRDefault="000C4ED5" w:rsidP="00187410">
            <w:pPr>
              <w:bidi/>
              <w:jc w:val="center"/>
              <w:rPr>
                <w:rFonts w:cs="B Nazanin"/>
                <w:b/>
                <w:bCs/>
                <w:sz w:val="20"/>
                <w:szCs w:val="20"/>
                <w:rtl/>
                <w:lang w:bidi="fa-IR"/>
              </w:rPr>
            </w:pPr>
          </w:p>
        </w:tc>
      </w:tr>
      <w:tr w:rsidR="000C4ED5" w:rsidRPr="00682B0A" w:rsidTr="00C1015C">
        <w:trPr>
          <w:trHeight w:hRule="exact" w:val="432"/>
          <w:jc w:val="center"/>
        </w:trPr>
        <w:tc>
          <w:tcPr>
            <w:tcW w:w="6744" w:type="dxa"/>
            <w:tcBorders>
              <w:left w:val="single" w:sz="12" w:space="0" w:color="auto"/>
            </w:tcBorders>
            <w:vAlign w:val="center"/>
          </w:tcPr>
          <w:p w:rsidR="000C4ED5" w:rsidRPr="00EC4063" w:rsidRDefault="000C4ED5" w:rsidP="00187410">
            <w:pPr>
              <w:shd w:val="clear" w:color="auto" w:fill="FFFFFF"/>
              <w:bidi/>
              <w:rPr>
                <w:rFonts w:cs="B Nazanin"/>
                <w:b/>
                <w:bCs/>
                <w:sz w:val="20"/>
                <w:szCs w:val="20"/>
                <w:rtl/>
                <w:lang w:bidi="fa-IR"/>
              </w:rPr>
            </w:pPr>
            <w:r>
              <w:rPr>
                <w:rFonts w:cs="B Nazanin" w:hint="cs"/>
                <w:b/>
                <w:bCs/>
                <w:sz w:val="20"/>
                <w:szCs w:val="20"/>
                <w:rtl/>
                <w:lang w:bidi="fa-IR"/>
              </w:rPr>
              <w:t>2-</w:t>
            </w:r>
            <w:r w:rsidRPr="00EC4063">
              <w:rPr>
                <w:rFonts w:cs="B Nazanin" w:hint="cs"/>
                <w:b/>
                <w:bCs/>
                <w:sz w:val="20"/>
                <w:szCs w:val="20"/>
                <w:rtl/>
                <w:lang w:bidi="fa-IR"/>
              </w:rPr>
              <w:t>تسلط هنرمند برعناصربصری (</w:t>
            </w:r>
            <w:r w:rsidR="00D365BB">
              <w:rPr>
                <w:rFonts w:cs="B Nazanin" w:hint="cs"/>
                <w:b/>
                <w:bCs/>
                <w:sz w:val="20"/>
                <w:szCs w:val="20"/>
                <w:rtl/>
                <w:lang w:bidi="fa-IR"/>
              </w:rPr>
              <w:t>ترکیب‌بندی</w:t>
            </w:r>
            <w:r w:rsidRPr="00EC4063">
              <w:rPr>
                <w:rFonts w:cs="B Nazanin" w:hint="cs"/>
                <w:b/>
                <w:bCs/>
                <w:sz w:val="20"/>
                <w:szCs w:val="20"/>
                <w:rtl/>
                <w:lang w:bidi="fa-IR"/>
              </w:rPr>
              <w:t>، فرم،</w:t>
            </w:r>
            <w:r>
              <w:rPr>
                <w:rFonts w:cs="B Nazanin" w:hint="cs"/>
                <w:b/>
                <w:bCs/>
                <w:sz w:val="20"/>
                <w:szCs w:val="20"/>
                <w:rtl/>
                <w:lang w:bidi="fa-IR"/>
              </w:rPr>
              <w:t>رنگ</w:t>
            </w:r>
            <w:r w:rsidRPr="00EC4063">
              <w:rPr>
                <w:rFonts w:cs="B Nazanin" w:hint="cs"/>
                <w:b/>
                <w:bCs/>
                <w:sz w:val="20"/>
                <w:szCs w:val="20"/>
                <w:rtl/>
                <w:lang w:bidi="fa-IR"/>
              </w:rPr>
              <w:t xml:space="preserve"> و</w:t>
            </w:r>
            <w:r>
              <w:rPr>
                <w:rFonts w:cs="B Nazanin"/>
                <w:b/>
                <w:bCs/>
                <w:sz w:val="20"/>
                <w:szCs w:val="20"/>
                <w:rtl/>
                <w:lang w:bidi="fa-IR"/>
              </w:rPr>
              <w:t>...</w:t>
            </w:r>
            <w:r w:rsidRPr="00EC4063">
              <w:rPr>
                <w:rFonts w:cs="B Nazanin" w:hint="cs"/>
                <w:b/>
                <w:bCs/>
                <w:sz w:val="20"/>
                <w:szCs w:val="20"/>
                <w:rtl/>
                <w:lang w:bidi="fa-IR"/>
              </w:rPr>
              <w:t>)</w:t>
            </w:r>
          </w:p>
          <w:p w:rsidR="000C4ED5" w:rsidRPr="00EC4063" w:rsidRDefault="000C4ED5" w:rsidP="00187410">
            <w:pPr>
              <w:shd w:val="clear" w:color="auto" w:fill="FFFFFF"/>
              <w:bidi/>
              <w:rPr>
                <w:rFonts w:cs="B Nazanin"/>
                <w:b/>
                <w:bCs/>
                <w:sz w:val="20"/>
                <w:szCs w:val="20"/>
                <w:rtl/>
                <w:lang w:bidi="fa-IR"/>
              </w:rPr>
            </w:pPr>
            <w:r w:rsidRPr="00EC4063">
              <w:rPr>
                <w:rFonts w:cs="B Nazanin" w:hint="cs"/>
                <w:b/>
                <w:bCs/>
                <w:sz w:val="20"/>
                <w:szCs w:val="20"/>
                <w:rtl/>
                <w:lang w:bidi="fa-IR"/>
              </w:rPr>
              <w:t>شامل: تعادل و توازن5 امتیاز</w:t>
            </w:r>
          </w:p>
          <w:p w:rsidR="000C4ED5" w:rsidRPr="00EC4063" w:rsidRDefault="000C4ED5" w:rsidP="00187410">
            <w:pPr>
              <w:shd w:val="clear" w:color="auto" w:fill="FFFFFF"/>
              <w:bidi/>
              <w:rPr>
                <w:rFonts w:cs="B Nazanin"/>
                <w:b/>
                <w:bCs/>
                <w:sz w:val="20"/>
                <w:szCs w:val="20"/>
                <w:rtl/>
                <w:lang w:bidi="fa-IR"/>
              </w:rPr>
            </w:pPr>
            <w:r w:rsidRPr="00EC4063">
              <w:rPr>
                <w:rFonts w:cs="B Nazanin" w:hint="cs"/>
                <w:b/>
                <w:bCs/>
                <w:sz w:val="20"/>
                <w:szCs w:val="20"/>
                <w:rtl/>
                <w:lang w:bidi="fa-IR"/>
              </w:rPr>
              <w:t>تقارن</w:t>
            </w:r>
            <w:r w:rsidR="00D365BB">
              <w:rPr>
                <w:rFonts w:cs="B Nazanin" w:hint="cs"/>
                <w:b/>
                <w:bCs/>
                <w:sz w:val="20"/>
                <w:szCs w:val="20"/>
                <w:rtl/>
                <w:lang w:bidi="fa-IR"/>
              </w:rPr>
              <w:t>وتضاد</w:t>
            </w:r>
            <w:r w:rsidRPr="00EC4063">
              <w:rPr>
                <w:rFonts w:cs="B Nazanin" w:hint="cs"/>
                <w:b/>
                <w:bCs/>
                <w:sz w:val="20"/>
                <w:szCs w:val="20"/>
                <w:rtl/>
                <w:lang w:bidi="fa-IR"/>
              </w:rPr>
              <w:t>5 امتیاز</w:t>
            </w:r>
          </w:p>
          <w:p w:rsidR="000C4ED5" w:rsidRPr="00EC4063" w:rsidRDefault="000C4ED5" w:rsidP="00187410">
            <w:pPr>
              <w:shd w:val="clear" w:color="auto" w:fill="FFFFFF"/>
              <w:bidi/>
              <w:rPr>
                <w:rFonts w:cs="B Nazanin"/>
                <w:b/>
                <w:bCs/>
                <w:sz w:val="20"/>
                <w:szCs w:val="20"/>
                <w:rtl/>
                <w:lang w:bidi="fa-IR"/>
              </w:rPr>
            </w:pPr>
            <w:r w:rsidRPr="00EC4063">
              <w:rPr>
                <w:rFonts w:cs="B Nazanin" w:hint="cs"/>
                <w:b/>
                <w:bCs/>
                <w:sz w:val="20"/>
                <w:szCs w:val="20"/>
                <w:rtl/>
                <w:lang w:bidi="fa-IR"/>
              </w:rPr>
              <w:t>ارتباط بین عناصر بصری5 امتیاز</w:t>
            </w:r>
          </w:p>
          <w:p w:rsidR="000C4ED5" w:rsidRPr="00EC4063" w:rsidRDefault="000C4ED5" w:rsidP="00187410">
            <w:pPr>
              <w:shd w:val="clear" w:color="auto" w:fill="FFFFFF"/>
              <w:bidi/>
              <w:rPr>
                <w:rFonts w:cs="B Nazanin"/>
                <w:b/>
                <w:bCs/>
                <w:sz w:val="20"/>
                <w:szCs w:val="20"/>
                <w:lang w:bidi="fa-IR"/>
              </w:rPr>
            </w:pPr>
            <w:r w:rsidRPr="00EC4063">
              <w:rPr>
                <w:rFonts w:cs="B Nazanin" w:hint="cs"/>
                <w:b/>
                <w:bCs/>
                <w:sz w:val="20"/>
                <w:szCs w:val="20"/>
                <w:rtl/>
                <w:lang w:bidi="fa-IR"/>
              </w:rPr>
              <w:t>ریتم5 امتیاز</w:t>
            </w:r>
          </w:p>
        </w:tc>
        <w:tc>
          <w:tcPr>
            <w:tcW w:w="810" w:type="dxa"/>
            <w:tcBorders>
              <w:right w:val="single" w:sz="12" w:space="0" w:color="auto"/>
            </w:tcBorders>
            <w:vAlign w:val="center"/>
          </w:tcPr>
          <w:p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20</w:t>
            </w:r>
          </w:p>
        </w:tc>
        <w:tc>
          <w:tcPr>
            <w:tcW w:w="1530" w:type="dxa"/>
            <w:tcBorders>
              <w:right w:val="single" w:sz="12" w:space="0" w:color="auto"/>
            </w:tcBorders>
          </w:tcPr>
          <w:p w:rsidR="000C4ED5" w:rsidRPr="00EC4063" w:rsidRDefault="000C4ED5" w:rsidP="00187410">
            <w:pPr>
              <w:bidi/>
              <w:jc w:val="center"/>
              <w:rPr>
                <w:rFonts w:cs="B Nazanin"/>
                <w:b/>
                <w:bCs/>
                <w:sz w:val="20"/>
                <w:szCs w:val="20"/>
                <w:rtl/>
                <w:lang w:bidi="fa-IR"/>
              </w:rPr>
            </w:pPr>
          </w:p>
        </w:tc>
      </w:tr>
      <w:tr w:rsidR="000C4ED5" w:rsidRPr="00682B0A" w:rsidTr="00C1015C">
        <w:trPr>
          <w:trHeight w:hRule="exact" w:val="432"/>
          <w:jc w:val="center"/>
        </w:trPr>
        <w:tc>
          <w:tcPr>
            <w:tcW w:w="6744" w:type="dxa"/>
            <w:tcBorders>
              <w:left w:val="single" w:sz="12" w:space="0" w:color="auto"/>
            </w:tcBorders>
            <w:vAlign w:val="center"/>
          </w:tcPr>
          <w:p w:rsidR="000C4ED5" w:rsidRPr="00EC4063" w:rsidRDefault="000C4ED5" w:rsidP="00187410">
            <w:pPr>
              <w:bidi/>
              <w:rPr>
                <w:rFonts w:cs="B Nazanin"/>
                <w:b/>
                <w:bCs/>
                <w:sz w:val="20"/>
                <w:szCs w:val="20"/>
                <w:lang w:bidi="fa-IR"/>
              </w:rPr>
            </w:pPr>
            <w:r>
              <w:rPr>
                <w:rFonts w:cs="B Nazanin" w:hint="cs"/>
                <w:b/>
                <w:bCs/>
                <w:sz w:val="20"/>
                <w:szCs w:val="20"/>
                <w:rtl/>
                <w:lang w:bidi="fa-IR"/>
              </w:rPr>
              <w:t>3-</w:t>
            </w:r>
            <w:r w:rsidRPr="00EC4063">
              <w:rPr>
                <w:rFonts w:cs="B Nazanin" w:hint="cs"/>
                <w:b/>
                <w:bCs/>
                <w:sz w:val="20"/>
                <w:szCs w:val="20"/>
                <w:rtl/>
                <w:lang w:bidi="fa-IR"/>
              </w:rPr>
              <w:t xml:space="preserve">نحوه بیان </w:t>
            </w:r>
            <w:r w:rsidR="00D365BB">
              <w:rPr>
                <w:rFonts w:cs="B Nazanin" w:hint="cs"/>
                <w:b/>
                <w:bCs/>
                <w:sz w:val="20"/>
                <w:szCs w:val="20"/>
                <w:rtl/>
                <w:lang w:bidi="fa-IR"/>
              </w:rPr>
              <w:t>جان‌مایه</w:t>
            </w:r>
            <w:r w:rsidRPr="00EC4063">
              <w:rPr>
                <w:rFonts w:cs="B Nazanin" w:hint="cs"/>
                <w:b/>
                <w:bCs/>
                <w:sz w:val="20"/>
                <w:szCs w:val="20"/>
                <w:rtl/>
                <w:lang w:bidi="fa-IR"/>
              </w:rPr>
              <w:t xml:space="preserve"> موضوع </w:t>
            </w:r>
            <w:r w:rsidR="00D365BB">
              <w:rPr>
                <w:rFonts w:cs="B Nazanin" w:hint="cs"/>
                <w:b/>
                <w:bCs/>
                <w:sz w:val="20"/>
                <w:szCs w:val="20"/>
                <w:rtl/>
                <w:lang w:bidi="fa-IR"/>
              </w:rPr>
              <w:t>دراثر</w:t>
            </w:r>
            <w:r w:rsidRPr="00EC4063">
              <w:rPr>
                <w:rFonts w:cs="B Nazanin" w:hint="cs"/>
                <w:b/>
                <w:bCs/>
                <w:sz w:val="20"/>
                <w:szCs w:val="20"/>
                <w:rtl/>
                <w:lang w:bidi="fa-IR"/>
              </w:rPr>
              <w:t xml:space="preserve"> (</w:t>
            </w:r>
            <w:r>
              <w:rPr>
                <w:rFonts w:cs="B Nazanin" w:hint="cs"/>
                <w:b/>
                <w:bCs/>
                <w:sz w:val="20"/>
                <w:szCs w:val="20"/>
                <w:rtl/>
                <w:lang w:bidi="fa-IR"/>
              </w:rPr>
              <w:t>تأثیر</w:t>
            </w:r>
            <w:r w:rsidRPr="00EC4063">
              <w:rPr>
                <w:rFonts w:cs="B Nazanin" w:hint="cs"/>
                <w:b/>
                <w:bCs/>
                <w:sz w:val="20"/>
                <w:szCs w:val="20"/>
                <w:rtl/>
                <w:lang w:bidi="fa-IR"/>
              </w:rPr>
              <w:t xml:space="preserve"> آیه یا سوره موردنظر) /نزدیکی به معانی و مفاهیم پیام</w:t>
            </w:r>
          </w:p>
        </w:tc>
        <w:tc>
          <w:tcPr>
            <w:tcW w:w="810" w:type="dxa"/>
            <w:tcBorders>
              <w:right w:val="single" w:sz="12" w:space="0" w:color="auto"/>
            </w:tcBorders>
            <w:vAlign w:val="center"/>
          </w:tcPr>
          <w:p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rsidR="000C4ED5" w:rsidRPr="00EC4063" w:rsidRDefault="000C4ED5" w:rsidP="00187410">
            <w:pPr>
              <w:bidi/>
              <w:jc w:val="center"/>
              <w:rPr>
                <w:rFonts w:cs="B Nazanin"/>
                <w:b/>
                <w:bCs/>
                <w:sz w:val="20"/>
                <w:szCs w:val="20"/>
                <w:rtl/>
                <w:lang w:bidi="fa-IR"/>
              </w:rPr>
            </w:pPr>
          </w:p>
        </w:tc>
      </w:tr>
      <w:tr w:rsidR="000C4ED5" w:rsidRPr="00682B0A" w:rsidTr="00C1015C">
        <w:trPr>
          <w:trHeight w:hRule="exact" w:val="432"/>
          <w:jc w:val="center"/>
        </w:trPr>
        <w:tc>
          <w:tcPr>
            <w:tcW w:w="6744" w:type="dxa"/>
            <w:tcBorders>
              <w:left w:val="single" w:sz="12" w:space="0" w:color="auto"/>
            </w:tcBorders>
            <w:vAlign w:val="center"/>
          </w:tcPr>
          <w:p w:rsidR="000C4ED5" w:rsidRPr="00EC4063" w:rsidRDefault="000C4ED5" w:rsidP="00187410">
            <w:pPr>
              <w:bidi/>
              <w:contextualSpacing/>
              <w:rPr>
                <w:rFonts w:cs="B Nazanin"/>
                <w:b/>
                <w:bCs/>
                <w:sz w:val="20"/>
                <w:szCs w:val="20"/>
                <w:lang w:bidi="fa-IR"/>
              </w:rPr>
            </w:pPr>
            <w:r>
              <w:rPr>
                <w:rFonts w:cs="B Nazanin" w:hint="cs"/>
                <w:b/>
                <w:bCs/>
                <w:sz w:val="20"/>
                <w:szCs w:val="20"/>
                <w:rtl/>
                <w:lang w:bidi="fa-IR"/>
              </w:rPr>
              <w:t>4-</w:t>
            </w:r>
            <w:r w:rsidRPr="00EC4063">
              <w:rPr>
                <w:rFonts w:cs="B Nazanin" w:hint="cs"/>
                <w:b/>
                <w:bCs/>
                <w:sz w:val="20"/>
                <w:szCs w:val="20"/>
                <w:rtl/>
                <w:lang w:bidi="fa-IR"/>
              </w:rPr>
              <w:t>ابداع و خلاقیت در موضوع وارائه اثر</w:t>
            </w:r>
          </w:p>
        </w:tc>
        <w:tc>
          <w:tcPr>
            <w:tcW w:w="810" w:type="dxa"/>
            <w:tcBorders>
              <w:right w:val="single" w:sz="12" w:space="0" w:color="auto"/>
            </w:tcBorders>
            <w:vAlign w:val="center"/>
          </w:tcPr>
          <w:p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20</w:t>
            </w:r>
          </w:p>
        </w:tc>
        <w:tc>
          <w:tcPr>
            <w:tcW w:w="1530" w:type="dxa"/>
            <w:tcBorders>
              <w:right w:val="single" w:sz="12" w:space="0" w:color="auto"/>
            </w:tcBorders>
          </w:tcPr>
          <w:p w:rsidR="000C4ED5" w:rsidRPr="00EC4063" w:rsidRDefault="000C4ED5" w:rsidP="00187410">
            <w:pPr>
              <w:bidi/>
              <w:contextualSpacing/>
              <w:jc w:val="center"/>
              <w:rPr>
                <w:rFonts w:cs="B Nazanin"/>
                <w:b/>
                <w:bCs/>
                <w:sz w:val="20"/>
                <w:szCs w:val="20"/>
                <w:rtl/>
                <w:lang w:bidi="fa-IR"/>
              </w:rPr>
            </w:pPr>
          </w:p>
        </w:tc>
      </w:tr>
      <w:tr w:rsidR="000C4ED5" w:rsidRPr="00682B0A" w:rsidTr="00C1015C">
        <w:trPr>
          <w:trHeight w:hRule="exact" w:val="432"/>
          <w:jc w:val="center"/>
        </w:trPr>
        <w:tc>
          <w:tcPr>
            <w:tcW w:w="6744" w:type="dxa"/>
            <w:tcBorders>
              <w:left w:val="single" w:sz="12" w:space="0" w:color="auto"/>
            </w:tcBorders>
            <w:vAlign w:val="center"/>
          </w:tcPr>
          <w:p w:rsidR="000C4ED5" w:rsidRPr="00EC4063" w:rsidRDefault="000C4ED5" w:rsidP="00772F2B">
            <w:pPr>
              <w:bidi/>
              <w:rPr>
                <w:rFonts w:cs="B Nazanin"/>
                <w:b/>
                <w:bCs/>
                <w:sz w:val="20"/>
                <w:szCs w:val="20"/>
                <w:lang w:bidi="fa-IR"/>
              </w:rPr>
            </w:pPr>
            <w:r>
              <w:rPr>
                <w:rFonts w:cs="B Nazanin" w:hint="cs"/>
                <w:b/>
                <w:bCs/>
                <w:sz w:val="20"/>
                <w:szCs w:val="20"/>
                <w:rtl/>
                <w:lang w:bidi="fa-IR"/>
              </w:rPr>
              <w:t>5-</w:t>
            </w:r>
            <w:r w:rsidRPr="00EC4063">
              <w:rPr>
                <w:rFonts w:cs="B Nazanin" w:hint="cs"/>
                <w:b/>
                <w:bCs/>
                <w:sz w:val="20"/>
                <w:szCs w:val="20"/>
                <w:rtl/>
                <w:lang w:bidi="fa-IR"/>
              </w:rPr>
              <w:t>تسلط بر موا</w:t>
            </w:r>
            <w:r w:rsidR="00772F2B">
              <w:rPr>
                <w:rFonts w:cs="B Nazanin" w:hint="cs"/>
                <w:b/>
                <w:bCs/>
                <w:sz w:val="20"/>
                <w:szCs w:val="20"/>
                <w:rtl/>
                <w:lang w:bidi="fa-IR"/>
              </w:rPr>
              <w:t xml:space="preserve">د و </w:t>
            </w:r>
            <w:r w:rsidRPr="00EC4063">
              <w:rPr>
                <w:rFonts w:cs="B Nazanin" w:hint="cs"/>
                <w:b/>
                <w:bCs/>
                <w:sz w:val="20"/>
                <w:szCs w:val="20"/>
                <w:rtl/>
                <w:lang w:bidi="fa-IR"/>
              </w:rPr>
              <w:t>شیوه اجرا</w:t>
            </w:r>
          </w:p>
        </w:tc>
        <w:tc>
          <w:tcPr>
            <w:tcW w:w="810" w:type="dxa"/>
            <w:tcBorders>
              <w:right w:val="single" w:sz="12" w:space="0" w:color="auto"/>
            </w:tcBorders>
            <w:vAlign w:val="center"/>
          </w:tcPr>
          <w:p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rsidR="000C4ED5" w:rsidRPr="00EC4063" w:rsidRDefault="000C4ED5" w:rsidP="00187410">
            <w:pPr>
              <w:bidi/>
              <w:jc w:val="center"/>
              <w:rPr>
                <w:rFonts w:cs="B Nazanin"/>
                <w:b/>
                <w:bCs/>
                <w:sz w:val="20"/>
                <w:szCs w:val="20"/>
                <w:rtl/>
                <w:lang w:bidi="fa-IR"/>
              </w:rPr>
            </w:pPr>
          </w:p>
        </w:tc>
      </w:tr>
      <w:tr w:rsidR="000C4ED5" w:rsidRPr="00682B0A" w:rsidTr="00C1015C">
        <w:trPr>
          <w:trHeight w:hRule="exact" w:val="432"/>
          <w:jc w:val="center"/>
        </w:trPr>
        <w:tc>
          <w:tcPr>
            <w:tcW w:w="6744" w:type="dxa"/>
            <w:tcBorders>
              <w:left w:val="single" w:sz="12" w:space="0" w:color="auto"/>
            </w:tcBorders>
            <w:vAlign w:val="center"/>
          </w:tcPr>
          <w:p w:rsidR="000C4ED5" w:rsidRPr="00EC4063" w:rsidRDefault="000C4ED5" w:rsidP="00187410">
            <w:pPr>
              <w:bidi/>
              <w:contextualSpacing/>
              <w:rPr>
                <w:rFonts w:cs="B Nazanin"/>
                <w:b/>
                <w:bCs/>
                <w:sz w:val="20"/>
                <w:szCs w:val="20"/>
                <w:lang w:bidi="fa-IR"/>
              </w:rPr>
            </w:pPr>
            <w:r>
              <w:rPr>
                <w:rFonts w:cs="B Nazanin" w:hint="cs"/>
                <w:b/>
                <w:bCs/>
                <w:sz w:val="20"/>
                <w:szCs w:val="20"/>
                <w:rtl/>
                <w:lang w:bidi="fa-IR"/>
              </w:rPr>
              <w:t>6-</w:t>
            </w:r>
            <w:r w:rsidRPr="00EC4063">
              <w:rPr>
                <w:rFonts w:cs="B Nazanin" w:hint="cs"/>
                <w:b/>
                <w:bCs/>
                <w:sz w:val="20"/>
                <w:szCs w:val="20"/>
                <w:rtl/>
                <w:lang w:bidi="fa-IR"/>
              </w:rPr>
              <w:t>کیفیت ارائه نهایی اثر</w:t>
            </w:r>
          </w:p>
        </w:tc>
        <w:tc>
          <w:tcPr>
            <w:tcW w:w="810" w:type="dxa"/>
            <w:tcBorders>
              <w:right w:val="single" w:sz="12" w:space="0" w:color="auto"/>
            </w:tcBorders>
            <w:vAlign w:val="center"/>
          </w:tcPr>
          <w:p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rsidR="000C4ED5" w:rsidRPr="00EC4063" w:rsidRDefault="000C4ED5" w:rsidP="00187410">
            <w:pPr>
              <w:bidi/>
              <w:contextualSpacing/>
              <w:jc w:val="center"/>
              <w:rPr>
                <w:rFonts w:cs="B Nazanin"/>
                <w:b/>
                <w:bCs/>
                <w:sz w:val="20"/>
                <w:szCs w:val="20"/>
                <w:rtl/>
                <w:lang w:bidi="fa-IR"/>
              </w:rPr>
            </w:pPr>
          </w:p>
        </w:tc>
      </w:tr>
      <w:tr w:rsidR="000C4ED5" w:rsidRPr="00682B0A" w:rsidTr="00C1015C">
        <w:trPr>
          <w:trHeight w:hRule="exact" w:val="432"/>
          <w:jc w:val="center"/>
        </w:trPr>
        <w:tc>
          <w:tcPr>
            <w:tcW w:w="6744" w:type="dxa"/>
            <w:tcBorders>
              <w:left w:val="single" w:sz="12" w:space="0" w:color="auto"/>
              <w:bottom w:val="single" w:sz="12" w:space="0" w:color="auto"/>
            </w:tcBorders>
            <w:vAlign w:val="center"/>
          </w:tcPr>
          <w:p w:rsidR="000C4ED5" w:rsidRPr="00EC4063" w:rsidRDefault="000C4ED5" w:rsidP="00187410">
            <w:pPr>
              <w:bidi/>
              <w:contextualSpacing/>
              <w:rPr>
                <w:rFonts w:cs="B Nazanin"/>
                <w:b/>
                <w:bCs/>
                <w:sz w:val="20"/>
                <w:szCs w:val="20"/>
                <w:lang w:bidi="fa-IR"/>
              </w:rPr>
            </w:pPr>
            <w:r w:rsidRPr="00EC4063">
              <w:rPr>
                <w:rFonts w:cs="B Nazanin" w:hint="cs"/>
                <w:b/>
                <w:bCs/>
                <w:sz w:val="20"/>
                <w:szCs w:val="20"/>
                <w:rtl/>
                <w:lang w:bidi="fa-IR"/>
              </w:rPr>
              <w:t>جمع کل</w:t>
            </w:r>
          </w:p>
        </w:tc>
        <w:tc>
          <w:tcPr>
            <w:tcW w:w="810" w:type="dxa"/>
            <w:tcBorders>
              <w:bottom w:val="single" w:sz="12" w:space="0" w:color="auto"/>
              <w:right w:val="single" w:sz="12" w:space="0" w:color="auto"/>
            </w:tcBorders>
            <w:vAlign w:val="center"/>
          </w:tcPr>
          <w:p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100</w:t>
            </w:r>
          </w:p>
        </w:tc>
        <w:tc>
          <w:tcPr>
            <w:tcW w:w="1530" w:type="dxa"/>
            <w:tcBorders>
              <w:bottom w:val="single" w:sz="12" w:space="0" w:color="auto"/>
              <w:right w:val="single" w:sz="12" w:space="0" w:color="auto"/>
            </w:tcBorders>
          </w:tcPr>
          <w:p w:rsidR="000C4ED5" w:rsidRPr="00EC4063" w:rsidRDefault="000C4ED5" w:rsidP="00187410">
            <w:pPr>
              <w:bidi/>
              <w:contextualSpacing/>
              <w:jc w:val="center"/>
              <w:rPr>
                <w:rFonts w:cs="B Nazanin"/>
                <w:b/>
                <w:bCs/>
                <w:sz w:val="20"/>
                <w:szCs w:val="20"/>
                <w:rtl/>
                <w:lang w:bidi="fa-IR"/>
              </w:rPr>
            </w:pPr>
          </w:p>
        </w:tc>
      </w:tr>
    </w:tbl>
    <w:p w:rsidR="00432ED2" w:rsidRDefault="00432ED2" w:rsidP="00187410">
      <w:pPr>
        <w:rPr>
          <w:rtl/>
        </w:rPr>
      </w:pPr>
    </w:p>
    <w:p w:rsidR="00682B0A" w:rsidRPr="00A43F81" w:rsidRDefault="00E25A4B" w:rsidP="00AD5F5B">
      <w:pPr>
        <w:numPr>
          <w:ilvl w:val="0"/>
          <w:numId w:val="22"/>
        </w:numPr>
        <w:bidi/>
        <w:spacing w:line="168" w:lineRule="auto"/>
        <w:contextualSpacing/>
        <w:rPr>
          <w:rFonts w:ascii="B Mitra" w:hAnsi="Calibri" w:cs="B Nazanin"/>
          <w:b/>
          <w:bCs/>
          <w:sz w:val="24"/>
          <w:szCs w:val="24"/>
          <w:rtl/>
        </w:rPr>
      </w:pPr>
      <w:r>
        <w:rPr>
          <w:rFonts w:ascii="B Mitra" w:hAnsi="Calibri" w:cs="B Nazanin" w:hint="cs"/>
          <w:b/>
          <w:bCs/>
          <w:sz w:val="24"/>
          <w:szCs w:val="24"/>
          <w:rtl/>
        </w:rPr>
        <w:t xml:space="preserve">کیفیت بارگذاری آثار برای ارسال به دبیرخانه دائمی </w:t>
      </w:r>
      <w:r w:rsidR="00D365BB">
        <w:rPr>
          <w:rFonts w:ascii="B Mitra" w:hAnsi="Calibri" w:cs="B Nazanin" w:hint="cs"/>
          <w:b/>
          <w:bCs/>
          <w:sz w:val="24"/>
          <w:szCs w:val="24"/>
          <w:rtl/>
        </w:rPr>
        <w:t>جشنواره‌های</w:t>
      </w:r>
      <w:r>
        <w:rPr>
          <w:rFonts w:ascii="B Mitra" w:hAnsi="Calibri" w:cs="B Nazanin" w:hint="cs"/>
          <w:b/>
          <w:bCs/>
          <w:sz w:val="24"/>
          <w:szCs w:val="24"/>
          <w:rtl/>
        </w:rPr>
        <w:t xml:space="preserve"> فرهنگی متعاقباً اعلام می‏شود.</w:t>
      </w:r>
    </w:p>
    <w:p w:rsidR="00682B0A" w:rsidRPr="00187410" w:rsidRDefault="00682B0A" w:rsidP="00AD5F5B">
      <w:pPr>
        <w:numPr>
          <w:ilvl w:val="0"/>
          <w:numId w:val="22"/>
        </w:numPr>
        <w:bidi/>
        <w:spacing w:line="168" w:lineRule="auto"/>
        <w:contextualSpacing/>
        <w:rPr>
          <w:rFonts w:ascii="B Mitra" w:hAnsi="Calibri" w:cs="B Nazanin"/>
          <w:b/>
          <w:bCs/>
          <w:sz w:val="24"/>
          <w:szCs w:val="24"/>
        </w:rPr>
      </w:pPr>
      <w:r w:rsidRPr="00187410">
        <w:rPr>
          <w:rFonts w:ascii="B Mitra" w:hAnsi="Calibri" w:cs="B Nazanin" w:hint="cs"/>
          <w:b/>
          <w:bCs/>
          <w:sz w:val="24"/>
          <w:szCs w:val="24"/>
          <w:rtl/>
        </w:rPr>
        <w:t>حجم فایل</w:t>
      </w:r>
      <w:r w:rsidR="003C7A27" w:rsidRPr="00187410">
        <w:rPr>
          <w:rFonts w:ascii="B Mitra" w:hAnsi="Calibri" w:cs="B Nazanin" w:hint="cs"/>
          <w:b/>
          <w:bCs/>
          <w:sz w:val="24"/>
          <w:szCs w:val="24"/>
          <w:rtl/>
        </w:rPr>
        <w:t>از</w:t>
      </w:r>
      <w:r w:rsidR="003C7A27" w:rsidRPr="00187410">
        <w:rPr>
          <w:rFonts w:ascii="B Mitra" w:hAnsi="Calibri" w:cs="B Nazanin"/>
          <w:b/>
          <w:bCs/>
          <w:sz w:val="24"/>
          <w:szCs w:val="24"/>
          <w:rtl/>
        </w:rPr>
        <w:t xml:space="preserve"> 2</w:t>
      </w:r>
      <w:r w:rsidR="003C7A27" w:rsidRPr="00187410">
        <w:rPr>
          <w:rFonts w:ascii="B Mitra" w:hAnsi="Calibri" w:cs="B Nazanin"/>
          <w:b/>
          <w:bCs/>
          <w:sz w:val="24"/>
          <w:szCs w:val="24"/>
        </w:rPr>
        <w:t>MB</w:t>
      </w:r>
      <w:r w:rsidR="003C7A27" w:rsidRPr="00187410">
        <w:rPr>
          <w:rFonts w:ascii="B Mitra" w:hAnsi="Calibri" w:cs="B Nazanin" w:hint="cs"/>
          <w:b/>
          <w:bCs/>
          <w:sz w:val="24"/>
          <w:szCs w:val="24"/>
          <w:rtl/>
        </w:rPr>
        <w:t>تا</w:t>
      </w:r>
      <w:r w:rsidR="00E25A4B">
        <w:rPr>
          <w:rFonts w:cs="B Nazanin"/>
          <w:b/>
          <w:bCs/>
          <w:sz w:val="24"/>
          <w:szCs w:val="24"/>
        </w:rPr>
        <w:t xml:space="preserve">MB4 </w:t>
      </w:r>
      <w:r w:rsidR="003C7A27" w:rsidRPr="00187410">
        <w:rPr>
          <w:rFonts w:ascii="B Mitra" w:hAnsi="Calibri" w:cs="B Nazanin" w:hint="cs"/>
          <w:b/>
          <w:bCs/>
          <w:sz w:val="24"/>
          <w:szCs w:val="24"/>
          <w:rtl/>
        </w:rPr>
        <w:t>فرمت</w:t>
      </w:r>
      <w:r w:rsidR="003C7A27" w:rsidRPr="00187410">
        <w:rPr>
          <w:rFonts w:ascii="B Mitra" w:hAnsi="Calibri" w:cs="B Nazanin"/>
          <w:b/>
          <w:bCs/>
          <w:sz w:val="24"/>
          <w:szCs w:val="24"/>
        </w:rPr>
        <w:t>jpg</w:t>
      </w:r>
      <w:r w:rsidRPr="00187410">
        <w:rPr>
          <w:rFonts w:ascii="B Mitra" w:hAnsi="Calibri" w:cs="B Nazanin"/>
          <w:b/>
          <w:bCs/>
          <w:sz w:val="24"/>
          <w:szCs w:val="24"/>
        </w:rPr>
        <w:t>,</w:t>
      </w:r>
      <w:r w:rsidR="003C7A27" w:rsidRPr="00187410">
        <w:rPr>
          <w:rFonts w:ascii="B Mitra" w:hAnsi="Calibri" w:cs="B Nazanin" w:hint="cs"/>
          <w:b/>
          <w:bCs/>
          <w:sz w:val="24"/>
          <w:szCs w:val="24"/>
          <w:rtl/>
        </w:rPr>
        <w:t>مود</w:t>
      </w:r>
      <w:r w:rsidR="003C7A27" w:rsidRPr="00187410">
        <w:rPr>
          <w:rFonts w:ascii="B Mitra" w:hAnsi="Calibri" w:cs="B Nazanin"/>
          <w:b/>
          <w:bCs/>
          <w:sz w:val="24"/>
          <w:szCs w:val="24"/>
        </w:rPr>
        <w:t>RGB</w:t>
      </w:r>
      <w:r w:rsidRPr="00187410">
        <w:rPr>
          <w:rFonts w:ascii="B Mitra" w:hAnsi="Calibri" w:cs="B Nazanin" w:hint="cs"/>
          <w:b/>
          <w:bCs/>
          <w:sz w:val="24"/>
          <w:szCs w:val="24"/>
          <w:rtl/>
        </w:rPr>
        <w:t xml:space="preserve"> رنگی</w:t>
      </w:r>
      <w:r w:rsidR="003C7A27" w:rsidRPr="00187410">
        <w:rPr>
          <w:rFonts w:ascii="B Mitra" w:hAnsi="Calibri" w:cs="B Nazanin" w:hint="cs"/>
          <w:b/>
          <w:bCs/>
          <w:sz w:val="24"/>
          <w:szCs w:val="24"/>
          <w:rtl/>
        </w:rPr>
        <w:t>،</w:t>
      </w:r>
      <w:r w:rsidRPr="00187410">
        <w:rPr>
          <w:rFonts w:ascii="B Mitra" w:hAnsi="Calibri" w:cs="B Nazanin" w:hint="cs"/>
          <w:b/>
          <w:bCs/>
          <w:sz w:val="24"/>
          <w:szCs w:val="24"/>
          <w:rtl/>
        </w:rPr>
        <w:t xml:space="preserve"> رزولوشن </w:t>
      </w:r>
      <w:r w:rsidRPr="00187410">
        <w:rPr>
          <w:rFonts w:ascii="B Mitra" w:hAnsi="Calibri" w:cs="B Nazanin"/>
          <w:b/>
          <w:bCs/>
          <w:sz w:val="24"/>
          <w:szCs w:val="24"/>
        </w:rPr>
        <w:t>300 dpi</w:t>
      </w:r>
      <w:r w:rsidR="003C7A27" w:rsidRPr="00187410">
        <w:rPr>
          <w:rFonts w:ascii="B Mitra" w:hAnsi="Calibri" w:cs="B Nazanin" w:hint="cs"/>
          <w:b/>
          <w:bCs/>
          <w:sz w:val="24"/>
          <w:szCs w:val="24"/>
          <w:rtl/>
        </w:rPr>
        <w:t>اندازه</w:t>
      </w:r>
      <w:r w:rsidR="00D365BB">
        <w:rPr>
          <w:rFonts w:ascii="B Mitra" w:hAnsi="Calibri" w:cs="B Nazanin" w:hint="cs"/>
          <w:b/>
          <w:bCs/>
          <w:sz w:val="24"/>
          <w:szCs w:val="24"/>
          <w:rtl/>
        </w:rPr>
        <w:t>اثرحداقل</w:t>
      </w:r>
      <w:r w:rsidRPr="00187410">
        <w:rPr>
          <w:rFonts w:ascii="B Mitra" w:hAnsi="Calibri" w:cs="B Nazanin" w:hint="cs"/>
          <w:b/>
          <w:bCs/>
          <w:sz w:val="24"/>
          <w:szCs w:val="24"/>
          <w:rtl/>
        </w:rPr>
        <w:t xml:space="preserve"> 30 40 و حداکثر 70100 </w:t>
      </w:r>
      <w:r w:rsidR="00D365BB">
        <w:rPr>
          <w:rFonts w:ascii="B Mitra" w:hAnsi="Calibri" w:cs="B Nazanin" w:hint="cs"/>
          <w:b/>
          <w:bCs/>
          <w:sz w:val="24"/>
          <w:szCs w:val="24"/>
          <w:rtl/>
        </w:rPr>
        <w:t>سانتی‌متر</w:t>
      </w:r>
      <w:r w:rsidRPr="00187410">
        <w:rPr>
          <w:rFonts w:ascii="B Mitra" w:hAnsi="Calibri" w:cs="B Nazanin" w:hint="cs"/>
          <w:b/>
          <w:bCs/>
          <w:sz w:val="24"/>
          <w:szCs w:val="24"/>
          <w:rtl/>
        </w:rPr>
        <w:t xml:space="preserve"> باشد.</w:t>
      </w:r>
    </w:p>
    <w:p w:rsidR="00682B0A" w:rsidRPr="00A43F81" w:rsidRDefault="00682B0A"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 xml:space="preserve"> نوع تکنیک:</w:t>
      </w:r>
      <w:r w:rsidR="00D365BB">
        <w:rPr>
          <w:rFonts w:ascii="B Mitra" w:hAnsi="Calibri" w:cs="B Nazanin" w:hint="cs"/>
          <w:b/>
          <w:bCs/>
          <w:sz w:val="24"/>
          <w:szCs w:val="24"/>
          <w:rtl/>
        </w:rPr>
        <w:t>رنگ‌روغن</w:t>
      </w:r>
      <w:r w:rsidRPr="00A43F81">
        <w:rPr>
          <w:rFonts w:ascii="B Mitra" w:hAnsi="Calibri" w:cs="B Nazanin" w:hint="cs"/>
          <w:b/>
          <w:bCs/>
          <w:sz w:val="24"/>
          <w:szCs w:val="24"/>
          <w:rtl/>
        </w:rPr>
        <w:t xml:space="preserve">، </w:t>
      </w:r>
      <w:r w:rsidR="00D365BB">
        <w:rPr>
          <w:rFonts w:ascii="B Mitra" w:hAnsi="Calibri" w:cs="B Nazanin" w:hint="cs"/>
          <w:b/>
          <w:bCs/>
          <w:sz w:val="24"/>
          <w:szCs w:val="24"/>
          <w:rtl/>
        </w:rPr>
        <w:t>آکریلیک</w:t>
      </w:r>
      <w:r w:rsidRPr="00A43F81">
        <w:rPr>
          <w:rFonts w:ascii="B Mitra" w:hAnsi="Calibri" w:cs="B Nazanin" w:hint="cs"/>
          <w:b/>
          <w:bCs/>
          <w:sz w:val="24"/>
          <w:szCs w:val="24"/>
          <w:rtl/>
        </w:rPr>
        <w:t xml:space="preserve">، گواش، آبرنگ، تركيب مواد </w:t>
      </w:r>
      <w:r w:rsidR="00D365BB">
        <w:rPr>
          <w:rFonts w:ascii="B Mitra" w:hAnsi="Calibri" w:cs="B Nazanin" w:hint="cs"/>
          <w:b/>
          <w:bCs/>
          <w:sz w:val="24"/>
          <w:szCs w:val="24"/>
          <w:rtl/>
        </w:rPr>
        <w:t>می‌باشد</w:t>
      </w:r>
      <w:r w:rsidRPr="00A43F81">
        <w:rPr>
          <w:rFonts w:ascii="B Mitra" w:hAnsi="Calibri" w:cs="B Nazanin" w:hint="cs"/>
          <w:b/>
          <w:bCs/>
          <w:sz w:val="24"/>
          <w:szCs w:val="24"/>
          <w:rtl/>
        </w:rPr>
        <w:t>.</w:t>
      </w:r>
    </w:p>
    <w:p w:rsidR="00682B0A" w:rsidRPr="00A43F81" w:rsidRDefault="00682B0A"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 xml:space="preserve">به آثار کپی شده همچنین به موضوعات غیرمرتبط امتیازی تعلق </w:t>
      </w:r>
      <w:r w:rsidR="00D365BB">
        <w:rPr>
          <w:rFonts w:ascii="B Mitra" w:hAnsi="Calibri" w:cs="B Nazanin" w:hint="cs"/>
          <w:b/>
          <w:bCs/>
          <w:sz w:val="24"/>
          <w:szCs w:val="24"/>
          <w:rtl/>
        </w:rPr>
        <w:t>نمی‌گیرد</w:t>
      </w:r>
      <w:r w:rsidRPr="00A43F81">
        <w:rPr>
          <w:rFonts w:ascii="B Mitra" w:hAnsi="Calibri" w:cs="B Nazanin" w:hint="cs"/>
          <w:b/>
          <w:bCs/>
          <w:sz w:val="24"/>
          <w:szCs w:val="24"/>
          <w:rtl/>
        </w:rPr>
        <w:t>.</w:t>
      </w:r>
    </w:p>
    <w:p w:rsidR="00682B0A" w:rsidRDefault="00682B0A" w:rsidP="00AD5F5B">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 xml:space="preserve"> اثر ارسالی دارای شناسنامه و مربوط به سال جاری باشد</w:t>
      </w:r>
      <w:r w:rsidR="00772F2B">
        <w:rPr>
          <w:rFonts w:ascii="B Mitra" w:hAnsi="Calibri" w:cs="B Nazanin" w:hint="cs"/>
          <w:b/>
          <w:bCs/>
          <w:sz w:val="24"/>
          <w:szCs w:val="24"/>
          <w:rtl/>
        </w:rPr>
        <w:t xml:space="preserve"> و </w:t>
      </w:r>
      <w:r w:rsidR="00D365BB">
        <w:rPr>
          <w:rFonts w:ascii="B Mitra" w:hAnsi="Calibri" w:cs="B Nazanin" w:hint="cs"/>
          <w:b/>
          <w:bCs/>
          <w:sz w:val="24"/>
          <w:szCs w:val="24"/>
          <w:rtl/>
        </w:rPr>
        <w:t>قبلاً</w:t>
      </w:r>
      <w:r w:rsidR="00772F2B">
        <w:rPr>
          <w:rFonts w:ascii="B Mitra" w:hAnsi="Calibri" w:cs="B Nazanin" w:hint="cs"/>
          <w:b/>
          <w:bCs/>
          <w:sz w:val="24"/>
          <w:szCs w:val="24"/>
          <w:rtl/>
        </w:rPr>
        <w:t xml:space="preserve"> نباید</w:t>
      </w:r>
      <w:r w:rsidR="00772F2B" w:rsidRPr="00A43F81">
        <w:rPr>
          <w:rFonts w:ascii="B Mitra" w:hAnsi="Calibri" w:cs="B Nazanin" w:hint="cs"/>
          <w:b/>
          <w:bCs/>
          <w:sz w:val="24"/>
          <w:szCs w:val="24"/>
          <w:rtl/>
        </w:rPr>
        <w:t xml:space="preserve"> در مسابقه و جشنواره دیگری شرکت</w:t>
      </w:r>
      <w:r w:rsidR="00D365BB">
        <w:rPr>
          <w:rFonts w:ascii="B Mitra" w:hAnsi="Calibri" w:cs="B Nazanin" w:hint="cs"/>
          <w:b/>
          <w:bCs/>
          <w:sz w:val="24"/>
          <w:szCs w:val="24"/>
          <w:rtl/>
        </w:rPr>
        <w:t>داده‌شده</w:t>
      </w:r>
      <w:r w:rsidR="00772F2B" w:rsidRPr="00A43F81">
        <w:rPr>
          <w:rFonts w:ascii="B Mitra" w:hAnsi="Calibri" w:cs="B Nazanin" w:hint="cs"/>
          <w:b/>
          <w:bCs/>
          <w:sz w:val="24"/>
          <w:szCs w:val="24"/>
          <w:rtl/>
        </w:rPr>
        <w:t xml:space="preserve"> باشد</w:t>
      </w:r>
    </w:p>
    <w:p w:rsidR="002D3AE0" w:rsidRPr="00A43F81" w:rsidRDefault="002D3AE0" w:rsidP="002D3AE0">
      <w:pPr>
        <w:numPr>
          <w:ilvl w:val="0"/>
          <w:numId w:val="22"/>
        </w:numPr>
        <w:bidi/>
        <w:spacing w:line="168" w:lineRule="auto"/>
        <w:contextualSpacing/>
        <w:rPr>
          <w:rFonts w:ascii="B Mitra" w:hAnsi="Calibri" w:cs="B Nazanin"/>
          <w:b/>
          <w:bCs/>
          <w:sz w:val="24"/>
          <w:szCs w:val="24"/>
          <w:rtl/>
        </w:rPr>
      </w:pPr>
      <w:r>
        <w:rPr>
          <w:rFonts w:ascii="B Mitra" w:hAnsi="Calibri" w:cs="B Nazanin" w:hint="cs"/>
          <w:b/>
          <w:bCs/>
          <w:sz w:val="24"/>
          <w:szCs w:val="24"/>
          <w:rtl/>
        </w:rPr>
        <w:t>آثار نفرات اول استان‌ها به تفکیک خواهر و برادر  بر روی سامانه جامع  سجفا  بارگذاری شود.</w:t>
      </w:r>
    </w:p>
    <w:p w:rsidR="00632C1B" w:rsidRPr="004E0FA1" w:rsidRDefault="00B3221F" w:rsidP="00442379">
      <w:pPr>
        <w:pStyle w:val="Heading2"/>
        <w:bidi/>
        <w:rPr>
          <w:rFonts w:cs="B Titr"/>
          <w:b/>
          <w:bCs/>
          <w:color w:val="FF0000"/>
          <w:sz w:val="24"/>
          <w:szCs w:val="24"/>
        </w:rPr>
      </w:pPr>
      <w:bookmarkStart w:id="93" w:name="_Toc503356823"/>
      <w:r>
        <w:rPr>
          <w:rFonts w:cs="B Titr" w:hint="cs"/>
          <w:b/>
          <w:bCs/>
          <w:color w:val="FF0000"/>
          <w:sz w:val="24"/>
          <w:szCs w:val="24"/>
          <w:rtl/>
        </w:rPr>
        <w:lastRenderedPageBreak/>
        <w:t>2</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632C1B" w:rsidRPr="004E0FA1">
        <w:rPr>
          <w:rFonts w:cs="B Titr"/>
          <w:b/>
          <w:bCs/>
          <w:color w:val="FF0000"/>
          <w:sz w:val="24"/>
          <w:szCs w:val="24"/>
          <w:rtl/>
        </w:rPr>
        <w:t>خو</w:t>
      </w:r>
      <w:r w:rsidR="00500B98" w:rsidRPr="004E0FA1">
        <w:rPr>
          <w:rFonts w:cs="B Titr" w:hint="cs"/>
          <w:b/>
          <w:bCs/>
          <w:color w:val="FF0000"/>
          <w:sz w:val="24"/>
          <w:szCs w:val="24"/>
          <w:rtl/>
        </w:rPr>
        <w:t>شن</w:t>
      </w:r>
      <w:r w:rsidR="00632C1B" w:rsidRPr="004E0FA1">
        <w:rPr>
          <w:rFonts w:cs="B Titr"/>
          <w:b/>
          <w:bCs/>
          <w:color w:val="FF0000"/>
          <w:sz w:val="24"/>
          <w:szCs w:val="24"/>
          <w:rtl/>
        </w:rPr>
        <w:t>ویسی</w:t>
      </w:r>
      <w:bookmarkEnd w:id="93"/>
    </w:p>
    <w:p w:rsidR="00632C1B" w:rsidRPr="00A43F81" w:rsidRDefault="00632C1B" w:rsidP="00AC2110">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موضوع</w:t>
      </w:r>
      <w:r w:rsidRPr="00A43F81">
        <w:rPr>
          <w:rFonts w:ascii="B Mitra" w:hAnsi="Calibri" w:cs="B Nazanin" w:hint="cs"/>
          <w:b/>
          <w:bCs/>
          <w:sz w:val="24"/>
          <w:szCs w:val="24"/>
        </w:rPr>
        <w:t xml:space="preserve">: </w:t>
      </w:r>
      <w:r w:rsidR="00AC2110">
        <w:rPr>
          <w:rFonts w:ascii="Traditional Arabic" w:hAnsi="Traditional Arabic" w:cs="Traditional Arabic"/>
          <w:color w:val="000000"/>
          <w:sz w:val="40"/>
          <w:szCs w:val="40"/>
          <w:rtl/>
        </w:rPr>
        <w:t>إِنَّمَا الْمُؤْمِنُونَ إِخْوَةٌ فَأَصْلِحُوا بَيْنَ أَخَوَيْكُمْ وَاتَّقُوا اللَّهَ لَعَلَّكُمْ تُرْحَمُونَ</w:t>
      </w:r>
      <w:r w:rsidR="00AC2110" w:rsidRPr="00AC2110">
        <w:rPr>
          <w:rFonts w:ascii="Traditional Arabic" w:hAnsi="Traditional Arabic" w:cs="Traditional Arabic" w:hint="cs"/>
          <w:color w:val="000000"/>
          <w:sz w:val="20"/>
          <w:szCs w:val="20"/>
          <w:rtl/>
        </w:rPr>
        <w:t>حجر</w:t>
      </w:r>
      <w:r w:rsidR="00AC2110">
        <w:rPr>
          <w:rFonts w:ascii="Traditional Arabic" w:hAnsi="Traditional Arabic" w:cs="Traditional Arabic" w:hint="cs"/>
          <w:color w:val="000000"/>
          <w:sz w:val="20"/>
          <w:szCs w:val="20"/>
          <w:rtl/>
        </w:rPr>
        <w:t>ا</w:t>
      </w:r>
      <w:r w:rsidR="00AC2110" w:rsidRPr="00AC2110">
        <w:rPr>
          <w:rFonts w:ascii="Traditional Arabic" w:hAnsi="Traditional Arabic" w:cs="Traditional Arabic" w:hint="cs"/>
          <w:color w:val="000000"/>
          <w:sz w:val="20"/>
          <w:szCs w:val="20"/>
          <w:rtl/>
        </w:rPr>
        <w:t>ت 10</w:t>
      </w:r>
    </w:p>
    <w:p w:rsidR="00632C1B" w:rsidRPr="00A43F81" w:rsidRDefault="00632C1B" w:rsidP="00AD5F5B">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نوع خط: نستعلیق، نسخ،ثلث،</w:t>
      </w:r>
      <w:r w:rsidR="003E218B">
        <w:rPr>
          <w:rFonts w:ascii="B Mitra" w:hAnsi="Calibri" w:cs="B Nazanin" w:hint="cs"/>
          <w:b/>
          <w:bCs/>
          <w:sz w:val="24"/>
          <w:szCs w:val="24"/>
          <w:rtl/>
        </w:rPr>
        <w:t>شکسته‌نستعلیق</w:t>
      </w:r>
      <w:r w:rsidRPr="00A43F81">
        <w:rPr>
          <w:rFonts w:ascii="B Mitra" w:hAnsi="Calibri" w:cs="B Nazanin" w:hint="cs"/>
          <w:b/>
          <w:bCs/>
          <w:sz w:val="24"/>
          <w:szCs w:val="24"/>
          <w:rtl/>
        </w:rPr>
        <w:t xml:space="preserve"> و یا </w:t>
      </w:r>
      <w:r w:rsidR="003E218B">
        <w:rPr>
          <w:rFonts w:ascii="B Mitra" w:hAnsi="Calibri" w:cs="B Nazanin" w:hint="cs"/>
          <w:b/>
          <w:bCs/>
          <w:sz w:val="24"/>
          <w:szCs w:val="24"/>
          <w:rtl/>
        </w:rPr>
        <w:t>نقاشی‌خط</w:t>
      </w:r>
      <w:r w:rsidRPr="00A43F81">
        <w:rPr>
          <w:rFonts w:ascii="B Mitra" w:hAnsi="Calibri" w:cs="B Nazanin" w:hint="cs"/>
          <w:b/>
          <w:bCs/>
          <w:sz w:val="24"/>
          <w:szCs w:val="24"/>
          <w:rtl/>
        </w:rPr>
        <w:t>.</w:t>
      </w:r>
    </w:p>
    <w:p w:rsidR="00682B0A" w:rsidRPr="00772F2B" w:rsidRDefault="00632C1B"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ابعاد</w:t>
      </w:r>
      <w:r w:rsidRPr="00A43F81">
        <w:rPr>
          <w:rFonts w:ascii="B Mitra" w:hAnsi="Calibri" w:cs="B Nazanin" w:hint="cs"/>
          <w:b/>
          <w:bCs/>
          <w:sz w:val="24"/>
          <w:szCs w:val="24"/>
        </w:rPr>
        <w:t xml:space="preserve">: </w:t>
      </w:r>
      <w:r w:rsidRPr="00A43F81">
        <w:rPr>
          <w:rFonts w:ascii="B Mitra" w:hAnsi="Calibri" w:cs="B Nazanin" w:hint="cs"/>
          <w:b/>
          <w:bCs/>
          <w:sz w:val="24"/>
          <w:szCs w:val="24"/>
          <w:rtl/>
        </w:rPr>
        <w:t>حداکثر 100 در 70 سانتیمتر.</w:t>
      </w:r>
    </w:p>
    <w:tbl>
      <w:tblPr>
        <w:tblStyle w:val="TableGrid"/>
        <w:bidiVisual/>
        <w:tblW w:w="829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5291"/>
        <w:gridCol w:w="1286"/>
        <w:gridCol w:w="1717"/>
      </w:tblGrid>
      <w:tr w:rsidR="000C4ED5" w:rsidRPr="00EC4063" w:rsidTr="00916BCA">
        <w:trPr>
          <w:trHeight w:hRule="exact" w:val="452"/>
          <w:jc w:val="center"/>
        </w:trPr>
        <w:tc>
          <w:tcPr>
            <w:tcW w:w="5291" w:type="dxa"/>
            <w:vAlign w:val="center"/>
          </w:tcPr>
          <w:p w:rsidR="000C4ED5" w:rsidRPr="00EC4063" w:rsidRDefault="003E218B" w:rsidP="00916BCA">
            <w:pPr>
              <w:bidi/>
              <w:jc w:val="center"/>
              <w:rPr>
                <w:rFonts w:cs="B Nazanin"/>
                <w:b/>
                <w:bCs/>
                <w:sz w:val="20"/>
                <w:szCs w:val="20"/>
                <w:rtl/>
                <w:lang w:bidi="fa-IR"/>
              </w:rPr>
            </w:pPr>
            <w:r>
              <w:rPr>
                <w:rFonts w:cs="B Nazanin" w:hint="cs"/>
                <w:b/>
                <w:bCs/>
                <w:sz w:val="20"/>
                <w:szCs w:val="20"/>
                <w:rtl/>
                <w:lang w:bidi="fa-IR"/>
              </w:rPr>
              <w:t>شاخص‌های</w:t>
            </w:r>
            <w:r w:rsidR="000C4ED5" w:rsidRPr="00EC4063">
              <w:rPr>
                <w:rFonts w:cs="B Nazanin" w:hint="cs"/>
                <w:b/>
                <w:bCs/>
                <w:sz w:val="20"/>
                <w:szCs w:val="20"/>
                <w:rtl/>
                <w:lang w:bidi="fa-IR"/>
              </w:rPr>
              <w:t xml:space="preserve"> داوری خوشنویسی</w:t>
            </w:r>
          </w:p>
        </w:tc>
        <w:tc>
          <w:tcPr>
            <w:tcW w:w="1286" w:type="dxa"/>
            <w:vAlign w:val="center"/>
          </w:tcPr>
          <w:p w:rsidR="000C4ED5" w:rsidRPr="00EC4063" w:rsidRDefault="000C4ED5" w:rsidP="00916BCA">
            <w:pPr>
              <w:bidi/>
              <w:jc w:val="center"/>
              <w:rPr>
                <w:rFonts w:cs="B Nazanin"/>
                <w:b/>
                <w:bCs/>
                <w:sz w:val="20"/>
                <w:szCs w:val="20"/>
                <w:rtl/>
                <w:lang w:bidi="fa-IR"/>
              </w:rPr>
            </w:pPr>
            <w:r w:rsidRPr="00EC4063">
              <w:rPr>
                <w:rFonts w:cs="B Nazanin" w:hint="cs"/>
                <w:b/>
                <w:bCs/>
                <w:sz w:val="20"/>
                <w:szCs w:val="20"/>
                <w:rtl/>
                <w:lang w:bidi="fa-IR"/>
              </w:rPr>
              <w:t>حداکثر امتیاز</w:t>
            </w:r>
          </w:p>
        </w:tc>
        <w:tc>
          <w:tcPr>
            <w:tcW w:w="1717" w:type="dxa"/>
            <w:vAlign w:val="center"/>
          </w:tcPr>
          <w:p w:rsidR="000C4ED5" w:rsidRPr="00EC4063" w:rsidRDefault="000C4ED5" w:rsidP="00916BCA">
            <w:pPr>
              <w:bidi/>
              <w:ind w:left="175" w:right="418" w:hanging="175"/>
              <w:jc w:val="center"/>
              <w:rPr>
                <w:rFonts w:cs="B Nazanin"/>
                <w:b/>
                <w:bCs/>
                <w:sz w:val="20"/>
                <w:szCs w:val="20"/>
                <w:rtl/>
                <w:lang w:bidi="fa-IR"/>
              </w:rPr>
            </w:pPr>
            <w:r w:rsidRPr="00EC4063">
              <w:rPr>
                <w:rFonts w:cs="B Nazanin" w:hint="cs"/>
                <w:b/>
                <w:bCs/>
                <w:sz w:val="20"/>
                <w:szCs w:val="20"/>
                <w:rtl/>
                <w:lang w:bidi="fa-IR"/>
              </w:rPr>
              <w:t>امتیاز</w:t>
            </w:r>
            <w:r>
              <w:rPr>
                <w:rFonts w:cs="B Nazanin" w:hint="cs"/>
                <w:b/>
                <w:bCs/>
                <w:sz w:val="20"/>
                <w:szCs w:val="20"/>
                <w:rtl/>
                <w:lang w:bidi="fa-IR"/>
              </w:rPr>
              <w:t xml:space="preserve"> داور</w:t>
            </w:r>
          </w:p>
        </w:tc>
      </w:tr>
      <w:tr w:rsidR="000C4ED5" w:rsidRPr="00EC4063" w:rsidTr="00916BCA">
        <w:trPr>
          <w:trHeight w:hRule="exact" w:val="288"/>
          <w:jc w:val="center"/>
        </w:trPr>
        <w:tc>
          <w:tcPr>
            <w:tcW w:w="5291" w:type="dxa"/>
          </w:tcPr>
          <w:p w:rsidR="000C4ED5" w:rsidRPr="00821DEB" w:rsidRDefault="00821DEB" w:rsidP="00821DEB">
            <w:pPr>
              <w:bidi/>
              <w:spacing w:before="100" w:beforeAutospacing="1" w:afterAutospacing="1"/>
              <w:ind w:right="-1130"/>
              <w:rPr>
                <w:rFonts w:cs="B Nazanin"/>
                <w:b/>
                <w:bCs/>
                <w:sz w:val="20"/>
                <w:szCs w:val="20"/>
                <w:rtl/>
                <w:lang w:bidi="fa-IR"/>
              </w:rPr>
            </w:pPr>
            <w:r>
              <w:rPr>
                <w:rFonts w:cs="B Nazanin" w:hint="cs"/>
                <w:b/>
                <w:bCs/>
                <w:sz w:val="20"/>
                <w:szCs w:val="20"/>
                <w:rtl/>
                <w:lang w:bidi="fa-IR"/>
              </w:rPr>
              <w:t>1-</w:t>
            </w:r>
            <w:r w:rsidR="000C4ED5" w:rsidRPr="00821DEB">
              <w:rPr>
                <w:rFonts w:cs="B Nazanin" w:hint="cs"/>
                <w:b/>
                <w:bCs/>
                <w:sz w:val="20"/>
                <w:szCs w:val="20"/>
                <w:rtl/>
                <w:lang w:bidi="fa-IR"/>
              </w:rPr>
              <w:t>خلاقیت در ترکیب</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20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2-</w:t>
            </w:r>
            <w:r w:rsidRPr="00EC4063">
              <w:rPr>
                <w:rFonts w:cs="B Nazanin" w:hint="cs"/>
                <w:b/>
                <w:bCs/>
                <w:sz w:val="20"/>
                <w:szCs w:val="20"/>
                <w:rtl/>
                <w:lang w:bidi="fa-IR"/>
              </w:rPr>
              <w:t xml:space="preserve"> رعایت کرسی، </w:t>
            </w:r>
            <w:r w:rsidR="003E218B">
              <w:rPr>
                <w:rFonts w:cs="B Nazanin" w:hint="cs"/>
                <w:b/>
                <w:bCs/>
                <w:sz w:val="20"/>
                <w:szCs w:val="20"/>
                <w:rtl/>
                <w:lang w:bidi="fa-IR"/>
              </w:rPr>
              <w:t>خط‌کشی</w:t>
            </w:r>
            <w:r w:rsidRPr="00EC4063">
              <w:rPr>
                <w:rFonts w:cs="B Nazanin" w:hint="cs"/>
                <w:b/>
                <w:bCs/>
                <w:sz w:val="20"/>
                <w:szCs w:val="20"/>
                <w:rtl/>
                <w:lang w:bidi="fa-IR"/>
              </w:rPr>
              <w:t xml:space="preserve">، خلوت </w:t>
            </w:r>
            <w:r w:rsidR="003E218B">
              <w:rPr>
                <w:rFonts w:cs="B Nazanin" w:hint="cs"/>
                <w:b/>
                <w:bCs/>
                <w:sz w:val="20"/>
                <w:szCs w:val="20"/>
                <w:rtl/>
                <w:lang w:bidi="fa-IR"/>
              </w:rPr>
              <w:t>وجلوت</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3-</w:t>
            </w:r>
            <w:r w:rsidRPr="00EC4063">
              <w:rPr>
                <w:rFonts w:cs="B Nazanin" w:hint="cs"/>
                <w:b/>
                <w:bCs/>
                <w:sz w:val="20"/>
                <w:szCs w:val="20"/>
                <w:rtl/>
                <w:lang w:bidi="fa-IR"/>
              </w:rPr>
              <w:t>قدرت دست</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4-</w:t>
            </w:r>
            <w:r w:rsidRPr="00EC4063">
              <w:rPr>
                <w:rFonts w:cs="B Nazanin" w:hint="cs"/>
                <w:b/>
                <w:bCs/>
                <w:sz w:val="20"/>
                <w:szCs w:val="20"/>
                <w:rtl/>
                <w:lang w:bidi="fa-IR"/>
              </w:rPr>
              <w:t>مرکب برداری و قلم گذاری</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5-</w:t>
            </w:r>
            <w:r w:rsidRPr="00EC4063">
              <w:rPr>
                <w:rFonts w:cs="B Nazanin" w:hint="cs"/>
                <w:b/>
                <w:bCs/>
                <w:sz w:val="20"/>
                <w:szCs w:val="20"/>
                <w:rtl/>
                <w:lang w:bidi="fa-IR"/>
              </w:rPr>
              <w:t>انتخاب ابزارمناسب</w:t>
            </w:r>
            <w:r>
              <w:rPr>
                <w:rFonts w:cs="B Nazanin"/>
                <w:b/>
                <w:bCs/>
                <w:sz w:val="20"/>
                <w:szCs w:val="20"/>
                <w:rtl/>
                <w:lang w:bidi="fa-IR"/>
              </w:rPr>
              <w:t xml:space="preserve"> (</w:t>
            </w:r>
            <w:r w:rsidRPr="00EC4063">
              <w:rPr>
                <w:rFonts w:cs="B Nazanin" w:hint="cs"/>
                <w:b/>
                <w:bCs/>
                <w:sz w:val="20"/>
                <w:szCs w:val="20"/>
                <w:rtl/>
                <w:lang w:bidi="fa-IR"/>
              </w:rPr>
              <w:t>کاغذ، قلم، مرکب</w:t>
            </w:r>
            <w:r>
              <w:rPr>
                <w:rFonts w:cs="B Nazanin"/>
                <w:b/>
                <w:bCs/>
                <w:sz w:val="20"/>
                <w:szCs w:val="20"/>
                <w:rtl/>
                <w:lang w:bidi="fa-IR"/>
              </w:rPr>
              <w:t>)</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6-</w:t>
            </w:r>
            <w:r w:rsidRPr="00EC4063">
              <w:rPr>
                <w:rFonts w:cs="B Nazanin" w:hint="cs"/>
                <w:b/>
                <w:bCs/>
                <w:sz w:val="20"/>
                <w:szCs w:val="20"/>
                <w:rtl/>
                <w:lang w:bidi="fa-IR"/>
              </w:rPr>
              <w:t>صحیح نوشتن حروف و کلمات</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vAlign w:val="center"/>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7-</w:t>
            </w:r>
            <w:r w:rsidRPr="00EC4063">
              <w:rPr>
                <w:rFonts w:cs="B Nazanin" w:hint="cs"/>
                <w:b/>
                <w:bCs/>
                <w:sz w:val="20"/>
                <w:szCs w:val="20"/>
                <w:rtl/>
                <w:lang w:bidi="fa-IR"/>
              </w:rPr>
              <w:t xml:space="preserve">انتخاب اندازه قلم و استفاده بجا از </w:t>
            </w:r>
            <w:r w:rsidR="003E218B">
              <w:rPr>
                <w:rFonts w:cs="B Nazanin" w:hint="cs"/>
                <w:b/>
                <w:bCs/>
                <w:sz w:val="20"/>
                <w:szCs w:val="20"/>
                <w:rtl/>
                <w:lang w:bidi="fa-IR"/>
              </w:rPr>
              <w:t>دانگ‌های</w:t>
            </w:r>
            <w:r w:rsidRPr="00EC4063">
              <w:rPr>
                <w:rFonts w:cs="B Nazanin" w:hint="cs"/>
                <w:b/>
                <w:bCs/>
                <w:sz w:val="20"/>
                <w:szCs w:val="20"/>
                <w:rtl/>
                <w:lang w:bidi="fa-IR"/>
              </w:rPr>
              <w:t xml:space="preserve"> مختلف</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vAlign w:val="center"/>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8-</w:t>
            </w:r>
            <w:r w:rsidRPr="00EC4063">
              <w:rPr>
                <w:rFonts w:cs="B Nazanin" w:hint="cs"/>
                <w:b/>
                <w:bCs/>
                <w:sz w:val="20"/>
                <w:szCs w:val="20"/>
                <w:rtl/>
                <w:lang w:bidi="fa-IR"/>
              </w:rPr>
              <w:t xml:space="preserve">رعایت تناسب </w:t>
            </w:r>
            <w:r w:rsidR="003E218B">
              <w:rPr>
                <w:rFonts w:cs="B Nazanin" w:hint="cs"/>
                <w:b/>
                <w:bCs/>
                <w:sz w:val="20"/>
                <w:szCs w:val="20"/>
                <w:rtl/>
                <w:lang w:bidi="fa-IR"/>
              </w:rPr>
              <w:t>هم‌خوانی</w:t>
            </w:r>
            <w:r w:rsidRPr="00EC4063">
              <w:rPr>
                <w:rFonts w:cs="B Nazanin" w:hint="cs"/>
                <w:b/>
                <w:bCs/>
                <w:sz w:val="20"/>
                <w:szCs w:val="20"/>
                <w:rtl/>
                <w:lang w:bidi="fa-IR"/>
              </w:rPr>
              <w:t xml:space="preserve"> حروف و کلمات</w:t>
            </w:r>
          </w:p>
        </w:tc>
        <w:tc>
          <w:tcPr>
            <w:tcW w:w="1286" w:type="dxa"/>
          </w:tcPr>
          <w:p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vAlign w:val="center"/>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9-</w:t>
            </w:r>
            <w:r w:rsidRPr="00EC4063">
              <w:rPr>
                <w:rFonts w:cs="B Nazanin" w:hint="cs"/>
                <w:b/>
                <w:bCs/>
                <w:sz w:val="20"/>
                <w:szCs w:val="20"/>
                <w:rtl/>
                <w:lang w:bidi="fa-IR"/>
              </w:rPr>
              <w:t>خلاقیت در برخورد با نوشته و زمینه</w:t>
            </w:r>
          </w:p>
        </w:tc>
        <w:tc>
          <w:tcPr>
            <w:tcW w:w="1286" w:type="dxa"/>
          </w:tcPr>
          <w:p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10</w:t>
            </w:r>
          </w:p>
        </w:tc>
        <w:tc>
          <w:tcPr>
            <w:tcW w:w="1717" w:type="dxa"/>
          </w:tcPr>
          <w:p w:rsidR="000C4ED5" w:rsidRPr="00EC4063" w:rsidRDefault="000C4ED5" w:rsidP="00187410">
            <w:pPr>
              <w:bidi/>
              <w:rPr>
                <w:rFonts w:cs="B Nazanin"/>
                <w:b/>
                <w:bCs/>
                <w:sz w:val="20"/>
                <w:szCs w:val="20"/>
                <w:rtl/>
                <w:lang w:bidi="fa-IR"/>
              </w:rPr>
            </w:pPr>
          </w:p>
        </w:tc>
      </w:tr>
      <w:tr w:rsidR="000C4ED5" w:rsidRPr="00EC4063" w:rsidTr="00916BCA">
        <w:trPr>
          <w:trHeight w:hRule="exact" w:val="288"/>
          <w:jc w:val="center"/>
        </w:trPr>
        <w:tc>
          <w:tcPr>
            <w:tcW w:w="5291" w:type="dxa"/>
            <w:vAlign w:val="center"/>
          </w:tcPr>
          <w:p w:rsidR="000C4ED5" w:rsidRPr="00EC4063" w:rsidRDefault="000C4ED5" w:rsidP="00187410">
            <w:pPr>
              <w:bidi/>
              <w:spacing w:before="100" w:beforeAutospacing="1" w:afterAutospacing="1"/>
              <w:ind w:left="2" w:right="-1130"/>
              <w:contextualSpacing/>
              <w:rPr>
                <w:rFonts w:cs="B Nazanin"/>
                <w:b/>
                <w:bCs/>
                <w:sz w:val="20"/>
                <w:szCs w:val="20"/>
                <w:rtl/>
                <w:lang w:bidi="fa-IR"/>
              </w:rPr>
            </w:pPr>
            <w:r w:rsidRPr="00EC4063">
              <w:rPr>
                <w:rFonts w:cs="B Nazanin" w:hint="cs"/>
                <w:b/>
                <w:bCs/>
                <w:sz w:val="20"/>
                <w:szCs w:val="20"/>
                <w:rtl/>
                <w:lang w:bidi="fa-IR"/>
              </w:rPr>
              <w:t>جمع کل</w:t>
            </w:r>
          </w:p>
        </w:tc>
        <w:tc>
          <w:tcPr>
            <w:tcW w:w="1286" w:type="dxa"/>
          </w:tcPr>
          <w:p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100</w:t>
            </w:r>
          </w:p>
        </w:tc>
        <w:tc>
          <w:tcPr>
            <w:tcW w:w="1717" w:type="dxa"/>
          </w:tcPr>
          <w:p w:rsidR="000C4ED5" w:rsidRPr="00EC4063" w:rsidRDefault="000C4ED5" w:rsidP="00187410">
            <w:pPr>
              <w:bidi/>
              <w:rPr>
                <w:rFonts w:cs="B Nazanin"/>
                <w:b/>
                <w:bCs/>
                <w:sz w:val="20"/>
                <w:szCs w:val="20"/>
                <w:rtl/>
                <w:lang w:bidi="fa-IR"/>
              </w:rPr>
            </w:pPr>
          </w:p>
        </w:tc>
      </w:tr>
    </w:tbl>
    <w:p w:rsidR="00514AD0" w:rsidRPr="00514AD0" w:rsidRDefault="00514AD0" w:rsidP="000610FE">
      <w:pPr>
        <w:bidi/>
        <w:rPr>
          <w:rFonts w:ascii="Arial" w:eastAsia="Calibri" w:hAnsi="Arial" w:cs="B Mitra"/>
          <w:b/>
          <w:bCs/>
          <w:color w:val="000000"/>
          <w:sz w:val="24"/>
          <w:szCs w:val="24"/>
          <w:rtl/>
          <w:lang w:bidi="fa-IR"/>
        </w:rPr>
      </w:pPr>
      <w:r>
        <w:rPr>
          <w:rFonts w:ascii="Arial" w:eastAsia="Calibri" w:hAnsi="Arial" w:cs="B Mitra" w:hint="cs"/>
          <w:b/>
          <w:bCs/>
          <w:color w:val="000000"/>
          <w:sz w:val="24"/>
          <w:szCs w:val="24"/>
          <w:rtl/>
        </w:rPr>
        <w:t>تذک</w:t>
      </w:r>
      <w:r>
        <w:rPr>
          <w:rFonts w:ascii="Arial" w:eastAsia="Calibri" w:hAnsi="Arial" w:cs="B Mitra" w:hint="cs"/>
          <w:b/>
          <w:bCs/>
          <w:color w:val="000000"/>
          <w:sz w:val="24"/>
          <w:szCs w:val="24"/>
          <w:rtl/>
          <w:lang w:bidi="fa-IR"/>
        </w:rPr>
        <w:t>ر:</w:t>
      </w:r>
    </w:p>
    <w:p w:rsidR="00682B0A" w:rsidRDefault="00514AD0" w:rsidP="00514AD0">
      <w:pPr>
        <w:bidi/>
        <w:spacing w:after="0" w:line="240" w:lineRule="auto"/>
        <w:ind w:right="-1130"/>
        <w:rPr>
          <w:rFonts w:ascii="B Mitra" w:hAnsi="Calibri" w:cs="B Nazanin"/>
          <w:b/>
          <w:bCs/>
          <w:sz w:val="24"/>
          <w:szCs w:val="24"/>
          <w:rtl/>
        </w:rPr>
      </w:pPr>
      <w:r>
        <w:rPr>
          <w:rFonts w:ascii="B Mitra" w:hAnsi="Calibri" w:cs="B Nazanin" w:hint="cs"/>
          <w:b/>
          <w:bCs/>
          <w:sz w:val="24"/>
          <w:szCs w:val="24"/>
          <w:rtl/>
        </w:rPr>
        <w:t>*</w:t>
      </w:r>
      <w:r w:rsidR="00682B0A" w:rsidRPr="00A43F81">
        <w:rPr>
          <w:rFonts w:ascii="B Mitra" w:hAnsi="Calibri" w:cs="B Nazanin" w:hint="cs"/>
          <w:b/>
          <w:bCs/>
          <w:sz w:val="24"/>
          <w:szCs w:val="24"/>
          <w:rtl/>
        </w:rPr>
        <w:t xml:space="preserve"> آثار </w:t>
      </w:r>
      <w:r w:rsidR="00772F2B">
        <w:rPr>
          <w:rFonts w:ascii="B Mitra" w:hAnsi="Calibri" w:cs="B Nazanin" w:hint="cs"/>
          <w:b/>
          <w:bCs/>
          <w:sz w:val="24"/>
          <w:szCs w:val="24"/>
          <w:rtl/>
        </w:rPr>
        <w:t>نباید</w:t>
      </w:r>
      <w:r w:rsidR="00682B0A" w:rsidRPr="00A43F81">
        <w:rPr>
          <w:rFonts w:ascii="B Mitra" w:hAnsi="Calibri" w:cs="B Nazanin" w:hint="cs"/>
          <w:b/>
          <w:bCs/>
          <w:sz w:val="24"/>
          <w:szCs w:val="24"/>
          <w:rtl/>
        </w:rPr>
        <w:t xml:space="preserve"> در </w:t>
      </w:r>
      <w:r w:rsidR="003E218B">
        <w:rPr>
          <w:rFonts w:ascii="B Mitra" w:hAnsi="Calibri" w:cs="B Nazanin" w:hint="cs"/>
          <w:b/>
          <w:bCs/>
          <w:sz w:val="24"/>
          <w:szCs w:val="24"/>
          <w:rtl/>
        </w:rPr>
        <w:t>جشنواره‌ها</w:t>
      </w:r>
      <w:r w:rsidR="00682B0A" w:rsidRPr="00A43F81">
        <w:rPr>
          <w:rFonts w:ascii="B Mitra" w:hAnsi="Calibri" w:cs="B Nazanin" w:hint="cs"/>
          <w:b/>
          <w:bCs/>
          <w:sz w:val="24"/>
          <w:szCs w:val="24"/>
          <w:rtl/>
        </w:rPr>
        <w:t xml:space="preserve"> و مسابقات دیگر شرکت </w:t>
      </w:r>
      <w:r w:rsidR="00772F2B">
        <w:rPr>
          <w:rFonts w:ascii="B Mitra" w:hAnsi="Calibri" w:cs="B Nazanin" w:hint="cs"/>
          <w:b/>
          <w:bCs/>
          <w:sz w:val="24"/>
          <w:szCs w:val="24"/>
          <w:rtl/>
        </w:rPr>
        <w:t xml:space="preserve">کرده </w:t>
      </w:r>
      <w:r w:rsidR="00682B0A" w:rsidRPr="00A43F81">
        <w:rPr>
          <w:rFonts w:ascii="B Mitra" w:hAnsi="Calibri" w:cs="B Nazanin" w:hint="cs"/>
          <w:b/>
          <w:bCs/>
          <w:sz w:val="24"/>
          <w:szCs w:val="24"/>
          <w:rtl/>
        </w:rPr>
        <w:t>باشد.</w:t>
      </w:r>
    </w:p>
    <w:p w:rsidR="00682B0A" w:rsidRPr="00D82B52" w:rsidRDefault="0080788C" w:rsidP="002D3AE0">
      <w:pPr>
        <w:bidi/>
        <w:spacing w:after="0" w:line="240" w:lineRule="auto"/>
        <w:ind w:right="-1130"/>
        <w:rPr>
          <w:rFonts w:ascii="B Mitra" w:hAnsi="Calibri" w:cs="B Nazanin"/>
          <w:b/>
          <w:bCs/>
          <w:sz w:val="24"/>
          <w:szCs w:val="24"/>
        </w:rPr>
      </w:pPr>
      <w:r>
        <w:rPr>
          <w:rFonts w:ascii="B Mitra" w:hAnsi="Calibri" w:cs="B Nazanin" w:hint="cs"/>
          <w:b/>
          <w:bCs/>
          <w:sz w:val="24"/>
          <w:szCs w:val="24"/>
          <w:rtl/>
        </w:rPr>
        <w:t>*</w:t>
      </w:r>
      <w:r w:rsidR="002D3AE0">
        <w:rPr>
          <w:rFonts w:ascii="B Mitra" w:hAnsi="Calibri" w:cs="B Nazanin" w:hint="cs"/>
          <w:b/>
          <w:bCs/>
          <w:sz w:val="24"/>
          <w:szCs w:val="24"/>
          <w:rtl/>
        </w:rPr>
        <w:t xml:space="preserve"> آثارنفرات اول استان‌ها به تفکیک خواهر و برادر  بر روی سامانه جامع  سجفا  ب</w:t>
      </w:r>
      <w:r>
        <w:rPr>
          <w:rFonts w:ascii="B Mitra" w:hAnsi="Calibri" w:cs="B Nazanin" w:hint="cs"/>
          <w:b/>
          <w:bCs/>
          <w:sz w:val="24"/>
          <w:szCs w:val="24"/>
          <w:rtl/>
        </w:rPr>
        <w:t>ارگذاری</w:t>
      </w:r>
      <w:r w:rsidR="002D3AE0">
        <w:rPr>
          <w:rFonts w:ascii="B Mitra" w:hAnsi="Calibri" w:cs="B Nazanin" w:hint="cs"/>
          <w:b/>
          <w:bCs/>
          <w:sz w:val="24"/>
          <w:szCs w:val="24"/>
          <w:rtl/>
        </w:rPr>
        <w:t>شود.</w:t>
      </w:r>
    </w:p>
    <w:p w:rsidR="00187410" w:rsidRPr="002376FC" w:rsidRDefault="00B3221F" w:rsidP="00442379">
      <w:pPr>
        <w:pStyle w:val="Heading2"/>
        <w:bidi/>
        <w:rPr>
          <w:rFonts w:cs="B Titr"/>
          <w:b/>
          <w:bCs/>
          <w:color w:val="FF0000"/>
          <w:sz w:val="24"/>
          <w:szCs w:val="24"/>
          <w:rtl/>
        </w:rPr>
      </w:pPr>
      <w:bookmarkStart w:id="94" w:name="_Toc503356824"/>
      <w:r>
        <w:rPr>
          <w:rFonts w:cs="B Titr" w:hint="cs"/>
          <w:b/>
          <w:bCs/>
          <w:color w:val="FF0000"/>
          <w:sz w:val="24"/>
          <w:szCs w:val="24"/>
          <w:rtl/>
        </w:rPr>
        <w:t>3</w:t>
      </w:r>
      <w:r w:rsidR="00187410"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772F2B">
        <w:rPr>
          <w:rFonts w:cs="B Titr" w:hint="cs"/>
          <w:b/>
          <w:bCs/>
          <w:color w:val="FF0000"/>
          <w:sz w:val="24"/>
          <w:szCs w:val="24"/>
          <w:rtl/>
        </w:rPr>
        <w:t>خط</w:t>
      </w:r>
      <w:r w:rsidR="00187410" w:rsidRPr="004E0FA1">
        <w:rPr>
          <w:rFonts w:cs="B Titr"/>
          <w:b/>
          <w:bCs/>
          <w:color w:val="FF0000"/>
          <w:sz w:val="24"/>
          <w:szCs w:val="24"/>
          <w:rtl/>
        </w:rPr>
        <w:t>تحریری(</w:t>
      </w:r>
      <w:r w:rsidR="00187410" w:rsidRPr="002376FC">
        <w:rPr>
          <w:rFonts w:cs="B Titr"/>
          <w:b/>
          <w:bCs/>
          <w:color w:val="FF0000"/>
          <w:sz w:val="24"/>
          <w:szCs w:val="24"/>
          <w:rtl/>
        </w:rPr>
        <w:t>نستعلیق)</w:t>
      </w:r>
      <w:bookmarkEnd w:id="94"/>
    </w:p>
    <w:p w:rsidR="00187410" w:rsidRDefault="00187410" w:rsidP="000610FE">
      <w:pPr>
        <w:autoSpaceDE w:val="0"/>
        <w:autoSpaceDN w:val="0"/>
        <w:bidi/>
        <w:adjustRightInd w:val="0"/>
        <w:spacing w:after="0" w:line="240" w:lineRule="auto"/>
        <w:jc w:val="both"/>
        <w:rPr>
          <w:rFonts w:ascii="B Mitra" w:hAnsi="Calibri" w:cs="B Nazanin"/>
          <w:b/>
          <w:bCs/>
          <w:sz w:val="24"/>
          <w:szCs w:val="24"/>
          <w:rtl/>
        </w:rPr>
      </w:pPr>
      <w:r w:rsidRPr="00682B0A">
        <w:rPr>
          <w:rFonts w:ascii="B Mitra" w:hAnsi="Calibri" w:cs="B Mitra" w:hint="cs"/>
          <w:b/>
          <w:bCs/>
          <w:sz w:val="28"/>
          <w:szCs w:val="28"/>
          <w:rtl/>
        </w:rPr>
        <w:t>موضوع</w:t>
      </w:r>
      <w:r w:rsidRPr="00682B0A">
        <w:rPr>
          <w:rFonts w:ascii="B Mitra" w:hAnsi="Calibri" w:cs="B Mitra" w:hint="cs"/>
          <w:b/>
          <w:bCs/>
          <w:sz w:val="28"/>
          <w:szCs w:val="28"/>
        </w:rPr>
        <w:t>:</w:t>
      </w:r>
      <w:r w:rsidR="000610FE" w:rsidRPr="00A43F81">
        <w:rPr>
          <w:rFonts w:ascii="B Mitra" w:hAnsi="Calibri" w:cs="B Nazanin" w:hint="cs"/>
          <w:b/>
          <w:bCs/>
          <w:sz w:val="24"/>
          <w:szCs w:val="24"/>
          <w:rtl/>
        </w:rPr>
        <w:t xml:space="preserve">آزاددر </w:t>
      </w:r>
      <w:r w:rsidR="000610FE">
        <w:rPr>
          <w:rFonts w:ascii="B Mitra" w:hAnsi="Calibri" w:cs="B Nazanin" w:hint="cs"/>
          <w:b/>
          <w:bCs/>
          <w:sz w:val="24"/>
          <w:szCs w:val="24"/>
          <w:rtl/>
        </w:rPr>
        <w:t>زمینه‌های</w:t>
      </w:r>
      <w:r w:rsidR="000610FE" w:rsidRPr="00A43F81">
        <w:rPr>
          <w:rFonts w:ascii="B Mitra" w:hAnsi="Calibri" w:cs="B Nazanin" w:hint="cs"/>
          <w:b/>
          <w:bCs/>
          <w:sz w:val="24"/>
          <w:szCs w:val="24"/>
          <w:rtl/>
        </w:rPr>
        <w:t xml:space="preserve"> تربیتی و متناسب با </w:t>
      </w:r>
      <w:r w:rsidR="000610FE">
        <w:rPr>
          <w:rFonts w:ascii="B Mitra" w:hAnsi="Calibri" w:cs="B Nazanin" w:hint="cs"/>
          <w:b/>
          <w:bCs/>
          <w:sz w:val="24"/>
          <w:szCs w:val="24"/>
          <w:rtl/>
        </w:rPr>
        <w:t>تربیت‌معلم</w:t>
      </w:r>
      <w:r w:rsidRPr="00A43F81">
        <w:rPr>
          <w:rFonts w:ascii="B Mitra" w:hAnsi="Calibri" w:cs="B Nazanin" w:hint="cs"/>
          <w:b/>
          <w:bCs/>
          <w:sz w:val="24"/>
          <w:szCs w:val="24"/>
          <w:rtl/>
        </w:rPr>
        <w:t xml:space="preserve">و حداقل </w:t>
      </w:r>
      <w:r w:rsidRPr="00A43F81">
        <w:rPr>
          <w:rFonts w:ascii="B Mitra" w:hAnsi="Calibri" w:cs="B Nazanin"/>
          <w:b/>
          <w:bCs/>
          <w:sz w:val="24"/>
          <w:szCs w:val="24"/>
        </w:rPr>
        <w:t>10</w:t>
      </w:r>
      <w:r>
        <w:rPr>
          <w:rFonts w:ascii="B Mitra" w:hAnsi="Calibri" w:cs="B Nazanin" w:hint="cs"/>
          <w:b/>
          <w:bCs/>
          <w:sz w:val="24"/>
          <w:szCs w:val="24"/>
          <w:rtl/>
        </w:rPr>
        <w:t>سطر</w:t>
      </w:r>
      <w:r w:rsidRPr="00A43F81">
        <w:rPr>
          <w:rFonts w:ascii="B Mitra" w:hAnsi="Calibri" w:cs="B Nazanin" w:hint="cs"/>
          <w:b/>
          <w:bCs/>
          <w:sz w:val="24"/>
          <w:szCs w:val="24"/>
          <w:rtl/>
        </w:rPr>
        <w:t xml:space="preserve"> در کاغذ</w:t>
      </w:r>
      <w:r w:rsidRPr="00A43F81">
        <w:rPr>
          <w:rFonts w:ascii="B Mitra" w:hAnsi="Calibri" w:cs="B Nazanin" w:hint="cs"/>
          <w:b/>
          <w:bCs/>
          <w:sz w:val="24"/>
          <w:szCs w:val="24"/>
        </w:rPr>
        <w:t xml:space="preserve"> A4</w:t>
      </w:r>
      <w:r w:rsidRPr="00A43F81">
        <w:rPr>
          <w:rFonts w:ascii="B Mitra" w:hAnsi="Calibri" w:cs="B Nazanin" w:hint="cs"/>
          <w:b/>
          <w:bCs/>
          <w:sz w:val="24"/>
          <w:szCs w:val="24"/>
          <w:rtl/>
        </w:rPr>
        <w:t xml:space="preserve"> سفید،</w:t>
      </w:r>
      <w:r w:rsidR="003E218B">
        <w:rPr>
          <w:rFonts w:ascii="B Mitra" w:hAnsi="Calibri" w:cs="B Nazanin" w:hint="cs"/>
          <w:b/>
          <w:bCs/>
          <w:sz w:val="24"/>
          <w:szCs w:val="24"/>
          <w:rtl/>
        </w:rPr>
        <w:t>بامداد</w:t>
      </w:r>
      <w:r w:rsidRPr="00A43F81">
        <w:rPr>
          <w:rFonts w:ascii="B Mitra" w:hAnsi="Calibri" w:cs="B Nazanin" w:hint="cs"/>
          <w:b/>
          <w:bCs/>
          <w:sz w:val="24"/>
          <w:szCs w:val="24"/>
          <w:rtl/>
        </w:rPr>
        <w:t xml:space="preserve">، </w:t>
      </w:r>
      <w:r w:rsidR="003E218B">
        <w:rPr>
          <w:rFonts w:ascii="B Mitra" w:hAnsi="Calibri" w:cs="B Nazanin" w:hint="cs"/>
          <w:b/>
          <w:bCs/>
          <w:sz w:val="24"/>
          <w:szCs w:val="24"/>
          <w:rtl/>
        </w:rPr>
        <w:t>خودنویس</w:t>
      </w:r>
      <w:r w:rsidRPr="00A43F81">
        <w:rPr>
          <w:rFonts w:ascii="B Mitra" w:hAnsi="Calibri" w:cs="B Nazanin" w:hint="cs"/>
          <w:b/>
          <w:bCs/>
          <w:sz w:val="24"/>
          <w:szCs w:val="24"/>
          <w:rtl/>
        </w:rPr>
        <w:t>ویا خودکار</w:t>
      </w:r>
    </w:p>
    <w:p w:rsidR="00916BCA" w:rsidRPr="00682B0A" w:rsidRDefault="00AB2009" w:rsidP="00916BCA">
      <w:pPr>
        <w:autoSpaceDE w:val="0"/>
        <w:autoSpaceDN w:val="0"/>
        <w:bidi/>
        <w:adjustRightInd w:val="0"/>
        <w:spacing w:after="0" w:line="240" w:lineRule="auto"/>
        <w:jc w:val="both"/>
        <w:rPr>
          <w:rFonts w:ascii="B Mitra" w:hAnsi="Calibri" w:cs="B Mitra"/>
          <w:sz w:val="28"/>
          <w:szCs w:val="28"/>
        </w:rPr>
      </w:pPr>
      <w:r>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829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5291"/>
        <w:gridCol w:w="1286"/>
        <w:gridCol w:w="1717"/>
      </w:tblGrid>
      <w:tr w:rsidR="00916BCA" w:rsidRPr="00EC4063" w:rsidTr="00FD76B7">
        <w:trPr>
          <w:trHeight w:hRule="exact" w:val="452"/>
          <w:jc w:val="center"/>
        </w:trPr>
        <w:tc>
          <w:tcPr>
            <w:tcW w:w="5291" w:type="dxa"/>
            <w:vAlign w:val="center"/>
          </w:tcPr>
          <w:p w:rsidR="00916BCA" w:rsidRPr="00EC4063" w:rsidRDefault="003E218B" w:rsidP="00916BCA">
            <w:pPr>
              <w:bidi/>
              <w:jc w:val="center"/>
              <w:rPr>
                <w:rFonts w:cs="B Nazanin"/>
                <w:b/>
                <w:bCs/>
                <w:sz w:val="20"/>
                <w:szCs w:val="20"/>
                <w:rtl/>
                <w:lang w:bidi="fa-IR"/>
              </w:rPr>
            </w:pPr>
            <w:r>
              <w:rPr>
                <w:rFonts w:cs="B Nazanin" w:hint="cs"/>
                <w:b/>
                <w:bCs/>
                <w:sz w:val="20"/>
                <w:szCs w:val="20"/>
                <w:rtl/>
                <w:lang w:bidi="fa-IR"/>
              </w:rPr>
              <w:t>شاخص‌های</w:t>
            </w:r>
            <w:r w:rsidR="00916BCA" w:rsidRPr="00EC4063">
              <w:rPr>
                <w:rFonts w:cs="B Nazanin" w:hint="cs"/>
                <w:b/>
                <w:bCs/>
                <w:sz w:val="20"/>
                <w:szCs w:val="20"/>
                <w:rtl/>
                <w:lang w:bidi="fa-IR"/>
              </w:rPr>
              <w:t xml:space="preserve"> داوری </w:t>
            </w:r>
            <w:r w:rsidR="00916BCA" w:rsidRPr="00682B0A">
              <w:rPr>
                <w:rFonts w:ascii="Calibri" w:eastAsia="Calibri" w:hAnsi="Calibri" w:cs="B Mitra" w:hint="cs"/>
                <w:b/>
                <w:bCs/>
                <w:szCs w:val="24"/>
                <w:rtl/>
                <w:lang w:bidi="fa-IR"/>
              </w:rPr>
              <w:t xml:space="preserve">رشته </w:t>
            </w:r>
            <w:r w:rsidR="00916BCA">
              <w:rPr>
                <w:rFonts w:ascii="Calibri" w:eastAsia="Calibri" w:hAnsi="Calibri" w:cs="B Mitra" w:hint="cs"/>
                <w:b/>
                <w:bCs/>
                <w:szCs w:val="24"/>
                <w:rtl/>
                <w:lang w:bidi="fa-IR"/>
              </w:rPr>
              <w:t>خط تحریری</w:t>
            </w:r>
          </w:p>
        </w:tc>
        <w:tc>
          <w:tcPr>
            <w:tcW w:w="1286" w:type="dxa"/>
            <w:vAlign w:val="center"/>
          </w:tcPr>
          <w:p w:rsidR="00916BCA" w:rsidRPr="00EC4063" w:rsidRDefault="00916BCA" w:rsidP="00FD76B7">
            <w:pPr>
              <w:bidi/>
              <w:jc w:val="center"/>
              <w:rPr>
                <w:rFonts w:cs="B Nazanin"/>
                <w:b/>
                <w:bCs/>
                <w:sz w:val="20"/>
                <w:szCs w:val="20"/>
                <w:rtl/>
                <w:lang w:bidi="fa-IR"/>
              </w:rPr>
            </w:pPr>
            <w:r w:rsidRPr="00EC4063">
              <w:rPr>
                <w:rFonts w:cs="B Nazanin" w:hint="cs"/>
                <w:b/>
                <w:bCs/>
                <w:sz w:val="20"/>
                <w:szCs w:val="20"/>
                <w:rtl/>
                <w:lang w:bidi="fa-IR"/>
              </w:rPr>
              <w:t>حداکثر امتیاز</w:t>
            </w:r>
          </w:p>
        </w:tc>
        <w:tc>
          <w:tcPr>
            <w:tcW w:w="1717" w:type="dxa"/>
            <w:vAlign w:val="center"/>
          </w:tcPr>
          <w:p w:rsidR="00916BCA" w:rsidRPr="00EC4063" w:rsidRDefault="00916BCA" w:rsidP="00FD76B7">
            <w:pPr>
              <w:bidi/>
              <w:ind w:left="175" w:right="418" w:hanging="175"/>
              <w:jc w:val="center"/>
              <w:rPr>
                <w:rFonts w:cs="B Nazanin"/>
                <w:b/>
                <w:bCs/>
                <w:sz w:val="20"/>
                <w:szCs w:val="20"/>
                <w:rtl/>
                <w:lang w:bidi="fa-IR"/>
              </w:rPr>
            </w:pPr>
            <w:r w:rsidRPr="00EC4063">
              <w:rPr>
                <w:rFonts w:cs="B Nazanin" w:hint="cs"/>
                <w:b/>
                <w:bCs/>
                <w:sz w:val="20"/>
                <w:szCs w:val="20"/>
                <w:rtl/>
                <w:lang w:bidi="fa-IR"/>
              </w:rPr>
              <w:t>امتیاز</w:t>
            </w:r>
            <w:r>
              <w:rPr>
                <w:rFonts w:cs="B Nazanin" w:hint="cs"/>
                <w:b/>
                <w:bCs/>
                <w:sz w:val="20"/>
                <w:szCs w:val="20"/>
                <w:rtl/>
                <w:lang w:bidi="fa-IR"/>
              </w:rPr>
              <w:t xml:space="preserve"> داور</w:t>
            </w:r>
          </w:p>
        </w:tc>
      </w:tr>
      <w:tr w:rsidR="00916BCA" w:rsidRPr="00EC4063" w:rsidTr="00FD76B7">
        <w:trPr>
          <w:trHeight w:hRule="exact" w:val="288"/>
          <w:jc w:val="center"/>
        </w:trPr>
        <w:tc>
          <w:tcPr>
            <w:tcW w:w="5291" w:type="dxa"/>
          </w:tcPr>
          <w:p w:rsidR="00916BCA" w:rsidRPr="000C4ED5" w:rsidRDefault="00916BCA" w:rsidP="00AD5F5B">
            <w:pPr>
              <w:pStyle w:val="ListParagraph"/>
              <w:numPr>
                <w:ilvl w:val="0"/>
                <w:numId w:val="35"/>
              </w:numPr>
              <w:bidi/>
              <w:spacing w:before="100" w:beforeAutospacing="1" w:afterAutospacing="1"/>
              <w:ind w:right="-1130"/>
              <w:rPr>
                <w:rFonts w:cs="B Nazanin"/>
                <w:b/>
                <w:bCs/>
                <w:sz w:val="20"/>
                <w:szCs w:val="20"/>
                <w:rtl/>
                <w:lang w:bidi="fa-IR"/>
              </w:rPr>
            </w:pPr>
            <w:r>
              <w:rPr>
                <w:rFonts w:cs="B Nazanin" w:hint="cs"/>
                <w:b/>
                <w:bCs/>
                <w:sz w:val="20"/>
                <w:szCs w:val="20"/>
                <w:rtl/>
                <w:lang w:bidi="fa-IR"/>
              </w:rPr>
              <w:t>خلاقیت در ترکیب</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20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tcPr>
          <w:p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2-</w:t>
            </w:r>
            <w:r w:rsidRPr="00EC4063">
              <w:rPr>
                <w:rFonts w:cs="B Nazanin" w:hint="cs"/>
                <w:b/>
                <w:bCs/>
                <w:sz w:val="20"/>
                <w:szCs w:val="20"/>
                <w:rtl/>
                <w:lang w:bidi="fa-IR"/>
              </w:rPr>
              <w:t xml:space="preserve"> رعایت کرسی، </w:t>
            </w:r>
            <w:r w:rsidR="003E218B">
              <w:rPr>
                <w:rFonts w:cs="B Nazanin" w:hint="cs"/>
                <w:b/>
                <w:bCs/>
                <w:sz w:val="20"/>
                <w:szCs w:val="20"/>
                <w:rtl/>
                <w:lang w:bidi="fa-IR"/>
              </w:rPr>
              <w:t>خط‌کشی</w:t>
            </w:r>
            <w:r w:rsidRPr="00EC4063">
              <w:rPr>
                <w:rFonts w:cs="B Nazanin" w:hint="cs"/>
                <w:b/>
                <w:bCs/>
                <w:sz w:val="20"/>
                <w:szCs w:val="20"/>
                <w:rtl/>
                <w:lang w:bidi="fa-IR"/>
              </w:rPr>
              <w:t>،</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tcPr>
          <w:p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3-</w:t>
            </w:r>
            <w:r w:rsidRPr="00EC4063">
              <w:rPr>
                <w:rFonts w:cs="B Nazanin" w:hint="cs"/>
                <w:b/>
                <w:bCs/>
                <w:sz w:val="20"/>
                <w:szCs w:val="20"/>
                <w:rtl/>
                <w:lang w:bidi="fa-IR"/>
              </w:rPr>
              <w:t>قدرت دست</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tcPr>
          <w:p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4-رنگ و قوت نوشته</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tcPr>
          <w:p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5-</w:t>
            </w:r>
            <w:r w:rsidRPr="00EC4063">
              <w:rPr>
                <w:rFonts w:cs="B Nazanin" w:hint="cs"/>
                <w:b/>
                <w:bCs/>
                <w:sz w:val="20"/>
                <w:szCs w:val="20"/>
                <w:rtl/>
                <w:lang w:bidi="fa-IR"/>
              </w:rPr>
              <w:t>انتخاب ابزارمناسب</w:t>
            </w:r>
            <w:r>
              <w:rPr>
                <w:rFonts w:cs="B Nazanin"/>
                <w:b/>
                <w:bCs/>
                <w:sz w:val="20"/>
                <w:szCs w:val="20"/>
                <w:rtl/>
                <w:lang w:bidi="fa-IR"/>
              </w:rPr>
              <w:t xml:space="preserve"> (</w:t>
            </w:r>
            <w:r w:rsidRPr="00EC4063">
              <w:rPr>
                <w:rFonts w:cs="B Nazanin" w:hint="cs"/>
                <w:b/>
                <w:bCs/>
                <w:sz w:val="20"/>
                <w:szCs w:val="20"/>
                <w:rtl/>
                <w:lang w:bidi="fa-IR"/>
              </w:rPr>
              <w:t>کاغذ، قلم</w:t>
            </w:r>
            <w:r w:rsidR="006C363A">
              <w:rPr>
                <w:rFonts w:cs="B Nazanin"/>
                <w:b/>
                <w:bCs/>
                <w:sz w:val="20"/>
                <w:szCs w:val="20"/>
                <w:rtl/>
                <w:lang w:bidi="fa-IR"/>
              </w:rPr>
              <w:t>)</w:t>
            </w:r>
            <w:r w:rsidR="006C363A">
              <w:rPr>
                <w:rFonts w:cs="B Nazanin" w:hint="cs"/>
                <w:b/>
                <w:bCs/>
                <w:sz w:val="20"/>
                <w:szCs w:val="20"/>
                <w:rtl/>
                <w:lang w:bidi="fa-IR"/>
              </w:rPr>
              <w:t>،</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tcPr>
          <w:p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6-</w:t>
            </w:r>
            <w:r w:rsidRPr="00EC4063">
              <w:rPr>
                <w:rFonts w:cs="B Nazanin" w:hint="cs"/>
                <w:b/>
                <w:bCs/>
                <w:sz w:val="20"/>
                <w:szCs w:val="20"/>
                <w:rtl/>
                <w:lang w:bidi="fa-IR"/>
              </w:rPr>
              <w:t>صحیح نوشتن حروف و کلمات</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vAlign w:val="center"/>
          </w:tcPr>
          <w:p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7-</w:t>
            </w:r>
            <w:r w:rsidRPr="00EC4063">
              <w:rPr>
                <w:rFonts w:cs="B Nazanin" w:hint="cs"/>
                <w:b/>
                <w:bCs/>
                <w:sz w:val="20"/>
                <w:szCs w:val="20"/>
                <w:rtl/>
                <w:lang w:bidi="fa-IR"/>
              </w:rPr>
              <w:t xml:space="preserve">ا اندازه </w:t>
            </w:r>
            <w:r>
              <w:rPr>
                <w:rFonts w:cs="B Nazanin" w:hint="cs"/>
                <w:b/>
                <w:bCs/>
                <w:sz w:val="20"/>
                <w:szCs w:val="20"/>
                <w:rtl/>
                <w:lang w:bidi="fa-IR"/>
              </w:rPr>
              <w:t>حروف و کلمات</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vAlign w:val="center"/>
          </w:tcPr>
          <w:p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8-</w:t>
            </w:r>
            <w:r w:rsidRPr="00EC4063">
              <w:rPr>
                <w:rFonts w:cs="B Nazanin" w:hint="cs"/>
                <w:b/>
                <w:bCs/>
                <w:sz w:val="20"/>
                <w:szCs w:val="20"/>
                <w:rtl/>
                <w:lang w:bidi="fa-IR"/>
              </w:rPr>
              <w:t xml:space="preserve">رعایت </w:t>
            </w:r>
            <w:r>
              <w:rPr>
                <w:rFonts w:cs="B Nazanin" w:hint="cs"/>
                <w:b/>
                <w:bCs/>
                <w:sz w:val="20"/>
                <w:szCs w:val="20"/>
                <w:rtl/>
                <w:lang w:bidi="fa-IR"/>
              </w:rPr>
              <w:t>زاویه</w:t>
            </w:r>
            <w:r w:rsidR="003E218B">
              <w:rPr>
                <w:rFonts w:cs="B Nazanin" w:hint="cs"/>
                <w:b/>
                <w:bCs/>
                <w:sz w:val="20"/>
                <w:szCs w:val="20"/>
                <w:rtl/>
                <w:lang w:bidi="fa-IR"/>
              </w:rPr>
              <w:t>وخلوتوجلوت</w:t>
            </w:r>
            <w:r>
              <w:rPr>
                <w:rFonts w:cs="B Nazanin" w:hint="cs"/>
                <w:b/>
                <w:bCs/>
                <w:sz w:val="20"/>
                <w:szCs w:val="20"/>
                <w:rtl/>
                <w:lang w:bidi="fa-IR"/>
              </w:rPr>
              <w:t xml:space="preserve"> و </w:t>
            </w:r>
            <w:r w:rsidR="003E218B">
              <w:rPr>
                <w:rFonts w:cs="B Nazanin" w:hint="cs"/>
                <w:b/>
                <w:bCs/>
                <w:sz w:val="20"/>
                <w:szCs w:val="20"/>
                <w:rtl/>
                <w:lang w:bidi="fa-IR"/>
              </w:rPr>
              <w:t>صفحه‌آرایی</w:t>
            </w:r>
          </w:p>
        </w:tc>
        <w:tc>
          <w:tcPr>
            <w:tcW w:w="1286" w:type="dxa"/>
          </w:tcPr>
          <w:p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vAlign w:val="center"/>
          </w:tcPr>
          <w:p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9-</w:t>
            </w:r>
            <w:r w:rsidRPr="00EC4063">
              <w:rPr>
                <w:rFonts w:cs="B Nazanin" w:hint="cs"/>
                <w:b/>
                <w:bCs/>
                <w:sz w:val="20"/>
                <w:szCs w:val="20"/>
                <w:rtl/>
                <w:lang w:bidi="fa-IR"/>
              </w:rPr>
              <w:t>خلاقیت در برخورد با نوشته و زمینه</w:t>
            </w:r>
          </w:p>
        </w:tc>
        <w:tc>
          <w:tcPr>
            <w:tcW w:w="1286" w:type="dxa"/>
          </w:tcPr>
          <w:p w:rsidR="00916BCA" w:rsidRPr="00EC4063" w:rsidRDefault="00916BCA" w:rsidP="00FD76B7">
            <w:pPr>
              <w:bidi/>
              <w:jc w:val="center"/>
              <w:rPr>
                <w:rFonts w:cs="B Nazanin"/>
                <w:b/>
                <w:bCs/>
                <w:sz w:val="20"/>
                <w:szCs w:val="20"/>
                <w:lang w:bidi="fa-IR"/>
              </w:rPr>
            </w:pPr>
            <w:r w:rsidRPr="00EC4063">
              <w:rPr>
                <w:rFonts w:cs="B Nazanin" w:hint="cs"/>
                <w:b/>
                <w:bCs/>
                <w:sz w:val="20"/>
                <w:szCs w:val="20"/>
                <w:rtl/>
                <w:lang w:bidi="fa-IR"/>
              </w:rPr>
              <w:t>10</w:t>
            </w:r>
          </w:p>
        </w:tc>
        <w:tc>
          <w:tcPr>
            <w:tcW w:w="1717" w:type="dxa"/>
          </w:tcPr>
          <w:p w:rsidR="00916BCA" w:rsidRPr="00EC4063" w:rsidRDefault="00916BCA" w:rsidP="00FD76B7">
            <w:pPr>
              <w:bidi/>
              <w:rPr>
                <w:rFonts w:cs="B Nazanin"/>
                <w:b/>
                <w:bCs/>
                <w:sz w:val="20"/>
                <w:szCs w:val="20"/>
                <w:rtl/>
                <w:lang w:bidi="fa-IR"/>
              </w:rPr>
            </w:pPr>
          </w:p>
        </w:tc>
      </w:tr>
      <w:tr w:rsidR="00916BCA" w:rsidRPr="00EC4063" w:rsidTr="00FD76B7">
        <w:trPr>
          <w:trHeight w:hRule="exact" w:val="288"/>
          <w:jc w:val="center"/>
        </w:trPr>
        <w:tc>
          <w:tcPr>
            <w:tcW w:w="5291" w:type="dxa"/>
            <w:vAlign w:val="center"/>
          </w:tcPr>
          <w:p w:rsidR="00916BCA" w:rsidRPr="00EC4063" w:rsidRDefault="00916BCA" w:rsidP="00FD76B7">
            <w:pPr>
              <w:bidi/>
              <w:spacing w:before="100" w:beforeAutospacing="1" w:afterAutospacing="1"/>
              <w:ind w:left="2" w:right="-1130"/>
              <w:contextualSpacing/>
              <w:rPr>
                <w:rFonts w:cs="B Nazanin"/>
                <w:b/>
                <w:bCs/>
                <w:sz w:val="20"/>
                <w:szCs w:val="20"/>
                <w:rtl/>
                <w:lang w:bidi="fa-IR"/>
              </w:rPr>
            </w:pPr>
            <w:r w:rsidRPr="00EC4063">
              <w:rPr>
                <w:rFonts w:cs="B Nazanin" w:hint="cs"/>
                <w:b/>
                <w:bCs/>
                <w:sz w:val="20"/>
                <w:szCs w:val="20"/>
                <w:rtl/>
                <w:lang w:bidi="fa-IR"/>
              </w:rPr>
              <w:t>جمع کل</w:t>
            </w:r>
          </w:p>
        </w:tc>
        <w:tc>
          <w:tcPr>
            <w:tcW w:w="1286" w:type="dxa"/>
          </w:tcPr>
          <w:p w:rsidR="00916BCA" w:rsidRPr="00EC4063" w:rsidRDefault="00916BCA" w:rsidP="00FD76B7">
            <w:pPr>
              <w:bidi/>
              <w:jc w:val="center"/>
              <w:rPr>
                <w:rFonts w:cs="B Nazanin"/>
                <w:b/>
                <w:bCs/>
                <w:sz w:val="20"/>
                <w:szCs w:val="20"/>
                <w:lang w:bidi="fa-IR"/>
              </w:rPr>
            </w:pPr>
            <w:r w:rsidRPr="00EC4063">
              <w:rPr>
                <w:rFonts w:cs="B Nazanin" w:hint="cs"/>
                <w:b/>
                <w:bCs/>
                <w:sz w:val="20"/>
                <w:szCs w:val="20"/>
                <w:rtl/>
                <w:lang w:bidi="fa-IR"/>
              </w:rPr>
              <w:t>100</w:t>
            </w:r>
          </w:p>
        </w:tc>
        <w:tc>
          <w:tcPr>
            <w:tcW w:w="1717" w:type="dxa"/>
          </w:tcPr>
          <w:p w:rsidR="00916BCA" w:rsidRPr="00EC4063" w:rsidRDefault="00916BCA" w:rsidP="00FD76B7">
            <w:pPr>
              <w:bidi/>
              <w:rPr>
                <w:rFonts w:cs="B Nazanin"/>
                <w:b/>
                <w:bCs/>
                <w:sz w:val="20"/>
                <w:szCs w:val="20"/>
                <w:rtl/>
                <w:lang w:bidi="fa-IR"/>
              </w:rPr>
            </w:pPr>
          </w:p>
        </w:tc>
      </w:tr>
    </w:tbl>
    <w:p w:rsidR="00CC6BD2" w:rsidRPr="004E0FA1" w:rsidRDefault="00B3221F" w:rsidP="00442379">
      <w:pPr>
        <w:pStyle w:val="Heading2"/>
        <w:bidi/>
        <w:rPr>
          <w:rFonts w:cs="B Titr"/>
          <w:b/>
          <w:bCs/>
          <w:color w:val="FF0000"/>
          <w:sz w:val="24"/>
          <w:szCs w:val="24"/>
        </w:rPr>
      </w:pPr>
      <w:bookmarkStart w:id="95" w:name="_Toc503356825"/>
      <w:r>
        <w:rPr>
          <w:rFonts w:cs="B Titr" w:hint="cs"/>
          <w:b/>
          <w:bCs/>
          <w:color w:val="FF0000"/>
          <w:sz w:val="24"/>
          <w:szCs w:val="24"/>
          <w:rtl/>
        </w:rPr>
        <w:t>4</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CC6BD2" w:rsidRPr="004E0FA1">
        <w:rPr>
          <w:rFonts w:cs="B Titr"/>
          <w:b/>
          <w:bCs/>
          <w:color w:val="FF0000"/>
          <w:sz w:val="24"/>
          <w:szCs w:val="24"/>
          <w:rtl/>
        </w:rPr>
        <w:t>عکاسی</w:t>
      </w:r>
      <w:bookmarkEnd w:id="95"/>
    </w:p>
    <w:p w:rsidR="002376FC" w:rsidRPr="002376FC" w:rsidRDefault="002376FC" w:rsidP="002376FC">
      <w:pPr>
        <w:autoSpaceDE w:val="0"/>
        <w:autoSpaceDN w:val="0"/>
        <w:bidi/>
        <w:adjustRightInd w:val="0"/>
        <w:spacing w:after="0" w:line="240" w:lineRule="auto"/>
        <w:jc w:val="both"/>
        <w:rPr>
          <w:rFonts w:ascii="B Mitra" w:hAnsi="Calibri" w:cs="B Nazanin"/>
          <w:b/>
          <w:bCs/>
          <w:sz w:val="24"/>
          <w:szCs w:val="24"/>
        </w:rPr>
      </w:pPr>
      <w:r w:rsidRPr="002376FC">
        <w:rPr>
          <w:rFonts w:ascii="B Mitra" w:hAnsi="Calibri" w:cs="B Nazanin" w:hint="cs"/>
          <w:b/>
          <w:bCs/>
          <w:sz w:val="24"/>
          <w:szCs w:val="24"/>
          <w:rtl/>
        </w:rPr>
        <w:t>موضوعات</w:t>
      </w:r>
    </w:p>
    <w:p w:rsidR="002376FC" w:rsidRPr="002376FC" w:rsidRDefault="002376FC" w:rsidP="00CF6547">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 xml:space="preserve">عبودیت، نماز و نیایش </w:t>
      </w:r>
      <w:r w:rsidR="00CF6547" w:rsidRPr="002376FC">
        <w:rPr>
          <w:rFonts w:ascii="B Mitra" w:hAnsi="Calibri" w:cs="B Nazanin" w:hint="cs"/>
          <w:b/>
          <w:bCs/>
          <w:sz w:val="24"/>
          <w:szCs w:val="24"/>
          <w:rtl/>
        </w:rPr>
        <w:t xml:space="preserve">از </w:t>
      </w:r>
      <w:r w:rsidRPr="002376FC">
        <w:rPr>
          <w:rFonts w:ascii="B Mitra" w:hAnsi="Calibri" w:cs="B Nazanin" w:hint="cs"/>
          <w:b/>
          <w:bCs/>
          <w:sz w:val="24"/>
          <w:szCs w:val="24"/>
          <w:rtl/>
        </w:rPr>
        <w:t>منظر قرآن و عترت</w:t>
      </w:r>
    </w:p>
    <w:p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پرداخت زکات و فرهنگ دستگیری از نیازمندان</w:t>
      </w:r>
    </w:p>
    <w:p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پاسداری از محیط زیست و جهان طبیعت از نگاه قرآن و عترت</w:t>
      </w:r>
    </w:p>
    <w:p w:rsidR="002376FC" w:rsidRPr="002376FC" w:rsidRDefault="002376FC" w:rsidP="00CF6547">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فضایل و ر</w:t>
      </w:r>
      <w:r w:rsidR="00CF6547">
        <w:rPr>
          <w:rFonts w:ascii="B Mitra" w:hAnsi="Calibri" w:cs="B Nazanin" w:hint="cs"/>
          <w:b/>
          <w:bCs/>
          <w:sz w:val="24"/>
          <w:szCs w:val="24"/>
          <w:rtl/>
        </w:rPr>
        <w:t>ذ</w:t>
      </w:r>
      <w:r w:rsidRPr="002376FC">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lastRenderedPageBreak/>
        <w:t>روحیه جهاد و فرهنگ شهادت در آموزه های قرآن و عترت</w:t>
      </w:r>
    </w:p>
    <w:p w:rsidR="00CC6BD2" w:rsidRPr="00821DEB" w:rsidRDefault="002376FC" w:rsidP="002376FC">
      <w:pPr>
        <w:pStyle w:val="ListParagraph"/>
        <w:bidi/>
        <w:spacing w:after="0"/>
        <w:ind w:left="1080" w:right="-1130"/>
        <w:rPr>
          <w:rFonts w:ascii="B Mitra" w:hAnsi="Calibri" w:cs="B Nazanin"/>
          <w:b/>
          <w:bCs/>
          <w:sz w:val="24"/>
          <w:szCs w:val="24"/>
        </w:rPr>
      </w:pPr>
      <w:r>
        <w:rPr>
          <w:rFonts w:ascii="B Mitra" w:hAnsi="Calibri" w:cs="B Nazanin" w:hint="cs"/>
          <w:b/>
          <w:bCs/>
          <w:sz w:val="24"/>
          <w:szCs w:val="24"/>
          <w:rtl/>
        </w:rPr>
        <w:t>2.</w:t>
      </w:r>
      <w:r w:rsidR="00CC6BD2" w:rsidRPr="00821DEB">
        <w:rPr>
          <w:rFonts w:ascii="B Mitra" w:hAnsi="Calibri" w:cs="B Nazanin" w:hint="cs"/>
          <w:b/>
          <w:bCs/>
          <w:sz w:val="24"/>
          <w:szCs w:val="24"/>
          <w:rtl/>
        </w:rPr>
        <w:t>تکنیک</w:t>
      </w:r>
      <w:r w:rsidR="00CC6BD2" w:rsidRPr="00821DEB">
        <w:rPr>
          <w:rFonts w:ascii="B Mitra" w:hAnsi="Calibri" w:cs="B Nazanin" w:hint="cs"/>
          <w:b/>
          <w:bCs/>
          <w:sz w:val="24"/>
          <w:szCs w:val="24"/>
        </w:rPr>
        <w:t xml:space="preserve">: </w:t>
      </w:r>
      <w:r w:rsidR="003E218B">
        <w:rPr>
          <w:rFonts w:ascii="B Mitra" w:hAnsi="Calibri" w:cs="B Nazanin" w:hint="cs"/>
          <w:b/>
          <w:bCs/>
          <w:sz w:val="24"/>
          <w:szCs w:val="24"/>
          <w:rtl/>
        </w:rPr>
        <w:t>سیاه‌وسفید</w:t>
      </w:r>
      <w:r w:rsidR="00CC6BD2" w:rsidRPr="00821DEB">
        <w:rPr>
          <w:rFonts w:ascii="B Mitra" w:hAnsi="Calibri" w:cs="B Nazanin" w:hint="cs"/>
          <w:b/>
          <w:bCs/>
          <w:sz w:val="24"/>
          <w:szCs w:val="24"/>
          <w:rtl/>
        </w:rPr>
        <w:t>یارنگی،بهشیوه دیجیتالوبدون</w:t>
      </w:r>
      <w:r w:rsidR="003E218B">
        <w:rPr>
          <w:rFonts w:ascii="B Mitra" w:hAnsi="Calibri" w:cs="B Nazanin" w:hint="cs"/>
          <w:b/>
          <w:bCs/>
          <w:sz w:val="24"/>
          <w:szCs w:val="24"/>
          <w:rtl/>
        </w:rPr>
        <w:t>ویرایش</w:t>
      </w:r>
      <w:r w:rsidR="00CC6BD2" w:rsidRPr="00821DEB">
        <w:rPr>
          <w:rFonts w:ascii="B Mitra" w:hAnsi="Calibri" w:cs="B Nazanin" w:hint="cs"/>
          <w:b/>
          <w:bCs/>
          <w:sz w:val="24"/>
          <w:szCs w:val="24"/>
          <w:rtl/>
        </w:rPr>
        <w:t>نرم‌افزاری</w:t>
      </w:r>
    </w:p>
    <w:p w:rsidR="00682B0A" w:rsidRPr="002376FC" w:rsidRDefault="002376FC" w:rsidP="002376FC">
      <w:pPr>
        <w:bidi/>
        <w:spacing w:after="0"/>
        <w:ind w:right="-1130"/>
        <w:rPr>
          <w:rFonts w:ascii="B Mitra" w:hAnsi="Calibri" w:cs="B Mitra"/>
          <w:sz w:val="28"/>
          <w:szCs w:val="28"/>
          <w:rtl/>
        </w:rPr>
      </w:pPr>
      <w:r>
        <w:rPr>
          <w:rFonts w:ascii="B Mitra" w:hAnsi="Calibri" w:cs="B Nazanin" w:hint="cs"/>
          <w:b/>
          <w:bCs/>
          <w:sz w:val="24"/>
          <w:szCs w:val="24"/>
          <w:rtl/>
        </w:rPr>
        <w:t xml:space="preserve">                     3.</w:t>
      </w:r>
      <w:r w:rsidR="00CC6BD2" w:rsidRPr="002376FC">
        <w:rPr>
          <w:rFonts w:ascii="B Mitra" w:hAnsi="Calibri" w:cs="B Nazanin" w:hint="cs"/>
          <w:b/>
          <w:bCs/>
          <w:sz w:val="24"/>
          <w:szCs w:val="24"/>
          <w:rtl/>
        </w:rPr>
        <w:t>ابعاد</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آثارباید</w:t>
      </w:r>
      <w:r w:rsidR="003E218B" w:rsidRPr="002376FC">
        <w:rPr>
          <w:rFonts w:ascii="B Mitra" w:hAnsi="Calibri" w:cs="B Nazanin" w:hint="cs"/>
          <w:b/>
          <w:bCs/>
          <w:sz w:val="24"/>
          <w:szCs w:val="24"/>
          <w:rtl/>
        </w:rPr>
        <w:t>به‌صورت</w:t>
      </w:r>
      <w:r w:rsidR="00CC6BD2" w:rsidRPr="002376FC">
        <w:rPr>
          <w:rFonts w:ascii="B Mitra" w:hAnsi="Calibri" w:cs="B Nazanin" w:hint="cs"/>
          <w:b/>
          <w:bCs/>
          <w:sz w:val="24"/>
          <w:szCs w:val="24"/>
          <w:rtl/>
        </w:rPr>
        <w:t>دیجیتالوفرمت</w:t>
      </w:r>
      <w:r w:rsidR="00CC6BD2" w:rsidRPr="002376FC">
        <w:rPr>
          <w:rFonts w:ascii="B Mitra" w:hAnsi="Calibri" w:cs="B Nazanin" w:hint="cs"/>
          <w:b/>
          <w:bCs/>
          <w:sz w:val="24"/>
          <w:szCs w:val="24"/>
        </w:rPr>
        <w:t xml:space="preserve"> jpg </w:t>
      </w:r>
      <w:r w:rsidR="00CC6BD2" w:rsidRPr="002376FC">
        <w:rPr>
          <w:rFonts w:ascii="B Mitra" w:hAnsi="Calibri" w:cs="B Nazanin" w:hint="cs"/>
          <w:b/>
          <w:bCs/>
          <w:sz w:val="24"/>
          <w:szCs w:val="24"/>
          <w:rtl/>
        </w:rPr>
        <w:t>و</w:t>
      </w:r>
      <w:r w:rsidR="003E218B" w:rsidRPr="002376FC">
        <w:rPr>
          <w:rFonts w:ascii="B Mitra" w:hAnsi="Calibri" w:cs="B Nazanin" w:hint="cs"/>
          <w:b/>
          <w:bCs/>
          <w:sz w:val="24"/>
          <w:szCs w:val="24"/>
          <w:rtl/>
        </w:rPr>
        <w:t>باکیفیت</w:t>
      </w:r>
      <w:r w:rsidR="00CC6BD2" w:rsidRPr="002376FC">
        <w:rPr>
          <w:rFonts w:ascii="B Mitra" w:hAnsi="Calibri" w:cs="B Nazanin" w:hint="cs"/>
          <w:b/>
          <w:bCs/>
          <w:sz w:val="24"/>
          <w:szCs w:val="24"/>
        </w:rPr>
        <w:t xml:space="preserve"> dpi300 </w:t>
      </w:r>
      <w:r w:rsidR="00CC6BD2" w:rsidRPr="002376FC">
        <w:rPr>
          <w:rFonts w:ascii="B Mitra" w:hAnsi="Calibri" w:cs="B Nazanin" w:hint="cs"/>
          <w:b/>
          <w:bCs/>
          <w:sz w:val="24"/>
          <w:szCs w:val="24"/>
          <w:rtl/>
        </w:rPr>
        <w:t>تهیهشوند</w:t>
      </w:r>
      <w:r w:rsidR="00CC6BD2" w:rsidRPr="002376FC">
        <w:rPr>
          <w:rFonts w:ascii="B Mitra" w:hAnsi="Calibri" w:cs="B Mitra" w:hint="cs"/>
          <w:sz w:val="28"/>
          <w:szCs w:val="28"/>
        </w:rPr>
        <w:t>.</w:t>
      </w:r>
    </w:p>
    <w:p w:rsidR="00355231" w:rsidRPr="002376FC" w:rsidRDefault="002376FC" w:rsidP="00CF6547">
      <w:pPr>
        <w:bidi/>
        <w:rPr>
          <w:rFonts w:ascii="B Mitra" w:hAnsi="Calibri" w:cs="B Nazanin"/>
          <w:b/>
          <w:bCs/>
          <w:sz w:val="24"/>
          <w:szCs w:val="24"/>
          <w:rtl/>
        </w:rPr>
      </w:pPr>
      <w:r>
        <w:rPr>
          <w:rFonts w:ascii="B Mitra" w:hAnsi="Calibri" w:cs="B Nazanin" w:hint="cs"/>
          <w:b/>
          <w:bCs/>
          <w:sz w:val="24"/>
          <w:szCs w:val="24"/>
          <w:rtl/>
        </w:rPr>
        <w:t xml:space="preserve">                      4.</w:t>
      </w:r>
      <w:r w:rsidR="00CF6547">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5000" w:type="pct"/>
        <w:jc w:val="center"/>
        <w:tblLook w:val="04A0"/>
      </w:tblPr>
      <w:tblGrid>
        <w:gridCol w:w="5687"/>
        <w:gridCol w:w="13"/>
        <w:gridCol w:w="2088"/>
        <w:gridCol w:w="1568"/>
      </w:tblGrid>
      <w:tr w:rsidR="00916BCA" w:rsidRPr="00682B0A" w:rsidTr="003B445A">
        <w:trPr>
          <w:trHeight w:hRule="exact" w:val="432"/>
          <w:jc w:val="center"/>
        </w:trPr>
        <w:tc>
          <w:tcPr>
            <w:tcW w:w="3039" w:type="pct"/>
            <w:tcBorders>
              <w:top w:val="thinThickSmallGap" w:sz="12" w:space="0" w:color="000000"/>
            </w:tcBorders>
            <w:vAlign w:val="center"/>
          </w:tcPr>
          <w:p w:rsidR="00916BCA" w:rsidRPr="00012F2D" w:rsidRDefault="00916BCA" w:rsidP="00916BCA">
            <w:pPr>
              <w:bidi/>
              <w:jc w:val="center"/>
              <w:rPr>
                <w:rFonts w:cs="B Nazanin"/>
                <w:b/>
                <w:bCs/>
                <w:sz w:val="20"/>
                <w:szCs w:val="20"/>
                <w:rtl/>
                <w:lang w:bidi="fa-IR"/>
              </w:rPr>
            </w:pPr>
            <w:r w:rsidRPr="00012F2D">
              <w:rPr>
                <w:rFonts w:cs="B Nazanin" w:hint="cs"/>
                <w:b/>
                <w:bCs/>
                <w:sz w:val="20"/>
                <w:szCs w:val="20"/>
                <w:rtl/>
                <w:lang w:bidi="fa-IR"/>
              </w:rPr>
              <w:t>امتیاز</w:t>
            </w:r>
            <w:r w:rsidR="003E218B">
              <w:rPr>
                <w:rFonts w:cs="B Nazanin" w:hint="cs"/>
                <w:b/>
                <w:bCs/>
                <w:sz w:val="20"/>
                <w:szCs w:val="20"/>
                <w:rtl/>
                <w:lang w:bidi="fa-IR"/>
              </w:rPr>
              <w:t xml:space="preserve"> شاخص‌های</w:t>
            </w:r>
            <w:r w:rsidRPr="00012F2D">
              <w:rPr>
                <w:rFonts w:cs="B Nazanin" w:hint="cs"/>
                <w:b/>
                <w:bCs/>
                <w:sz w:val="20"/>
                <w:szCs w:val="20"/>
                <w:rtl/>
                <w:lang w:bidi="fa-IR"/>
              </w:rPr>
              <w:t xml:space="preserve"> داوری</w:t>
            </w:r>
            <w:r w:rsidRPr="007E3FE1">
              <w:rPr>
                <w:rFonts w:ascii="Calibri" w:eastAsia="Calibri" w:hAnsi="Calibri" w:cs="B Mitra" w:hint="cs"/>
                <w:b/>
                <w:bCs/>
                <w:sz w:val="24"/>
                <w:szCs w:val="24"/>
                <w:rtl/>
                <w:lang w:bidi="fa-IR"/>
              </w:rPr>
              <w:t xml:space="preserve"> رشته عکاسی</w:t>
            </w:r>
          </w:p>
        </w:tc>
        <w:tc>
          <w:tcPr>
            <w:tcW w:w="1123" w:type="pct"/>
            <w:gridSpan w:val="2"/>
            <w:tcBorders>
              <w:top w:val="thinThickSmallGap" w:sz="12" w:space="0" w:color="000000"/>
              <w:right w:val="single" w:sz="12" w:space="0" w:color="auto"/>
            </w:tcBorders>
            <w:vAlign w:val="center"/>
          </w:tcPr>
          <w:p w:rsidR="00916BCA" w:rsidRPr="00012F2D" w:rsidRDefault="00916BCA" w:rsidP="00916BCA">
            <w:pPr>
              <w:bidi/>
              <w:spacing w:after="0" w:line="240" w:lineRule="auto"/>
              <w:ind w:right="-1130"/>
              <w:rPr>
                <w:rFonts w:cs="B Nazanin"/>
                <w:b/>
                <w:bCs/>
                <w:sz w:val="20"/>
                <w:szCs w:val="20"/>
                <w:rtl/>
                <w:lang w:bidi="fa-IR"/>
              </w:rPr>
            </w:pPr>
            <w:r w:rsidRPr="00EC4063">
              <w:rPr>
                <w:rFonts w:cs="B Nazanin" w:hint="cs"/>
                <w:b/>
                <w:bCs/>
                <w:sz w:val="20"/>
                <w:szCs w:val="20"/>
                <w:rtl/>
                <w:lang w:bidi="fa-IR"/>
              </w:rPr>
              <w:t>حداکثر امتیاز</w:t>
            </w:r>
          </w:p>
        </w:tc>
        <w:tc>
          <w:tcPr>
            <w:tcW w:w="838" w:type="pct"/>
            <w:tcBorders>
              <w:top w:val="thinThickSmallGap" w:sz="12" w:space="0" w:color="000000"/>
              <w:right w:val="single" w:sz="12" w:space="0" w:color="auto"/>
            </w:tcBorders>
            <w:vAlign w:val="center"/>
          </w:tcPr>
          <w:p w:rsidR="00916BCA" w:rsidRDefault="00916BCA" w:rsidP="00916BCA">
            <w:pPr>
              <w:bidi/>
              <w:spacing w:after="0" w:line="240" w:lineRule="auto"/>
              <w:ind w:right="-1130"/>
              <w:rPr>
                <w:rFonts w:cs="B Nazanin"/>
                <w:b/>
                <w:bCs/>
                <w:sz w:val="20"/>
                <w:szCs w:val="20"/>
                <w:lang w:bidi="fa-IR"/>
              </w:rPr>
            </w:pPr>
            <w:r>
              <w:rPr>
                <w:rFonts w:cs="B Nazanin" w:hint="cs"/>
                <w:b/>
                <w:bCs/>
                <w:sz w:val="20"/>
                <w:szCs w:val="20"/>
                <w:rtl/>
                <w:lang w:bidi="fa-IR"/>
              </w:rPr>
              <w:t>امتیاز داور</w:t>
            </w:r>
          </w:p>
        </w:tc>
      </w:tr>
      <w:tr w:rsidR="00916BCA" w:rsidRPr="00682B0A" w:rsidTr="000610FE">
        <w:trPr>
          <w:trHeight w:hRule="exact" w:val="365"/>
          <w:jc w:val="center"/>
        </w:trPr>
        <w:tc>
          <w:tcPr>
            <w:tcW w:w="3046" w:type="pct"/>
            <w:gridSpan w:val="2"/>
            <w:tcBorders>
              <w:top w:val="single" w:sz="12" w:space="0" w:color="auto"/>
            </w:tcBorders>
            <w:vAlign w:val="center"/>
          </w:tcPr>
          <w:p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1-</w:t>
            </w:r>
            <w:r w:rsidRPr="00012F2D">
              <w:rPr>
                <w:rFonts w:cs="B Nazanin" w:hint="cs"/>
                <w:b/>
                <w:bCs/>
                <w:sz w:val="20"/>
                <w:szCs w:val="20"/>
                <w:rtl/>
                <w:lang w:bidi="fa-IR"/>
              </w:rPr>
              <w:t>ارتباط اثر با موضوع جشنواره</w:t>
            </w:r>
          </w:p>
          <w:p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top w:val="single" w:sz="12" w:space="0" w:color="auto"/>
              <w:right w:val="single" w:sz="12" w:space="0" w:color="auto"/>
            </w:tcBorders>
            <w:vAlign w:val="center"/>
          </w:tcPr>
          <w:p w:rsidR="00916BCA" w:rsidRPr="00916BCA" w:rsidRDefault="00916BCA" w:rsidP="000D6594">
            <w:pPr>
              <w:jc w:val="center"/>
            </w:pPr>
            <w:r w:rsidRPr="00916BCA">
              <w:rPr>
                <w:rtl/>
              </w:rPr>
              <w:t>10</w:t>
            </w:r>
          </w:p>
        </w:tc>
        <w:tc>
          <w:tcPr>
            <w:tcW w:w="838" w:type="pct"/>
            <w:tcBorders>
              <w:top w:val="single" w:sz="12" w:space="0" w:color="auto"/>
              <w:right w:val="single" w:sz="12" w:space="0" w:color="auto"/>
            </w:tcBorders>
            <w:vAlign w:val="center"/>
          </w:tcPr>
          <w:p w:rsidR="00916BCA" w:rsidRPr="00012F2D" w:rsidRDefault="00916BCA" w:rsidP="00916BCA">
            <w:pPr>
              <w:bidi/>
              <w:ind w:right="418"/>
              <w:jc w:val="center"/>
              <w:rPr>
                <w:rFonts w:cs="B Nazanin"/>
                <w:b/>
                <w:bCs/>
                <w:sz w:val="20"/>
                <w:szCs w:val="20"/>
                <w:rtl/>
                <w:lang w:bidi="fa-IR"/>
              </w:rPr>
            </w:pPr>
          </w:p>
        </w:tc>
      </w:tr>
      <w:tr w:rsidR="00916BCA" w:rsidRPr="00682B0A" w:rsidTr="000610FE">
        <w:trPr>
          <w:trHeight w:hRule="exact" w:val="365"/>
          <w:jc w:val="center"/>
        </w:trPr>
        <w:tc>
          <w:tcPr>
            <w:tcW w:w="3046" w:type="pct"/>
            <w:gridSpan w:val="2"/>
            <w:vAlign w:val="center"/>
          </w:tcPr>
          <w:p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2-</w:t>
            </w:r>
            <w:r w:rsidRPr="00012F2D">
              <w:rPr>
                <w:rFonts w:cs="B Nazanin" w:hint="cs"/>
                <w:b/>
                <w:bCs/>
                <w:sz w:val="20"/>
                <w:szCs w:val="20"/>
                <w:rtl/>
                <w:lang w:bidi="fa-IR"/>
              </w:rPr>
              <w:t>کیفیت پردازش آثار</w:t>
            </w:r>
          </w:p>
          <w:p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rsidR="00916BCA" w:rsidRPr="00012F2D" w:rsidRDefault="00916BCA" w:rsidP="00916BCA">
            <w:pPr>
              <w:bidi/>
              <w:ind w:right="418"/>
              <w:jc w:val="center"/>
              <w:rPr>
                <w:rFonts w:cs="B Nazanin"/>
                <w:b/>
                <w:bCs/>
                <w:sz w:val="20"/>
                <w:szCs w:val="20"/>
                <w:rtl/>
                <w:lang w:bidi="fa-IR"/>
              </w:rPr>
            </w:pPr>
          </w:p>
        </w:tc>
      </w:tr>
      <w:tr w:rsidR="00916BCA" w:rsidRPr="00682B0A" w:rsidTr="000610FE">
        <w:trPr>
          <w:trHeight w:hRule="exact" w:val="365"/>
          <w:jc w:val="center"/>
        </w:trPr>
        <w:tc>
          <w:tcPr>
            <w:tcW w:w="3046" w:type="pct"/>
            <w:gridSpan w:val="2"/>
            <w:vAlign w:val="center"/>
          </w:tcPr>
          <w:p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3-</w:t>
            </w:r>
            <w:r w:rsidR="003E218B">
              <w:rPr>
                <w:rFonts w:cs="B Nazanin" w:hint="cs"/>
                <w:b/>
                <w:bCs/>
                <w:sz w:val="20"/>
                <w:szCs w:val="20"/>
                <w:rtl/>
                <w:lang w:bidi="fa-IR"/>
              </w:rPr>
              <w:t>ترکیب‌بندی</w:t>
            </w:r>
            <w:r w:rsidRPr="00012F2D">
              <w:rPr>
                <w:rFonts w:cs="B Nazanin" w:hint="cs"/>
                <w:b/>
                <w:bCs/>
                <w:sz w:val="20"/>
                <w:szCs w:val="20"/>
                <w:rtl/>
                <w:lang w:bidi="fa-IR"/>
              </w:rPr>
              <w:t xml:space="preserve"> کلی </w:t>
            </w:r>
            <w:r>
              <w:rPr>
                <w:rFonts w:cs="B Nazanin"/>
                <w:b/>
                <w:bCs/>
                <w:sz w:val="20"/>
                <w:szCs w:val="20"/>
                <w:rtl/>
                <w:lang w:bidi="fa-IR"/>
              </w:rPr>
              <w:t>(</w:t>
            </w:r>
            <w:r w:rsidRPr="00012F2D">
              <w:rPr>
                <w:rFonts w:cs="B Nazanin" w:hint="cs"/>
                <w:b/>
                <w:bCs/>
                <w:sz w:val="20"/>
                <w:szCs w:val="20"/>
                <w:rtl/>
                <w:lang w:bidi="fa-IR"/>
              </w:rPr>
              <w:t>عناصر و مفاهیم بصری)</w:t>
            </w:r>
          </w:p>
          <w:p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rsidR="00916BCA" w:rsidRPr="00916BCA" w:rsidRDefault="00916BCA" w:rsidP="000D6594">
            <w:pPr>
              <w:jc w:val="center"/>
            </w:pPr>
            <w:r w:rsidRPr="00916BCA">
              <w:rPr>
                <w:rFonts w:hint="cs"/>
                <w:rtl/>
              </w:rPr>
              <w:t>20</w:t>
            </w:r>
          </w:p>
        </w:tc>
        <w:tc>
          <w:tcPr>
            <w:tcW w:w="838" w:type="pct"/>
            <w:tcBorders>
              <w:right w:val="single" w:sz="12" w:space="0" w:color="auto"/>
            </w:tcBorders>
            <w:vAlign w:val="center"/>
          </w:tcPr>
          <w:p w:rsidR="00916BCA" w:rsidRPr="00012F2D" w:rsidRDefault="00916BCA" w:rsidP="00916BCA">
            <w:pPr>
              <w:bidi/>
              <w:ind w:right="418"/>
              <w:jc w:val="center"/>
              <w:rPr>
                <w:rFonts w:cs="B Nazanin"/>
                <w:b/>
                <w:bCs/>
                <w:sz w:val="20"/>
                <w:szCs w:val="20"/>
                <w:rtl/>
                <w:lang w:bidi="fa-IR"/>
              </w:rPr>
            </w:pPr>
          </w:p>
        </w:tc>
      </w:tr>
      <w:tr w:rsidR="00916BCA" w:rsidRPr="00682B0A" w:rsidTr="000610FE">
        <w:trPr>
          <w:trHeight w:hRule="exact" w:val="365"/>
          <w:jc w:val="center"/>
        </w:trPr>
        <w:tc>
          <w:tcPr>
            <w:tcW w:w="3046" w:type="pct"/>
            <w:gridSpan w:val="2"/>
            <w:vAlign w:val="center"/>
          </w:tcPr>
          <w:p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4</w:t>
            </w:r>
            <w:r w:rsidR="006C363A">
              <w:rPr>
                <w:rFonts w:cs="B Nazanin" w:hint="cs"/>
                <w:b/>
                <w:bCs/>
                <w:sz w:val="20"/>
                <w:szCs w:val="20"/>
                <w:rtl/>
                <w:lang w:bidi="fa-IR"/>
              </w:rPr>
              <w:t>خلاقیت</w:t>
            </w:r>
            <w:r w:rsidRPr="00012F2D">
              <w:rPr>
                <w:rFonts w:cs="B Nazanin" w:hint="cs"/>
                <w:b/>
                <w:bCs/>
                <w:sz w:val="20"/>
                <w:szCs w:val="20"/>
                <w:rtl/>
                <w:lang w:bidi="fa-IR"/>
              </w:rPr>
              <w:t xml:space="preserve"> و </w:t>
            </w:r>
            <w:r>
              <w:rPr>
                <w:rFonts w:cs="B Nazanin" w:hint="cs"/>
                <w:b/>
                <w:bCs/>
                <w:sz w:val="20"/>
                <w:szCs w:val="20"/>
                <w:rtl/>
                <w:lang w:bidi="fa-IR"/>
              </w:rPr>
              <w:t>نواری</w:t>
            </w:r>
            <w:r w:rsidRPr="00012F2D">
              <w:rPr>
                <w:rFonts w:cs="B Nazanin" w:hint="cs"/>
                <w:b/>
                <w:bCs/>
                <w:sz w:val="20"/>
                <w:szCs w:val="20"/>
                <w:rtl/>
                <w:lang w:bidi="fa-IR"/>
              </w:rPr>
              <w:t xml:space="preserve"> و نگاه متفاوت در عکاسی</w:t>
            </w:r>
          </w:p>
          <w:p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rsidR="00916BCA" w:rsidRPr="00916BCA" w:rsidRDefault="00916BCA" w:rsidP="000D6594">
            <w:pPr>
              <w:jc w:val="center"/>
            </w:pPr>
            <w:r w:rsidRPr="00916BCA">
              <w:rPr>
                <w:rFonts w:hint="cs"/>
                <w:rtl/>
              </w:rPr>
              <w:t>25</w:t>
            </w:r>
          </w:p>
        </w:tc>
        <w:tc>
          <w:tcPr>
            <w:tcW w:w="838" w:type="pct"/>
            <w:tcBorders>
              <w:right w:val="single" w:sz="12" w:space="0" w:color="auto"/>
            </w:tcBorders>
            <w:vAlign w:val="center"/>
          </w:tcPr>
          <w:p w:rsidR="00916BCA" w:rsidRPr="00012F2D" w:rsidRDefault="00916BCA" w:rsidP="00916BCA">
            <w:pPr>
              <w:bidi/>
              <w:ind w:right="418"/>
              <w:jc w:val="center"/>
              <w:rPr>
                <w:rFonts w:cs="B Nazanin"/>
                <w:b/>
                <w:bCs/>
                <w:sz w:val="20"/>
                <w:szCs w:val="20"/>
                <w:rtl/>
                <w:lang w:bidi="fa-IR"/>
              </w:rPr>
            </w:pPr>
          </w:p>
        </w:tc>
      </w:tr>
      <w:tr w:rsidR="00916BCA" w:rsidRPr="00682B0A" w:rsidTr="000610FE">
        <w:trPr>
          <w:trHeight w:hRule="exact" w:val="365"/>
          <w:jc w:val="center"/>
        </w:trPr>
        <w:tc>
          <w:tcPr>
            <w:tcW w:w="3046" w:type="pct"/>
            <w:gridSpan w:val="2"/>
            <w:vAlign w:val="center"/>
          </w:tcPr>
          <w:p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5-</w:t>
            </w:r>
            <w:r w:rsidR="003E218B">
              <w:rPr>
                <w:rFonts w:cs="B Nazanin" w:hint="cs"/>
                <w:b/>
                <w:bCs/>
                <w:sz w:val="20"/>
                <w:szCs w:val="20"/>
                <w:rtl/>
                <w:lang w:bidi="fa-IR"/>
              </w:rPr>
              <w:t>به‌کارگیری</w:t>
            </w:r>
            <w:r w:rsidRPr="00012F2D">
              <w:rPr>
                <w:rFonts w:cs="B Nazanin" w:hint="cs"/>
                <w:b/>
                <w:bCs/>
                <w:sz w:val="20"/>
                <w:szCs w:val="20"/>
                <w:rtl/>
                <w:lang w:bidi="fa-IR"/>
              </w:rPr>
              <w:t xml:space="preserve"> عناصر فرهنگی ایرانی و اسلامی</w:t>
            </w:r>
          </w:p>
        </w:tc>
        <w:tc>
          <w:tcPr>
            <w:tcW w:w="1116" w:type="pct"/>
            <w:tcBorders>
              <w:right w:val="single" w:sz="12" w:space="0" w:color="auto"/>
            </w:tcBorders>
            <w:vAlign w:val="center"/>
          </w:tcPr>
          <w:p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rsidR="00916BCA" w:rsidRPr="00012F2D" w:rsidRDefault="00916BCA" w:rsidP="00916BCA">
            <w:pPr>
              <w:bidi/>
              <w:ind w:right="418"/>
              <w:jc w:val="center"/>
              <w:rPr>
                <w:rFonts w:cs="B Nazanin"/>
                <w:b/>
                <w:bCs/>
                <w:sz w:val="20"/>
                <w:szCs w:val="20"/>
                <w:rtl/>
                <w:lang w:bidi="fa-IR"/>
              </w:rPr>
            </w:pPr>
          </w:p>
        </w:tc>
      </w:tr>
      <w:tr w:rsidR="00916BCA" w:rsidRPr="00682B0A" w:rsidTr="000610FE">
        <w:trPr>
          <w:trHeight w:hRule="exact" w:val="365"/>
          <w:jc w:val="center"/>
        </w:trPr>
        <w:tc>
          <w:tcPr>
            <w:tcW w:w="3046" w:type="pct"/>
            <w:gridSpan w:val="2"/>
            <w:vAlign w:val="center"/>
          </w:tcPr>
          <w:p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6-</w:t>
            </w:r>
            <w:r w:rsidRPr="00012F2D">
              <w:rPr>
                <w:rFonts w:cs="B Nazanin" w:hint="cs"/>
                <w:b/>
                <w:bCs/>
                <w:sz w:val="20"/>
                <w:szCs w:val="20"/>
                <w:rtl/>
                <w:lang w:bidi="fa-IR"/>
              </w:rPr>
              <w:t>استفاده مناسب، هارمونی و کنتراست رنگی مناسب</w:t>
            </w:r>
          </w:p>
        </w:tc>
        <w:tc>
          <w:tcPr>
            <w:tcW w:w="1116" w:type="pct"/>
            <w:tcBorders>
              <w:right w:val="single" w:sz="12" w:space="0" w:color="auto"/>
            </w:tcBorders>
            <w:vAlign w:val="center"/>
          </w:tcPr>
          <w:p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rsidR="00916BCA" w:rsidRPr="00012F2D" w:rsidRDefault="00916BCA" w:rsidP="00916BCA">
            <w:pPr>
              <w:bidi/>
              <w:spacing w:before="100" w:beforeAutospacing="1" w:afterAutospacing="1"/>
              <w:ind w:right="-1130" w:firstLine="547"/>
              <w:contextualSpacing/>
              <w:jc w:val="center"/>
              <w:rPr>
                <w:rFonts w:cs="B Nazanin"/>
                <w:b/>
                <w:bCs/>
                <w:sz w:val="20"/>
                <w:szCs w:val="20"/>
                <w:rtl/>
                <w:lang w:bidi="fa-IR"/>
              </w:rPr>
            </w:pPr>
          </w:p>
        </w:tc>
      </w:tr>
      <w:tr w:rsidR="00916BCA" w:rsidRPr="00682B0A" w:rsidTr="000610FE">
        <w:trPr>
          <w:trHeight w:hRule="exact" w:val="365"/>
          <w:jc w:val="center"/>
        </w:trPr>
        <w:tc>
          <w:tcPr>
            <w:tcW w:w="3039" w:type="pct"/>
            <w:tcBorders>
              <w:bottom w:val="single" w:sz="12" w:space="0" w:color="auto"/>
            </w:tcBorders>
            <w:vAlign w:val="center"/>
          </w:tcPr>
          <w:p w:rsidR="00916BCA" w:rsidRPr="00012F2D" w:rsidRDefault="00916BCA" w:rsidP="00916BCA">
            <w:pPr>
              <w:bidi/>
              <w:spacing w:before="100" w:beforeAutospacing="1" w:afterAutospacing="1"/>
              <w:ind w:left="2" w:right="-1130"/>
              <w:contextualSpacing/>
              <w:jc w:val="center"/>
              <w:rPr>
                <w:rFonts w:cs="B Nazanin"/>
                <w:b/>
                <w:bCs/>
                <w:sz w:val="20"/>
                <w:szCs w:val="20"/>
                <w:lang w:bidi="fa-IR"/>
              </w:rPr>
            </w:pPr>
            <w:r w:rsidRPr="00012F2D">
              <w:rPr>
                <w:rFonts w:cs="B Nazanin" w:hint="cs"/>
                <w:b/>
                <w:bCs/>
                <w:sz w:val="20"/>
                <w:szCs w:val="20"/>
                <w:rtl/>
                <w:lang w:bidi="fa-IR"/>
              </w:rPr>
              <w:t>جمع کل</w:t>
            </w:r>
          </w:p>
        </w:tc>
        <w:tc>
          <w:tcPr>
            <w:tcW w:w="1123" w:type="pct"/>
            <w:gridSpan w:val="2"/>
            <w:tcBorders>
              <w:bottom w:val="single" w:sz="12" w:space="0" w:color="auto"/>
              <w:right w:val="single" w:sz="12" w:space="0" w:color="auto"/>
            </w:tcBorders>
            <w:vAlign w:val="center"/>
          </w:tcPr>
          <w:p w:rsidR="00916BCA" w:rsidRPr="00916BCA" w:rsidRDefault="00916BCA" w:rsidP="000D6594">
            <w:pPr>
              <w:jc w:val="center"/>
            </w:pPr>
            <w:r w:rsidRPr="00916BCA">
              <w:rPr>
                <w:rFonts w:hint="cs"/>
                <w:rtl/>
              </w:rPr>
              <w:t>100</w:t>
            </w:r>
          </w:p>
        </w:tc>
        <w:tc>
          <w:tcPr>
            <w:tcW w:w="838" w:type="pct"/>
            <w:tcBorders>
              <w:bottom w:val="single" w:sz="12" w:space="0" w:color="auto"/>
              <w:right w:val="single" w:sz="12" w:space="0" w:color="auto"/>
            </w:tcBorders>
            <w:vAlign w:val="center"/>
          </w:tcPr>
          <w:p w:rsidR="00916BCA" w:rsidRDefault="00916BCA" w:rsidP="00916BCA">
            <w:pPr>
              <w:tabs>
                <w:tab w:val="left" w:pos="1527"/>
                <w:tab w:val="right" w:pos="1941"/>
              </w:tabs>
              <w:bidi/>
              <w:spacing w:before="100" w:beforeAutospacing="1" w:afterAutospacing="1"/>
              <w:ind w:left="2" w:right="-1130"/>
              <w:contextualSpacing/>
              <w:jc w:val="center"/>
              <w:rPr>
                <w:rFonts w:cs="B Nazanin"/>
                <w:b/>
                <w:bCs/>
                <w:sz w:val="20"/>
                <w:szCs w:val="20"/>
                <w:rtl/>
                <w:lang w:bidi="fa-IR"/>
              </w:rPr>
            </w:pPr>
          </w:p>
        </w:tc>
      </w:tr>
    </w:tbl>
    <w:p w:rsidR="00682B0A" w:rsidRPr="00682B0A" w:rsidRDefault="00682B0A" w:rsidP="00187410">
      <w:pPr>
        <w:bidi/>
        <w:spacing w:after="0" w:line="240" w:lineRule="auto"/>
        <w:rPr>
          <w:rFonts w:ascii="Arial" w:eastAsia="Calibri" w:hAnsi="Arial" w:cs="B Mitra"/>
          <w:b/>
          <w:bCs/>
          <w:color w:val="000000"/>
          <w:sz w:val="24"/>
          <w:szCs w:val="24"/>
          <w:rtl/>
        </w:rPr>
      </w:pPr>
    </w:p>
    <w:p w:rsidR="00187410" w:rsidRPr="000D6594" w:rsidRDefault="00682B0A" w:rsidP="003B445A">
      <w:pPr>
        <w:numPr>
          <w:ilvl w:val="0"/>
          <w:numId w:val="13"/>
        </w:numPr>
        <w:bidi/>
        <w:spacing w:after="0" w:line="16" w:lineRule="atLeast"/>
        <w:ind w:left="43"/>
        <w:contextualSpacing/>
        <w:rPr>
          <w:rFonts w:ascii="Arial" w:eastAsia="Calibri" w:hAnsi="Arial" w:cs="B Mitra"/>
          <w:b/>
          <w:bCs/>
          <w:color w:val="000000"/>
          <w:sz w:val="24"/>
          <w:szCs w:val="24"/>
          <w:rtl/>
        </w:rPr>
      </w:pPr>
      <w:r w:rsidRPr="00187410">
        <w:rPr>
          <w:rFonts w:ascii="Arial" w:eastAsia="Calibri" w:hAnsi="Arial" w:cs="B Mitra" w:hint="cs"/>
          <w:b/>
          <w:bCs/>
          <w:color w:val="000000"/>
          <w:sz w:val="24"/>
          <w:szCs w:val="24"/>
          <w:rtl/>
        </w:rPr>
        <w:t>ضوابط اجرایی رشته عکاسی</w:t>
      </w:r>
    </w:p>
    <w:p w:rsidR="00194958" w:rsidRPr="00194958" w:rsidRDefault="00194958" w:rsidP="00194958">
      <w:pPr>
        <w:pStyle w:val="ListParagraph"/>
        <w:numPr>
          <w:ilvl w:val="0"/>
          <w:numId w:val="36"/>
        </w:numPr>
        <w:bidi/>
        <w:spacing w:after="0" w:line="16" w:lineRule="atLeast"/>
        <w:ind w:left="43" w:right="-1130"/>
        <w:rPr>
          <w:rFonts w:ascii="B Mitra" w:hAnsi="Calibri" w:cs="B Nazanin"/>
          <w:b/>
          <w:bCs/>
          <w:sz w:val="24"/>
          <w:szCs w:val="24"/>
        </w:rPr>
      </w:pPr>
      <w:r>
        <w:rPr>
          <w:rFonts w:ascii="B Mitra" w:hAnsi="Calibri" w:cs="B Nazanin" w:hint="cs"/>
          <w:b/>
          <w:bCs/>
          <w:sz w:val="24"/>
          <w:szCs w:val="24"/>
          <w:rtl/>
        </w:rPr>
        <w:t>در ارتباط با موضو عات فوق باشد.</w:t>
      </w:r>
    </w:p>
    <w:p w:rsidR="00682B0A" w:rsidRPr="000D6594" w:rsidRDefault="00682B0A" w:rsidP="00194958">
      <w:pPr>
        <w:pStyle w:val="ListParagraph"/>
        <w:numPr>
          <w:ilvl w:val="0"/>
          <w:numId w:val="36"/>
        </w:numPr>
        <w:bidi/>
        <w:spacing w:after="0" w:line="16" w:lineRule="atLeast"/>
        <w:ind w:left="43" w:right="-1130"/>
        <w:rPr>
          <w:rFonts w:ascii="B Mitra" w:hAnsi="Calibri" w:cs="B Nazanin"/>
          <w:b/>
          <w:bCs/>
          <w:sz w:val="24"/>
          <w:szCs w:val="24"/>
        </w:rPr>
      </w:pPr>
      <w:r w:rsidRPr="000D6594">
        <w:rPr>
          <w:rFonts w:ascii="Arial" w:eastAsia="Calibri" w:hAnsi="Arial" w:cs="B Mitra" w:hint="cs"/>
          <w:b/>
          <w:bCs/>
          <w:color w:val="000000"/>
          <w:sz w:val="24"/>
          <w:szCs w:val="24"/>
          <w:rtl/>
        </w:rPr>
        <w:t xml:space="preserve">اندازه چاپ عکس 40×30 </w:t>
      </w:r>
      <w:r w:rsidR="003E218B">
        <w:rPr>
          <w:rFonts w:ascii="Arial" w:eastAsia="Calibri" w:hAnsi="Arial" w:cs="B Mitra"/>
          <w:b/>
          <w:bCs/>
          <w:color w:val="000000"/>
          <w:sz w:val="24"/>
          <w:szCs w:val="24"/>
          <w:rtl/>
        </w:rPr>
        <w:t>سانت</w:t>
      </w:r>
      <w:r w:rsidR="003E218B">
        <w:rPr>
          <w:rFonts w:ascii="Arial" w:eastAsia="Calibri" w:hAnsi="Arial" w:cs="B Mitra" w:hint="cs"/>
          <w:b/>
          <w:bCs/>
          <w:color w:val="000000"/>
          <w:sz w:val="24"/>
          <w:szCs w:val="24"/>
          <w:rtl/>
        </w:rPr>
        <w:t>ی‌متر</w:t>
      </w:r>
      <w:r w:rsidR="003E218B">
        <w:rPr>
          <w:rFonts w:ascii="Arial" w:eastAsia="Calibri" w:hAnsi="Arial" w:cs="B Mitra"/>
          <w:b/>
          <w:bCs/>
          <w:color w:val="000000"/>
          <w:sz w:val="24"/>
          <w:szCs w:val="24"/>
          <w:rtl/>
        </w:rPr>
        <w:t xml:space="preserve"> باشد</w:t>
      </w:r>
      <w:r w:rsidRPr="000D6594">
        <w:rPr>
          <w:rFonts w:ascii="B Mitra" w:hAnsi="Calibri" w:cs="B Nazanin" w:hint="cs"/>
          <w:b/>
          <w:bCs/>
          <w:sz w:val="24"/>
          <w:szCs w:val="24"/>
          <w:rtl/>
        </w:rPr>
        <w:t>.</w:t>
      </w:r>
    </w:p>
    <w:p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 xml:space="preserve">عکس </w:t>
      </w:r>
      <w:r w:rsidR="00CC0007" w:rsidRPr="000D6594">
        <w:rPr>
          <w:rFonts w:ascii="B Mitra" w:hAnsi="Calibri" w:cs="B Nazanin" w:hint="cs"/>
          <w:b/>
          <w:bCs/>
          <w:sz w:val="24"/>
          <w:szCs w:val="24"/>
          <w:rtl/>
        </w:rPr>
        <w:t>می‌تواند</w:t>
      </w:r>
      <w:r w:rsidRPr="000D6594">
        <w:rPr>
          <w:rFonts w:ascii="B Mitra" w:hAnsi="Calibri" w:cs="B Nazanin" w:hint="cs"/>
          <w:b/>
          <w:bCs/>
          <w:sz w:val="24"/>
          <w:szCs w:val="24"/>
          <w:rtl/>
        </w:rPr>
        <w:t xml:space="preserve"> رنگی، </w:t>
      </w:r>
      <w:r w:rsidR="003E218B">
        <w:rPr>
          <w:rFonts w:ascii="B Mitra" w:hAnsi="Calibri" w:cs="B Nazanin" w:hint="cs"/>
          <w:b/>
          <w:bCs/>
          <w:sz w:val="24"/>
          <w:szCs w:val="24"/>
          <w:rtl/>
        </w:rPr>
        <w:t>سیاه‌وسفید</w:t>
      </w:r>
      <w:r w:rsidRPr="000D6594">
        <w:rPr>
          <w:rFonts w:ascii="B Mitra" w:hAnsi="Calibri" w:cs="B Nazanin" w:hint="cs"/>
          <w:b/>
          <w:bCs/>
          <w:sz w:val="24"/>
          <w:szCs w:val="24"/>
          <w:rtl/>
        </w:rPr>
        <w:t>،</w:t>
      </w:r>
      <w:r w:rsidR="003C7A27" w:rsidRPr="000D6594">
        <w:rPr>
          <w:rFonts w:ascii="B Mitra" w:hAnsi="Calibri" w:cs="B Nazanin" w:hint="cs"/>
          <w:b/>
          <w:bCs/>
          <w:sz w:val="24"/>
          <w:szCs w:val="24"/>
          <w:rtl/>
        </w:rPr>
        <w:t>آنالوگ</w:t>
      </w:r>
      <w:r w:rsidR="003E218B">
        <w:rPr>
          <w:rFonts w:ascii="B Mitra" w:hAnsi="Calibri" w:cs="B Nazanin" w:hint="cs"/>
          <w:b/>
          <w:bCs/>
          <w:sz w:val="24"/>
          <w:szCs w:val="24"/>
          <w:rtl/>
        </w:rPr>
        <w:t>ویا</w:t>
      </w:r>
      <w:r w:rsidRPr="000D6594">
        <w:rPr>
          <w:rFonts w:ascii="B Mitra" w:hAnsi="Calibri" w:cs="B Nazanin" w:hint="cs"/>
          <w:b/>
          <w:bCs/>
          <w:sz w:val="24"/>
          <w:szCs w:val="24"/>
          <w:rtl/>
        </w:rPr>
        <w:t xml:space="preserve"> دیجیتال باشد.</w:t>
      </w:r>
    </w:p>
    <w:p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ارسال فایل اصلی با فرمت </w:t>
      </w:r>
      <w:r w:rsidRPr="000D6594">
        <w:rPr>
          <w:rFonts w:ascii="B Mitra" w:hAnsi="Calibri" w:cs="B Nazanin"/>
          <w:b/>
          <w:bCs/>
          <w:sz w:val="24"/>
          <w:szCs w:val="24"/>
        </w:rPr>
        <w:t>)JPG</w:t>
      </w:r>
      <w:r w:rsidR="003C7A27" w:rsidRPr="000D6594">
        <w:rPr>
          <w:rFonts w:ascii="B Mitra" w:hAnsi="Calibri" w:cs="B Nazanin" w:hint="cs"/>
          <w:b/>
          <w:bCs/>
          <w:sz w:val="24"/>
          <w:szCs w:val="24"/>
          <w:rtl/>
        </w:rPr>
        <w:t>یا</w:t>
      </w:r>
      <w:r w:rsidRPr="000D6594">
        <w:rPr>
          <w:rFonts w:ascii="B Mitra" w:hAnsi="Calibri" w:cs="B Nazanin"/>
          <w:b/>
          <w:bCs/>
          <w:sz w:val="24"/>
          <w:szCs w:val="24"/>
        </w:rPr>
        <w:t>Tiff</w:t>
      </w:r>
      <w:r w:rsidRPr="000D6594">
        <w:rPr>
          <w:rFonts w:ascii="B Mitra" w:hAnsi="Calibri" w:cs="B Nazanin"/>
          <w:b/>
          <w:bCs/>
          <w:sz w:val="24"/>
          <w:szCs w:val="24"/>
          <w:rtl/>
        </w:rPr>
        <w:t xml:space="preserve">) </w:t>
      </w:r>
      <w:r w:rsidRPr="000D6594">
        <w:rPr>
          <w:rFonts w:ascii="B Mitra" w:hAnsi="Calibri" w:cs="B Nazanin" w:hint="cs"/>
          <w:b/>
          <w:bCs/>
          <w:sz w:val="24"/>
          <w:szCs w:val="24"/>
          <w:rtl/>
        </w:rPr>
        <w:t xml:space="preserve">با </w:t>
      </w:r>
      <w:r w:rsidR="003E218B">
        <w:rPr>
          <w:rFonts w:ascii="B Mitra" w:hAnsi="Calibri" w:cs="B Nazanin" w:hint="cs"/>
          <w:b/>
          <w:bCs/>
          <w:sz w:val="24"/>
          <w:szCs w:val="24"/>
          <w:rtl/>
        </w:rPr>
        <w:t>رزولوشن</w:t>
      </w:r>
      <w:r w:rsidRPr="000D6594">
        <w:rPr>
          <w:rFonts w:ascii="B Mitra" w:hAnsi="Calibri" w:cs="B Nazanin" w:hint="cs"/>
          <w:b/>
          <w:bCs/>
          <w:sz w:val="24"/>
          <w:szCs w:val="24"/>
          <w:rtl/>
        </w:rPr>
        <w:t xml:space="preserve"> 300 الزامی است.</w:t>
      </w:r>
    </w:p>
    <w:p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مشخصات فایل </w:t>
      </w:r>
      <w:r w:rsidR="003E218B">
        <w:rPr>
          <w:rFonts w:ascii="B Mitra" w:hAnsi="Calibri" w:cs="B Nazanin" w:hint="cs"/>
          <w:b/>
          <w:bCs/>
          <w:sz w:val="24"/>
          <w:szCs w:val="24"/>
          <w:rtl/>
        </w:rPr>
        <w:t>به‌صورت</w:t>
      </w:r>
      <w:r w:rsidRPr="000D6594">
        <w:rPr>
          <w:rFonts w:ascii="B Mitra" w:hAnsi="Calibri" w:cs="B Nazanin" w:hint="cs"/>
          <w:b/>
          <w:bCs/>
          <w:sz w:val="24"/>
          <w:szCs w:val="24"/>
          <w:rtl/>
        </w:rPr>
        <w:t xml:space="preserve"> زیر باشد:</w:t>
      </w:r>
    </w:p>
    <w:p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حجم فایل</w:t>
      </w:r>
      <w:r w:rsidR="003C7A27" w:rsidRPr="000D6594">
        <w:rPr>
          <w:rFonts w:ascii="B Mitra" w:hAnsi="Calibri" w:cs="B Nazanin" w:hint="cs"/>
          <w:b/>
          <w:bCs/>
          <w:sz w:val="24"/>
          <w:szCs w:val="24"/>
          <w:rtl/>
        </w:rPr>
        <w:t>از</w:t>
      </w:r>
      <w:r w:rsidR="00FD198E">
        <w:rPr>
          <w:rFonts w:ascii="Cambria" w:hAnsi="Cambria" w:cs="B Nazanin"/>
          <w:b/>
          <w:bCs/>
          <w:sz w:val="24"/>
          <w:szCs w:val="24"/>
        </w:rPr>
        <w:t>M B2</w:t>
      </w:r>
      <w:r w:rsidR="003C7A27" w:rsidRPr="000D6594">
        <w:rPr>
          <w:rFonts w:ascii="B Mitra" w:hAnsi="Calibri" w:cs="B Nazanin" w:hint="cs"/>
          <w:b/>
          <w:bCs/>
          <w:sz w:val="24"/>
          <w:szCs w:val="24"/>
          <w:rtl/>
        </w:rPr>
        <w:t>تا</w:t>
      </w:r>
      <w:r w:rsidR="003C7A27" w:rsidRPr="000D6594">
        <w:rPr>
          <w:rFonts w:ascii="B Mitra" w:hAnsi="Calibri" w:cs="B Nazanin"/>
          <w:b/>
          <w:bCs/>
          <w:sz w:val="24"/>
          <w:szCs w:val="24"/>
          <w:rtl/>
        </w:rPr>
        <w:t xml:space="preserve"> 4</w:t>
      </w:r>
      <w:r w:rsidR="00FD198E">
        <w:rPr>
          <w:rFonts w:ascii="Cambria" w:hAnsi="Cambria" w:cs="B Nazanin"/>
          <w:b/>
          <w:bCs/>
          <w:sz w:val="24"/>
          <w:szCs w:val="24"/>
        </w:rPr>
        <w:t>M B</w:t>
      </w:r>
      <w:r w:rsidR="003C7A27" w:rsidRPr="000D6594">
        <w:rPr>
          <w:rFonts w:ascii="B Mitra" w:hAnsi="Calibri" w:cs="B Nazanin" w:hint="cs"/>
          <w:b/>
          <w:bCs/>
          <w:sz w:val="24"/>
          <w:szCs w:val="24"/>
          <w:rtl/>
        </w:rPr>
        <w:t>فرمت</w:t>
      </w:r>
      <w:r w:rsidR="003C7A27" w:rsidRPr="000D6594">
        <w:rPr>
          <w:rFonts w:ascii="B Mitra" w:hAnsi="Calibri" w:cs="B Nazanin"/>
          <w:b/>
          <w:bCs/>
          <w:sz w:val="24"/>
          <w:szCs w:val="24"/>
        </w:rPr>
        <w:t>jpg</w:t>
      </w:r>
      <w:r w:rsidRPr="000D6594">
        <w:rPr>
          <w:rFonts w:ascii="B Mitra" w:hAnsi="Calibri" w:cs="B Nazanin"/>
          <w:b/>
          <w:bCs/>
          <w:sz w:val="24"/>
          <w:szCs w:val="24"/>
        </w:rPr>
        <w:t>,</w:t>
      </w:r>
      <w:r w:rsidRPr="000D6594">
        <w:rPr>
          <w:rFonts w:ascii="B Mitra" w:hAnsi="Calibri" w:cs="B Nazanin" w:hint="cs"/>
          <w:b/>
          <w:bCs/>
          <w:sz w:val="24"/>
          <w:szCs w:val="24"/>
          <w:rtl/>
        </w:rPr>
        <w:t xml:space="preserve"> مود </w:t>
      </w:r>
      <w:r w:rsidRPr="000D6594">
        <w:rPr>
          <w:rFonts w:ascii="B Mitra" w:hAnsi="Calibri" w:cs="B Nazanin"/>
          <w:b/>
          <w:bCs/>
          <w:sz w:val="24"/>
          <w:szCs w:val="24"/>
        </w:rPr>
        <w:t>RGB</w:t>
      </w:r>
      <w:r w:rsidRPr="000D6594">
        <w:rPr>
          <w:rFonts w:ascii="B Mitra" w:hAnsi="Calibri" w:cs="B Nazanin" w:hint="cs"/>
          <w:b/>
          <w:bCs/>
          <w:sz w:val="24"/>
          <w:szCs w:val="24"/>
          <w:rtl/>
        </w:rPr>
        <w:t xml:space="preserve"> رنگی</w:t>
      </w:r>
      <w:r w:rsidR="003C7A27" w:rsidRPr="000D6594">
        <w:rPr>
          <w:rFonts w:ascii="B Mitra" w:hAnsi="Calibri" w:cs="B Nazanin" w:hint="cs"/>
          <w:b/>
          <w:bCs/>
          <w:sz w:val="24"/>
          <w:szCs w:val="24"/>
          <w:rtl/>
        </w:rPr>
        <w:t>،</w:t>
      </w:r>
      <w:r w:rsidRPr="000D6594">
        <w:rPr>
          <w:rFonts w:ascii="B Mitra" w:hAnsi="Calibri" w:cs="B Nazanin" w:hint="cs"/>
          <w:b/>
          <w:bCs/>
          <w:sz w:val="24"/>
          <w:szCs w:val="24"/>
          <w:rtl/>
        </w:rPr>
        <w:t xml:space="preserve"> رزولوشن </w:t>
      </w:r>
      <w:r w:rsidRPr="000D6594">
        <w:rPr>
          <w:rFonts w:ascii="B Mitra" w:hAnsi="Calibri" w:cs="B Nazanin"/>
          <w:b/>
          <w:bCs/>
          <w:sz w:val="24"/>
          <w:szCs w:val="24"/>
        </w:rPr>
        <w:t>300 dpi</w:t>
      </w:r>
      <w:r w:rsidRPr="000D6594">
        <w:rPr>
          <w:rFonts w:ascii="B Mitra" w:hAnsi="Calibri" w:cs="B Nazanin" w:hint="cs"/>
          <w:b/>
          <w:bCs/>
          <w:sz w:val="24"/>
          <w:szCs w:val="24"/>
          <w:rtl/>
        </w:rPr>
        <w:t xml:space="preserve"> قطع حداکثر </w:t>
      </w:r>
      <w:r w:rsidRPr="000D6594">
        <w:rPr>
          <w:rFonts w:ascii="B Mitra" w:hAnsi="Calibri" w:cs="B Nazanin"/>
          <w:b/>
          <w:bCs/>
          <w:sz w:val="24"/>
          <w:szCs w:val="24"/>
        </w:rPr>
        <w:t>50 * 70cm</w:t>
      </w:r>
      <w:r w:rsidRPr="000D6594">
        <w:rPr>
          <w:rFonts w:ascii="B Mitra" w:hAnsi="Calibri" w:cs="B Nazanin" w:hint="cs"/>
          <w:b/>
          <w:bCs/>
          <w:sz w:val="24"/>
          <w:szCs w:val="24"/>
          <w:rtl/>
        </w:rPr>
        <w:t xml:space="preserve"> باشد</w:t>
      </w:r>
    </w:p>
    <w:p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به آثار کپی شده همچنین به موضوعات مغایر امتیازی تعلق </w:t>
      </w:r>
      <w:r w:rsidR="003E218B">
        <w:rPr>
          <w:rFonts w:ascii="B Mitra" w:hAnsi="Calibri" w:cs="B Nazanin" w:hint="cs"/>
          <w:b/>
          <w:bCs/>
          <w:sz w:val="24"/>
          <w:szCs w:val="24"/>
          <w:rtl/>
        </w:rPr>
        <w:t>نمی‌گیرد</w:t>
      </w:r>
      <w:r w:rsidRPr="000D6594">
        <w:rPr>
          <w:rFonts w:ascii="B Mitra" w:hAnsi="Calibri" w:cs="B Nazanin" w:hint="cs"/>
          <w:b/>
          <w:bCs/>
          <w:sz w:val="24"/>
          <w:szCs w:val="24"/>
          <w:rtl/>
        </w:rPr>
        <w:t>.</w:t>
      </w:r>
    </w:p>
    <w:p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اثر می بایست مربوط بهسال جاری و دارای شناسنامه باشد.</w:t>
      </w:r>
    </w:p>
    <w:p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آثار ارسالی نباید در مسابقات و </w:t>
      </w:r>
      <w:r w:rsidR="003E218B">
        <w:rPr>
          <w:rFonts w:ascii="B Mitra" w:hAnsi="Calibri" w:cs="B Nazanin" w:hint="cs"/>
          <w:b/>
          <w:bCs/>
          <w:sz w:val="24"/>
          <w:szCs w:val="24"/>
          <w:rtl/>
        </w:rPr>
        <w:t>جشنواره‌ها</w:t>
      </w:r>
      <w:r w:rsidRPr="000D6594">
        <w:rPr>
          <w:rFonts w:ascii="B Mitra" w:hAnsi="Calibri" w:cs="B Nazanin" w:hint="cs"/>
          <w:b/>
          <w:bCs/>
          <w:sz w:val="24"/>
          <w:szCs w:val="24"/>
          <w:rtl/>
        </w:rPr>
        <w:t xml:space="preserve"> حائز رتبه شده باشند</w:t>
      </w:r>
      <w:r w:rsidRPr="000D6594">
        <w:rPr>
          <w:rFonts w:ascii="B Mitra" w:hAnsi="Calibri" w:cs="B Nazanin"/>
          <w:b/>
          <w:bCs/>
          <w:sz w:val="24"/>
          <w:szCs w:val="24"/>
        </w:rPr>
        <w:t>.</w:t>
      </w:r>
    </w:p>
    <w:p w:rsidR="00682B0A" w:rsidRPr="000D6594" w:rsidRDefault="003E218B" w:rsidP="003B445A">
      <w:pPr>
        <w:pStyle w:val="ListParagraph"/>
        <w:numPr>
          <w:ilvl w:val="0"/>
          <w:numId w:val="36"/>
        </w:numPr>
        <w:bidi/>
        <w:spacing w:after="0" w:line="16" w:lineRule="atLeast"/>
        <w:ind w:left="43" w:right="-1130"/>
        <w:rPr>
          <w:rFonts w:ascii="B Mitra" w:hAnsi="Calibri" w:cs="B Nazanin"/>
          <w:b/>
          <w:bCs/>
          <w:sz w:val="24"/>
          <w:szCs w:val="24"/>
        </w:rPr>
      </w:pPr>
      <w:r>
        <w:rPr>
          <w:rFonts w:ascii="B Mitra" w:hAnsi="Calibri" w:cs="B Nazanin" w:hint="cs"/>
          <w:b/>
          <w:bCs/>
          <w:sz w:val="24"/>
          <w:szCs w:val="24"/>
          <w:rtl/>
        </w:rPr>
        <w:t>آثاری</w:t>
      </w:r>
      <w:r w:rsidR="00682B0A" w:rsidRPr="000D6594">
        <w:rPr>
          <w:rFonts w:ascii="B Mitra" w:hAnsi="Calibri" w:cs="B Nazanin" w:hint="cs"/>
          <w:b/>
          <w:bCs/>
          <w:sz w:val="24"/>
          <w:szCs w:val="24"/>
          <w:rtl/>
        </w:rPr>
        <w:t xml:space="preserve"> که در راستای موضوع جشنواره نباشند مورد داوری قرار نخواهند گرفت. از مونتاژ و تغییرات کامپیوتری و تغییرات تصویری در اثر خودداری شود.</w:t>
      </w:r>
    </w:p>
    <w:p w:rsidR="00C25DF4" w:rsidRPr="004E0FA1" w:rsidRDefault="00B3221F" w:rsidP="00442379">
      <w:pPr>
        <w:pStyle w:val="Heading2"/>
        <w:bidi/>
        <w:rPr>
          <w:rFonts w:cs="B Titr"/>
          <w:b/>
          <w:bCs/>
          <w:color w:val="FF0000"/>
          <w:sz w:val="24"/>
          <w:szCs w:val="24"/>
        </w:rPr>
      </w:pPr>
      <w:bookmarkStart w:id="96" w:name="_Toc503356826"/>
      <w:r>
        <w:rPr>
          <w:rFonts w:cs="B Titr" w:hint="cs"/>
          <w:b/>
          <w:bCs/>
          <w:color w:val="FF0000"/>
          <w:sz w:val="24"/>
          <w:szCs w:val="24"/>
          <w:rtl/>
        </w:rPr>
        <w:t>5</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C25DF4" w:rsidRPr="004E0FA1">
        <w:rPr>
          <w:rFonts w:cs="B Titr"/>
          <w:b/>
          <w:bCs/>
          <w:color w:val="FF0000"/>
          <w:sz w:val="24"/>
          <w:szCs w:val="24"/>
          <w:rtl/>
        </w:rPr>
        <w:t>طراحیپوستر</w:t>
      </w:r>
      <w:bookmarkEnd w:id="96"/>
    </w:p>
    <w:p w:rsidR="002376FC" w:rsidRPr="002376FC" w:rsidRDefault="002376FC" w:rsidP="002376FC">
      <w:pPr>
        <w:numPr>
          <w:ilvl w:val="0"/>
          <w:numId w:val="62"/>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موضوعات</w:t>
      </w:r>
    </w:p>
    <w:p w:rsidR="002376FC" w:rsidRPr="002376FC" w:rsidRDefault="002376FC" w:rsidP="00B3221F">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 xml:space="preserve">عبودیت، نماز و نیایش </w:t>
      </w:r>
      <w:r w:rsidR="00B3221F" w:rsidRPr="002376FC">
        <w:rPr>
          <w:rFonts w:ascii="B Mitra" w:hAnsi="Calibri" w:cs="B Nazanin" w:hint="cs"/>
          <w:b/>
          <w:bCs/>
          <w:sz w:val="24"/>
          <w:szCs w:val="24"/>
          <w:rtl/>
        </w:rPr>
        <w:t xml:space="preserve">از </w:t>
      </w:r>
      <w:r w:rsidRPr="002376FC">
        <w:rPr>
          <w:rFonts w:ascii="B Mitra" w:hAnsi="Calibri" w:cs="B Nazanin" w:hint="cs"/>
          <w:b/>
          <w:bCs/>
          <w:sz w:val="24"/>
          <w:szCs w:val="24"/>
          <w:rtl/>
        </w:rPr>
        <w:t>منظر قرآن و عترت</w:t>
      </w:r>
    </w:p>
    <w:p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پرداخت زکات و فرهنگ دستگیری از نیازمندان</w:t>
      </w:r>
    </w:p>
    <w:p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پاسداری از محیط زیست و جهان طبیعت از نگاه قرآن و عترت</w:t>
      </w:r>
    </w:p>
    <w:p w:rsidR="002376FC" w:rsidRPr="002376FC" w:rsidRDefault="002376FC" w:rsidP="00B3221F">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فضایل و ر</w:t>
      </w:r>
      <w:r w:rsidR="00B3221F">
        <w:rPr>
          <w:rFonts w:ascii="B Mitra" w:hAnsi="Calibri" w:cs="B Nazanin" w:hint="cs"/>
          <w:b/>
          <w:bCs/>
          <w:sz w:val="24"/>
          <w:szCs w:val="24"/>
          <w:rtl/>
        </w:rPr>
        <w:t>ذ</w:t>
      </w:r>
      <w:r w:rsidRPr="002376FC">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روحیه جهاد و فرهنگ شهادت در آموزه های قرآن و عترت</w:t>
      </w:r>
    </w:p>
    <w:p w:rsidR="00C25DF4" w:rsidRPr="0090290A" w:rsidRDefault="002376FC" w:rsidP="003B445A">
      <w:pPr>
        <w:autoSpaceDE w:val="0"/>
        <w:autoSpaceDN w:val="0"/>
        <w:bidi/>
        <w:adjustRightInd w:val="0"/>
        <w:spacing w:after="0" w:line="240" w:lineRule="auto"/>
        <w:ind w:right="-540"/>
        <w:jc w:val="both"/>
        <w:rPr>
          <w:rFonts w:ascii="B Mitra" w:hAnsi="Calibri" w:cs="B Mitra"/>
          <w:sz w:val="28"/>
          <w:szCs w:val="28"/>
        </w:rPr>
      </w:pPr>
      <w:r>
        <w:rPr>
          <w:rFonts w:ascii="B Mitra" w:hAnsi="Calibri" w:cs="B Mitra" w:hint="cs"/>
          <w:sz w:val="28"/>
          <w:szCs w:val="28"/>
          <w:rtl/>
        </w:rPr>
        <w:t xml:space="preserve">     2.</w:t>
      </w:r>
      <w:r w:rsidR="00C25DF4" w:rsidRPr="0090290A">
        <w:rPr>
          <w:rFonts w:ascii="B Mitra" w:hAnsi="Calibri" w:cs="B Mitra" w:hint="cs"/>
          <w:sz w:val="28"/>
          <w:szCs w:val="28"/>
          <w:rtl/>
        </w:rPr>
        <w:t>ابعاد: 70</w:t>
      </w:r>
      <w:r w:rsidR="00C25DF4" w:rsidRPr="0090290A">
        <w:rPr>
          <w:rFonts w:ascii="B Mitra" w:hAnsi="Calibri" w:cs="B Mitra"/>
          <w:sz w:val="28"/>
          <w:szCs w:val="28"/>
        </w:rPr>
        <w:t>×</w:t>
      </w:r>
      <w:r w:rsidR="00C25DF4" w:rsidRPr="0090290A">
        <w:rPr>
          <w:rFonts w:ascii="B Mitra" w:hAnsi="Calibri" w:cs="B Mitra" w:hint="cs"/>
          <w:sz w:val="28"/>
          <w:szCs w:val="28"/>
          <w:rtl/>
        </w:rPr>
        <w:t>50 عمودی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خروجیفایلدیجیتالبایدقابلیت 70</w:t>
      </w:r>
      <w:r w:rsidR="00C25DF4" w:rsidRPr="0090290A">
        <w:rPr>
          <w:rFonts w:ascii="B Mitra" w:hAnsi="Calibri" w:cs="B Mitra"/>
          <w:sz w:val="28"/>
          <w:szCs w:val="28"/>
        </w:rPr>
        <w:t>×</w:t>
      </w:r>
      <w:r w:rsidR="00C25DF4" w:rsidRPr="0090290A">
        <w:rPr>
          <w:rFonts w:ascii="B Mitra" w:hAnsi="Calibri" w:cs="B Mitra" w:hint="cs"/>
          <w:sz w:val="28"/>
          <w:szCs w:val="28"/>
          <w:rtl/>
        </w:rPr>
        <w:t xml:space="preserve">50 با </w:t>
      </w:r>
      <w:r w:rsidR="00C25DF4" w:rsidRPr="0090290A">
        <w:rPr>
          <w:rFonts w:ascii="B Mitra" w:hAnsi="Calibri" w:cs="B Mitra" w:hint="cs"/>
          <w:sz w:val="28"/>
          <w:szCs w:val="28"/>
        </w:rPr>
        <w:t>dpi</w:t>
      </w:r>
      <w:r w:rsidR="00C25DF4" w:rsidRPr="0090290A">
        <w:rPr>
          <w:rFonts w:ascii="B Mitra" w:hAnsi="Calibri" w:cs="B Mitra" w:hint="cs"/>
          <w:sz w:val="28"/>
          <w:szCs w:val="28"/>
          <w:rtl/>
        </w:rPr>
        <w:t>300راداشتهباشد)</w:t>
      </w:r>
    </w:p>
    <w:p w:rsidR="00682B0A" w:rsidRPr="0090290A" w:rsidRDefault="002376FC" w:rsidP="003B445A">
      <w:pPr>
        <w:autoSpaceDE w:val="0"/>
        <w:autoSpaceDN w:val="0"/>
        <w:bidi/>
        <w:adjustRightInd w:val="0"/>
        <w:spacing w:after="0" w:line="240" w:lineRule="auto"/>
        <w:ind w:right="-540"/>
        <w:jc w:val="both"/>
        <w:rPr>
          <w:rFonts w:ascii="B Mitra" w:hAnsi="Calibri" w:cs="B Mitra"/>
          <w:sz w:val="28"/>
          <w:szCs w:val="28"/>
          <w:rtl/>
        </w:rPr>
      </w:pPr>
      <w:r>
        <w:rPr>
          <w:rFonts w:ascii="B Mitra" w:hAnsi="Calibri" w:cs="B Mitra" w:hint="cs"/>
          <w:sz w:val="28"/>
          <w:szCs w:val="28"/>
          <w:rtl/>
        </w:rPr>
        <w:t xml:space="preserve">     3.</w:t>
      </w:r>
      <w:r w:rsidR="00C25DF4" w:rsidRPr="0090290A">
        <w:rPr>
          <w:rFonts w:ascii="B Mitra" w:hAnsi="Calibri" w:cs="B Mitra" w:hint="cs"/>
          <w:sz w:val="28"/>
          <w:szCs w:val="28"/>
          <w:rtl/>
        </w:rPr>
        <w:t>تکنیک</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پوسترهابایدتوسطیکیازنرم‌افزارهایگرافیکی</w:t>
      </w:r>
      <w:r w:rsidR="003E218B">
        <w:rPr>
          <w:rFonts w:ascii="B Mitra" w:hAnsi="Calibri" w:cs="B Mitra" w:hint="cs"/>
          <w:sz w:val="28"/>
          <w:szCs w:val="28"/>
          <w:rtl/>
        </w:rPr>
        <w:t>اجراشده</w:t>
      </w:r>
      <w:r w:rsidR="00C25DF4" w:rsidRPr="0090290A">
        <w:rPr>
          <w:rFonts w:ascii="B Mitra" w:hAnsi="Calibri" w:cs="B Mitra" w:hint="cs"/>
          <w:sz w:val="28"/>
          <w:szCs w:val="28"/>
          <w:rtl/>
        </w:rPr>
        <w:t>باشند</w:t>
      </w:r>
    </w:p>
    <w:p w:rsidR="00355231" w:rsidRPr="0090290A" w:rsidRDefault="002376FC" w:rsidP="00B3221F">
      <w:pPr>
        <w:autoSpaceDE w:val="0"/>
        <w:autoSpaceDN w:val="0"/>
        <w:bidi/>
        <w:adjustRightInd w:val="0"/>
        <w:spacing w:after="0" w:line="240" w:lineRule="auto"/>
        <w:ind w:right="-540"/>
        <w:jc w:val="both"/>
        <w:rPr>
          <w:rFonts w:ascii="B Mitra" w:hAnsi="Calibri" w:cs="B Mitra"/>
          <w:sz w:val="28"/>
          <w:szCs w:val="28"/>
          <w:rtl/>
        </w:rPr>
      </w:pPr>
      <w:r>
        <w:rPr>
          <w:rFonts w:ascii="B Mitra" w:hAnsi="Calibri" w:cs="B Mitra" w:hint="cs"/>
          <w:sz w:val="28"/>
          <w:szCs w:val="28"/>
          <w:rtl/>
        </w:rPr>
        <w:t xml:space="preserve">    4.</w:t>
      </w:r>
      <w:r w:rsidR="00B3221F">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8460" w:type="dxa"/>
        <w:jc w:val="center"/>
        <w:tblLook w:val="04A0"/>
      </w:tblPr>
      <w:tblGrid>
        <w:gridCol w:w="5582"/>
        <w:gridCol w:w="1787"/>
        <w:gridCol w:w="1091"/>
      </w:tblGrid>
      <w:tr w:rsidR="000D6594" w:rsidRPr="000D6594" w:rsidTr="00821DEB">
        <w:trPr>
          <w:trHeight w:hRule="exact" w:val="368"/>
          <w:jc w:val="center"/>
        </w:trPr>
        <w:tc>
          <w:tcPr>
            <w:tcW w:w="5582" w:type="dxa"/>
            <w:tcBorders>
              <w:top w:val="single" w:sz="18" w:space="0" w:color="auto"/>
              <w:left w:val="single" w:sz="18" w:space="0" w:color="auto"/>
              <w:right w:val="single" w:sz="12" w:space="0" w:color="auto"/>
            </w:tcBorders>
            <w:vAlign w:val="center"/>
          </w:tcPr>
          <w:p w:rsidR="000D6594" w:rsidRPr="000D6594" w:rsidRDefault="000D6594" w:rsidP="000D6594">
            <w:pPr>
              <w:jc w:val="center"/>
              <w:rPr>
                <w:b/>
                <w:bCs/>
                <w:rtl/>
              </w:rPr>
            </w:pPr>
            <w:r w:rsidRPr="000D6594">
              <w:rPr>
                <w:rFonts w:hint="cs"/>
                <w:b/>
                <w:bCs/>
                <w:rtl/>
              </w:rPr>
              <w:lastRenderedPageBreak/>
              <w:t xml:space="preserve">امتیاز </w:t>
            </w:r>
            <w:r w:rsidR="00E96664">
              <w:rPr>
                <w:rFonts w:hint="cs"/>
                <w:b/>
                <w:bCs/>
                <w:rtl/>
              </w:rPr>
              <w:t>شاخص‌های</w:t>
            </w:r>
            <w:r w:rsidRPr="000D6594">
              <w:rPr>
                <w:rFonts w:hint="cs"/>
                <w:b/>
                <w:bCs/>
                <w:rtl/>
              </w:rPr>
              <w:t xml:space="preserve"> داوری رشته طراحی پوستر</w:t>
            </w:r>
          </w:p>
        </w:tc>
        <w:tc>
          <w:tcPr>
            <w:tcW w:w="1787" w:type="dxa"/>
            <w:tcBorders>
              <w:top w:val="single" w:sz="18" w:space="0" w:color="auto"/>
              <w:left w:val="single" w:sz="12" w:space="0" w:color="auto"/>
              <w:right w:val="single" w:sz="12" w:space="0" w:color="auto"/>
            </w:tcBorders>
            <w:vAlign w:val="center"/>
          </w:tcPr>
          <w:p w:rsidR="000D6594" w:rsidRPr="000D6594" w:rsidRDefault="000D6594" w:rsidP="000D6594">
            <w:pPr>
              <w:jc w:val="center"/>
              <w:rPr>
                <w:b/>
                <w:bCs/>
                <w:rtl/>
              </w:rPr>
            </w:pPr>
            <w:r w:rsidRPr="000D6594">
              <w:rPr>
                <w:rFonts w:hint="cs"/>
                <w:b/>
                <w:bCs/>
                <w:rtl/>
              </w:rPr>
              <w:t>امتیاز</w:t>
            </w:r>
          </w:p>
        </w:tc>
        <w:tc>
          <w:tcPr>
            <w:tcW w:w="1091" w:type="dxa"/>
            <w:tcBorders>
              <w:top w:val="single" w:sz="18" w:space="0" w:color="auto"/>
              <w:left w:val="single" w:sz="12" w:space="0" w:color="auto"/>
              <w:right w:val="single" w:sz="12" w:space="0" w:color="auto"/>
            </w:tcBorders>
            <w:vAlign w:val="center"/>
          </w:tcPr>
          <w:p w:rsidR="000D6594" w:rsidRPr="000D6594" w:rsidRDefault="000D6594" w:rsidP="000D6594">
            <w:pPr>
              <w:jc w:val="center"/>
              <w:rPr>
                <w:b/>
                <w:bCs/>
                <w:rtl/>
              </w:rPr>
            </w:pPr>
            <w:r w:rsidRPr="000D6594">
              <w:rPr>
                <w:rFonts w:hint="cs"/>
                <w:b/>
                <w:bCs/>
                <w:rtl/>
              </w:rPr>
              <w:t>امتیاز داور</w:t>
            </w:r>
          </w:p>
        </w:tc>
      </w:tr>
      <w:tr w:rsidR="000D6594" w:rsidRPr="000D6594" w:rsidTr="00821DEB">
        <w:trPr>
          <w:trHeight w:hRule="exact" w:val="368"/>
          <w:jc w:val="center"/>
        </w:trPr>
        <w:tc>
          <w:tcPr>
            <w:tcW w:w="5582" w:type="dxa"/>
            <w:tcBorders>
              <w:top w:val="single" w:sz="18" w:space="0" w:color="auto"/>
              <w:left w:val="single" w:sz="18" w:space="0" w:color="auto"/>
              <w:right w:val="single" w:sz="12" w:space="0" w:color="auto"/>
            </w:tcBorders>
            <w:vAlign w:val="center"/>
          </w:tcPr>
          <w:p w:rsidR="000D6594" w:rsidRPr="000D6594" w:rsidRDefault="00FD76B7" w:rsidP="000D6594">
            <w:pPr>
              <w:jc w:val="right"/>
              <w:rPr>
                <w:rFonts w:cs="B Nazanin"/>
                <w:b/>
                <w:bCs/>
                <w:sz w:val="20"/>
                <w:szCs w:val="20"/>
                <w:lang w:bidi="fa-IR"/>
              </w:rPr>
            </w:pPr>
            <w:r>
              <w:rPr>
                <w:rFonts w:cs="B Nazanin" w:hint="cs"/>
                <w:b/>
                <w:bCs/>
                <w:sz w:val="20"/>
                <w:szCs w:val="20"/>
                <w:rtl/>
                <w:lang w:bidi="fa-IR"/>
              </w:rPr>
              <w:t>1-</w:t>
            </w:r>
            <w:r w:rsidR="000D6594">
              <w:rPr>
                <w:rFonts w:cs="B Nazanin" w:hint="cs"/>
                <w:b/>
                <w:bCs/>
                <w:sz w:val="20"/>
                <w:szCs w:val="20"/>
                <w:rtl/>
                <w:lang w:bidi="fa-IR"/>
              </w:rPr>
              <w:t>رعایت تناسب ابعاد</w:t>
            </w:r>
          </w:p>
        </w:tc>
        <w:tc>
          <w:tcPr>
            <w:tcW w:w="1787" w:type="dxa"/>
            <w:tcBorders>
              <w:top w:val="single" w:sz="18" w:space="0" w:color="auto"/>
              <w:left w:val="single" w:sz="1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14</w:t>
            </w:r>
          </w:p>
        </w:tc>
        <w:tc>
          <w:tcPr>
            <w:tcW w:w="1091" w:type="dxa"/>
            <w:tcBorders>
              <w:top w:val="single" w:sz="18" w:space="0" w:color="auto"/>
              <w:left w:val="single" w:sz="1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left w:val="single" w:sz="18" w:space="0" w:color="auto"/>
              <w:bottom w:val="single" w:sz="2" w:space="0" w:color="auto"/>
              <w:right w:val="single" w:sz="12" w:space="0" w:color="auto"/>
            </w:tcBorders>
            <w:vAlign w:val="center"/>
          </w:tcPr>
          <w:p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2-</w:t>
            </w:r>
            <w:r w:rsidR="00437B2C">
              <w:rPr>
                <w:rFonts w:cs="B Nazanin" w:hint="cs"/>
                <w:b/>
                <w:bCs/>
                <w:sz w:val="20"/>
                <w:szCs w:val="20"/>
                <w:rtl/>
                <w:lang w:bidi="fa-IR"/>
              </w:rPr>
              <w:t>بهره‌گیری</w:t>
            </w:r>
            <w:r w:rsidRPr="000D6594">
              <w:rPr>
                <w:rFonts w:cs="B Nazanin" w:hint="cs"/>
                <w:b/>
                <w:bCs/>
                <w:sz w:val="20"/>
                <w:szCs w:val="20"/>
                <w:rtl/>
                <w:lang w:bidi="fa-IR"/>
              </w:rPr>
              <w:t xml:space="preserve"> از کنتراست مناسب / ترکیب </w:t>
            </w:r>
            <w:r w:rsidR="003E218B">
              <w:rPr>
                <w:rFonts w:cs="B Nazanin" w:hint="cs"/>
                <w:b/>
                <w:bCs/>
                <w:sz w:val="20"/>
                <w:szCs w:val="20"/>
                <w:rtl/>
                <w:lang w:bidi="fa-IR"/>
              </w:rPr>
              <w:t>رنگ‌ها</w:t>
            </w:r>
          </w:p>
        </w:tc>
        <w:tc>
          <w:tcPr>
            <w:tcW w:w="1787" w:type="dxa"/>
            <w:tcBorders>
              <w:left w:val="single" w:sz="12" w:space="0" w:color="auto"/>
              <w:bottom w:val="single" w:sz="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14</w:t>
            </w:r>
          </w:p>
        </w:tc>
        <w:tc>
          <w:tcPr>
            <w:tcW w:w="1091" w:type="dxa"/>
            <w:tcBorders>
              <w:left w:val="single" w:sz="12" w:space="0" w:color="auto"/>
              <w:bottom w:val="single" w:sz="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3-طراحی لوگو</w:t>
            </w:r>
          </w:p>
        </w:tc>
        <w:tc>
          <w:tcPr>
            <w:tcW w:w="1787" w:type="dxa"/>
            <w:tcBorders>
              <w:top w:val="single" w:sz="2" w:space="0" w:color="auto"/>
              <w:left w:val="single" w:sz="12" w:space="0" w:color="auto"/>
              <w:bottom w:val="single" w:sz="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top w:val="single" w:sz="2" w:space="0" w:color="auto"/>
              <w:left w:val="single" w:sz="18" w:space="0" w:color="auto"/>
              <w:right w:val="single" w:sz="12" w:space="0" w:color="auto"/>
            </w:tcBorders>
            <w:vAlign w:val="center"/>
          </w:tcPr>
          <w:p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4-انطباق با موضوع جشنواره</w:t>
            </w:r>
          </w:p>
        </w:tc>
        <w:tc>
          <w:tcPr>
            <w:tcW w:w="1787" w:type="dxa"/>
            <w:tcBorders>
              <w:top w:val="single" w:sz="2" w:space="0" w:color="auto"/>
              <w:left w:val="single" w:sz="1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16</w:t>
            </w:r>
          </w:p>
        </w:tc>
        <w:tc>
          <w:tcPr>
            <w:tcW w:w="1091" w:type="dxa"/>
            <w:tcBorders>
              <w:top w:val="single" w:sz="2" w:space="0" w:color="auto"/>
              <w:left w:val="single" w:sz="1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left w:val="single" w:sz="18" w:space="0" w:color="auto"/>
              <w:right w:val="single" w:sz="12" w:space="0" w:color="auto"/>
            </w:tcBorders>
            <w:vAlign w:val="center"/>
          </w:tcPr>
          <w:p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 xml:space="preserve">5-تایپوگرافی </w:t>
            </w:r>
            <w:r w:rsidRPr="000D6594">
              <w:rPr>
                <w:rFonts w:cs="B Nazanin"/>
                <w:b/>
                <w:bCs/>
                <w:sz w:val="20"/>
                <w:szCs w:val="20"/>
                <w:rtl/>
                <w:lang w:bidi="fa-IR"/>
              </w:rPr>
              <w:t>(</w:t>
            </w:r>
            <w:r w:rsidRPr="000D6594">
              <w:rPr>
                <w:rFonts w:cs="B Nazanin" w:hint="cs"/>
                <w:b/>
                <w:bCs/>
                <w:sz w:val="20"/>
                <w:szCs w:val="20"/>
                <w:rtl/>
                <w:lang w:bidi="fa-IR"/>
              </w:rPr>
              <w:t xml:space="preserve">از </w:t>
            </w:r>
            <w:r w:rsidR="003E218B">
              <w:rPr>
                <w:rFonts w:cs="B Nazanin" w:hint="cs"/>
                <w:b/>
                <w:bCs/>
                <w:sz w:val="20"/>
                <w:szCs w:val="20"/>
                <w:rtl/>
                <w:lang w:bidi="fa-IR"/>
              </w:rPr>
              <w:t>سبک‌های</w:t>
            </w:r>
            <w:r w:rsidRPr="000D6594">
              <w:rPr>
                <w:rFonts w:cs="B Nazanin" w:hint="cs"/>
                <w:b/>
                <w:bCs/>
                <w:sz w:val="20"/>
                <w:szCs w:val="20"/>
                <w:rtl/>
                <w:lang w:bidi="fa-IR"/>
              </w:rPr>
              <w:t xml:space="preserve"> طراحی پوستر</w:t>
            </w:r>
            <w:r w:rsidRPr="000D6594">
              <w:rPr>
                <w:rFonts w:cs="B Nazanin"/>
                <w:b/>
                <w:bCs/>
                <w:sz w:val="20"/>
                <w:szCs w:val="20"/>
                <w:rtl/>
                <w:lang w:bidi="fa-IR"/>
              </w:rPr>
              <w:t>)</w:t>
            </w:r>
          </w:p>
        </w:tc>
        <w:tc>
          <w:tcPr>
            <w:tcW w:w="1787" w:type="dxa"/>
            <w:tcBorders>
              <w:left w:val="single" w:sz="1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w:t>
            </w:r>
          </w:p>
        </w:tc>
        <w:tc>
          <w:tcPr>
            <w:tcW w:w="1091" w:type="dxa"/>
            <w:tcBorders>
              <w:left w:val="single" w:sz="1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left w:val="single" w:sz="18" w:space="0" w:color="auto"/>
              <w:bottom w:val="single" w:sz="2" w:space="0" w:color="auto"/>
              <w:right w:val="single" w:sz="12" w:space="0" w:color="auto"/>
            </w:tcBorders>
            <w:vAlign w:val="center"/>
          </w:tcPr>
          <w:p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6-فرم و تکنیک</w:t>
            </w:r>
          </w:p>
        </w:tc>
        <w:tc>
          <w:tcPr>
            <w:tcW w:w="1787" w:type="dxa"/>
            <w:tcBorders>
              <w:left w:val="single" w:sz="12" w:space="0" w:color="auto"/>
              <w:bottom w:val="single" w:sz="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w:t>
            </w:r>
          </w:p>
        </w:tc>
        <w:tc>
          <w:tcPr>
            <w:tcW w:w="1091" w:type="dxa"/>
            <w:tcBorders>
              <w:left w:val="single" w:sz="12" w:space="0" w:color="auto"/>
              <w:bottom w:val="single" w:sz="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7-نواری و خلاقیت</w:t>
            </w:r>
          </w:p>
        </w:tc>
        <w:tc>
          <w:tcPr>
            <w:tcW w:w="1787" w:type="dxa"/>
            <w:tcBorders>
              <w:top w:val="single" w:sz="2" w:space="0" w:color="auto"/>
              <w:left w:val="single" w:sz="12" w:space="0" w:color="auto"/>
              <w:bottom w:val="single" w:sz="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8-استفاده از عناصر مناسب و میزان انتقال مفهوم/ پویایی و ایجاز</w:t>
            </w:r>
          </w:p>
        </w:tc>
        <w:tc>
          <w:tcPr>
            <w:tcW w:w="1787" w:type="dxa"/>
            <w:tcBorders>
              <w:top w:val="single" w:sz="2" w:space="0" w:color="auto"/>
              <w:left w:val="single" w:sz="12" w:space="0" w:color="auto"/>
              <w:bottom w:val="single" w:sz="2"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rsidR="000D6594" w:rsidRPr="000D6594" w:rsidRDefault="000D6594" w:rsidP="000D6594">
            <w:pPr>
              <w:rPr>
                <w:rFonts w:cs="B Nazanin"/>
                <w:b/>
                <w:bCs/>
                <w:sz w:val="20"/>
                <w:szCs w:val="20"/>
                <w:rtl/>
                <w:lang w:bidi="fa-IR"/>
              </w:rPr>
            </w:pPr>
          </w:p>
        </w:tc>
      </w:tr>
      <w:tr w:rsidR="000D6594" w:rsidRPr="000D6594" w:rsidTr="00821DEB">
        <w:trPr>
          <w:trHeight w:hRule="exact" w:val="368"/>
          <w:jc w:val="center"/>
        </w:trPr>
        <w:tc>
          <w:tcPr>
            <w:tcW w:w="5582" w:type="dxa"/>
            <w:tcBorders>
              <w:top w:val="single" w:sz="2" w:space="0" w:color="auto"/>
              <w:left w:val="single" w:sz="18" w:space="0" w:color="auto"/>
              <w:bottom w:val="single" w:sz="18"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جمع کل</w:t>
            </w:r>
          </w:p>
        </w:tc>
        <w:tc>
          <w:tcPr>
            <w:tcW w:w="1787" w:type="dxa"/>
            <w:tcBorders>
              <w:top w:val="single" w:sz="2" w:space="0" w:color="auto"/>
              <w:left w:val="single" w:sz="12" w:space="0" w:color="auto"/>
              <w:bottom w:val="single" w:sz="18" w:space="0" w:color="auto"/>
              <w:right w:val="single" w:sz="12" w:space="0" w:color="auto"/>
            </w:tcBorders>
            <w:vAlign w:val="center"/>
          </w:tcPr>
          <w:p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100</w:t>
            </w:r>
          </w:p>
        </w:tc>
        <w:tc>
          <w:tcPr>
            <w:tcW w:w="1091" w:type="dxa"/>
            <w:tcBorders>
              <w:top w:val="single" w:sz="2" w:space="0" w:color="auto"/>
              <w:left w:val="single" w:sz="12" w:space="0" w:color="auto"/>
              <w:bottom w:val="single" w:sz="18" w:space="0" w:color="auto"/>
              <w:right w:val="single" w:sz="12" w:space="0" w:color="auto"/>
            </w:tcBorders>
            <w:vAlign w:val="bottom"/>
          </w:tcPr>
          <w:p w:rsidR="000D6594" w:rsidRPr="000D6594" w:rsidRDefault="000D6594" w:rsidP="000D6594">
            <w:pPr>
              <w:rPr>
                <w:rFonts w:cs="B Nazanin"/>
                <w:b/>
                <w:bCs/>
                <w:sz w:val="20"/>
                <w:szCs w:val="20"/>
                <w:rtl/>
                <w:lang w:bidi="fa-IR"/>
              </w:rPr>
            </w:pPr>
          </w:p>
        </w:tc>
      </w:tr>
    </w:tbl>
    <w:p w:rsidR="008B1186" w:rsidRPr="004E0FA1" w:rsidRDefault="00B3221F" w:rsidP="00442379">
      <w:pPr>
        <w:pStyle w:val="Heading2"/>
        <w:bidi/>
        <w:rPr>
          <w:rFonts w:cs="B Titr"/>
          <w:b/>
          <w:bCs/>
          <w:color w:val="FF0000"/>
          <w:sz w:val="24"/>
          <w:szCs w:val="24"/>
        </w:rPr>
      </w:pPr>
      <w:bookmarkStart w:id="97" w:name="_Toc503356827"/>
      <w:r>
        <w:rPr>
          <w:rFonts w:cs="B Titr" w:hint="cs"/>
          <w:b/>
          <w:bCs/>
          <w:color w:val="FF0000"/>
          <w:sz w:val="24"/>
          <w:szCs w:val="24"/>
          <w:rtl/>
        </w:rPr>
        <w:t>6</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B1186" w:rsidRPr="004E0FA1">
        <w:rPr>
          <w:rFonts w:cs="B Titr"/>
          <w:b/>
          <w:bCs/>
          <w:color w:val="FF0000"/>
          <w:sz w:val="24"/>
          <w:szCs w:val="24"/>
          <w:rtl/>
        </w:rPr>
        <w:t>تذهیب</w:t>
      </w:r>
      <w:bookmarkEnd w:id="97"/>
    </w:p>
    <w:p w:rsidR="008B1186" w:rsidRDefault="008B1186" w:rsidP="00187410">
      <w:pPr>
        <w:bidi/>
        <w:spacing w:after="0"/>
        <w:ind w:left="360" w:right="-1130"/>
        <w:rPr>
          <w:rFonts w:ascii="B Mitra" w:hAnsi="Calibri" w:cs="B Nazanin"/>
          <w:b/>
          <w:bCs/>
          <w:sz w:val="24"/>
          <w:szCs w:val="24"/>
          <w:rtl/>
        </w:rPr>
      </w:pPr>
      <w:r w:rsidRPr="00B846A1">
        <w:rPr>
          <w:rFonts w:ascii="B Mitra" w:hAnsi="Calibri" w:cs="B Nazanin" w:hint="cs"/>
          <w:b/>
          <w:bCs/>
          <w:sz w:val="24"/>
          <w:szCs w:val="24"/>
          <w:rtl/>
        </w:rPr>
        <w:t>ابعاد</w:t>
      </w:r>
      <w:r w:rsidRPr="00B846A1">
        <w:rPr>
          <w:rFonts w:ascii="B Mitra" w:hAnsi="Calibri" w:cs="B Nazanin" w:hint="cs"/>
          <w:b/>
          <w:bCs/>
          <w:sz w:val="24"/>
          <w:szCs w:val="24"/>
        </w:rPr>
        <w:t xml:space="preserve">: </w:t>
      </w:r>
      <w:r w:rsidRPr="00B846A1">
        <w:rPr>
          <w:rFonts w:ascii="B Mitra" w:hAnsi="Calibri" w:cs="B Nazanin" w:hint="cs"/>
          <w:b/>
          <w:bCs/>
          <w:sz w:val="24"/>
          <w:szCs w:val="24"/>
          <w:rtl/>
        </w:rPr>
        <w:t>حداکثر 50 در 70 سانتیمتر</w:t>
      </w:r>
    </w:p>
    <w:p w:rsidR="00682B0A" w:rsidRPr="00821DEB" w:rsidRDefault="00355231" w:rsidP="00F673E3">
      <w:pPr>
        <w:bidi/>
        <w:rPr>
          <w:b/>
          <w:bCs/>
          <w:sz w:val="24"/>
          <w:szCs w:val="24"/>
          <w:rtl/>
        </w:rPr>
      </w:pPr>
      <w:r w:rsidRPr="005F3409">
        <w:rPr>
          <w:rFonts w:hint="cs"/>
          <w:b/>
          <w:bCs/>
          <w:sz w:val="24"/>
          <w:szCs w:val="24"/>
          <w:rtl/>
        </w:rPr>
        <w:t>*</w:t>
      </w:r>
      <w:r w:rsidR="00B3221F">
        <w:rPr>
          <w:rFonts w:ascii="B Mitra" w:hAnsi="Calibri" w:cs="B Nazanin" w:hint="cs"/>
          <w:b/>
          <w:bCs/>
          <w:sz w:val="24"/>
          <w:szCs w:val="24"/>
          <w:rtl/>
        </w:rPr>
        <w:t>آثار نفرات اول استان‌ها به تفکیک خواهر و برادر  بر روی سامانه جامع  سجفا  بارگذاری شود</w:t>
      </w:r>
      <w:r w:rsidR="00F673E3">
        <w:rPr>
          <w:rFonts w:ascii="B Mitra" w:hAnsi="Calibri" w:cs="B Nazanin" w:hint="cs"/>
          <w:b/>
          <w:bCs/>
          <w:sz w:val="24"/>
          <w:szCs w:val="24"/>
          <w:rtl/>
        </w:rPr>
        <w:t>.</w:t>
      </w:r>
    </w:p>
    <w:tbl>
      <w:tblPr>
        <w:tblStyle w:val="TableGrid"/>
        <w:bidiVisual/>
        <w:tblW w:w="4998" w:type="pct"/>
        <w:jc w:val="center"/>
        <w:tblLook w:val="04A0"/>
      </w:tblPr>
      <w:tblGrid>
        <w:gridCol w:w="6760"/>
        <w:gridCol w:w="821"/>
        <w:gridCol w:w="1771"/>
      </w:tblGrid>
      <w:tr w:rsidR="00FD76B7" w:rsidRPr="00FD76B7" w:rsidTr="000610FE">
        <w:trPr>
          <w:trHeight w:hRule="exact" w:val="543"/>
          <w:jc w:val="center"/>
        </w:trPr>
        <w:tc>
          <w:tcPr>
            <w:tcW w:w="3614" w:type="pct"/>
            <w:tcBorders>
              <w:top w:val="single" w:sz="12" w:space="0" w:color="auto"/>
            </w:tcBorders>
            <w:vAlign w:val="center"/>
          </w:tcPr>
          <w:p w:rsidR="00FD76B7" w:rsidRPr="00FD76B7" w:rsidRDefault="00FD76B7" w:rsidP="00FD76B7">
            <w:pPr>
              <w:jc w:val="center"/>
              <w:rPr>
                <w:rFonts w:cs="B Nazanin"/>
                <w:b/>
                <w:bCs/>
                <w:sz w:val="20"/>
                <w:szCs w:val="20"/>
                <w:rtl/>
                <w:lang w:bidi="fa-IR"/>
              </w:rPr>
            </w:pPr>
            <w:r w:rsidRPr="00FD76B7">
              <w:rPr>
                <w:rFonts w:cs="B Nazanin" w:hint="cs"/>
                <w:b/>
                <w:bCs/>
                <w:sz w:val="20"/>
                <w:szCs w:val="20"/>
                <w:rtl/>
                <w:lang w:bidi="fa-IR"/>
              </w:rPr>
              <w:t xml:space="preserve">امتیاز </w:t>
            </w:r>
            <w:r w:rsidR="00E96664">
              <w:rPr>
                <w:rFonts w:cs="B Nazanin" w:hint="cs"/>
                <w:b/>
                <w:bCs/>
                <w:sz w:val="20"/>
                <w:szCs w:val="20"/>
                <w:rtl/>
                <w:lang w:bidi="fa-IR"/>
              </w:rPr>
              <w:t>شاخص‌های</w:t>
            </w:r>
            <w:r w:rsidRPr="00FD76B7">
              <w:rPr>
                <w:rFonts w:cs="B Nazanin" w:hint="cs"/>
                <w:b/>
                <w:bCs/>
                <w:sz w:val="20"/>
                <w:szCs w:val="20"/>
                <w:rtl/>
                <w:lang w:bidi="fa-IR"/>
              </w:rPr>
              <w:t xml:space="preserve"> داوری رشته تذهیب</w:t>
            </w:r>
          </w:p>
        </w:tc>
        <w:tc>
          <w:tcPr>
            <w:tcW w:w="439" w:type="pct"/>
            <w:tcBorders>
              <w:top w:val="single" w:sz="12" w:space="0" w:color="auto"/>
              <w:right w:val="single" w:sz="12" w:space="0" w:color="auto"/>
            </w:tcBorders>
            <w:vAlign w:val="center"/>
          </w:tcPr>
          <w:p w:rsidR="00FD76B7" w:rsidRPr="00FD76B7" w:rsidRDefault="00FD76B7" w:rsidP="00FD76B7">
            <w:pPr>
              <w:jc w:val="right"/>
              <w:rPr>
                <w:rFonts w:cs="B Nazanin"/>
                <w:b/>
                <w:bCs/>
                <w:sz w:val="20"/>
                <w:szCs w:val="20"/>
                <w:rtl/>
                <w:lang w:bidi="fa-IR"/>
              </w:rPr>
            </w:pPr>
            <w:r w:rsidRPr="00FD76B7">
              <w:rPr>
                <w:rFonts w:cs="B Nazanin" w:hint="cs"/>
                <w:b/>
                <w:bCs/>
                <w:sz w:val="20"/>
                <w:szCs w:val="20"/>
                <w:rtl/>
                <w:lang w:bidi="fa-IR"/>
              </w:rPr>
              <w:t>امتیاز</w:t>
            </w:r>
          </w:p>
        </w:tc>
        <w:tc>
          <w:tcPr>
            <w:tcW w:w="947" w:type="pct"/>
            <w:tcBorders>
              <w:top w:val="single" w:sz="12" w:space="0" w:color="auto"/>
              <w:right w:val="single" w:sz="12" w:space="0" w:color="auto"/>
            </w:tcBorders>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امتیازات داور</w:t>
            </w:r>
          </w:p>
        </w:tc>
      </w:tr>
      <w:tr w:rsidR="00FD76B7" w:rsidRPr="00FD76B7" w:rsidTr="000610FE">
        <w:trPr>
          <w:trHeight w:hRule="exact" w:val="320"/>
          <w:jc w:val="center"/>
        </w:trPr>
        <w:tc>
          <w:tcPr>
            <w:tcW w:w="3614" w:type="pct"/>
            <w:tcBorders>
              <w:top w:val="single" w:sz="12" w:space="0" w:color="auto"/>
            </w:tcBorders>
            <w:vAlign w:val="center"/>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طراحی صحیح1-نقوش اسلیمی و ختائی</w:t>
            </w:r>
          </w:p>
        </w:tc>
        <w:tc>
          <w:tcPr>
            <w:tcW w:w="439" w:type="pct"/>
            <w:tcBorders>
              <w:top w:val="single" w:sz="12" w:space="0" w:color="auto"/>
              <w:right w:val="single" w:sz="12" w:space="0" w:color="auto"/>
            </w:tcBorders>
            <w:vAlign w:val="center"/>
          </w:tcPr>
          <w:p w:rsidR="00FD76B7" w:rsidRPr="00FD76B7" w:rsidRDefault="00FD76B7" w:rsidP="00FD76B7">
            <w:pPr>
              <w:jc w:val="right"/>
              <w:rPr>
                <w:rtl/>
              </w:rPr>
            </w:pPr>
            <w:r w:rsidRPr="00FD76B7">
              <w:rPr>
                <w:rFonts w:hint="cs"/>
                <w:rtl/>
              </w:rPr>
              <w:t>20</w:t>
            </w:r>
          </w:p>
        </w:tc>
        <w:tc>
          <w:tcPr>
            <w:tcW w:w="947" w:type="pct"/>
            <w:tcBorders>
              <w:top w:val="single" w:sz="12" w:space="0" w:color="auto"/>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vAlign w:val="center"/>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2-</w:t>
            </w:r>
            <w:r w:rsidR="003E218B">
              <w:rPr>
                <w:rFonts w:cs="B Nazanin" w:hint="cs"/>
                <w:b/>
                <w:bCs/>
                <w:sz w:val="20"/>
                <w:szCs w:val="20"/>
                <w:rtl/>
                <w:lang w:bidi="fa-IR"/>
              </w:rPr>
              <w:t>ترکیب‌بندی</w:t>
            </w:r>
            <w:r w:rsidRPr="00FD76B7">
              <w:rPr>
                <w:rFonts w:cs="B Nazanin" w:hint="cs"/>
                <w:b/>
                <w:bCs/>
                <w:sz w:val="20"/>
                <w:szCs w:val="20"/>
                <w:rtl/>
                <w:lang w:bidi="fa-IR"/>
              </w:rPr>
              <w:t xml:space="preserve"> نقوش اسلیمی و ختائی</w:t>
            </w:r>
          </w:p>
        </w:tc>
        <w:tc>
          <w:tcPr>
            <w:tcW w:w="439" w:type="pct"/>
            <w:tcBorders>
              <w:right w:val="single" w:sz="12" w:space="0" w:color="auto"/>
            </w:tcBorders>
            <w:vAlign w:val="center"/>
          </w:tcPr>
          <w:p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vAlign w:val="center"/>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رنگ گذاری </w:t>
            </w:r>
            <w:r w:rsidRPr="00FD76B7">
              <w:rPr>
                <w:rFonts w:cs="B Nazanin"/>
                <w:b/>
                <w:bCs/>
                <w:sz w:val="20"/>
                <w:szCs w:val="20"/>
                <w:rtl/>
                <w:lang w:bidi="fa-IR"/>
              </w:rPr>
              <w:t>(</w:t>
            </w:r>
            <w:r w:rsidRPr="00FD76B7">
              <w:rPr>
                <w:rFonts w:cs="B Nazanin" w:hint="cs"/>
                <w:b/>
                <w:bCs/>
                <w:sz w:val="20"/>
                <w:szCs w:val="20"/>
                <w:rtl/>
                <w:lang w:bidi="fa-IR"/>
              </w:rPr>
              <w:t>شیوه رنگ گذاشت</w:t>
            </w:r>
            <w:r>
              <w:rPr>
                <w:rFonts w:cs="B Nazanin" w:hint="cs"/>
                <w:b/>
                <w:bCs/>
                <w:sz w:val="20"/>
                <w:szCs w:val="20"/>
                <w:rtl/>
                <w:lang w:bidi="fa-IR"/>
              </w:rPr>
              <w:t xml:space="preserve">ن </w:t>
            </w:r>
            <w:r w:rsidRPr="00FD76B7">
              <w:rPr>
                <w:rFonts w:cs="B Nazanin" w:hint="cs"/>
                <w:b/>
                <w:bCs/>
                <w:sz w:val="20"/>
                <w:szCs w:val="20"/>
                <w:rtl/>
                <w:lang w:bidi="fa-IR"/>
              </w:rPr>
              <w:t>نقوش و زمینه</w:t>
            </w:r>
            <w:r>
              <w:rPr>
                <w:rFonts w:cs="B Nazanin" w:hint="cs"/>
                <w:b/>
                <w:bCs/>
                <w:sz w:val="20"/>
                <w:szCs w:val="20"/>
                <w:rtl/>
                <w:lang w:bidi="fa-IR"/>
              </w:rPr>
              <w:t>3</w:t>
            </w:r>
            <w:r w:rsidRPr="00FD76B7">
              <w:rPr>
                <w:rFonts w:cs="B Nazanin" w:hint="cs"/>
                <w:b/>
                <w:bCs/>
                <w:sz w:val="20"/>
                <w:szCs w:val="20"/>
                <w:rtl/>
                <w:lang w:bidi="fa-IR"/>
              </w:rPr>
              <w:t>)</w:t>
            </w:r>
          </w:p>
        </w:tc>
        <w:tc>
          <w:tcPr>
            <w:tcW w:w="439" w:type="pct"/>
            <w:tcBorders>
              <w:right w:val="single" w:sz="12" w:space="0" w:color="auto"/>
            </w:tcBorders>
            <w:vAlign w:val="center"/>
          </w:tcPr>
          <w:p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vAlign w:val="center"/>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4-</w:t>
            </w:r>
            <w:r w:rsidR="003E218B">
              <w:rPr>
                <w:rFonts w:cs="B Nazanin" w:hint="cs"/>
                <w:b/>
                <w:bCs/>
                <w:sz w:val="20"/>
                <w:szCs w:val="20"/>
                <w:rtl/>
                <w:lang w:bidi="fa-IR"/>
              </w:rPr>
              <w:t>ترکیبرنگ‌ها</w:t>
            </w:r>
            <w:r w:rsidRPr="00FD76B7">
              <w:rPr>
                <w:rFonts w:cs="B Nazanin"/>
                <w:b/>
                <w:bCs/>
                <w:sz w:val="20"/>
                <w:szCs w:val="20"/>
                <w:rtl/>
                <w:lang w:bidi="fa-IR"/>
              </w:rPr>
              <w:t>(</w:t>
            </w:r>
            <w:r w:rsidR="003E218B">
              <w:rPr>
                <w:rFonts w:cs="B Nazanin" w:hint="cs"/>
                <w:b/>
                <w:bCs/>
                <w:sz w:val="20"/>
                <w:szCs w:val="20"/>
                <w:rtl/>
                <w:lang w:bidi="fa-IR"/>
              </w:rPr>
              <w:t>رنگ‌های</w:t>
            </w:r>
            <w:r w:rsidRPr="00FD76B7">
              <w:rPr>
                <w:rFonts w:cs="B Nazanin" w:hint="cs"/>
                <w:b/>
                <w:bCs/>
                <w:sz w:val="20"/>
                <w:szCs w:val="20"/>
                <w:rtl/>
                <w:lang w:bidi="fa-IR"/>
              </w:rPr>
              <w:t xml:space="preserve"> سنتی، پخته و ...)</w:t>
            </w:r>
          </w:p>
        </w:tc>
        <w:tc>
          <w:tcPr>
            <w:tcW w:w="439" w:type="pct"/>
            <w:tcBorders>
              <w:right w:val="single" w:sz="12" w:space="0" w:color="auto"/>
            </w:tcBorders>
            <w:vAlign w:val="center"/>
          </w:tcPr>
          <w:p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vAlign w:val="center"/>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5-دور گیری </w:t>
            </w:r>
            <w:r w:rsidRPr="00FD76B7">
              <w:rPr>
                <w:rFonts w:cs="B Nazanin"/>
                <w:b/>
                <w:bCs/>
                <w:sz w:val="20"/>
                <w:szCs w:val="20"/>
                <w:rtl/>
                <w:lang w:bidi="fa-IR"/>
              </w:rPr>
              <w:t>(</w:t>
            </w:r>
            <w:r w:rsidR="003E218B">
              <w:rPr>
                <w:rFonts w:cs="B Nazanin" w:hint="cs"/>
                <w:b/>
                <w:bCs/>
                <w:sz w:val="20"/>
                <w:szCs w:val="20"/>
                <w:rtl/>
                <w:lang w:bidi="fa-IR"/>
              </w:rPr>
              <w:t>قلم‌گیری</w:t>
            </w:r>
            <w:r w:rsidRPr="00FD76B7">
              <w:rPr>
                <w:rFonts w:cs="B Nazanin" w:hint="cs"/>
                <w:b/>
                <w:bCs/>
                <w:sz w:val="20"/>
                <w:szCs w:val="20"/>
                <w:rtl/>
                <w:lang w:bidi="fa-IR"/>
              </w:rPr>
              <w:t xml:space="preserve"> نقوش</w:t>
            </w:r>
            <w:r w:rsidRPr="00FD76B7">
              <w:rPr>
                <w:rFonts w:cs="B Nazanin"/>
                <w:b/>
                <w:bCs/>
                <w:sz w:val="20"/>
                <w:szCs w:val="20"/>
                <w:rtl/>
                <w:lang w:bidi="fa-IR"/>
              </w:rPr>
              <w:t>)</w:t>
            </w:r>
          </w:p>
        </w:tc>
        <w:tc>
          <w:tcPr>
            <w:tcW w:w="439" w:type="pct"/>
            <w:tcBorders>
              <w:right w:val="single" w:sz="12" w:space="0" w:color="auto"/>
            </w:tcBorders>
            <w:vAlign w:val="center"/>
          </w:tcPr>
          <w:p w:rsidR="00FD76B7" w:rsidRPr="00FD76B7" w:rsidRDefault="00FD76B7" w:rsidP="00FD76B7">
            <w:pPr>
              <w:jc w:val="right"/>
              <w:rPr>
                <w:rtl/>
              </w:rPr>
            </w:pPr>
            <w:r w:rsidRPr="00FD76B7">
              <w:rPr>
                <w:rFonts w:hint="cs"/>
                <w:rtl/>
              </w:rPr>
              <w:t>20</w:t>
            </w:r>
          </w:p>
        </w:tc>
        <w:tc>
          <w:tcPr>
            <w:tcW w:w="947" w:type="pct"/>
            <w:tcBorders>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vAlign w:val="center"/>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6-پرداز و </w:t>
            </w:r>
            <w:r w:rsidR="003E218B">
              <w:rPr>
                <w:rFonts w:cs="B Nazanin" w:hint="cs"/>
                <w:b/>
                <w:bCs/>
                <w:sz w:val="20"/>
                <w:szCs w:val="20"/>
                <w:rtl/>
                <w:lang w:bidi="fa-IR"/>
              </w:rPr>
              <w:t>ساخت‌وساز</w:t>
            </w:r>
            <w:r w:rsidRPr="00FD76B7">
              <w:rPr>
                <w:rFonts w:cs="B Nazanin" w:hint="cs"/>
                <w:b/>
                <w:bCs/>
                <w:sz w:val="20"/>
                <w:szCs w:val="20"/>
                <w:rtl/>
                <w:lang w:bidi="fa-IR"/>
              </w:rPr>
              <w:t xml:space="preserve"> روحی نقوش</w:t>
            </w:r>
          </w:p>
        </w:tc>
        <w:tc>
          <w:tcPr>
            <w:tcW w:w="439" w:type="pct"/>
            <w:tcBorders>
              <w:right w:val="single" w:sz="12" w:space="0" w:color="auto"/>
            </w:tcBorders>
            <w:vAlign w:val="center"/>
          </w:tcPr>
          <w:p w:rsidR="00FD76B7" w:rsidRPr="00FD76B7" w:rsidRDefault="00FD76B7" w:rsidP="00FD76B7">
            <w:pPr>
              <w:jc w:val="right"/>
              <w:rPr>
                <w:rtl/>
              </w:rPr>
            </w:pPr>
            <w:r w:rsidRPr="00FD76B7">
              <w:rPr>
                <w:rFonts w:hint="cs"/>
                <w:rtl/>
              </w:rPr>
              <w:t>15</w:t>
            </w:r>
          </w:p>
        </w:tc>
        <w:tc>
          <w:tcPr>
            <w:tcW w:w="947" w:type="pct"/>
            <w:tcBorders>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tcBorders>
              <w:bottom w:val="single" w:sz="4" w:space="0" w:color="auto"/>
            </w:tcBorders>
            <w:vAlign w:val="center"/>
          </w:tcPr>
          <w:p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7-خلاقیت و نواری در طراحی و تکنیک</w:t>
            </w:r>
          </w:p>
        </w:tc>
        <w:tc>
          <w:tcPr>
            <w:tcW w:w="439" w:type="pct"/>
            <w:tcBorders>
              <w:bottom w:val="single" w:sz="4" w:space="0" w:color="auto"/>
              <w:right w:val="single" w:sz="12" w:space="0" w:color="auto"/>
            </w:tcBorders>
            <w:vAlign w:val="center"/>
          </w:tcPr>
          <w:p w:rsidR="00FD76B7" w:rsidRPr="00FD76B7" w:rsidRDefault="00FD76B7" w:rsidP="00FD76B7">
            <w:pPr>
              <w:jc w:val="right"/>
              <w:rPr>
                <w:rtl/>
              </w:rPr>
            </w:pPr>
            <w:r w:rsidRPr="00FD76B7">
              <w:rPr>
                <w:rFonts w:hint="cs"/>
                <w:rtl/>
              </w:rPr>
              <w:t>10</w:t>
            </w:r>
          </w:p>
        </w:tc>
        <w:tc>
          <w:tcPr>
            <w:tcW w:w="947" w:type="pct"/>
            <w:tcBorders>
              <w:bottom w:val="single" w:sz="4" w:space="0" w:color="auto"/>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tcBorders>
              <w:bottom w:val="outset" w:sz="6" w:space="0" w:color="auto"/>
            </w:tcBorders>
            <w:vAlign w:val="center"/>
          </w:tcPr>
          <w:p w:rsidR="00FD76B7" w:rsidRPr="00FD76B7" w:rsidRDefault="00FD76B7" w:rsidP="00FD76B7">
            <w:pPr>
              <w:jc w:val="right"/>
              <w:rPr>
                <w:rFonts w:cs="B Nazanin"/>
                <w:b/>
                <w:bCs/>
                <w:sz w:val="20"/>
                <w:szCs w:val="20"/>
                <w:rtl/>
                <w:lang w:bidi="fa-IR"/>
              </w:rPr>
            </w:pPr>
            <w:r w:rsidRPr="00FD76B7">
              <w:rPr>
                <w:rFonts w:cs="B Nazanin" w:hint="cs"/>
                <w:b/>
                <w:bCs/>
                <w:sz w:val="20"/>
                <w:szCs w:val="20"/>
                <w:rtl/>
                <w:lang w:bidi="fa-IR"/>
              </w:rPr>
              <w:t>8-پاسپارتو</w:t>
            </w:r>
          </w:p>
        </w:tc>
        <w:tc>
          <w:tcPr>
            <w:tcW w:w="439" w:type="pct"/>
            <w:tcBorders>
              <w:bottom w:val="outset" w:sz="6" w:space="0" w:color="auto"/>
              <w:right w:val="single" w:sz="12" w:space="0" w:color="auto"/>
            </w:tcBorders>
            <w:vAlign w:val="center"/>
          </w:tcPr>
          <w:p w:rsidR="00FD76B7" w:rsidRPr="00FD76B7" w:rsidRDefault="00FD76B7" w:rsidP="00FD76B7">
            <w:pPr>
              <w:jc w:val="right"/>
              <w:rPr>
                <w:rtl/>
              </w:rPr>
            </w:pPr>
            <w:r w:rsidRPr="00FD76B7">
              <w:rPr>
                <w:rFonts w:hint="cs"/>
                <w:rtl/>
              </w:rPr>
              <w:t>5</w:t>
            </w:r>
          </w:p>
        </w:tc>
        <w:tc>
          <w:tcPr>
            <w:tcW w:w="947" w:type="pct"/>
            <w:tcBorders>
              <w:bottom w:val="outset" w:sz="6" w:space="0" w:color="auto"/>
              <w:right w:val="single" w:sz="12" w:space="0" w:color="auto"/>
            </w:tcBorders>
          </w:tcPr>
          <w:p w:rsidR="00FD76B7" w:rsidRPr="00FD76B7" w:rsidRDefault="00FD76B7" w:rsidP="00FD76B7">
            <w:pPr>
              <w:jc w:val="right"/>
              <w:rPr>
                <w:rtl/>
              </w:rPr>
            </w:pPr>
          </w:p>
        </w:tc>
      </w:tr>
      <w:tr w:rsidR="00FD76B7" w:rsidRPr="00FD76B7" w:rsidTr="000610FE">
        <w:trPr>
          <w:trHeight w:hRule="exact" w:val="320"/>
          <w:jc w:val="center"/>
        </w:trPr>
        <w:tc>
          <w:tcPr>
            <w:tcW w:w="3614" w:type="pct"/>
            <w:tcBorders>
              <w:top w:val="outset" w:sz="6" w:space="0" w:color="auto"/>
              <w:bottom w:val="single" w:sz="12" w:space="0" w:color="auto"/>
            </w:tcBorders>
            <w:vAlign w:val="center"/>
          </w:tcPr>
          <w:p w:rsidR="00FD76B7" w:rsidRPr="00FD76B7" w:rsidRDefault="00FD76B7" w:rsidP="000610FE">
            <w:pPr>
              <w:jc w:val="center"/>
              <w:rPr>
                <w:rFonts w:cs="B Nazanin"/>
                <w:b/>
                <w:bCs/>
                <w:sz w:val="20"/>
                <w:szCs w:val="20"/>
                <w:lang w:bidi="fa-IR"/>
              </w:rPr>
            </w:pPr>
            <w:r w:rsidRPr="00FD76B7">
              <w:rPr>
                <w:rFonts w:cs="B Nazanin" w:hint="cs"/>
                <w:b/>
                <w:bCs/>
                <w:sz w:val="20"/>
                <w:szCs w:val="20"/>
                <w:rtl/>
                <w:lang w:bidi="fa-IR"/>
              </w:rPr>
              <w:t>جمع امتیاز</w:t>
            </w:r>
          </w:p>
        </w:tc>
        <w:tc>
          <w:tcPr>
            <w:tcW w:w="439" w:type="pct"/>
            <w:tcBorders>
              <w:top w:val="outset" w:sz="6" w:space="0" w:color="auto"/>
              <w:bottom w:val="single" w:sz="12" w:space="0" w:color="auto"/>
              <w:right w:val="single" w:sz="12" w:space="0" w:color="auto"/>
            </w:tcBorders>
            <w:vAlign w:val="center"/>
          </w:tcPr>
          <w:p w:rsidR="00FD76B7" w:rsidRPr="00FD76B7" w:rsidRDefault="00FD76B7" w:rsidP="00FD76B7">
            <w:pPr>
              <w:jc w:val="right"/>
              <w:rPr>
                <w:rtl/>
              </w:rPr>
            </w:pPr>
            <w:r w:rsidRPr="00FD76B7">
              <w:rPr>
                <w:rFonts w:hint="cs"/>
                <w:rtl/>
              </w:rPr>
              <w:t>100</w:t>
            </w:r>
          </w:p>
        </w:tc>
        <w:tc>
          <w:tcPr>
            <w:tcW w:w="947" w:type="pct"/>
            <w:tcBorders>
              <w:top w:val="outset" w:sz="6" w:space="0" w:color="auto"/>
              <w:bottom w:val="single" w:sz="12" w:space="0" w:color="auto"/>
              <w:right w:val="single" w:sz="12" w:space="0" w:color="auto"/>
            </w:tcBorders>
          </w:tcPr>
          <w:p w:rsidR="00FD76B7" w:rsidRPr="00FD76B7" w:rsidRDefault="00FD76B7" w:rsidP="00FD76B7">
            <w:pPr>
              <w:jc w:val="right"/>
              <w:rPr>
                <w:rtl/>
              </w:rPr>
            </w:pPr>
          </w:p>
        </w:tc>
      </w:tr>
    </w:tbl>
    <w:p w:rsidR="00FD76B7" w:rsidRPr="000610FE" w:rsidRDefault="00682B0A" w:rsidP="000610FE">
      <w:pPr>
        <w:bidi/>
        <w:spacing w:line="10" w:lineRule="atLeast"/>
        <w:rPr>
          <w:rFonts w:ascii="Calibri" w:eastAsia="Calibri" w:hAnsi="Calibri" w:cs="B Mitra"/>
          <w:b/>
          <w:bCs/>
          <w:sz w:val="28"/>
          <w:szCs w:val="28"/>
          <w:rtl/>
          <w:lang w:bidi="fa-IR"/>
        </w:rPr>
      </w:pPr>
      <w:r w:rsidRPr="00682B0A">
        <w:rPr>
          <w:rFonts w:ascii="Calibri" w:eastAsia="Calibri" w:hAnsi="Calibri" w:cs="B Mitra" w:hint="cs"/>
          <w:b/>
          <w:bCs/>
          <w:sz w:val="24"/>
          <w:szCs w:val="24"/>
          <w:rtl/>
          <w:lang w:bidi="fa-IR"/>
        </w:rPr>
        <w:t>*</w:t>
      </w:r>
      <w:r w:rsidR="00FD76B7" w:rsidRPr="00682B0A">
        <w:rPr>
          <w:rFonts w:ascii="Calibri" w:eastAsia="Calibri" w:hAnsi="Calibri" w:cs="B Mitra" w:hint="cs"/>
          <w:b/>
          <w:bCs/>
          <w:sz w:val="24"/>
          <w:szCs w:val="24"/>
          <w:rtl/>
          <w:lang w:bidi="fa-IR"/>
        </w:rPr>
        <w:t>ضوابط اجرایی رشته تذهیب</w:t>
      </w:r>
    </w:p>
    <w:p w:rsidR="006C11E8" w:rsidRPr="00821DEB" w:rsidRDefault="00682B0A" w:rsidP="00AD5F5B">
      <w:pPr>
        <w:pStyle w:val="ListParagraph"/>
        <w:numPr>
          <w:ilvl w:val="1"/>
          <w:numId w:val="31"/>
        </w:numPr>
        <w:bidi/>
        <w:spacing w:after="0"/>
        <w:ind w:left="536" w:right="-1130" w:hanging="360"/>
        <w:rPr>
          <w:rFonts w:ascii="B Mitra" w:hAnsi="Calibri" w:cs="B Nazanin"/>
          <w:b/>
          <w:bCs/>
          <w:sz w:val="24"/>
          <w:szCs w:val="24"/>
        </w:rPr>
      </w:pPr>
      <w:r w:rsidRPr="00821DEB">
        <w:rPr>
          <w:rFonts w:ascii="B Mitra" w:hAnsi="Calibri" w:cs="B Nazanin" w:hint="cs"/>
          <w:b/>
          <w:bCs/>
          <w:sz w:val="24"/>
          <w:szCs w:val="24"/>
          <w:rtl/>
        </w:rPr>
        <w:t xml:space="preserve">اندازه اثر </w:t>
      </w:r>
      <w:r w:rsidR="00FD76B7" w:rsidRPr="00821DEB">
        <w:rPr>
          <w:rFonts w:ascii="B Mitra" w:hAnsi="Calibri" w:cs="B Nazanin" w:hint="cs"/>
          <w:b/>
          <w:bCs/>
          <w:sz w:val="24"/>
          <w:szCs w:val="24"/>
          <w:rtl/>
        </w:rPr>
        <w:t xml:space="preserve">با احتساب پاسپارتو </w:t>
      </w:r>
      <w:r w:rsidR="006C11E8" w:rsidRPr="00821DEB">
        <w:rPr>
          <w:rFonts w:ascii="B Mitra" w:hAnsi="Calibri" w:cs="B Nazanin" w:hint="cs"/>
          <w:b/>
          <w:bCs/>
          <w:sz w:val="24"/>
          <w:szCs w:val="24"/>
          <w:rtl/>
        </w:rPr>
        <w:t xml:space="preserve">حداکثر 50 × 70 </w:t>
      </w:r>
      <w:r w:rsidR="003E218B">
        <w:rPr>
          <w:rFonts w:ascii="B Mitra" w:hAnsi="Calibri" w:cs="B Nazanin" w:hint="cs"/>
          <w:b/>
          <w:bCs/>
          <w:sz w:val="24"/>
          <w:szCs w:val="24"/>
          <w:rtl/>
        </w:rPr>
        <w:t>سانتی‌متر</w:t>
      </w:r>
      <w:r w:rsidR="006C11E8" w:rsidRPr="00821DEB">
        <w:rPr>
          <w:rFonts w:ascii="B Mitra" w:hAnsi="Calibri" w:cs="B Nazanin" w:hint="cs"/>
          <w:b/>
          <w:bCs/>
          <w:sz w:val="24"/>
          <w:szCs w:val="24"/>
          <w:rtl/>
        </w:rPr>
        <w:t xml:space="preserve"> باشد.</w:t>
      </w:r>
    </w:p>
    <w:p w:rsidR="00682B0A"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استفاده از رایانه جهت اجرا ممنوع </w:t>
      </w:r>
      <w:r w:rsidR="003E218B">
        <w:rPr>
          <w:rFonts w:ascii="B Mitra" w:hAnsi="Calibri" w:cs="B Nazanin" w:hint="cs"/>
          <w:b/>
          <w:bCs/>
          <w:sz w:val="24"/>
          <w:szCs w:val="24"/>
          <w:rtl/>
        </w:rPr>
        <w:t>می‌باشد</w:t>
      </w:r>
      <w:r w:rsidRPr="00821DEB">
        <w:rPr>
          <w:rFonts w:ascii="B Mitra" w:hAnsi="Calibri" w:cs="B Nazanin" w:hint="cs"/>
          <w:b/>
          <w:bCs/>
          <w:sz w:val="24"/>
          <w:szCs w:val="24"/>
          <w:rtl/>
        </w:rPr>
        <w:t>.</w:t>
      </w:r>
    </w:p>
    <w:p w:rsidR="00682B0A"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اثر نباید </w:t>
      </w:r>
      <w:r w:rsidR="003E218B">
        <w:rPr>
          <w:rFonts w:ascii="B Mitra" w:hAnsi="Calibri" w:cs="B Nazanin" w:hint="cs"/>
          <w:b/>
          <w:bCs/>
          <w:sz w:val="24"/>
          <w:szCs w:val="24"/>
          <w:rtl/>
        </w:rPr>
        <w:t>پیش‌تر</w:t>
      </w:r>
      <w:r w:rsidRPr="00821DEB">
        <w:rPr>
          <w:rFonts w:ascii="B Mitra" w:hAnsi="Calibri" w:cs="B Nazanin" w:hint="cs"/>
          <w:b/>
          <w:bCs/>
          <w:sz w:val="24"/>
          <w:szCs w:val="24"/>
          <w:rtl/>
        </w:rPr>
        <w:t xml:space="preserve"> در مسابقه و جشنواره ملی دیگری شرکت </w:t>
      </w:r>
      <w:r w:rsidR="003E218B">
        <w:rPr>
          <w:rFonts w:ascii="B Mitra" w:hAnsi="Calibri" w:cs="B Nazanin" w:hint="cs"/>
          <w:b/>
          <w:bCs/>
          <w:sz w:val="24"/>
          <w:szCs w:val="24"/>
          <w:rtl/>
        </w:rPr>
        <w:t>داده‌شده</w:t>
      </w:r>
      <w:r w:rsidRPr="00821DEB">
        <w:rPr>
          <w:rFonts w:ascii="B Mitra" w:hAnsi="Calibri" w:cs="B Nazanin" w:hint="cs"/>
          <w:b/>
          <w:bCs/>
          <w:sz w:val="24"/>
          <w:szCs w:val="24"/>
          <w:rtl/>
        </w:rPr>
        <w:t xml:space="preserve"> باشد.</w:t>
      </w:r>
    </w:p>
    <w:p w:rsidR="008B1186"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اثر </w:t>
      </w:r>
      <w:r w:rsidR="003E218B">
        <w:rPr>
          <w:rFonts w:ascii="B Mitra" w:hAnsi="Calibri" w:cs="B Nazanin" w:hint="cs"/>
          <w:b/>
          <w:bCs/>
          <w:sz w:val="24"/>
          <w:szCs w:val="24"/>
          <w:rtl/>
        </w:rPr>
        <w:t>می‌بایست</w:t>
      </w:r>
      <w:r w:rsidRPr="00821DEB">
        <w:rPr>
          <w:rFonts w:ascii="B Mitra" w:hAnsi="Calibri" w:cs="B Nazanin" w:hint="cs"/>
          <w:b/>
          <w:bCs/>
          <w:sz w:val="24"/>
          <w:szCs w:val="24"/>
          <w:rtl/>
        </w:rPr>
        <w:t xml:space="preserve"> مربوط بهسال اخیر و دارای شناسنامه باشد.</w:t>
      </w:r>
    </w:p>
    <w:p w:rsidR="00A953DB" w:rsidRPr="004E0FA1" w:rsidRDefault="00A531AD" w:rsidP="00442379">
      <w:pPr>
        <w:pStyle w:val="Heading2"/>
        <w:bidi/>
        <w:rPr>
          <w:rFonts w:cs="B Titr"/>
          <w:b/>
          <w:bCs/>
          <w:color w:val="FF0000"/>
          <w:sz w:val="24"/>
          <w:szCs w:val="24"/>
          <w:rtl/>
        </w:rPr>
      </w:pPr>
      <w:bookmarkStart w:id="98" w:name="_Toc503356828"/>
      <w:r>
        <w:rPr>
          <w:rFonts w:cs="B Titr" w:hint="cs"/>
          <w:b/>
          <w:bCs/>
          <w:color w:val="FF0000"/>
          <w:sz w:val="24"/>
          <w:szCs w:val="24"/>
          <w:rtl/>
        </w:rPr>
        <w:t>7</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A953DB" w:rsidRPr="004E0FA1">
        <w:rPr>
          <w:rFonts w:cs="B Titr"/>
          <w:b/>
          <w:bCs/>
          <w:color w:val="FF0000"/>
          <w:sz w:val="24"/>
          <w:szCs w:val="24"/>
          <w:rtl/>
        </w:rPr>
        <w:t>معرق</w:t>
      </w:r>
      <w:r w:rsidR="00F673E3">
        <w:rPr>
          <w:rFonts w:cs="B Titr" w:hint="cs"/>
          <w:b/>
          <w:bCs/>
          <w:color w:val="FF0000"/>
          <w:sz w:val="24"/>
          <w:szCs w:val="24"/>
          <w:rtl/>
        </w:rPr>
        <w:t xml:space="preserve"> و منبت</w:t>
      </w:r>
      <w:bookmarkEnd w:id="98"/>
    </w:p>
    <w:p w:rsidR="00A953DB" w:rsidRPr="00C976AD" w:rsidRDefault="00A953DB" w:rsidP="00A106BB">
      <w:pPr>
        <w:pStyle w:val="ListParagraph"/>
        <w:numPr>
          <w:ilvl w:val="0"/>
          <w:numId w:val="3"/>
        </w:num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b/>
          <w:bCs/>
          <w:sz w:val="28"/>
          <w:szCs w:val="28"/>
          <w:rtl/>
        </w:rPr>
        <w:t xml:space="preserve">موضوع: </w:t>
      </w:r>
      <w:r w:rsidR="00A106BB" w:rsidRPr="00F673E3">
        <w:rPr>
          <w:rFonts w:ascii="Arial" w:hAnsi="Arial" w:cs="Arial"/>
          <w:b/>
          <w:bCs/>
          <w:color w:val="333333"/>
          <w:sz w:val="28"/>
          <w:szCs w:val="28"/>
          <w:shd w:val="clear" w:color="auto" w:fill="FFFFFF"/>
          <w:rtl/>
        </w:rPr>
        <w:t>رَبَّنَا اغْفِرْ لِی وَلِوَالِدَیَّ وَلِلْمُؤْمِنِینَ یَوْمَ یَقُومُ الْحِسَابُ</w:t>
      </w:r>
      <w:r w:rsidR="00F673E3">
        <w:rPr>
          <w:rFonts w:ascii="Arial" w:hAnsi="Arial" w:cs="Arial" w:hint="cs"/>
          <w:b/>
          <w:bCs/>
          <w:color w:val="333333"/>
          <w:sz w:val="28"/>
          <w:szCs w:val="28"/>
          <w:shd w:val="clear" w:color="auto" w:fill="FFFFFF"/>
          <w:rtl/>
        </w:rPr>
        <w:t>(</w:t>
      </w:r>
      <w:r w:rsidR="00A106BB" w:rsidRPr="00F673E3">
        <w:rPr>
          <w:rFonts w:ascii="Arial" w:hAnsi="Arial" w:cs="Arial" w:hint="cs"/>
          <w:b/>
          <w:bCs/>
          <w:color w:val="333333"/>
          <w:shd w:val="clear" w:color="auto" w:fill="FFFFFF"/>
          <w:rtl/>
        </w:rPr>
        <w:t>ابراهیم 41</w:t>
      </w:r>
      <w:r w:rsidR="00F673E3">
        <w:rPr>
          <w:rFonts w:ascii="Arial" w:hAnsi="Arial" w:cs="Arial" w:hint="cs"/>
          <w:b/>
          <w:bCs/>
          <w:color w:val="333333"/>
          <w:shd w:val="clear" w:color="auto" w:fill="FFFFFF"/>
          <w:rtl/>
        </w:rPr>
        <w:t>)</w:t>
      </w:r>
    </w:p>
    <w:p w:rsidR="00A953DB" w:rsidRPr="00C976AD" w:rsidRDefault="00A953DB" w:rsidP="00E90CBC">
      <w:pPr>
        <w:pStyle w:val="ListParagraph"/>
        <w:numPr>
          <w:ilvl w:val="0"/>
          <w:numId w:val="3"/>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ابعاد</w:t>
      </w:r>
      <w:r w:rsidRPr="00C976AD">
        <w:rPr>
          <w:rFonts w:ascii="B Mitra" w:hAnsi="Calibri" w:cs="B Mitra" w:hint="cs"/>
          <w:b/>
          <w:bCs/>
          <w:sz w:val="28"/>
          <w:szCs w:val="28"/>
        </w:rPr>
        <w:t>:</w:t>
      </w:r>
      <w:r w:rsidRPr="00C976AD">
        <w:rPr>
          <w:rFonts w:ascii="B Mitra" w:hAnsi="Calibri" w:cs="B Mitra" w:hint="cs"/>
          <w:sz w:val="28"/>
          <w:szCs w:val="28"/>
          <w:rtl/>
        </w:rPr>
        <w:t>آزاد</w:t>
      </w:r>
    </w:p>
    <w:p w:rsidR="00F553B4" w:rsidRDefault="00A953DB" w:rsidP="005348F5">
      <w:pPr>
        <w:pStyle w:val="ListParagraph"/>
        <w:numPr>
          <w:ilvl w:val="0"/>
          <w:numId w:val="3"/>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تکنیک</w:t>
      </w:r>
      <w:r w:rsidRPr="00C976AD">
        <w:rPr>
          <w:rFonts w:ascii="B Mitra" w:hAnsi="Calibri" w:cs="B Mitra" w:hint="cs"/>
          <w:b/>
          <w:bCs/>
          <w:sz w:val="28"/>
          <w:szCs w:val="28"/>
        </w:rPr>
        <w:t>:</w:t>
      </w:r>
      <w:r w:rsidRPr="00C976AD">
        <w:rPr>
          <w:rFonts w:ascii="B Mitra" w:hAnsi="Calibri" w:cs="B Mitra" w:hint="cs"/>
          <w:sz w:val="28"/>
          <w:szCs w:val="28"/>
          <w:rtl/>
        </w:rPr>
        <w:t>استفادهازانواعچوب،فلزو</w:t>
      </w:r>
      <w:r w:rsidRPr="00C976AD">
        <w:rPr>
          <w:rFonts w:ascii="B Mitra" w:hAnsi="Calibri" w:cs="B Mitra" w:hint="cs"/>
          <w:sz w:val="28"/>
          <w:szCs w:val="28"/>
        </w:rPr>
        <w:t xml:space="preserve"> ... </w:t>
      </w:r>
      <w:r w:rsidRPr="00C976AD">
        <w:rPr>
          <w:rFonts w:ascii="B Mitra" w:hAnsi="Calibri" w:cs="B Mitra" w:hint="cs"/>
          <w:sz w:val="28"/>
          <w:szCs w:val="28"/>
          <w:rtl/>
        </w:rPr>
        <w:t>آزاد</w:t>
      </w:r>
      <w:r>
        <w:rPr>
          <w:rFonts w:ascii="B Mitra" w:hAnsi="Calibri" w:cs="B Mitra" w:hint="cs"/>
          <w:sz w:val="28"/>
          <w:szCs w:val="28"/>
          <w:rtl/>
        </w:rPr>
        <w:t>است</w:t>
      </w:r>
    </w:p>
    <w:p w:rsidR="00584F97" w:rsidRDefault="00584F97" w:rsidP="00584F97">
      <w:pPr>
        <w:pStyle w:val="ListParagraph"/>
        <w:autoSpaceDE w:val="0"/>
        <w:autoSpaceDN w:val="0"/>
        <w:bidi/>
        <w:adjustRightInd w:val="0"/>
        <w:spacing w:after="0" w:line="240" w:lineRule="auto"/>
        <w:jc w:val="both"/>
        <w:rPr>
          <w:rFonts w:ascii="B Mitra" w:hAnsi="Calibri" w:cs="B Mitra"/>
          <w:sz w:val="28"/>
          <w:szCs w:val="28"/>
        </w:rPr>
      </w:pPr>
      <w:r w:rsidRPr="00584F97">
        <w:rPr>
          <w:rFonts w:ascii="B Mitra" w:hAnsi="Calibri" w:cs="B Mitra"/>
          <w:sz w:val="28"/>
          <w:szCs w:val="28"/>
          <w:rtl/>
        </w:rPr>
        <w:t>*-</w:t>
      </w:r>
      <w:r>
        <w:rPr>
          <w:rFonts w:ascii="B Mitra" w:hAnsi="Calibri" w:cs="B Mitra" w:hint="cs"/>
          <w:sz w:val="28"/>
          <w:szCs w:val="28"/>
          <w:rtl/>
        </w:rPr>
        <w:t xml:space="preserve">تصویر </w:t>
      </w:r>
      <w:r w:rsidRPr="00584F97">
        <w:rPr>
          <w:rFonts w:ascii="B Mitra" w:hAnsi="Calibri" w:cs="B Mitra" w:hint="cs"/>
          <w:sz w:val="28"/>
          <w:szCs w:val="28"/>
          <w:rtl/>
        </w:rPr>
        <w:t>آثارنفراتاولاستان</w:t>
      </w:r>
      <w:r w:rsidR="00F673E3">
        <w:rPr>
          <w:rFonts w:ascii="B Mitra" w:hAnsi="Calibri" w:cs="B Mitra" w:hint="cs"/>
          <w:sz w:val="28"/>
          <w:szCs w:val="28"/>
          <w:rtl/>
        </w:rPr>
        <w:t xml:space="preserve"> به تفکیک خواهر و برادر </w:t>
      </w:r>
      <w:r w:rsidRPr="00584F97">
        <w:rPr>
          <w:rFonts w:ascii="B Mitra" w:hAnsi="Calibri" w:cs="B Mitra" w:hint="cs"/>
          <w:sz w:val="28"/>
          <w:szCs w:val="28"/>
          <w:rtl/>
        </w:rPr>
        <w:t>برروی</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Pr>
          <w:rFonts w:ascii="B Mitra" w:hAnsi="Calibri" w:cs="B Mitra" w:hint="cs"/>
          <w:sz w:val="28"/>
          <w:szCs w:val="28"/>
          <w:rtl/>
        </w:rPr>
        <w:t>بارگذاری شود.</w:t>
      </w:r>
    </w:p>
    <w:p w:rsidR="00CA721C" w:rsidRPr="005348F5" w:rsidRDefault="00CA721C" w:rsidP="00CA721C">
      <w:pPr>
        <w:pStyle w:val="ListParagraph"/>
        <w:autoSpaceDE w:val="0"/>
        <w:autoSpaceDN w:val="0"/>
        <w:bidi/>
        <w:adjustRightInd w:val="0"/>
        <w:spacing w:after="0" w:line="240" w:lineRule="auto"/>
        <w:jc w:val="both"/>
        <w:rPr>
          <w:rFonts w:ascii="B Mitra" w:hAnsi="Calibri" w:cs="B Mitra"/>
          <w:sz w:val="28"/>
          <w:szCs w:val="28"/>
        </w:rPr>
      </w:pPr>
    </w:p>
    <w:p w:rsidR="00682B0A" w:rsidRPr="00420B53" w:rsidRDefault="00682B0A" w:rsidP="00187410">
      <w:pPr>
        <w:spacing w:after="0" w:line="240" w:lineRule="auto"/>
        <w:jc w:val="both"/>
        <w:rPr>
          <w:rFonts w:ascii="Armin_Koodak" w:eastAsia="Calibri" w:hAnsi="Armin_Koodak" w:cs="B Mitra"/>
          <w:sz w:val="24"/>
          <w:szCs w:val="24"/>
          <w:rtl/>
        </w:rPr>
      </w:pPr>
    </w:p>
    <w:tbl>
      <w:tblPr>
        <w:tblStyle w:val="TableGrid"/>
        <w:bidiVisual/>
        <w:tblW w:w="0" w:type="auto"/>
        <w:jc w:val="center"/>
        <w:tblLook w:val="04A0"/>
      </w:tblPr>
      <w:tblGrid>
        <w:gridCol w:w="5663"/>
        <w:gridCol w:w="1120"/>
        <w:gridCol w:w="1214"/>
      </w:tblGrid>
      <w:tr w:rsidR="00FD76B7" w:rsidRPr="00420B53" w:rsidTr="005348F5">
        <w:trPr>
          <w:trHeight w:val="582"/>
          <w:jc w:val="center"/>
        </w:trPr>
        <w:tc>
          <w:tcPr>
            <w:tcW w:w="5663" w:type="dxa"/>
            <w:tcBorders>
              <w:top w:val="thinThickSmallGap" w:sz="12" w:space="0" w:color="auto"/>
              <w:left w:val="single" w:sz="12" w:space="0" w:color="auto"/>
              <w:right w:val="single" w:sz="12" w:space="0" w:color="auto"/>
            </w:tcBorders>
          </w:tcPr>
          <w:p w:rsidR="00FD76B7" w:rsidRPr="00000DE7" w:rsidRDefault="00FD76B7" w:rsidP="005348F5">
            <w:pPr>
              <w:bidi/>
              <w:spacing w:before="100" w:beforeAutospacing="1" w:afterAutospacing="1"/>
              <w:ind w:left="2" w:right="-1130"/>
              <w:contextualSpacing/>
              <w:jc w:val="center"/>
              <w:rPr>
                <w:rFonts w:cs="B Nazanin"/>
                <w:b/>
                <w:bCs/>
                <w:sz w:val="20"/>
                <w:szCs w:val="20"/>
                <w:rtl/>
                <w:lang w:bidi="fa-IR"/>
              </w:rPr>
            </w:pPr>
            <w:r w:rsidRPr="00000DE7">
              <w:rPr>
                <w:rFonts w:cs="B Nazanin" w:hint="cs"/>
                <w:b/>
                <w:bCs/>
                <w:sz w:val="20"/>
                <w:szCs w:val="20"/>
                <w:rtl/>
                <w:lang w:bidi="fa-IR"/>
              </w:rPr>
              <w:lastRenderedPageBreak/>
              <w:t>امتیاز</w:t>
            </w:r>
            <w:r w:rsidR="003E218B">
              <w:rPr>
                <w:rFonts w:cs="B Nazanin" w:hint="cs"/>
                <w:b/>
                <w:bCs/>
                <w:sz w:val="20"/>
                <w:szCs w:val="20"/>
                <w:rtl/>
                <w:lang w:bidi="fa-IR"/>
              </w:rPr>
              <w:t xml:space="preserve"> شاخص‌های</w:t>
            </w:r>
            <w:r w:rsidRPr="00000DE7">
              <w:rPr>
                <w:rFonts w:cs="B Nazanin" w:hint="cs"/>
                <w:b/>
                <w:bCs/>
                <w:sz w:val="20"/>
                <w:szCs w:val="20"/>
                <w:rtl/>
                <w:lang w:bidi="fa-IR"/>
              </w:rPr>
              <w:t xml:space="preserve"> داوری</w:t>
            </w:r>
            <w:r w:rsidRPr="005348F5">
              <w:rPr>
                <w:rFonts w:cs="B Nazanin" w:hint="cs"/>
                <w:b/>
                <w:bCs/>
                <w:sz w:val="20"/>
                <w:szCs w:val="20"/>
                <w:rtl/>
                <w:lang w:bidi="fa-IR"/>
              </w:rPr>
              <w:t>رشته معرق</w:t>
            </w:r>
            <w:r w:rsidR="00AD5B99">
              <w:rPr>
                <w:rFonts w:cs="B Nazanin" w:hint="cs"/>
                <w:b/>
                <w:bCs/>
                <w:sz w:val="20"/>
                <w:szCs w:val="20"/>
                <w:rtl/>
                <w:lang w:bidi="fa-IR"/>
              </w:rPr>
              <w:t xml:space="preserve"> و منبت</w:t>
            </w:r>
          </w:p>
        </w:tc>
        <w:tc>
          <w:tcPr>
            <w:tcW w:w="1120" w:type="dxa"/>
            <w:tcBorders>
              <w:top w:val="thinThickSmallGap" w:sz="12" w:space="0" w:color="auto"/>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امتیاز</w:t>
            </w:r>
          </w:p>
        </w:tc>
        <w:tc>
          <w:tcPr>
            <w:tcW w:w="1214" w:type="dxa"/>
            <w:tcBorders>
              <w:top w:val="thinThickSmallGap" w:sz="12" w:space="0" w:color="auto"/>
              <w:left w:val="single" w:sz="12" w:space="0" w:color="auto"/>
              <w:right w:val="single" w:sz="12" w:space="0" w:color="auto"/>
            </w:tcBorders>
          </w:tcPr>
          <w:p w:rsidR="00FD76B7" w:rsidRPr="00000DE7" w:rsidRDefault="005348F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 xml:space="preserve"> امتیاز داور</w:t>
            </w:r>
          </w:p>
        </w:tc>
      </w:tr>
      <w:tr w:rsidR="00FD76B7" w:rsidRPr="00420B53" w:rsidTr="005348F5">
        <w:trPr>
          <w:trHeight w:hRule="exact" w:val="337"/>
          <w:jc w:val="center"/>
        </w:trPr>
        <w:tc>
          <w:tcPr>
            <w:tcW w:w="5663" w:type="dxa"/>
            <w:tcBorders>
              <w:top w:val="single" w:sz="12" w:space="0" w:color="auto"/>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1-</w:t>
            </w:r>
            <w:r w:rsidR="00FD76B7" w:rsidRPr="00000DE7">
              <w:rPr>
                <w:rFonts w:cs="B Nazanin" w:hint="cs"/>
                <w:b/>
                <w:bCs/>
                <w:sz w:val="20"/>
                <w:szCs w:val="20"/>
                <w:rtl/>
                <w:lang w:bidi="fa-IR"/>
              </w:rPr>
              <w:t xml:space="preserve">طراحی نقوش </w:t>
            </w:r>
            <w:r w:rsidR="00FD76B7">
              <w:rPr>
                <w:rFonts w:cs="B Nazanin"/>
                <w:b/>
                <w:bCs/>
                <w:sz w:val="20"/>
                <w:szCs w:val="20"/>
                <w:rtl/>
                <w:lang w:bidi="fa-IR"/>
              </w:rPr>
              <w:t>(</w:t>
            </w:r>
            <w:r w:rsidR="00FD76B7" w:rsidRPr="00000DE7">
              <w:rPr>
                <w:rFonts w:cs="B Nazanin" w:hint="cs"/>
                <w:b/>
                <w:bCs/>
                <w:sz w:val="20"/>
                <w:szCs w:val="20"/>
                <w:rtl/>
                <w:lang w:bidi="fa-IR"/>
              </w:rPr>
              <w:t>گیاهی، جانوری، سنتی، اسلیمی، ختائی و ...)</w:t>
            </w:r>
          </w:p>
        </w:tc>
        <w:tc>
          <w:tcPr>
            <w:tcW w:w="1120" w:type="dxa"/>
            <w:tcBorders>
              <w:top w:val="single" w:sz="12" w:space="0" w:color="auto"/>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15</w:t>
            </w:r>
          </w:p>
        </w:tc>
        <w:tc>
          <w:tcPr>
            <w:tcW w:w="1214" w:type="dxa"/>
            <w:tcBorders>
              <w:top w:val="single" w:sz="12" w:space="0" w:color="auto"/>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2-</w:t>
            </w:r>
            <w:r w:rsidR="003E218B">
              <w:rPr>
                <w:rFonts w:cs="B Nazanin" w:hint="cs"/>
                <w:b/>
                <w:bCs/>
                <w:sz w:val="20"/>
                <w:szCs w:val="20"/>
                <w:rtl/>
                <w:lang w:bidi="fa-IR"/>
              </w:rPr>
              <w:t>ترکیب‌بندی</w:t>
            </w:r>
            <w:r w:rsidR="00FD76B7" w:rsidRPr="00000DE7">
              <w:rPr>
                <w:rFonts w:cs="B Nazanin" w:hint="cs"/>
                <w:b/>
                <w:bCs/>
                <w:sz w:val="20"/>
                <w:szCs w:val="20"/>
                <w:rtl/>
                <w:lang w:bidi="fa-IR"/>
              </w:rPr>
              <w:t xml:space="preserve"> نقوش</w:t>
            </w:r>
          </w:p>
        </w:tc>
        <w:tc>
          <w:tcPr>
            <w:tcW w:w="1120"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3-</w:t>
            </w:r>
            <w:r w:rsidR="003E218B">
              <w:rPr>
                <w:rFonts w:cs="B Nazanin" w:hint="cs"/>
                <w:b/>
                <w:bCs/>
                <w:sz w:val="20"/>
                <w:szCs w:val="20"/>
                <w:rtl/>
                <w:lang w:bidi="fa-IR"/>
              </w:rPr>
              <w:t>ترکیب‌بندی</w:t>
            </w:r>
            <w:r w:rsidR="00FD76B7" w:rsidRPr="00000DE7">
              <w:rPr>
                <w:rFonts w:cs="B Nazanin" w:hint="cs"/>
                <w:b/>
                <w:bCs/>
                <w:sz w:val="20"/>
                <w:szCs w:val="20"/>
                <w:rtl/>
                <w:lang w:bidi="fa-IR"/>
              </w:rPr>
              <w:t xml:space="preserve"> رنگ</w:t>
            </w:r>
          </w:p>
        </w:tc>
        <w:tc>
          <w:tcPr>
            <w:tcW w:w="1120"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4-</w:t>
            </w:r>
            <w:r w:rsidR="00FD76B7" w:rsidRPr="00000DE7">
              <w:rPr>
                <w:rFonts w:cs="B Nazanin" w:hint="cs"/>
                <w:b/>
                <w:bCs/>
                <w:sz w:val="20"/>
                <w:szCs w:val="20"/>
                <w:rtl/>
                <w:lang w:bidi="fa-IR"/>
              </w:rPr>
              <w:t>هماهنگی نقش و اجرا با هویت ایرانی اسلامی</w:t>
            </w:r>
          </w:p>
        </w:tc>
        <w:tc>
          <w:tcPr>
            <w:tcW w:w="1120"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5-</w:t>
            </w:r>
            <w:r w:rsidR="00FD76B7" w:rsidRPr="00000DE7">
              <w:rPr>
                <w:rFonts w:cs="B Nazanin" w:hint="cs"/>
                <w:b/>
                <w:bCs/>
                <w:sz w:val="20"/>
                <w:szCs w:val="20"/>
                <w:rtl/>
                <w:lang w:bidi="fa-IR"/>
              </w:rPr>
              <w:t xml:space="preserve">خلاقیت و تکنیک </w:t>
            </w:r>
            <w:r w:rsidR="003E218B">
              <w:rPr>
                <w:rFonts w:cs="B Nazanin" w:hint="cs"/>
                <w:b/>
                <w:bCs/>
                <w:sz w:val="20"/>
                <w:szCs w:val="20"/>
                <w:rtl/>
                <w:lang w:bidi="fa-IR"/>
              </w:rPr>
              <w:t>مورداجرا</w:t>
            </w:r>
          </w:p>
        </w:tc>
        <w:tc>
          <w:tcPr>
            <w:tcW w:w="1120"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15</w:t>
            </w:r>
          </w:p>
        </w:tc>
        <w:tc>
          <w:tcPr>
            <w:tcW w:w="1214"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5-</w:t>
            </w:r>
            <w:r w:rsidR="00FD76B7" w:rsidRPr="00000DE7">
              <w:rPr>
                <w:rFonts w:cs="B Nazanin" w:hint="cs"/>
                <w:b/>
                <w:bCs/>
                <w:sz w:val="20"/>
                <w:szCs w:val="20"/>
                <w:rtl/>
                <w:lang w:bidi="fa-IR"/>
              </w:rPr>
              <w:t>انتخاب مناسب مواد</w:t>
            </w:r>
          </w:p>
        </w:tc>
        <w:tc>
          <w:tcPr>
            <w:tcW w:w="1120"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6-</w:t>
            </w:r>
            <w:r w:rsidR="00FD76B7" w:rsidRPr="00000DE7">
              <w:rPr>
                <w:rFonts w:cs="B Nazanin" w:hint="cs"/>
                <w:b/>
                <w:bCs/>
                <w:sz w:val="20"/>
                <w:szCs w:val="20"/>
                <w:rtl/>
                <w:lang w:bidi="fa-IR"/>
              </w:rPr>
              <w:t>ارتباط اثر با موضوع جشنواره</w:t>
            </w:r>
          </w:p>
        </w:tc>
        <w:tc>
          <w:tcPr>
            <w:tcW w:w="1120"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right w:val="single" w:sz="12" w:space="0" w:color="auto"/>
            </w:tcBorders>
          </w:tcPr>
          <w:p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7-</w:t>
            </w:r>
            <w:r w:rsidR="00FD76B7" w:rsidRPr="00000DE7">
              <w:rPr>
                <w:rFonts w:cs="B Nazanin" w:hint="cs"/>
                <w:b/>
                <w:bCs/>
                <w:sz w:val="20"/>
                <w:szCs w:val="20"/>
                <w:rtl/>
                <w:lang w:bidi="fa-IR"/>
              </w:rPr>
              <w:t xml:space="preserve">ظرافت کار و نصب دقیق اجزا متناسب با </w:t>
            </w:r>
            <w:r w:rsidR="003E218B">
              <w:rPr>
                <w:rFonts w:cs="B Nazanin" w:hint="cs"/>
                <w:b/>
                <w:bCs/>
                <w:sz w:val="20"/>
                <w:szCs w:val="20"/>
                <w:rtl/>
                <w:lang w:bidi="fa-IR"/>
              </w:rPr>
              <w:t>تکنیک‌های</w:t>
            </w:r>
            <w:r w:rsidR="00FD76B7" w:rsidRPr="00000DE7">
              <w:rPr>
                <w:rFonts w:cs="B Nazanin" w:hint="cs"/>
                <w:b/>
                <w:bCs/>
                <w:sz w:val="20"/>
                <w:szCs w:val="20"/>
                <w:rtl/>
                <w:lang w:bidi="fa-IR"/>
              </w:rPr>
              <w:t xml:space="preserve"> هنری</w:t>
            </w:r>
          </w:p>
        </w:tc>
        <w:tc>
          <w:tcPr>
            <w:tcW w:w="1120"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20</w:t>
            </w:r>
          </w:p>
        </w:tc>
        <w:tc>
          <w:tcPr>
            <w:tcW w:w="1214" w:type="dxa"/>
            <w:tcBorders>
              <w:left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rsidTr="005348F5">
        <w:trPr>
          <w:trHeight w:hRule="exact" w:val="337"/>
          <w:jc w:val="center"/>
        </w:trPr>
        <w:tc>
          <w:tcPr>
            <w:tcW w:w="5663" w:type="dxa"/>
            <w:tcBorders>
              <w:left w:val="single" w:sz="12" w:space="0" w:color="auto"/>
              <w:bottom w:val="single" w:sz="12" w:space="0" w:color="auto"/>
              <w:right w:val="single" w:sz="12" w:space="0" w:color="auto"/>
            </w:tcBorders>
          </w:tcPr>
          <w:p w:rsidR="00FD76B7" w:rsidRPr="00000DE7" w:rsidRDefault="00FD76B7" w:rsidP="00187410">
            <w:pPr>
              <w:bidi/>
              <w:spacing w:before="100" w:beforeAutospacing="1" w:after="100" w:afterAutospacing="1"/>
              <w:ind w:left="2" w:right="-1130"/>
              <w:contextualSpacing/>
              <w:rPr>
                <w:rFonts w:cs="B Nazanin"/>
                <w:b/>
                <w:bCs/>
                <w:sz w:val="20"/>
                <w:szCs w:val="20"/>
                <w:lang w:bidi="fa-IR"/>
              </w:rPr>
            </w:pPr>
            <w:r w:rsidRPr="00000DE7">
              <w:rPr>
                <w:rFonts w:cs="B Nazanin" w:hint="cs"/>
                <w:b/>
                <w:bCs/>
                <w:sz w:val="20"/>
                <w:szCs w:val="20"/>
                <w:rtl/>
                <w:lang w:bidi="fa-IR"/>
              </w:rPr>
              <w:t>جمع کل</w:t>
            </w:r>
          </w:p>
        </w:tc>
        <w:tc>
          <w:tcPr>
            <w:tcW w:w="1120" w:type="dxa"/>
            <w:tcBorders>
              <w:left w:val="single" w:sz="12" w:space="0" w:color="auto"/>
              <w:bottom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100</w:t>
            </w:r>
          </w:p>
        </w:tc>
        <w:tc>
          <w:tcPr>
            <w:tcW w:w="1214" w:type="dxa"/>
            <w:tcBorders>
              <w:left w:val="single" w:sz="12" w:space="0" w:color="auto"/>
              <w:bottom w:val="single" w:sz="12" w:space="0" w:color="auto"/>
              <w:right w:val="single" w:sz="12" w:space="0" w:color="auto"/>
            </w:tcBorders>
          </w:tcPr>
          <w:p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bl>
    <w:p w:rsidR="00682B0A" w:rsidRPr="007E7A61" w:rsidRDefault="00682B0A" w:rsidP="007E7A61">
      <w:pPr>
        <w:pStyle w:val="ListParagraph"/>
        <w:numPr>
          <w:ilvl w:val="0"/>
          <w:numId w:val="14"/>
        </w:numPr>
        <w:bidi/>
        <w:spacing w:after="100" w:afterAutospacing="1" w:line="240" w:lineRule="auto"/>
        <w:ind w:right="-1130"/>
        <w:rPr>
          <w:rFonts w:ascii="Calibri" w:eastAsia="Calibri" w:hAnsi="Calibri" w:cs="B Nazanin"/>
          <w:b/>
          <w:bCs/>
          <w:sz w:val="24"/>
          <w:szCs w:val="24"/>
        </w:rPr>
      </w:pPr>
      <w:r w:rsidRPr="00B846A1">
        <w:rPr>
          <w:rFonts w:ascii="Armin_Koodak" w:eastAsia="Calibri" w:hAnsi="Armin_Koodak" w:cs="B Nazanin" w:hint="cs"/>
          <w:b/>
          <w:bCs/>
          <w:sz w:val="24"/>
          <w:szCs w:val="24"/>
          <w:rtl/>
        </w:rPr>
        <w:t xml:space="preserve">نوع تکنیک آزاد </w:t>
      </w:r>
      <w:r w:rsidR="005348F5">
        <w:rPr>
          <w:rFonts w:ascii="Armin_Koodak" w:eastAsia="Calibri" w:hAnsi="Armin_Koodak" w:cs="B Nazanin" w:hint="cs"/>
          <w:b/>
          <w:bCs/>
          <w:sz w:val="24"/>
          <w:szCs w:val="24"/>
          <w:rtl/>
        </w:rPr>
        <w:t>است</w:t>
      </w:r>
      <w:r w:rsidRPr="00B846A1">
        <w:rPr>
          <w:rFonts w:ascii="Armin_Koodak" w:eastAsia="Calibri" w:hAnsi="Armin_Koodak" w:cs="B Nazanin" w:hint="cs"/>
          <w:b/>
          <w:bCs/>
          <w:sz w:val="24"/>
          <w:szCs w:val="24"/>
          <w:rtl/>
        </w:rPr>
        <w:t>.</w:t>
      </w:r>
    </w:p>
    <w:p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اثر ارسالی دارای شناسنامه و مربوط به سال جاری باشد.</w:t>
      </w:r>
    </w:p>
    <w:p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 xml:space="preserve">اثر نباید </w:t>
      </w:r>
      <w:r w:rsidR="003E218B">
        <w:rPr>
          <w:rFonts w:ascii="Armin_Koodak" w:eastAsia="Calibri" w:hAnsi="Armin_Koodak" w:cs="B Nazanin" w:hint="cs"/>
          <w:b/>
          <w:bCs/>
          <w:sz w:val="24"/>
          <w:szCs w:val="24"/>
          <w:rtl/>
        </w:rPr>
        <w:t>پیش‌تر</w:t>
      </w:r>
      <w:r w:rsidRPr="00B846A1">
        <w:rPr>
          <w:rFonts w:ascii="Armin_Koodak" w:eastAsia="Calibri" w:hAnsi="Armin_Koodak" w:cs="B Nazanin" w:hint="cs"/>
          <w:b/>
          <w:bCs/>
          <w:sz w:val="24"/>
          <w:szCs w:val="24"/>
          <w:rtl/>
        </w:rPr>
        <w:t xml:space="preserve"> در مسابقه و جشنواره ملی دیگری شرکت </w:t>
      </w:r>
      <w:r w:rsidR="003E218B">
        <w:rPr>
          <w:rFonts w:ascii="Armin_Koodak" w:eastAsia="Calibri" w:hAnsi="Armin_Koodak" w:cs="B Nazanin" w:hint="cs"/>
          <w:b/>
          <w:bCs/>
          <w:sz w:val="24"/>
          <w:szCs w:val="24"/>
          <w:rtl/>
        </w:rPr>
        <w:t>داده‌شده</w:t>
      </w:r>
      <w:r w:rsidRPr="00B846A1">
        <w:rPr>
          <w:rFonts w:ascii="Armin_Koodak" w:eastAsia="Calibri" w:hAnsi="Armin_Koodak" w:cs="B Nazanin" w:hint="cs"/>
          <w:b/>
          <w:bCs/>
          <w:sz w:val="24"/>
          <w:szCs w:val="24"/>
          <w:rtl/>
        </w:rPr>
        <w:t xml:space="preserve"> باشد.</w:t>
      </w:r>
    </w:p>
    <w:p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color w:val="FF0000"/>
          <w:sz w:val="24"/>
          <w:szCs w:val="24"/>
          <w:rtl/>
        </w:rPr>
        <w:t xml:space="preserve">داوطلب </w:t>
      </w:r>
      <w:r w:rsidR="00CC0007">
        <w:rPr>
          <w:rFonts w:ascii="Armin_Koodak" w:eastAsia="Calibri" w:hAnsi="Armin_Koodak" w:cs="B Nazanin" w:hint="cs"/>
          <w:b/>
          <w:bCs/>
          <w:color w:val="FF0000"/>
          <w:sz w:val="24"/>
          <w:szCs w:val="24"/>
          <w:rtl/>
        </w:rPr>
        <w:t>می‌تواند</w:t>
      </w:r>
      <w:r w:rsidRPr="00B846A1">
        <w:rPr>
          <w:rFonts w:ascii="Armin_Koodak" w:eastAsia="Calibri" w:hAnsi="Armin_Koodak" w:cs="B Nazanin" w:hint="cs"/>
          <w:b/>
          <w:bCs/>
          <w:color w:val="FF0000"/>
          <w:sz w:val="24"/>
          <w:szCs w:val="24"/>
          <w:rtl/>
        </w:rPr>
        <w:t xml:space="preserve"> از فلز، چوب و ... استفاده کند. </w:t>
      </w:r>
      <w:r w:rsidR="003C7A27">
        <w:rPr>
          <w:rFonts w:ascii="Armin_Koodak" w:eastAsia="Calibri" w:hAnsi="Armin_Koodak" w:cs="B Nazanin"/>
          <w:b/>
          <w:bCs/>
          <w:color w:val="FF0000"/>
          <w:sz w:val="24"/>
          <w:szCs w:val="24"/>
          <w:rtl/>
        </w:rPr>
        <w:t>(</w:t>
      </w:r>
      <w:r w:rsidRPr="00B846A1">
        <w:rPr>
          <w:rFonts w:ascii="Armin_Koodak" w:eastAsia="Calibri" w:hAnsi="Armin_Koodak" w:cs="B Nazanin" w:hint="cs"/>
          <w:b/>
          <w:bCs/>
          <w:color w:val="FF0000"/>
          <w:sz w:val="24"/>
          <w:szCs w:val="24"/>
          <w:rtl/>
        </w:rPr>
        <w:t>عدم محدودیت در استفاده از متریال)</w:t>
      </w:r>
    </w:p>
    <w:p w:rsidR="00682B0A" w:rsidRPr="007E7A61" w:rsidRDefault="00682B0A" w:rsidP="007E7A61">
      <w:pPr>
        <w:pStyle w:val="ListParagraph"/>
        <w:numPr>
          <w:ilvl w:val="0"/>
          <w:numId w:val="14"/>
        </w:numPr>
        <w:bidi/>
        <w:spacing w:after="100" w:afterAutospacing="1" w:line="240" w:lineRule="auto"/>
        <w:ind w:right="-1130"/>
        <w:rPr>
          <w:rFonts w:ascii="Calibri" w:eastAsia="Calibri" w:hAnsi="Calibri" w:cs="B Nazanin"/>
          <w:b/>
          <w:bCs/>
          <w:sz w:val="24"/>
          <w:szCs w:val="24"/>
          <w:rtl/>
        </w:rPr>
      </w:pPr>
      <w:r w:rsidRPr="00B846A1">
        <w:rPr>
          <w:rFonts w:ascii="Armin_Koodak" w:eastAsia="Calibri" w:hAnsi="Armin_Koodak" w:cs="B Nazanin" w:hint="cs"/>
          <w:b/>
          <w:bCs/>
          <w:sz w:val="24"/>
          <w:szCs w:val="24"/>
          <w:rtl/>
        </w:rPr>
        <w:t xml:space="preserve"> اندازه اثر،</w:t>
      </w:r>
      <w:r w:rsidR="003C7A27">
        <w:rPr>
          <w:rFonts w:ascii="Armin_Koodak" w:eastAsia="Calibri" w:hAnsi="Armin_Koodak" w:cs="B Nazanin" w:hint="cs"/>
          <w:b/>
          <w:bCs/>
          <w:sz w:val="24"/>
          <w:szCs w:val="24"/>
          <w:rtl/>
        </w:rPr>
        <w:t>حداکثر</w:t>
      </w:r>
      <w:r w:rsidRPr="00B846A1">
        <w:rPr>
          <w:rFonts w:ascii="Armin_Koodak" w:eastAsia="Calibri" w:hAnsi="Armin_Koodak" w:cs="B Nazanin" w:hint="cs"/>
          <w:b/>
          <w:bCs/>
          <w:sz w:val="24"/>
          <w:szCs w:val="24"/>
          <w:rtl/>
        </w:rPr>
        <w:t xml:space="preserve"> 70 × 100 باشد.</w:t>
      </w:r>
    </w:p>
    <w:p w:rsidR="00682B0A" w:rsidRPr="00B846A1" w:rsidRDefault="00682B0A" w:rsidP="00517A62">
      <w:pPr>
        <w:pStyle w:val="ListParagraph"/>
        <w:numPr>
          <w:ilvl w:val="0"/>
          <w:numId w:val="14"/>
        </w:numPr>
        <w:bidi/>
        <w:spacing w:after="100" w:afterAutospacing="1" w:line="240" w:lineRule="auto"/>
        <w:ind w:right="-1130"/>
        <w:rPr>
          <w:rFonts w:ascii="Calibri" w:eastAsia="Calibri" w:hAnsi="Calibri" w:cs="B Nazanin"/>
          <w:b/>
          <w:bCs/>
          <w:sz w:val="24"/>
          <w:szCs w:val="24"/>
          <w:rtl/>
        </w:rPr>
      </w:pPr>
      <w:r w:rsidRPr="00B846A1">
        <w:rPr>
          <w:rFonts w:ascii="Calibri" w:eastAsia="Calibri" w:hAnsi="Calibri" w:cs="B Nazanin" w:hint="cs"/>
          <w:b/>
          <w:bCs/>
          <w:sz w:val="24"/>
          <w:szCs w:val="24"/>
          <w:rtl/>
        </w:rPr>
        <w:t xml:space="preserve">آثار </w:t>
      </w:r>
      <w:r w:rsidR="003E218B">
        <w:rPr>
          <w:rFonts w:ascii="Calibri" w:eastAsia="Calibri" w:hAnsi="Calibri" w:cs="B Nazanin" w:hint="cs"/>
          <w:b/>
          <w:bCs/>
          <w:sz w:val="24"/>
          <w:szCs w:val="24"/>
          <w:rtl/>
        </w:rPr>
        <w:t>می‌بایستبه‌صورت</w:t>
      </w:r>
      <w:r w:rsidRPr="00B846A1">
        <w:rPr>
          <w:rFonts w:ascii="Calibri" w:eastAsia="Calibri" w:hAnsi="Calibri" w:cs="B Nazanin" w:hint="cs"/>
          <w:b/>
          <w:bCs/>
          <w:sz w:val="24"/>
          <w:szCs w:val="24"/>
          <w:rtl/>
        </w:rPr>
        <w:t xml:space="preserve"> دستی برش داده شوند و استفاده از لیزر و یا</w:t>
      </w:r>
      <w:r w:rsidR="007E3FE1" w:rsidRPr="00B846A1">
        <w:rPr>
          <w:rFonts w:ascii="Calibri" w:eastAsia="Calibri" w:hAnsi="Calibri" w:cs="B Nazanin" w:hint="cs"/>
          <w:b/>
          <w:bCs/>
          <w:sz w:val="24"/>
          <w:szCs w:val="24"/>
          <w:rtl/>
        </w:rPr>
        <w:t xml:space="preserve"> دستگاه برش در رشته معرق</w:t>
      </w:r>
      <w:r w:rsidRPr="00B846A1">
        <w:rPr>
          <w:rFonts w:ascii="Calibri" w:eastAsia="Calibri" w:hAnsi="Calibri" w:cs="B Nazanin" w:hint="cs"/>
          <w:b/>
          <w:bCs/>
          <w:sz w:val="24"/>
          <w:szCs w:val="24"/>
          <w:rtl/>
        </w:rPr>
        <w:t xml:space="preserve">مجاز </w:t>
      </w:r>
      <w:r w:rsidR="003E218B">
        <w:rPr>
          <w:rFonts w:ascii="Calibri" w:eastAsia="Calibri" w:hAnsi="Calibri" w:cs="B Nazanin" w:hint="cs"/>
          <w:b/>
          <w:bCs/>
          <w:sz w:val="24"/>
          <w:szCs w:val="24"/>
          <w:rtl/>
        </w:rPr>
        <w:t>نمی‌باشد</w:t>
      </w:r>
      <w:r w:rsidRPr="00B846A1">
        <w:rPr>
          <w:rFonts w:ascii="Calibri" w:eastAsia="Calibri" w:hAnsi="Calibri" w:cs="B Nazanin" w:hint="cs"/>
          <w:b/>
          <w:bCs/>
          <w:sz w:val="24"/>
          <w:szCs w:val="24"/>
          <w:rtl/>
        </w:rPr>
        <w:t>.</w:t>
      </w:r>
    </w:p>
    <w:p w:rsidR="00253353" w:rsidRPr="004E0FA1" w:rsidRDefault="00A531AD" w:rsidP="00442379">
      <w:pPr>
        <w:pStyle w:val="Heading2"/>
        <w:bidi/>
        <w:rPr>
          <w:rFonts w:cs="B Titr"/>
          <w:b/>
          <w:bCs/>
          <w:color w:val="FF0000"/>
          <w:sz w:val="24"/>
          <w:szCs w:val="24"/>
        </w:rPr>
      </w:pPr>
      <w:bookmarkStart w:id="99" w:name="_Toc503356829"/>
      <w:r>
        <w:rPr>
          <w:rFonts w:cs="B Titr" w:hint="cs"/>
          <w:b/>
          <w:bCs/>
          <w:color w:val="FF0000"/>
          <w:sz w:val="24"/>
          <w:szCs w:val="24"/>
          <w:rtl/>
        </w:rPr>
        <w:t>8</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253353" w:rsidRPr="004E0FA1">
        <w:rPr>
          <w:rFonts w:cs="B Titr"/>
          <w:b/>
          <w:bCs/>
          <w:color w:val="FF0000"/>
          <w:sz w:val="24"/>
          <w:szCs w:val="24"/>
          <w:rtl/>
        </w:rPr>
        <w:t>فیلمکوتاه(مستند،داستا</w:t>
      </w:r>
      <w:r w:rsidR="00253353" w:rsidRPr="004E0FA1">
        <w:rPr>
          <w:rFonts w:cs="B Titr" w:hint="cs"/>
          <w:b/>
          <w:bCs/>
          <w:color w:val="FF0000"/>
          <w:sz w:val="24"/>
          <w:szCs w:val="24"/>
          <w:rtl/>
        </w:rPr>
        <w:t>ني</w:t>
      </w:r>
      <w:r w:rsidR="00253353" w:rsidRPr="004E0FA1">
        <w:rPr>
          <w:rFonts w:cs="B Titr"/>
          <w:b/>
          <w:bCs/>
          <w:color w:val="FF0000"/>
          <w:sz w:val="24"/>
          <w:szCs w:val="24"/>
          <w:rtl/>
        </w:rPr>
        <w:t>)</w:t>
      </w:r>
      <w:bookmarkEnd w:id="99"/>
    </w:p>
    <w:p w:rsidR="00BD5ABB" w:rsidRPr="00A531AD" w:rsidRDefault="00BD5ABB" w:rsidP="00A531AD">
      <w:pPr>
        <w:autoSpaceDE w:val="0"/>
        <w:autoSpaceDN w:val="0"/>
        <w:bidi/>
        <w:adjustRightInd w:val="0"/>
        <w:spacing w:after="0" w:line="240" w:lineRule="auto"/>
        <w:ind w:left="425"/>
        <w:jc w:val="both"/>
        <w:rPr>
          <w:rFonts w:ascii="B Mitra" w:hAnsi="Calibri" w:cs="B Nazanin"/>
          <w:b/>
          <w:bCs/>
          <w:sz w:val="24"/>
          <w:szCs w:val="24"/>
        </w:rPr>
      </w:pPr>
      <w:r w:rsidRPr="00A531AD">
        <w:rPr>
          <w:rFonts w:ascii="B Mitra" w:hAnsi="Calibri" w:cs="B Nazanin" w:hint="cs"/>
          <w:b/>
          <w:bCs/>
          <w:sz w:val="24"/>
          <w:szCs w:val="24"/>
          <w:rtl/>
        </w:rPr>
        <w:t>موضوعات</w:t>
      </w:r>
      <w:r w:rsidR="00036C07">
        <w:rPr>
          <w:rFonts w:ascii="B Mitra" w:hAnsi="Calibri" w:cs="B Nazanin" w:hint="cs"/>
          <w:b/>
          <w:bCs/>
          <w:sz w:val="24"/>
          <w:szCs w:val="24"/>
          <w:rtl/>
        </w:rPr>
        <w:t>:</w:t>
      </w:r>
    </w:p>
    <w:p w:rsidR="00253353" w:rsidRDefault="00BD5ABB" w:rsidP="00A531A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A531AD">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rsidR="00BD5ABB" w:rsidRDefault="00BD5ABB" w:rsidP="00BD5ABB">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rsidR="00BD5ABB" w:rsidRDefault="006109BD" w:rsidP="00BD5ABB">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rsidR="006109BD" w:rsidRDefault="006109BD" w:rsidP="00A531A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A531AD">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rsidR="006109BD" w:rsidRPr="00B846A1" w:rsidRDefault="006109BD" w:rsidP="006109B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rsidR="00253353" w:rsidRPr="006109BD" w:rsidRDefault="006109BD" w:rsidP="006109BD">
      <w:pPr>
        <w:autoSpaceDE w:val="0"/>
        <w:autoSpaceDN w:val="0"/>
        <w:bidi/>
        <w:adjustRightInd w:val="0"/>
        <w:spacing w:after="0" w:line="240" w:lineRule="auto"/>
        <w:ind w:left="425"/>
        <w:jc w:val="both"/>
        <w:rPr>
          <w:rFonts w:ascii="B Mitra" w:hAnsi="Calibri" w:cs="B Nazanin"/>
          <w:b/>
          <w:bCs/>
          <w:sz w:val="24"/>
          <w:szCs w:val="24"/>
        </w:rPr>
      </w:pPr>
      <w:r>
        <w:rPr>
          <w:rFonts w:ascii="B Mitra" w:hAnsi="Calibri" w:cs="B Nazanin" w:hint="cs"/>
          <w:b/>
          <w:bCs/>
          <w:sz w:val="24"/>
          <w:szCs w:val="24"/>
          <w:rtl/>
        </w:rPr>
        <w:t>9</w:t>
      </w:r>
      <w:r w:rsidR="003E218B" w:rsidRPr="006109BD">
        <w:rPr>
          <w:rFonts w:ascii="B Mitra" w:hAnsi="Calibri" w:cs="B Nazanin" w:hint="cs"/>
          <w:b/>
          <w:bCs/>
          <w:sz w:val="24"/>
          <w:szCs w:val="24"/>
          <w:rtl/>
        </w:rPr>
        <w:t>فیلم‌ها</w:t>
      </w:r>
      <w:r w:rsidR="00253353" w:rsidRPr="006109BD">
        <w:rPr>
          <w:rFonts w:ascii="B Mitra" w:hAnsi="Calibri" w:cs="B Nazanin" w:hint="cs"/>
          <w:b/>
          <w:bCs/>
          <w:sz w:val="24"/>
          <w:szCs w:val="24"/>
          <w:rtl/>
        </w:rPr>
        <w:t>بایکیاز</w:t>
      </w:r>
      <w:r w:rsidR="003E218B" w:rsidRPr="006109BD">
        <w:rPr>
          <w:rFonts w:ascii="B Mitra" w:hAnsi="Calibri" w:cs="B Nazanin" w:hint="cs"/>
          <w:b/>
          <w:bCs/>
          <w:sz w:val="24"/>
          <w:szCs w:val="24"/>
          <w:rtl/>
        </w:rPr>
        <w:t>فرمت‌های</w:t>
      </w:r>
      <w:r w:rsidR="00253353" w:rsidRPr="006109BD">
        <w:rPr>
          <w:rFonts w:ascii="B Mitra" w:hAnsi="Calibri" w:cs="B Nazanin" w:hint="cs"/>
          <w:b/>
          <w:bCs/>
          <w:sz w:val="24"/>
          <w:szCs w:val="24"/>
          <w:rtl/>
        </w:rPr>
        <w:t>تصویری</w:t>
      </w:r>
      <w:r w:rsidR="00253353" w:rsidRPr="006109BD">
        <w:rPr>
          <w:rFonts w:ascii="B Mitra" w:hAnsi="Calibri" w:cs="B Nazanin" w:hint="cs"/>
          <w:b/>
          <w:bCs/>
          <w:sz w:val="24"/>
          <w:szCs w:val="24"/>
        </w:rPr>
        <w:t xml:space="preserve"> mpg</w:t>
      </w:r>
      <w:r w:rsidR="00253353" w:rsidRPr="006109BD">
        <w:rPr>
          <w:rFonts w:cs="B Nazanin"/>
          <w:b/>
          <w:bCs/>
          <w:sz w:val="24"/>
          <w:szCs w:val="24"/>
        </w:rPr>
        <w:t xml:space="preserve"> 4</w:t>
      </w:r>
      <w:r w:rsidR="00253353" w:rsidRPr="006109BD">
        <w:rPr>
          <w:rFonts w:ascii="B Mitra" w:hAnsi="Calibri" w:cs="B Nazanin" w:hint="cs"/>
          <w:b/>
          <w:bCs/>
          <w:sz w:val="24"/>
          <w:szCs w:val="24"/>
          <w:rtl/>
        </w:rPr>
        <w:t>یا</w:t>
      </w:r>
      <w:r w:rsidR="00253353" w:rsidRPr="006109BD">
        <w:rPr>
          <w:rFonts w:ascii="B Mitra" w:hAnsi="Calibri" w:cs="B Nazanin" w:hint="cs"/>
          <w:b/>
          <w:bCs/>
          <w:sz w:val="24"/>
          <w:szCs w:val="24"/>
        </w:rPr>
        <w:t xml:space="preserve"> Avi </w:t>
      </w:r>
      <w:r w:rsidR="00253353" w:rsidRPr="006109BD">
        <w:rPr>
          <w:rFonts w:ascii="B Mitra" w:hAnsi="Calibri" w:cs="B Nazanin" w:hint="cs"/>
          <w:b/>
          <w:bCs/>
          <w:sz w:val="24"/>
          <w:szCs w:val="24"/>
          <w:rtl/>
        </w:rPr>
        <w:t>برروی</w:t>
      </w:r>
      <w:r w:rsidR="00253353" w:rsidRPr="006109BD">
        <w:rPr>
          <w:rFonts w:cs="B Nazanin"/>
          <w:b/>
          <w:bCs/>
          <w:sz w:val="24"/>
          <w:szCs w:val="24"/>
          <w:lang w:bidi="fa-IR"/>
        </w:rPr>
        <w:t>CD</w:t>
      </w:r>
      <w:r w:rsidR="00253353" w:rsidRPr="006109BD">
        <w:rPr>
          <w:rFonts w:cs="B Nazanin" w:hint="cs"/>
          <w:b/>
          <w:bCs/>
          <w:sz w:val="24"/>
          <w:szCs w:val="24"/>
          <w:rtl/>
          <w:lang w:bidi="fa-IR"/>
        </w:rPr>
        <w:t xml:space="preserve">يا </w:t>
      </w:r>
      <w:r w:rsidR="00253353" w:rsidRPr="006109BD">
        <w:rPr>
          <w:rFonts w:cs="B Nazanin"/>
          <w:b/>
          <w:bCs/>
          <w:sz w:val="24"/>
          <w:szCs w:val="24"/>
          <w:lang w:bidi="fa-IR"/>
        </w:rPr>
        <w:t>DVD</w:t>
      </w:r>
      <w:r w:rsidR="00253353" w:rsidRPr="006109BD">
        <w:rPr>
          <w:rFonts w:cs="B Nazanin" w:hint="cs"/>
          <w:b/>
          <w:bCs/>
          <w:sz w:val="24"/>
          <w:szCs w:val="24"/>
          <w:rtl/>
          <w:lang w:bidi="fa-IR"/>
        </w:rPr>
        <w:t xml:space="preserve"> با </w:t>
      </w:r>
      <w:r w:rsidR="008749EA" w:rsidRPr="006109BD">
        <w:rPr>
          <w:rFonts w:cs="B Nazanin" w:hint="cs"/>
          <w:b/>
          <w:bCs/>
          <w:sz w:val="24"/>
          <w:szCs w:val="24"/>
          <w:rtl/>
          <w:lang w:bidi="fa-IR"/>
        </w:rPr>
        <w:t>نرم‌افزار</w:t>
      </w:r>
      <w:r w:rsidR="00253353" w:rsidRPr="006109BD">
        <w:rPr>
          <w:rFonts w:cs="B Nazanin"/>
          <w:b/>
          <w:bCs/>
          <w:sz w:val="24"/>
          <w:szCs w:val="24"/>
          <w:rtl/>
          <w:lang w:bidi="fa-IR"/>
        </w:rPr>
        <w:t>(</w:t>
      </w:r>
      <w:r w:rsidR="00253353" w:rsidRPr="006109BD">
        <w:rPr>
          <w:rFonts w:cs="B Nazanin" w:hint="cs"/>
          <w:b/>
          <w:bCs/>
          <w:sz w:val="24"/>
          <w:szCs w:val="24"/>
          <w:rtl/>
          <w:lang w:bidi="fa-IR"/>
        </w:rPr>
        <w:t>نرويا آدب انكر</w:t>
      </w:r>
      <w:r w:rsidR="003C7A27" w:rsidRPr="006109BD">
        <w:rPr>
          <w:rFonts w:cs="B Nazanin"/>
          <w:b/>
          <w:bCs/>
          <w:sz w:val="24"/>
          <w:szCs w:val="24"/>
          <w:rtl/>
          <w:lang w:bidi="fa-IR"/>
        </w:rPr>
        <w:t>)</w:t>
      </w:r>
      <w:r w:rsidR="00253353" w:rsidRPr="006109BD">
        <w:rPr>
          <w:rFonts w:cs="B Nazanin" w:hint="cs"/>
          <w:b/>
          <w:bCs/>
          <w:sz w:val="24"/>
          <w:szCs w:val="24"/>
          <w:rtl/>
          <w:lang w:bidi="fa-IR"/>
        </w:rPr>
        <w:t xml:space="preserve"> بر روي </w:t>
      </w:r>
      <w:r w:rsidR="00253353" w:rsidRPr="006109BD">
        <w:rPr>
          <w:rFonts w:cs="B Nazanin"/>
          <w:b/>
          <w:bCs/>
          <w:sz w:val="24"/>
          <w:szCs w:val="24"/>
          <w:lang w:bidi="fa-IR"/>
        </w:rPr>
        <w:t>DVD</w:t>
      </w:r>
      <w:r w:rsidR="00253353" w:rsidRPr="006109BD">
        <w:rPr>
          <w:rFonts w:cs="B Nazanin" w:hint="cs"/>
          <w:b/>
          <w:bCs/>
          <w:sz w:val="24"/>
          <w:szCs w:val="24"/>
          <w:rtl/>
          <w:lang w:bidi="fa-IR"/>
        </w:rPr>
        <w:t xml:space="preserve"> با سرعت </w:t>
      </w:r>
      <w:r w:rsidR="00253353" w:rsidRPr="006109BD">
        <w:rPr>
          <w:rFonts w:cs="B Nazanin"/>
          <w:b/>
          <w:bCs/>
          <w:sz w:val="24"/>
          <w:szCs w:val="24"/>
          <w:lang w:bidi="fa-IR"/>
        </w:rPr>
        <w:t>8X</w:t>
      </w:r>
      <w:r w:rsidR="00253353" w:rsidRPr="006109BD">
        <w:rPr>
          <w:rFonts w:cs="B Nazanin" w:hint="cs"/>
          <w:b/>
          <w:bCs/>
          <w:sz w:val="24"/>
          <w:szCs w:val="24"/>
          <w:rtl/>
          <w:lang w:bidi="fa-IR"/>
        </w:rPr>
        <w:t xml:space="preserve"> رايت شود.</w:t>
      </w:r>
    </w:p>
    <w:p w:rsidR="00253353" w:rsidRPr="00B846A1" w:rsidRDefault="00253353" w:rsidP="00E90CBC">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عواملاصلی فیلمبایداز دانشجومعلمانباشند</w:t>
      </w:r>
      <w:r w:rsidRPr="00B846A1">
        <w:rPr>
          <w:rFonts w:ascii="B Mitra" w:hAnsi="Calibri" w:cs="B Nazanin" w:hint="cs"/>
          <w:b/>
          <w:bCs/>
          <w:sz w:val="24"/>
          <w:szCs w:val="24"/>
        </w:rPr>
        <w:t>.</w:t>
      </w:r>
    </w:p>
    <w:p w:rsidR="00253353" w:rsidRPr="00B846A1" w:rsidRDefault="00253353" w:rsidP="00DD5656">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زمان</w:t>
      </w:r>
      <w:r w:rsidRPr="00B846A1">
        <w:rPr>
          <w:rFonts w:cs="B Nazanin" w:hint="cs"/>
          <w:b/>
          <w:bCs/>
          <w:sz w:val="24"/>
          <w:szCs w:val="24"/>
          <w:rtl/>
          <w:lang w:bidi="fa-IR"/>
        </w:rPr>
        <w:t>فيلم كوتاه داستاني</w:t>
      </w:r>
      <w:r w:rsidRPr="00B846A1">
        <w:rPr>
          <w:rFonts w:ascii="B Mitra" w:hAnsi="Calibri" w:cs="B Nazanin" w:hint="cs"/>
          <w:b/>
          <w:bCs/>
          <w:sz w:val="24"/>
          <w:szCs w:val="24"/>
          <w:rtl/>
        </w:rPr>
        <w:t>و فيلم كوتاه مستند</w:t>
      </w:r>
      <w:r w:rsidR="00E96664">
        <w:rPr>
          <w:rFonts w:ascii="B Mitra" w:hAnsi="Calibri" w:cs="B Nazanin" w:hint="cs"/>
          <w:b/>
          <w:bCs/>
          <w:sz w:val="24"/>
          <w:szCs w:val="24"/>
          <w:rtl/>
        </w:rPr>
        <w:t>حداكثر</w:t>
      </w:r>
      <w:r w:rsidR="00E96664">
        <w:rPr>
          <w:rFonts w:ascii="B Mitra" w:hAnsi="Calibri" w:cs="B Nazanin"/>
          <w:b/>
          <w:bCs/>
          <w:sz w:val="24"/>
          <w:szCs w:val="24"/>
          <w:rtl/>
        </w:rPr>
        <w:t xml:space="preserve"> 15 </w:t>
      </w:r>
      <w:r w:rsidRPr="00B846A1">
        <w:rPr>
          <w:rFonts w:cs="B Nazanin" w:hint="cs"/>
          <w:b/>
          <w:bCs/>
          <w:sz w:val="24"/>
          <w:szCs w:val="24"/>
          <w:rtl/>
          <w:lang w:bidi="fa-IR"/>
        </w:rPr>
        <w:t>دقيقه</w:t>
      </w:r>
      <w:r w:rsidR="003E218B">
        <w:rPr>
          <w:rFonts w:cs="B Nazanin" w:hint="cs"/>
          <w:b/>
          <w:bCs/>
          <w:sz w:val="24"/>
          <w:szCs w:val="24"/>
          <w:rtl/>
          <w:lang w:bidi="fa-IR"/>
        </w:rPr>
        <w:t>می‌باشد</w:t>
      </w:r>
      <w:r w:rsidRPr="00B846A1">
        <w:rPr>
          <w:rFonts w:ascii="B Mitra" w:hAnsi="Calibri" w:cs="B Nazanin" w:hint="cs"/>
          <w:b/>
          <w:bCs/>
          <w:sz w:val="24"/>
          <w:szCs w:val="24"/>
        </w:rPr>
        <w:t>.</w:t>
      </w:r>
    </w:p>
    <w:p w:rsidR="00253353" w:rsidRPr="00B846A1" w:rsidRDefault="00253353" w:rsidP="002002B7">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 xml:space="preserve">فيلم بايد داراي تيتراژ باشد و در تيتراژ نام فيلم،كارگردان، تصويربردار، تدوين گر، </w:t>
      </w:r>
      <w:r w:rsidR="003E218B">
        <w:rPr>
          <w:rFonts w:ascii="B Mitra" w:hAnsi="Calibri" w:cs="B Nazanin" w:hint="cs"/>
          <w:b/>
          <w:bCs/>
          <w:sz w:val="24"/>
          <w:szCs w:val="24"/>
          <w:rtl/>
        </w:rPr>
        <w:t>فیلم‌نامه‌نویس</w:t>
      </w:r>
      <w:r w:rsidRPr="00B846A1">
        <w:rPr>
          <w:rFonts w:ascii="B Mitra" w:hAnsi="Calibri" w:cs="B Nazanin" w:hint="cs"/>
          <w:b/>
          <w:bCs/>
          <w:sz w:val="24"/>
          <w:szCs w:val="24"/>
          <w:rtl/>
        </w:rPr>
        <w:t xml:space="preserve"> و ساير عوامل درج شود.</w:t>
      </w:r>
    </w:p>
    <w:p w:rsidR="00253353" w:rsidRPr="00B846A1" w:rsidRDefault="00253353" w:rsidP="002002B7">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 xml:space="preserve">مشخصات فيلم </w:t>
      </w:r>
      <w:r w:rsidR="003C7A27">
        <w:rPr>
          <w:rFonts w:ascii="B Mitra" w:hAnsi="Calibri" w:cs="B Nazanin" w:hint="cs"/>
          <w:b/>
          <w:bCs/>
          <w:sz w:val="24"/>
          <w:szCs w:val="24"/>
          <w:rtl/>
        </w:rPr>
        <w:t>بايد</w:t>
      </w:r>
      <w:r w:rsidRPr="00B846A1">
        <w:rPr>
          <w:rFonts w:ascii="B Mitra" w:hAnsi="Calibri" w:cs="B Nazanin" w:hint="cs"/>
          <w:b/>
          <w:bCs/>
          <w:sz w:val="24"/>
          <w:szCs w:val="24"/>
          <w:rtl/>
        </w:rPr>
        <w:t xml:space="preserve"> توسط كارگردان فيلم تكميل و </w:t>
      </w:r>
      <w:r w:rsidR="002002B7">
        <w:rPr>
          <w:rFonts w:ascii="B Mitra" w:hAnsi="Calibri" w:cs="B Nazanin" w:hint="cs"/>
          <w:b/>
          <w:bCs/>
          <w:sz w:val="24"/>
          <w:szCs w:val="24"/>
          <w:rtl/>
        </w:rPr>
        <w:t xml:space="preserve">با </w:t>
      </w:r>
      <w:r w:rsidR="003E218B">
        <w:rPr>
          <w:rFonts w:ascii="B Mitra" w:hAnsi="Calibri" w:cs="B Nazanin" w:hint="cs"/>
          <w:b/>
          <w:bCs/>
          <w:sz w:val="24"/>
          <w:szCs w:val="24"/>
          <w:rtl/>
        </w:rPr>
        <w:t>تائید</w:t>
      </w:r>
      <w:r w:rsidRPr="00B846A1">
        <w:rPr>
          <w:rFonts w:ascii="B Mitra" w:hAnsi="Calibri" w:cs="B Nazanin" w:hint="cs"/>
          <w:b/>
          <w:bCs/>
          <w:sz w:val="24"/>
          <w:szCs w:val="24"/>
          <w:rtl/>
        </w:rPr>
        <w:t xml:space="preserve"> رياست محترم پرديس</w:t>
      </w:r>
      <w:r w:rsidR="002002B7">
        <w:rPr>
          <w:rFonts w:ascii="B Mitra" w:hAnsi="Calibri" w:cs="B Nazanin" w:hint="cs"/>
          <w:b/>
          <w:bCs/>
          <w:sz w:val="24"/>
          <w:szCs w:val="24"/>
          <w:rtl/>
        </w:rPr>
        <w:t xml:space="preserve"> ارسال</w:t>
      </w:r>
      <w:r w:rsidRPr="00B846A1">
        <w:rPr>
          <w:rFonts w:ascii="B Mitra" w:hAnsi="Calibri" w:cs="B Nazanin" w:hint="cs"/>
          <w:b/>
          <w:bCs/>
          <w:sz w:val="24"/>
          <w:szCs w:val="24"/>
          <w:rtl/>
        </w:rPr>
        <w:t xml:space="preserve"> شود.</w:t>
      </w:r>
    </w:p>
    <w:p w:rsidR="005348F5" w:rsidRPr="003B445A" w:rsidRDefault="00253353" w:rsidP="003B445A">
      <w:pPr>
        <w:pStyle w:val="ListParagraph"/>
        <w:numPr>
          <w:ilvl w:val="0"/>
          <w:numId w:val="4"/>
        </w:numPr>
        <w:autoSpaceDE w:val="0"/>
        <w:autoSpaceDN w:val="0"/>
        <w:bidi/>
        <w:adjustRightInd w:val="0"/>
        <w:spacing w:after="0" w:line="240" w:lineRule="auto"/>
        <w:jc w:val="both"/>
        <w:rPr>
          <w:rFonts w:ascii="B Mitra" w:hAnsi="Calibri" w:cs="B Nazanin"/>
          <w:b/>
          <w:bCs/>
          <w:sz w:val="24"/>
          <w:szCs w:val="24"/>
          <w:rtl/>
        </w:rPr>
      </w:pPr>
      <w:r w:rsidRPr="003B445A">
        <w:rPr>
          <w:rFonts w:ascii="B Mitra" w:hAnsi="Calibri" w:cs="B Nazanin" w:hint="cs"/>
          <w:b/>
          <w:bCs/>
          <w:sz w:val="24"/>
          <w:szCs w:val="24"/>
          <w:rtl/>
        </w:rPr>
        <w:t xml:space="preserve">به همراه فيلم ارسالي يك عكس </w:t>
      </w:r>
      <w:r w:rsidR="003E218B" w:rsidRPr="003B445A">
        <w:rPr>
          <w:rFonts w:ascii="B Mitra" w:hAnsi="Calibri" w:cs="B Nazanin" w:hint="cs"/>
          <w:b/>
          <w:bCs/>
          <w:sz w:val="24"/>
          <w:szCs w:val="24"/>
          <w:rtl/>
        </w:rPr>
        <w:t>ازصحنه</w:t>
      </w:r>
      <w:r w:rsidRPr="003B445A">
        <w:rPr>
          <w:rFonts w:ascii="B Mitra" w:hAnsi="Calibri" w:cs="B Nazanin" w:hint="cs"/>
          <w:b/>
          <w:bCs/>
          <w:sz w:val="24"/>
          <w:szCs w:val="24"/>
          <w:rtl/>
        </w:rPr>
        <w:t xml:space="preserve"> فيلم و يك عكس از </w:t>
      </w:r>
      <w:r w:rsidR="003E218B" w:rsidRPr="003B445A">
        <w:rPr>
          <w:rFonts w:ascii="B Mitra" w:hAnsi="Calibri" w:cs="B Nazanin" w:hint="cs"/>
          <w:b/>
          <w:bCs/>
          <w:sz w:val="24"/>
          <w:szCs w:val="24"/>
          <w:rtl/>
        </w:rPr>
        <w:t>پشت‌صحنه</w:t>
      </w:r>
      <w:r w:rsidRPr="003B445A">
        <w:rPr>
          <w:rFonts w:ascii="B Mitra" w:hAnsi="Calibri" w:cs="B Nazanin" w:hint="cs"/>
          <w:b/>
          <w:bCs/>
          <w:sz w:val="24"/>
          <w:szCs w:val="24"/>
          <w:rtl/>
        </w:rPr>
        <w:t xml:space="preserve"> فيلم كه </w:t>
      </w:r>
      <w:r w:rsidR="003E218B" w:rsidRPr="003B445A">
        <w:rPr>
          <w:rFonts w:ascii="B Mitra" w:hAnsi="Calibri" w:cs="B Nazanin" w:hint="cs"/>
          <w:b/>
          <w:bCs/>
          <w:sz w:val="24"/>
          <w:szCs w:val="24"/>
          <w:rtl/>
        </w:rPr>
        <w:t>مشخص‌کننده</w:t>
      </w:r>
      <w:r w:rsidRPr="003B445A">
        <w:rPr>
          <w:rFonts w:ascii="B Mitra" w:hAnsi="Calibri" w:cs="B Nazanin" w:hint="cs"/>
          <w:b/>
          <w:bCs/>
          <w:sz w:val="24"/>
          <w:szCs w:val="24"/>
          <w:rtl/>
        </w:rPr>
        <w:t xml:space="preserve"> كارگردان و عوامل فيلم باشد </w:t>
      </w:r>
      <w:r w:rsidR="003E218B" w:rsidRPr="003B445A">
        <w:rPr>
          <w:rFonts w:ascii="B Mitra" w:hAnsi="Calibri" w:cs="B Nazanin" w:hint="cs"/>
          <w:b/>
          <w:bCs/>
          <w:sz w:val="24"/>
          <w:szCs w:val="24"/>
          <w:rtl/>
        </w:rPr>
        <w:t>به‌صورت</w:t>
      </w:r>
      <w:r w:rsidRPr="003B445A">
        <w:rPr>
          <w:rFonts w:ascii="B Mitra" w:hAnsi="Calibri" w:cs="B Nazanin" w:hint="cs"/>
          <w:b/>
          <w:bCs/>
          <w:sz w:val="24"/>
          <w:szCs w:val="24"/>
          <w:rtl/>
        </w:rPr>
        <w:t xml:space="preserve"> ديجيتال و يا آنالوگ ارسال گردد.</w:t>
      </w:r>
    </w:p>
    <w:tbl>
      <w:tblPr>
        <w:tblStyle w:val="TableGrid"/>
        <w:bidiVisual/>
        <w:tblW w:w="0" w:type="auto"/>
        <w:jc w:val="center"/>
        <w:tblLook w:val="04A0"/>
      </w:tblPr>
      <w:tblGrid>
        <w:gridCol w:w="720"/>
        <w:gridCol w:w="4186"/>
        <w:gridCol w:w="1149"/>
        <w:gridCol w:w="1395"/>
      </w:tblGrid>
      <w:tr w:rsidR="005348F5" w:rsidRPr="005348F5" w:rsidTr="00C1015C">
        <w:trPr>
          <w:trHeight w:val="393"/>
          <w:jc w:val="center"/>
        </w:trPr>
        <w:tc>
          <w:tcPr>
            <w:tcW w:w="720" w:type="dxa"/>
            <w:tcBorders>
              <w:top w:val="single" w:sz="12" w:space="0" w:color="auto"/>
            </w:tcBorders>
          </w:tcPr>
          <w:p w:rsidR="005348F5" w:rsidRPr="005348F5" w:rsidRDefault="005348F5" w:rsidP="005348F5">
            <w:pPr>
              <w:jc w:val="center"/>
              <w:rPr>
                <w:b/>
                <w:bCs/>
                <w:rtl/>
              </w:rPr>
            </w:pPr>
          </w:p>
        </w:tc>
        <w:tc>
          <w:tcPr>
            <w:tcW w:w="4186" w:type="dxa"/>
            <w:tcBorders>
              <w:top w:val="single" w:sz="12" w:space="0" w:color="auto"/>
            </w:tcBorders>
            <w:vAlign w:val="center"/>
          </w:tcPr>
          <w:p w:rsidR="005348F5" w:rsidRPr="005348F5" w:rsidRDefault="005348F5" w:rsidP="00C1015C">
            <w:pPr>
              <w:jc w:val="center"/>
              <w:rPr>
                <w:b/>
                <w:bCs/>
                <w:rtl/>
              </w:rPr>
            </w:pPr>
            <w:r w:rsidRPr="005348F5">
              <w:rPr>
                <w:rFonts w:hint="cs"/>
                <w:b/>
                <w:bCs/>
                <w:rtl/>
              </w:rPr>
              <w:t>امتیاز</w:t>
            </w:r>
            <w:r w:rsidR="003E218B">
              <w:rPr>
                <w:rFonts w:hint="cs"/>
                <w:b/>
                <w:bCs/>
                <w:rtl/>
              </w:rPr>
              <w:t xml:space="preserve"> شاخص‌های</w:t>
            </w:r>
            <w:r w:rsidRPr="005348F5">
              <w:rPr>
                <w:rFonts w:hint="cs"/>
                <w:b/>
                <w:bCs/>
                <w:rtl/>
              </w:rPr>
              <w:t xml:space="preserve"> داوری رشته فیلم کوتاه</w:t>
            </w:r>
          </w:p>
        </w:tc>
        <w:tc>
          <w:tcPr>
            <w:tcW w:w="1149" w:type="dxa"/>
            <w:tcBorders>
              <w:top w:val="single" w:sz="12" w:space="0" w:color="auto"/>
              <w:right w:val="single" w:sz="12" w:space="0" w:color="auto"/>
            </w:tcBorders>
            <w:vAlign w:val="center"/>
          </w:tcPr>
          <w:p w:rsidR="005348F5" w:rsidRPr="005348F5" w:rsidRDefault="005348F5" w:rsidP="00C1015C">
            <w:pPr>
              <w:jc w:val="center"/>
              <w:rPr>
                <w:b/>
                <w:bCs/>
                <w:rtl/>
              </w:rPr>
            </w:pPr>
            <w:r w:rsidRPr="005348F5">
              <w:rPr>
                <w:rFonts w:hint="cs"/>
                <w:b/>
                <w:bCs/>
                <w:rtl/>
              </w:rPr>
              <w:t>امتیاز</w:t>
            </w:r>
          </w:p>
        </w:tc>
        <w:tc>
          <w:tcPr>
            <w:tcW w:w="1395" w:type="dxa"/>
            <w:tcBorders>
              <w:top w:val="single" w:sz="12" w:space="0" w:color="auto"/>
              <w:right w:val="single" w:sz="12" w:space="0" w:color="auto"/>
            </w:tcBorders>
            <w:vAlign w:val="center"/>
          </w:tcPr>
          <w:p w:rsidR="005348F5" w:rsidRPr="005348F5" w:rsidRDefault="005348F5" w:rsidP="00C1015C">
            <w:pPr>
              <w:jc w:val="center"/>
              <w:rPr>
                <w:b/>
                <w:bCs/>
                <w:rtl/>
              </w:rPr>
            </w:pPr>
            <w:r>
              <w:rPr>
                <w:rFonts w:hint="cs"/>
                <w:b/>
                <w:bCs/>
                <w:rtl/>
              </w:rPr>
              <w:t>امتیاز داور</w:t>
            </w:r>
          </w:p>
        </w:tc>
      </w:tr>
      <w:tr w:rsidR="005348F5" w:rsidRPr="005348F5" w:rsidTr="005348F5">
        <w:trPr>
          <w:trHeight w:hRule="exact" w:val="298"/>
          <w:jc w:val="center"/>
        </w:trPr>
        <w:tc>
          <w:tcPr>
            <w:tcW w:w="720" w:type="dxa"/>
            <w:tcBorders>
              <w:top w:val="thinThickSmallGap" w:sz="12" w:space="0" w:color="000000"/>
            </w:tcBorders>
          </w:tcPr>
          <w:p w:rsidR="005348F5" w:rsidRPr="005348F5" w:rsidRDefault="005348F5" w:rsidP="005348F5">
            <w:pPr>
              <w:jc w:val="center"/>
              <w:rPr>
                <w:b/>
                <w:bCs/>
                <w:rtl/>
              </w:rPr>
            </w:pPr>
            <w:r>
              <w:rPr>
                <w:rFonts w:hint="cs"/>
                <w:b/>
                <w:bCs/>
                <w:rtl/>
              </w:rPr>
              <w:t>1</w:t>
            </w:r>
          </w:p>
        </w:tc>
        <w:tc>
          <w:tcPr>
            <w:tcW w:w="4186" w:type="dxa"/>
            <w:tcBorders>
              <w:top w:val="thinThickSmallGap" w:sz="12" w:space="0" w:color="000000"/>
            </w:tcBorders>
            <w:vAlign w:val="center"/>
          </w:tcPr>
          <w:p w:rsidR="005348F5" w:rsidRPr="005348F5" w:rsidRDefault="005348F5" w:rsidP="005348F5">
            <w:pPr>
              <w:jc w:val="right"/>
              <w:rPr>
                <w:b/>
                <w:bCs/>
              </w:rPr>
            </w:pPr>
            <w:r w:rsidRPr="005348F5">
              <w:rPr>
                <w:rFonts w:hint="cs"/>
                <w:b/>
                <w:bCs/>
                <w:rtl/>
              </w:rPr>
              <w:t>تم و ایده</w:t>
            </w:r>
          </w:p>
        </w:tc>
        <w:tc>
          <w:tcPr>
            <w:tcW w:w="1149" w:type="dxa"/>
            <w:tcBorders>
              <w:top w:val="thinThickSmallGap" w:sz="12" w:space="0" w:color="000000"/>
              <w:right w:val="single" w:sz="12" w:space="0" w:color="auto"/>
            </w:tcBorders>
            <w:vAlign w:val="center"/>
          </w:tcPr>
          <w:p w:rsidR="005348F5" w:rsidRPr="005348F5" w:rsidRDefault="005348F5" w:rsidP="005348F5">
            <w:pPr>
              <w:jc w:val="center"/>
              <w:rPr>
                <w:b/>
                <w:bCs/>
              </w:rPr>
            </w:pPr>
            <w:r w:rsidRPr="005348F5">
              <w:rPr>
                <w:rFonts w:hint="cs"/>
                <w:b/>
                <w:bCs/>
                <w:rtl/>
              </w:rPr>
              <w:t>7</w:t>
            </w:r>
          </w:p>
        </w:tc>
        <w:tc>
          <w:tcPr>
            <w:tcW w:w="1395" w:type="dxa"/>
            <w:tcBorders>
              <w:top w:val="thinThickSmallGap" w:sz="12" w:space="0" w:color="000000"/>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Pr>
          <w:p w:rsidR="005348F5" w:rsidRPr="005348F5" w:rsidRDefault="005348F5" w:rsidP="005348F5">
            <w:pPr>
              <w:jc w:val="center"/>
              <w:rPr>
                <w:b/>
                <w:bCs/>
                <w:rtl/>
              </w:rPr>
            </w:pPr>
            <w:r>
              <w:rPr>
                <w:rFonts w:hint="cs"/>
                <w:b/>
                <w:bCs/>
                <w:rtl/>
              </w:rPr>
              <w:t>2</w:t>
            </w:r>
          </w:p>
        </w:tc>
        <w:tc>
          <w:tcPr>
            <w:tcW w:w="4186" w:type="dxa"/>
            <w:vAlign w:val="center"/>
          </w:tcPr>
          <w:p w:rsidR="005348F5" w:rsidRPr="005348F5" w:rsidRDefault="005348F5" w:rsidP="005348F5">
            <w:pPr>
              <w:jc w:val="right"/>
              <w:rPr>
                <w:b/>
                <w:bCs/>
              </w:rPr>
            </w:pPr>
            <w:r w:rsidRPr="005348F5">
              <w:rPr>
                <w:rFonts w:hint="cs"/>
                <w:b/>
                <w:bCs/>
                <w:rtl/>
              </w:rPr>
              <w:t>داستان</w:t>
            </w:r>
          </w:p>
        </w:tc>
        <w:tc>
          <w:tcPr>
            <w:tcW w:w="1149" w:type="dxa"/>
            <w:tcBorders>
              <w:right w:val="single" w:sz="12" w:space="0" w:color="auto"/>
            </w:tcBorders>
            <w:vAlign w:val="center"/>
          </w:tcPr>
          <w:p w:rsidR="005348F5" w:rsidRPr="005348F5" w:rsidRDefault="005348F5" w:rsidP="005348F5">
            <w:pPr>
              <w:jc w:val="center"/>
              <w:rPr>
                <w:b/>
                <w:bCs/>
              </w:rPr>
            </w:pPr>
            <w:r w:rsidRPr="005348F5">
              <w:rPr>
                <w:rFonts w:hint="cs"/>
                <w:b/>
                <w:bCs/>
                <w:rtl/>
              </w:rPr>
              <w:t>8</w:t>
            </w:r>
          </w:p>
        </w:tc>
        <w:tc>
          <w:tcPr>
            <w:tcW w:w="1395" w:type="dxa"/>
            <w:tcBorders>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bottom w:val="outset" w:sz="6" w:space="0" w:color="auto"/>
            </w:tcBorders>
          </w:tcPr>
          <w:p w:rsidR="005348F5" w:rsidRPr="005348F5" w:rsidRDefault="005348F5" w:rsidP="005348F5">
            <w:pPr>
              <w:jc w:val="center"/>
              <w:rPr>
                <w:b/>
                <w:bCs/>
                <w:rtl/>
              </w:rPr>
            </w:pPr>
            <w:r>
              <w:rPr>
                <w:rFonts w:hint="cs"/>
                <w:b/>
                <w:bCs/>
                <w:rtl/>
              </w:rPr>
              <w:t>3</w:t>
            </w:r>
          </w:p>
        </w:tc>
        <w:tc>
          <w:tcPr>
            <w:tcW w:w="4186" w:type="dxa"/>
            <w:tcBorders>
              <w:bottom w:val="outset" w:sz="6" w:space="0" w:color="auto"/>
            </w:tcBorders>
            <w:vAlign w:val="center"/>
          </w:tcPr>
          <w:p w:rsidR="005348F5" w:rsidRPr="005348F5" w:rsidRDefault="005348F5" w:rsidP="005348F5">
            <w:pPr>
              <w:jc w:val="right"/>
              <w:rPr>
                <w:b/>
                <w:bCs/>
              </w:rPr>
            </w:pPr>
            <w:r w:rsidRPr="005348F5">
              <w:rPr>
                <w:rFonts w:hint="cs"/>
                <w:b/>
                <w:bCs/>
                <w:rtl/>
              </w:rPr>
              <w:t>شخصیت‌پردازی</w:t>
            </w:r>
          </w:p>
        </w:tc>
        <w:tc>
          <w:tcPr>
            <w:tcW w:w="1149" w:type="dxa"/>
            <w:tcBorders>
              <w:right w:val="single" w:sz="12" w:space="0" w:color="auto"/>
            </w:tcBorders>
            <w:vAlign w:val="center"/>
          </w:tcPr>
          <w:p w:rsidR="005348F5" w:rsidRPr="005348F5" w:rsidRDefault="005348F5" w:rsidP="005348F5">
            <w:pPr>
              <w:jc w:val="center"/>
              <w:rPr>
                <w:b/>
                <w:bCs/>
              </w:rPr>
            </w:pPr>
            <w:r w:rsidRPr="005348F5">
              <w:rPr>
                <w:rFonts w:hint="cs"/>
                <w:b/>
                <w:bCs/>
                <w:rtl/>
              </w:rPr>
              <w:t>5</w:t>
            </w:r>
          </w:p>
        </w:tc>
        <w:tc>
          <w:tcPr>
            <w:tcW w:w="1395" w:type="dxa"/>
            <w:tcBorders>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tcBorders>
          </w:tcPr>
          <w:p w:rsidR="005348F5" w:rsidRPr="005348F5" w:rsidRDefault="005348F5" w:rsidP="005348F5">
            <w:pPr>
              <w:jc w:val="center"/>
              <w:rPr>
                <w:b/>
                <w:bCs/>
                <w:rtl/>
              </w:rPr>
            </w:pPr>
            <w:r>
              <w:rPr>
                <w:rFonts w:hint="cs"/>
                <w:b/>
                <w:bCs/>
                <w:rtl/>
              </w:rPr>
              <w:lastRenderedPageBreak/>
              <w:t>4</w:t>
            </w:r>
          </w:p>
        </w:tc>
        <w:tc>
          <w:tcPr>
            <w:tcW w:w="4186" w:type="dxa"/>
            <w:tcBorders>
              <w:top w:val="outset" w:sz="6" w:space="0" w:color="auto"/>
            </w:tcBorders>
            <w:vAlign w:val="center"/>
          </w:tcPr>
          <w:p w:rsidR="005348F5" w:rsidRPr="005348F5" w:rsidRDefault="005348F5" w:rsidP="005348F5">
            <w:pPr>
              <w:jc w:val="right"/>
              <w:rPr>
                <w:b/>
                <w:bCs/>
              </w:rPr>
            </w:pPr>
            <w:r w:rsidRPr="005348F5">
              <w:rPr>
                <w:rFonts w:hint="cs"/>
                <w:b/>
                <w:bCs/>
                <w:rtl/>
              </w:rPr>
              <w:t>دکوپاژ</w:t>
            </w:r>
          </w:p>
        </w:tc>
        <w:tc>
          <w:tcPr>
            <w:tcW w:w="1149" w:type="dxa"/>
            <w:tcBorders>
              <w:right w:val="single" w:sz="12" w:space="0" w:color="auto"/>
            </w:tcBorders>
            <w:vAlign w:val="center"/>
          </w:tcPr>
          <w:p w:rsidR="005348F5" w:rsidRPr="005348F5" w:rsidRDefault="005348F5" w:rsidP="005348F5">
            <w:pPr>
              <w:jc w:val="center"/>
              <w:rPr>
                <w:b/>
                <w:bCs/>
              </w:rPr>
            </w:pPr>
            <w:r w:rsidRPr="005348F5">
              <w:rPr>
                <w:rFonts w:hint="cs"/>
                <w:b/>
                <w:bCs/>
                <w:rtl/>
              </w:rPr>
              <w:t>15</w:t>
            </w:r>
          </w:p>
        </w:tc>
        <w:tc>
          <w:tcPr>
            <w:tcW w:w="1395" w:type="dxa"/>
            <w:tcBorders>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Pr>
          <w:p w:rsidR="005348F5" w:rsidRPr="005348F5" w:rsidRDefault="005348F5" w:rsidP="005348F5">
            <w:pPr>
              <w:jc w:val="center"/>
              <w:rPr>
                <w:b/>
                <w:bCs/>
                <w:rtl/>
              </w:rPr>
            </w:pPr>
            <w:r>
              <w:rPr>
                <w:rFonts w:hint="cs"/>
                <w:b/>
                <w:bCs/>
                <w:rtl/>
              </w:rPr>
              <w:t>5</w:t>
            </w:r>
          </w:p>
        </w:tc>
        <w:tc>
          <w:tcPr>
            <w:tcW w:w="4186" w:type="dxa"/>
            <w:vAlign w:val="center"/>
          </w:tcPr>
          <w:p w:rsidR="005348F5" w:rsidRPr="005348F5" w:rsidRDefault="005348F5" w:rsidP="005348F5">
            <w:pPr>
              <w:jc w:val="right"/>
              <w:rPr>
                <w:b/>
                <w:bCs/>
              </w:rPr>
            </w:pPr>
            <w:r w:rsidRPr="005348F5">
              <w:rPr>
                <w:rFonts w:hint="cs"/>
                <w:b/>
                <w:bCs/>
                <w:rtl/>
              </w:rPr>
              <w:t>انتخاب بازیگران و پرداخت بازی‌ها</w:t>
            </w:r>
          </w:p>
        </w:tc>
        <w:tc>
          <w:tcPr>
            <w:tcW w:w="1149" w:type="dxa"/>
            <w:tcBorders>
              <w:right w:val="single" w:sz="12" w:space="0" w:color="auto"/>
            </w:tcBorders>
            <w:vAlign w:val="center"/>
          </w:tcPr>
          <w:p w:rsidR="005348F5" w:rsidRPr="005348F5" w:rsidRDefault="005348F5" w:rsidP="005348F5">
            <w:pPr>
              <w:jc w:val="center"/>
              <w:rPr>
                <w:b/>
                <w:bCs/>
              </w:rPr>
            </w:pPr>
            <w:r w:rsidRPr="005348F5">
              <w:rPr>
                <w:rFonts w:hint="cs"/>
                <w:b/>
                <w:bCs/>
                <w:rtl/>
              </w:rPr>
              <w:t>15</w:t>
            </w:r>
          </w:p>
        </w:tc>
        <w:tc>
          <w:tcPr>
            <w:tcW w:w="1395" w:type="dxa"/>
            <w:tcBorders>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Pr>
          <w:p w:rsidR="005348F5" w:rsidRPr="005348F5" w:rsidRDefault="005348F5" w:rsidP="005348F5">
            <w:pPr>
              <w:jc w:val="center"/>
              <w:rPr>
                <w:b/>
                <w:bCs/>
                <w:rtl/>
              </w:rPr>
            </w:pPr>
            <w:r>
              <w:rPr>
                <w:rFonts w:hint="cs"/>
                <w:b/>
                <w:bCs/>
                <w:rtl/>
              </w:rPr>
              <w:t>6</w:t>
            </w:r>
          </w:p>
        </w:tc>
        <w:tc>
          <w:tcPr>
            <w:tcW w:w="4186" w:type="dxa"/>
            <w:vAlign w:val="center"/>
          </w:tcPr>
          <w:p w:rsidR="005348F5" w:rsidRPr="005348F5" w:rsidRDefault="005348F5" w:rsidP="005348F5">
            <w:pPr>
              <w:jc w:val="right"/>
              <w:rPr>
                <w:b/>
                <w:bCs/>
              </w:rPr>
            </w:pPr>
            <w:r w:rsidRPr="005348F5">
              <w:rPr>
                <w:rFonts w:hint="cs"/>
                <w:b/>
                <w:bCs/>
                <w:rtl/>
              </w:rPr>
              <w:t>کیفیت تصاویر</w:t>
            </w:r>
          </w:p>
        </w:tc>
        <w:tc>
          <w:tcPr>
            <w:tcW w:w="1149" w:type="dxa"/>
            <w:tcBorders>
              <w:right w:val="single" w:sz="12" w:space="0" w:color="auto"/>
            </w:tcBorders>
            <w:vAlign w:val="center"/>
          </w:tcPr>
          <w:p w:rsidR="005348F5" w:rsidRPr="005348F5" w:rsidRDefault="005348F5" w:rsidP="005348F5">
            <w:pPr>
              <w:jc w:val="center"/>
              <w:rPr>
                <w:b/>
                <w:bCs/>
              </w:rPr>
            </w:pPr>
            <w:r w:rsidRPr="005348F5">
              <w:rPr>
                <w:rFonts w:hint="cs"/>
                <w:b/>
                <w:bCs/>
                <w:rtl/>
              </w:rPr>
              <w:t>10</w:t>
            </w:r>
          </w:p>
        </w:tc>
        <w:tc>
          <w:tcPr>
            <w:tcW w:w="1395" w:type="dxa"/>
            <w:tcBorders>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bottom w:val="outset" w:sz="6" w:space="0" w:color="auto"/>
            </w:tcBorders>
          </w:tcPr>
          <w:p w:rsidR="005348F5" w:rsidRPr="005348F5" w:rsidRDefault="005348F5" w:rsidP="005348F5">
            <w:pPr>
              <w:jc w:val="center"/>
              <w:rPr>
                <w:b/>
                <w:bCs/>
                <w:rtl/>
              </w:rPr>
            </w:pPr>
            <w:r>
              <w:rPr>
                <w:rFonts w:hint="cs"/>
                <w:b/>
                <w:bCs/>
                <w:rtl/>
              </w:rPr>
              <w:t>7</w:t>
            </w:r>
          </w:p>
        </w:tc>
        <w:tc>
          <w:tcPr>
            <w:tcW w:w="4186" w:type="dxa"/>
            <w:tcBorders>
              <w:bottom w:val="outset" w:sz="6" w:space="0" w:color="auto"/>
            </w:tcBorders>
            <w:vAlign w:val="center"/>
          </w:tcPr>
          <w:p w:rsidR="005348F5" w:rsidRPr="005348F5" w:rsidRDefault="005348F5" w:rsidP="005348F5">
            <w:pPr>
              <w:jc w:val="right"/>
              <w:rPr>
                <w:b/>
                <w:bCs/>
              </w:rPr>
            </w:pPr>
            <w:r w:rsidRPr="005348F5">
              <w:rPr>
                <w:rFonts w:hint="cs"/>
                <w:b/>
                <w:bCs/>
                <w:rtl/>
              </w:rPr>
              <w:t>صدا</w:t>
            </w:r>
          </w:p>
        </w:tc>
        <w:tc>
          <w:tcPr>
            <w:tcW w:w="1149" w:type="dxa"/>
            <w:tcBorders>
              <w:bottom w:val="outset" w:sz="6" w:space="0" w:color="auto"/>
              <w:right w:val="single" w:sz="12" w:space="0" w:color="auto"/>
            </w:tcBorders>
            <w:vAlign w:val="center"/>
          </w:tcPr>
          <w:p w:rsidR="005348F5" w:rsidRPr="005348F5" w:rsidRDefault="005348F5" w:rsidP="005348F5">
            <w:pPr>
              <w:jc w:val="center"/>
              <w:rPr>
                <w:b/>
                <w:bCs/>
              </w:rPr>
            </w:pPr>
            <w:r w:rsidRPr="005348F5">
              <w:rPr>
                <w:rFonts w:hint="cs"/>
                <w:b/>
                <w:bCs/>
                <w:rtl/>
              </w:rPr>
              <w:t>5</w:t>
            </w:r>
          </w:p>
        </w:tc>
        <w:tc>
          <w:tcPr>
            <w:tcW w:w="1395" w:type="dxa"/>
            <w:tcBorders>
              <w:bottom w:val="outset" w:sz="6" w:space="0" w:color="auto"/>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bottom w:val="outset" w:sz="6" w:space="0" w:color="auto"/>
            </w:tcBorders>
          </w:tcPr>
          <w:p w:rsidR="005348F5" w:rsidRPr="005348F5" w:rsidRDefault="005348F5" w:rsidP="005348F5">
            <w:pPr>
              <w:jc w:val="center"/>
              <w:rPr>
                <w:b/>
                <w:bCs/>
                <w:rtl/>
              </w:rPr>
            </w:pPr>
            <w:r>
              <w:rPr>
                <w:rFonts w:hint="cs"/>
                <w:b/>
                <w:bCs/>
                <w:rtl/>
              </w:rPr>
              <w:t>8</w:t>
            </w:r>
          </w:p>
        </w:tc>
        <w:tc>
          <w:tcPr>
            <w:tcW w:w="4186" w:type="dxa"/>
            <w:tcBorders>
              <w:top w:val="outset" w:sz="6" w:space="0" w:color="auto"/>
              <w:bottom w:val="outset" w:sz="6" w:space="0" w:color="auto"/>
            </w:tcBorders>
            <w:vAlign w:val="center"/>
          </w:tcPr>
          <w:p w:rsidR="005348F5" w:rsidRPr="005348F5" w:rsidRDefault="005348F5" w:rsidP="005348F5">
            <w:pPr>
              <w:jc w:val="right"/>
              <w:rPr>
                <w:b/>
                <w:bCs/>
              </w:rPr>
            </w:pPr>
            <w:r w:rsidRPr="005348F5">
              <w:rPr>
                <w:rFonts w:hint="cs"/>
                <w:b/>
                <w:bCs/>
                <w:rtl/>
              </w:rPr>
              <w:t>تداوم تدوین</w:t>
            </w:r>
          </w:p>
        </w:tc>
        <w:tc>
          <w:tcPr>
            <w:tcW w:w="1149" w:type="dxa"/>
            <w:tcBorders>
              <w:top w:val="outset" w:sz="6" w:space="0" w:color="auto"/>
              <w:bottom w:val="outset" w:sz="6" w:space="0" w:color="auto"/>
              <w:right w:val="single" w:sz="12" w:space="0" w:color="auto"/>
            </w:tcBorders>
            <w:vAlign w:val="center"/>
          </w:tcPr>
          <w:p w:rsidR="005348F5" w:rsidRPr="005348F5" w:rsidRDefault="005348F5" w:rsidP="005348F5">
            <w:pPr>
              <w:jc w:val="center"/>
              <w:rPr>
                <w:b/>
                <w:bCs/>
              </w:rPr>
            </w:pPr>
            <w:r w:rsidRPr="005348F5">
              <w:rPr>
                <w:rFonts w:hint="cs"/>
                <w:b/>
                <w:bCs/>
                <w:rtl/>
              </w:rPr>
              <w:t>5</w:t>
            </w:r>
          </w:p>
        </w:tc>
        <w:tc>
          <w:tcPr>
            <w:tcW w:w="1395" w:type="dxa"/>
            <w:tcBorders>
              <w:top w:val="outset" w:sz="6" w:space="0" w:color="auto"/>
              <w:bottom w:val="outset" w:sz="6" w:space="0" w:color="auto"/>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bottom w:val="outset" w:sz="6" w:space="0" w:color="auto"/>
            </w:tcBorders>
          </w:tcPr>
          <w:p w:rsidR="005348F5" w:rsidRPr="005348F5" w:rsidRDefault="005348F5" w:rsidP="005348F5">
            <w:pPr>
              <w:jc w:val="center"/>
              <w:rPr>
                <w:b/>
                <w:bCs/>
                <w:rtl/>
              </w:rPr>
            </w:pPr>
            <w:r>
              <w:rPr>
                <w:rFonts w:hint="cs"/>
                <w:b/>
                <w:bCs/>
                <w:rtl/>
              </w:rPr>
              <w:t>9</w:t>
            </w:r>
          </w:p>
        </w:tc>
        <w:tc>
          <w:tcPr>
            <w:tcW w:w="4186" w:type="dxa"/>
            <w:tcBorders>
              <w:top w:val="outset" w:sz="6" w:space="0" w:color="auto"/>
              <w:bottom w:val="outset" w:sz="6" w:space="0" w:color="auto"/>
            </w:tcBorders>
            <w:vAlign w:val="center"/>
          </w:tcPr>
          <w:p w:rsidR="005348F5" w:rsidRPr="005348F5" w:rsidRDefault="005348F5" w:rsidP="005348F5">
            <w:pPr>
              <w:jc w:val="right"/>
              <w:rPr>
                <w:b/>
                <w:bCs/>
              </w:rPr>
            </w:pPr>
            <w:r w:rsidRPr="005348F5">
              <w:rPr>
                <w:rFonts w:hint="cs"/>
                <w:b/>
                <w:bCs/>
                <w:rtl/>
              </w:rPr>
              <w:t>ریتم (تمپو) تدوین</w:t>
            </w:r>
          </w:p>
        </w:tc>
        <w:tc>
          <w:tcPr>
            <w:tcW w:w="1149" w:type="dxa"/>
            <w:tcBorders>
              <w:top w:val="outset" w:sz="6" w:space="0" w:color="auto"/>
              <w:bottom w:val="outset" w:sz="6" w:space="0" w:color="auto"/>
              <w:right w:val="single" w:sz="12" w:space="0" w:color="auto"/>
            </w:tcBorders>
            <w:vAlign w:val="center"/>
          </w:tcPr>
          <w:p w:rsidR="005348F5" w:rsidRPr="005348F5" w:rsidRDefault="005348F5" w:rsidP="005348F5">
            <w:pPr>
              <w:jc w:val="center"/>
              <w:rPr>
                <w:b/>
                <w:bCs/>
              </w:rPr>
            </w:pPr>
            <w:r w:rsidRPr="005348F5">
              <w:rPr>
                <w:rFonts w:hint="cs"/>
                <w:b/>
                <w:bCs/>
                <w:rtl/>
              </w:rPr>
              <w:t>5</w:t>
            </w:r>
          </w:p>
        </w:tc>
        <w:tc>
          <w:tcPr>
            <w:tcW w:w="1395" w:type="dxa"/>
            <w:tcBorders>
              <w:top w:val="outset" w:sz="6" w:space="0" w:color="auto"/>
              <w:bottom w:val="outset" w:sz="6" w:space="0" w:color="auto"/>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bottom w:val="thinThickSmallGap" w:sz="12" w:space="0" w:color="000000"/>
            </w:tcBorders>
          </w:tcPr>
          <w:p w:rsidR="005348F5" w:rsidRPr="005348F5" w:rsidRDefault="005348F5" w:rsidP="005348F5">
            <w:pPr>
              <w:jc w:val="center"/>
              <w:rPr>
                <w:b/>
                <w:bCs/>
                <w:rtl/>
              </w:rPr>
            </w:pPr>
            <w:r>
              <w:rPr>
                <w:rFonts w:hint="cs"/>
                <w:b/>
                <w:bCs/>
                <w:rtl/>
              </w:rPr>
              <w:t>10</w:t>
            </w:r>
          </w:p>
        </w:tc>
        <w:tc>
          <w:tcPr>
            <w:tcW w:w="4186" w:type="dxa"/>
            <w:tcBorders>
              <w:top w:val="outset" w:sz="6" w:space="0" w:color="auto"/>
              <w:bottom w:val="thinThickSmallGap" w:sz="12" w:space="0" w:color="000000"/>
            </w:tcBorders>
            <w:vAlign w:val="center"/>
          </w:tcPr>
          <w:p w:rsidR="005348F5" w:rsidRPr="005348F5" w:rsidRDefault="005348F5" w:rsidP="005348F5">
            <w:pPr>
              <w:jc w:val="right"/>
              <w:rPr>
                <w:b/>
                <w:bCs/>
              </w:rPr>
            </w:pPr>
            <w:r w:rsidRPr="005348F5">
              <w:rPr>
                <w:rFonts w:hint="cs"/>
                <w:b/>
                <w:bCs/>
                <w:rtl/>
              </w:rPr>
              <w:t>رعایت اصل تدوین</w:t>
            </w:r>
          </w:p>
        </w:tc>
        <w:tc>
          <w:tcPr>
            <w:tcW w:w="1149" w:type="dxa"/>
            <w:tcBorders>
              <w:top w:val="outset" w:sz="6" w:space="0" w:color="auto"/>
              <w:bottom w:val="thinThickSmallGap" w:sz="12" w:space="0" w:color="000000"/>
              <w:right w:val="single" w:sz="12" w:space="0" w:color="auto"/>
            </w:tcBorders>
            <w:vAlign w:val="center"/>
          </w:tcPr>
          <w:p w:rsidR="005348F5" w:rsidRPr="005348F5" w:rsidRDefault="005348F5" w:rsidP="005348F5">
            <w:pPr>
              <w:jc w:val="center"/>
              <w:rPr>
                <w:b/>
                <w:bCs/>
              </w:rPr>
            </w:pPr>
            <w:r w:rsidRPr="005348F5">
              <w:rPr>
                <w:rFonts w:hint="cs"/>
                <w:b/>
                <w:bCs/>
                <w:rtl/>
              </w:rPr>
              <w:t>3</w:t>
            </w:r>
          </w:p>
        </w:tc>
        <w:tc>
          <w:tcPr>
            <w:tcW w:w="1395" w:type="dxa"/>
            <w:tcBorders>
              <w:top w:val="outset" w:sz="6" w:space="0" w:color="auto"/>
              <w:bottom w:val="thinThickSmallGap" w:sz="12" w:space="0" w:color="000000"/>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tcBorders>
          </w:tcPr>
          <w:p w:rsidR="005348F5" w:rsidRPr="005348F5" w:rsidRDefault="005348F5" w:rsidP="005348F5">
            <w:pPr>
              <w:jc w:val="center"/>
              <w:rPr>
                <w:b/>
                <w:bCs/>
                <w:rtl/>
              </w:rPr>
            </w:pPr>
            <w:r>
              <w:rPr>
                <w:rFonts w:hint="cs"/>
                <w:b/>
                <w:bCs/>
                <w:rtl/>
              </w:rPr>
              <w:t>11</w:t>
            </w:r>
          </w:p>
        </w:tc>
        <w:tc>
          <w:tcPr>
            <w:tcW w:w="4186" w:type="dxa"/>
            <w:tcBorders>
              <w:top w:val="outset" w:sz="6" w:space="0" w:color="auto"/>
            </w:tcBorders>
            <w:vAlign w:val="center"/>
          </w:tcPr>
          <w:p w:rsidR="005348F5" w:rsidRPr="005348F5" w:rsidRDefault="005348F5" w:rsidP="005348F5">
            <w:pPr>
              <w:jc w:val="right"/>
              <w:rPr>
                <w:b/>
                <w:bCs/>
              </w:rPr>
            </w:pPr>
            <w:r w:rsidRPr="005348F5">
              <w:rPr>
                <w:rFonts w:hint="cs"/>
                <w:b/>
                <w:bCs/>
                <w:rtl/>
              </w:rPr>
              <w:t>موسیقی</w:t>
            </w:r>
          </w:p>
        </w:tc>
        <w:tc>
          <w:tcPr>
            <w:tcW w:w="1149" w:type="dxa"/>
            <w:tcBorders>
              <w:top w:val="outset" w:sz="6" w:space="0" w:color="auto"/>
              <w:right w:val="single" w:sz="12" w:space="0" w:color="auto"/>
            </w:tcBorders>
            <w:vAlign w:val="center"/>
          </w:tcPr>
          <w:p w:rsidR="005348F5" w:rsidRPr="005348F5" w:rsidRDefault="005348F5" w:rsidP="005348F5">
            <w:pPr>
              <w:jc w:val="center"/>
              <w:rPr>
                <w:b/>
                <w:bCs/>
              </w:rPr>
            </w:pPr>
            <w:r w:rsidRPr="005348F5">
              <w:rPr>
                <w:rFonts w:hint="cs"/>
                <w:b/>
                <w:bCs/>
                <w:rtl/>
              </w:rPr>
              <w:t>2</w:t>
            </w:r>
          </w:p>
        </w:tc>
        <w:tc>
          <w:tcPr>
            <w:tcW w:w="1395" w:type="dxa"/>
            <w:tcBorders>
              <w:top w:val="outset" w:sz="6" w:space="0" w:color="auto"/>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bottom w:val="thinThickSmallGap" w:sz="12" w:space="0" w:color="000000"/>
            </w:tcBorders>
          </w:tcPr>
          <w:p w:rsidR="005348F5" w:rsidRPr="005348F5" w:rsidRDefault="005348F5" w:rsidP="005348F5">
            <w:pPr>
              <w:jc w:val="center"/>
              <w:rPr>
                <w:b/>
                <w:bCs/>
                <w:rtl/>
              </w:rPr>
            </w:pPr>
            <w:r>
              <w:rPr>
                <w:rFonts w:hint="cs"/>
                <w:b/>
                <w:bCs/>
                <w:rtl/>
              </w:rPr>
              <w:t>12</w:t>
            </w:r>
          </w:p>
        </w:tc>
        <w:tc>
          <w:tcPr>
            <w:tcW w:w="4186" w:type="dxa"/>
            <w:tcBorders>
              <w:top w:val="outset" w:sz="6" w:space="0" w:color="auto"/>
              <w:bottom w:val="thinThickSmallGap" w:sz="12" w:space="0" w:color="000000"/>
            </w:tcBorders>
            <w:vAlign w:val="center"/>
          </w:tcPr>
          <w:p w:rsidR="005348F5" w:rsidRPr="005348F5" w:rsidRDefault="005348F5" w:rsidP="005348F5">
            <w:pPr>
              <w:jc w:val="right"/>
              <w:rPr>
                <w:b/>
                <w:bCs/>
              </w:rPr>
            </w:pPr>
            <w:r w:rsidRPr="005348F5">
              <w:rPr>
                <w:rFonts w:hint="cs"/>
                <w:b/>
                <w:bCs/>
                <w:rtl/>
              </w:rPr>
              <w:t>انتقال پیام</w:t>
            </w:r>
          </w:p>
        </w:tc>
        <w:tc>
          <w:tcPr>
            <w:tcW w:w="1149" w:type="dxa"/>
            <w:tcBorders>
              <w:top w:val="outset" w:sz="6" w:space="0" w:color="auto"/>
              <w:bottom w:val="thinThickSmallGap" w:sz="12" w:space="0" w:color="000000"/>
              <w:right w:val="single" w:sz="12" w:space="0" w:color="auto"/>
            </w:tcBorders>
            <w:vAlign w:val="center"/>
          </w:tcPr>
          <w:p w:rsidR="005348F5" w:rsidRPr="005348F5" w:rsidRDefault="005348F5" w:rsidP="005348F5">
            <w:pPr>
              <w:jc w:val="center"/>
              <w:rPr>
                <w:b/>
                <w:bCs/>
              </w:rPr>
            </w:pPr>
            <w:r w:rsidRPr="005348F5">
              <w:rPr>
                <w:rFonts w:hint="cs"/>
                <w:b/>
                <w:bCs/>
                <w:rtl/>
              </w:rPr>
              <w:t>12</w:t>
            </w:r>
          </w:p>
        </w:tc>
        <w:tc>
          <w:tcPr>
            <w:tcW w:w="1395" w:type="dxa"/>
            <w:tcBorders>
              <w:top w:val="outset" w:sz="6" w:space="0" w:color="auto"/>
              <w:bottom w:val="thinThickSmallGap" w:sz="12" w:space="0" w:color="000000"/>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bottom w:val="outset" w:sz="6" w:space="0" w:color="auto"/>
            </w:tcBorders>
          </w:tcPr>
          <w:p w:rsidR="005348F5" w:rsidRPr="005348F5" w:rsidRDefault="005348F5" w:rsidP="005348F5">
            <w:pPr>
              <w:jc w:val="center"/>
              <w:rPr>
                <w:b/>
                <w:bCs/>
                <w:rtl/>
              </w:rPr>
            </w:pPr>
            <w:r>
              <w:rPr>
                <w:rFonts w:hint="cs"/>
                <w:b/>
                <w:bCs/>
                <w:rtl/>
              </w:rPr>
              <w:t>13</w:t>
            </w:r>
          </w:p>
        </w:tc>
        <w:tc>
          <w:tcPr>
            <w:tcW w:w="4186" w:type="dxa"/>
            <w:tcBorders>
              <w:top w:val="outset" w:sz="6" w:space="0" w:color="auto"/>
              <w:bottom w:val="outset" w:sz="6" w:space="0" w:color="auto"/>
            </w:tcBorders>
            <w:vAlign w:val="center"/>
          </w:tcPr>
          <w:p w:rsidR="005348F5" w:rsidRPr="005348F5" w:rsidRDefault="005348F5" w:rsidP="005348F5">
            <w:pPr>
              <w:jc w:val="right"/>
              <w:rPr>
                <w:b/>
                <w:bCs/>
              </w:rPr>
            </w:pPr>
            <w:r w:rsidRPr="005348F5">
              <w:rPr>
                <w:rFonts w:hint="cs"/>
                <w:b/>
                <w:bCs/>
                <w:rtl/>
              </w:rPr>
              <w:t>خلاقیت ویژه</w:t>
            </w:r>
          </w:p>
        </w:tc>
        <w:tc>
          <w:tcPr>
            <w:tcW w:w="1149" w:type="dxa"/>
            <w:tcBorders>
              <w:top w:val="outset" w:sz="6" w:space="0" w:color="auto"/>
              <w:bottom w:val="outset" w:sz="6" w:space="0" w:color="auto"/>
              <w:right w:val="single" w:sz="12" w:space="0" w:color="auto"/>
            </w:tcBorders>
            <w:vAlign w:val="center"/>
          </w:tcPr>
          <w:p w:rsidR="005348F5" w:rsidRPr="005348F5" w:rsidRDefault="005348F5" w:rsidP="005348F5">
            <w:pPr>
              <w:jc w:val="center"/>
              <w:rPr>
                <w:b/>
                <w:bCs/>
              </w:rPr>
            </w:pPr>
            <w:r w:rsidRPr="005348F5">
              <w:rPr>
                <w:rFonts w:hint="cs"/>
                <w:b/>
                <w:bCs/>
                <w:rtl/>
              </w:rPr>
              <w:t>8</w:t>
            </w:r>
          </w:p>
        </w:tc>
        <w:tc>
          <w:tcPr>
            <w:tcW w:w="1395" w:type="dxa"/>
            <w:tcBorders>
              <w:top w:val="outset" w:sz="6" w:space="0" w:color="auto"/>
              <w:bottom w:val="outset" w:sz="6" w:space="0" w:color="auto"/>
              <w:right w:val="single" w:sz="12" w:space="0" w:color="auto"/>
            </w:tcBorders>
          </w:tcPr>
          <w:p w:rsidR="005348F5" w:rsidRPr="005348F5" w:rsidRDefault="005348F5" w:rsidP="005348F5">
            <w:pPr>
              <w:jc w:val="center"/>
              <w:rPr>
                <w:b/>
                <w:bCs/>
                <w:rtl/>
              </w:rPr>
            </w:pPr>
          </w:p>
        </w:tc>
      </w:tr>
      <w:tr w:rsidR="005348F5" w:rsidRPr="005348F5" w:rsidTr="005348F5">
        <w:trPr>
          <w:trHeight w:hRule="exact" w:val="298"/>
          <w:jc w:val="center"/>
        </w:trPr>
        <w:tc>
          <w:tcPr>
            <w:tcW w:w="720" w:type="dxa"/>
            <w:tcBorders>
              <w:top w:val="outset" w:sz="6" w:space="0" w:color="auto"/>
              <w:bottom w:val="single" w:sz="12" w:space="0" w:color="auto"/>
            </w:tcBorders>
          </w:tcPr>
          <w:p w:rsidR="005348F5" w:rsidRPr="005348F5" w:rsidRDefault="005348F5" w:rsidP="005348F5">
            <w:pPr>
              <w:jc w:val="center"/>
              <w:rPr>
                <w:b/>
                <w:bCs/>
                <w:rtl/>
              </w:rPr>
            </w:pPr>
          </w:p>
        </w:tc>
        <w:tc>
          <w:tcPr>
            <w:tcW w:w="4186" w:type="dxa"/>
            <w:tcBorders>
              <w:top w:val="outset" w:sz="6" w:space="0" w:color="auto"/>
              <w:bottom w:val="single" w:sz="12" w:space="0" w:color="auto"/>
            </w:tcBorders>
            <w:vAlign w:val="center"/>
          </w:tcPr>
          <w:p w:rsidR="005348F5" w:rsidRPr="005348F5" w:rsidRDefault="005348F5" w:rsidP="005348F5">
            <w:pPr>
              <w:jc w:val="center"/>
              <w:rPr>
                <w:b/>
                <w:bCs/>
                <w:rtl/>
              </w:rPr>
            </w:pPr>
            <w:r w:rsidRPr="005348F5">
              <w:rPr>
                <w:rFonts w:hint="cs"/>
                <w:b/>
                <w:bCs/>
                <w:rtl/>
              </w:rPr>
              <w:t>جمع کل</w:t>
            </w:r>
          </w:p>
        </w:tc>
        <w:tc>
          <w:tcPr>
            <w:tcW w:w="1149" w:type="dxa"/>
            <w:tcBorders>
              <w:top w:val="outset" w:sz="6" w:space="0" w:color="auto"/>
              <w:bottom w:val="single" w:sz="12" w:space="0" w:color="auto"/>
              <w:right w:val="single" w:sz="12" w:space="0" w:color="auto"/>
            </w:tcBorders>
            <w:vAlign w:val="center"/>
          </w:tcPr>
          <w:p w:rsidR="005348F5" w:rsidRPr="005348F5" w:rsidRDefault="005348F5" w:rsidP="005348F5">
            <w:pPr>
              <w:jc w:val="center"/>
              <w:rPr>
                <w:b/>
                <w:bCs/>
              </w:rPr>
            </w:pPr>
            <w:r w:rsidRPr="005348F5">
              <w:rPr>
                <w:rFonts w:hint="cs"/>
                <w:b/>
                <w:bCs/>
                <w:rtl/>
              </w:rPr>
              <w:t>100</w:t>
            </w:r>
          </w:p>
        </w:tc>
        <w:tc>
          <w:tcPr>
            <w:tcW w:w="1395" w:type="dxa"/>
            <w:tcBorders>
              <w:top w:val="outset" w:sz="6" w:space="0" w:color="auto"/>
              <w:bottom w:val="single" w:sz="12" w:space="0" w:color="auto"/>
              <w:right w:val="single" w:sz="12" w:space="0" w:color="auto"/>
            </w:tcBorders>
          </w:tcPr>
          <w:p w:rsidR="005348F5" w:rsidRPr="005348F5" w:rsidRDefault="005348F5" w:rsidP="005348F5">
            <w:pPr>
              <w:jc w:val="center"/>
              <w:rPr>
                <w:b/>
                <w:bCs/>
                <w:rtl/>
              </w:rPr>
            </w:pPr>
          </w:p>
        </w:tc>
      </w:tr>
    </w:tbl>
    <w:p w:rsidR="003B445A" w:rsidRDefault="003B445A" w:rsidP="005348F5">
      <w:pPr>
        <w:bidi/>
        <w:ind w:left="360"/>
        <w:contextualSpacing/>
        <w:rPr>
          <w:rFonts w:ascii="Calibri" w:eastAsia="Calibri" w:hAnsi="Calibri" w:cs="B Mitra"/>
          <w:b/>
          <w:bCs/>
          <w:sz w:val="32"/>
          <w:szCs w:val="32"/>
          <w:lang w:bidi="fa-IR"/>
        </w:rPr>
      </w:pPr>
    </w:p>
    <w:p w:rsidR="003B445A" w:rsidRDefault="003B445A" w:rsidP="003B445A">
      <w:pPr>
        <w:bidi/>
        <w:ind w:left="360"/>
        <w:contextualSpacing/>
        <w:rPr>
          <w:rFonts w:ascii="Calibri" w:eastAsia="Calibri" w:hAnsi="Calibri" w:cs="B Mitra"/>
          <w:b/>
          <w:bCs/>
          <w:sz w:val="32"/>
          <w:szCs w:val="32"/>
          <w:lang w:bidi="fa-IR"/>
        </w:rPr>
      </w:pPr>
    </w:p>
    <w:p w:rsidR="003B445A" w:rsidRDefault="003B445A" w:rsidP="003B445A">
      <w:pPr>
        <w:bidi/>
        <w:ind w:left="360"/>
        <w:contextualSpacing/>
        <w:rPr>
          <w:rFonts w:ascii="Calibri" w:eastAsia="Calibri" w:hAnsi="Calibri" w:cs="B Mitra"/>
          <w:b/>
          <w:bCs/>
          <w:sz w:val="32"/>
          <w:szCs w:val="32"/>
          <w:lang w:bidi="fa-IR"/>
        </w:rPr>
      </w:pPr>
    </w:p>
    <w:p w:rsidR="003B445A" w:rsidRDefault="003B445A" w:rsidP="003B445A">
      <w:pPr>
        <w:bidi/>
        <w:ind w:left="360"/>
        <w:contextualSpacing/>
        <w:rPr>
          <w:rFonts w:ascii="Calibri" w:eastAsia="Calibri" w:hAnsi="Calibri" w:cs="B Mitra"/>
          <w:b/>
          <w:bCs/>
          <w:sz w:val="32"/>
          <w:szCs w:val="32"/>
          <w:lang w:bidi="fa-IR"/>
        </w:rPr>
      </w:pPr>
    </w:p>
    <w:p w:rsidR="003B445A" w:rsidRDefault="003B445A" w:rsidP="003B445A">
      <w:pPr>
        <w:bidi/>
        <w:ind w:left="360"/>
        <w:contextualSpacing/>
        <w:rPr>
          <w:rFonts w:ascii="Calibri" w:eastAsia="Calibri" w:hAnsi="Calibri" w:cs="B Mitra"/>
          <w:b/>
          <w:bCs/>
          <w:sz w:val="32"/>
          <w:szCs w:val="32"/>
          <w:lang w:bidi="fa-IR"/>
        </w:rPr>
      </w:pPr>
    </w:p>
    <w:p w:rsidR="005348F5" w:rsidRDefault="005348F5" w:rsidP="003B445A">
      <w:pPr>
        <w:bidi/>
        <w:ind w:left="360"/>
        <w:contextualSpacing/>
        <w:rPr>
          <w:rFonts w:ascii="Calibri" w:eastAsia="Calibri" w:hAnsi="Calibri" w:cs="B Mitra"/>
          <w:b/>
          <w:bCs/>
          <w:sz w:val="32"/>
          <w:szCs w:val="32"/>
          <w:lang w:bidi="fa-IR"/>
        </w:rPr>
      </w:pPr>
      <w:r>
        <w:rPr>
          <w:rFonts w:ascii="Calibri" w:eastAsia="Calibri" w:hAnsi="Calibri" w:cs="B Mitra" w:hint="cs"/>
          <w:b/>
          <w:bCs/>
          <w:sz w:val="32"/>
          <w:szCs w:val="32"/>
          <w:rtl/>
          <w:lang w:bidi="fa-IR"/>
        </w:rPr>
        <w:t>تذکرات:</w:t>
      </w:r>
    </w:p>
    <w:p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کلیه آثار باید در زمان دانشجویی صاحب اثر </w:t>
      </w:r>
      <w:r w:rsidR="003E218B">
        <w:rPr>
          <w:rFonts w:ascii="B Mitra" w:hAnsi="Calibri" w:cs="B Nazanin" w:hint="cs"/>
          <w:b/>
          <w:bCs/>
          <w:sz w:val="24"/>
          <w:szCs w:val="24"/>
          <w:rtl/>
        </w:rPr>
        <w:t>تولیدشده</w:t>
      </w:r>
      <w:r w:rsidRPr="00F553B4">
        <w:rPr>
          <w:rFonts w:ascii="B Mitra" w:hAnsi="Calibri" w:cs="B Nazanin" w:hint="cs"/>
          <w:b/>
          <w:bCs/>
          <w:sz w:val="24"/>
          <w:szCs w:val="24"/>
          <w:rtl/>
        </w:rPr>
        <w:t xml:space="preserve"> باشد.</w:t>
      </w:r>
    </w:p>
    <w:p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به </w:t>
      </w:r>
      <w:r w:rsidR="003E218B">
        <w:rPr>
          <w:rFonts w:ascii="B Mitra" w:hAnsi="Calibri" w:cs="B Nazanin" w:hint="cs"/>
          <w:b/>
          <w:bCs/>
          <w:sz w:val="24"/>
          <w:szCs w:val="24"/>
          <w:rtl/>
        </w:rPr>
        <w:t>فیلم‌های</w:t>
      </w:r>
      <w:r w:rsidRPr="00F553B4">
        <w:rPr>
          <w:rFonts w:ascii="B Mitra" w:hAnsi="Calibri" w:cs="B Nazanin" w:hint="cs"/>
          <w:b/>
          <w:bCs/>
          <w:sz w:val="24"/>
          <w:szCs w:val="24"/>
          <w:rtl/>
        </w:rPr>
        <w:t xml:space="preserve"> برگزیده که بیش از یک کارگردان، نویسنده و </w:t>
      </w:r>
      <w:r w:rsidR="003E218B">
        <w:rPr>
          <w:rFonts w:ascii="B Mitra" w:hAnsi="Calibri" w:cs="B Nazanin" w:hint="cs"/>
          <w:b/>
          <w:bCs/>
          <w:sz w:val="24"/>
          <w:szCs w:val="24"/>
          <w:rtl/>
        </w:rPr>
        <w:t>تهیه‌کننده</w:t>
      </w:r>
      <w:r w:rsidRPr="00F553B4">
        <w:rPr>
          <w:rFonts w:ascii="B Mitra" w:hAnsi="Calibri" w:cs="B Nazanin" w:hint="cs"/>
          <w:b/>
          <w:bCs/>
          <w:sz w:val="24"/>
          <w:szCs w:val="24"/>
          <w:rtl/>
        </w:rPr>
        <w:t xml:space="preserve"> داشته باشد فقط یک جایزه تعلق خواهد گرفت</w:t>
      </w:r>
      <w:r w:rsidRPr="00F553B4">
        <w:rPr>
          <w:rFonts w:ascii="B Mitra" w:hAnsi="Calibri" w:cs="B Nazanin"/>
          <w:b/>
          <w:bCs/>
          <w:sz w:val="24"/>
          <w:szCs w:val="24"/>
        </w:rPr>
        <w:t>.</w:t>
      </w:r>
    </w:p>
    <w:p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نام فیلم و </w:t>
      </w:r>
      <w:r w:rsidR="003E218B">
        <w:rPr>
          <w:rFonts w:ascii="B Mitra" w:hAnsi="Calibri" w:cs="B Nazanin" w:hint="cs"/>
          <w:b/>
          <w:bCs/>
          <w:sz w:val="24"/>
          <w:szCs w:val="24"/>
          <w:rtl/>
        </w:rPr>
        <w:t>فیلم‌ساز</w:t>
      </w:r>
      <w:r w:rsidRPr="00F553B4">
        <w:rPr>
          <w:rFonts w:ascii="B Mitra" w:hAnsi="Calibri" w:cs="B Nazanin" w:hint="cs"/>
          <w:b/>
          <w:bCs/>
          <w:sz w:val="24"/>
          <w:szCs w:val="24"/>
          <w:rtl/>
        </w:rPr>
        <w:t xml:space="preserve"> و </w:t>
      </w:r>
      <w:r w:rsidR="00B834F6">
        <w:rPr>
          <w:rFonts w:ascii="B Mitra" w:hAnsi="Calibri" w:cs="B Nazanin" w:hint="cs"/>
          <w:b/>
          <w:bCs/>
          <w:sz w:val="24"/>
          <w:szCs w:val="24"/>
          <w:rtl/>
        </w:rPr>
        <w:t>مدت‌زمان</w:t>
      </w:r>
      <w:r w:rsidRPr="00F553B4">
        <w:rPr>
          <w:rFonts w:ascii="B Mitra" w:hAnsi="Calibri" w:cs="B Nazanin" w:hint="cs"/>
          <w:b/>
          <w:bCs/>
          <w:sz w:val="24"/>
          <w:szCs w:val="24"/>
          <w:rtl/>
        </w:rPr>
        <w:t xml:space="preserve"> فیلم </w:t>
      </w:r>
      <w:r w:rsidR="00B834F6">
        <w:rPr>
          <w:rFonts w:ascii="B Mitra" w:hAnsi="Calibri" w:cs="B Nazanin" w:hint="cs"/>
          <w:b/>
          <w:bCs/>
          <w:sz w:val="24"/>
          <w:szCs w:val="24"/>
          <w:rtl/>
        </w:rPr>
        <w:t>به‌طور</w:t>
      </w:r>
      <w:r w:rsidRPr="00F553B4">
        <w:rPr>
          <w:rFonts w:ascii="B Mitra" w:hAnsi="Calibri" w:cs="B Nazanin" w:hint="cs"/>
          <w:b/>
          <w:bCs/>
          <w:sz w:val="24"/>
          <w:szCs w:val="24"/>
          <w:rtl/>
        </w:rPr>
        <w:t xml:space="preserve"> کامل بر روی هر فیلم درج شود از چسباندن کاغذ بر روی </w:t>
      </w:r>
      <w:r w:rsidR="00B834F6">
        <w:rPr>
          <w:rFonts w:ascii="B Mitra" w:hAnsi="Calibri" w:cs="B Nazanin" w:hint="cs"/>
          <w:b/>
          <w:bCs/>
          <w:sz w:val="24"/>
          <w:szCs w:val="24"/>
          <w:rtl/>
        </w:rPr>
        <w:t>دی‌وی‌دی</w:t>
      </w:r>
      <w:r w:rsidRPr="00F553B4">
        <w:rPr>
          <w:rFonts w:ascii="B Mitra" w:hAnsi="Calibri" w:cs="B Nazanin" w:hint="cs"/>
          <w:b/>
          <w:bCs/>
          <w:sz w:val="24"/>
          <w:szCs w:val="24"/>
          <w:rtl/>
        </w:rPr>
        <w:t xml:space="preserve"> خودداری </w:t>
      </w:r>
      <w:r w:rsidR="00B834F6">
        <w:rPr>
          <w:rFonts w:ascii="B Mitra" w:hAnsi="Calibri" w:cs="B Nazanin" w:hint="cs"/>
          <w:b/>
          <w:bCs/>
          <w:sz w:val="24"/>
          <w:szCs w:val="24"/>
          <w:rtl/>
        </w:rPr>
        <w:t>شودچاپبرچسب</w:t>
      </w:r>
      <w:r w:rsidRPr="00F553B4">
        <w:rPr>
          <w:rFonts w:ascii="B Mitra" w:hAnsi="Calibri" w:cs="B Nazanin" w:hint="cs"/>
          <w:b/>
          <w:bCs/>
          <w:sz w:val="24"/>
          <w:szCs w:val="24"/>
          <w:rtl/>
        </w:rPr>
        <w:t xml:space="preserve"> و اینسرت اشکالی ندارد.</w:t>
      </w:r>
    </w:p>
    <w:p w:rsidR="0037454F" w:rsidRPr="00F553B4" w:rsidRDefault="0037454F" w:rsidP="001A6443">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آثار ارسالی بر روی </w:t>
      </w:r>
      <w:r w:rsidRPr="00F553B4">
        <w:rPr>
          <w:rFonts w:ascii="B Mitra" w:hAnsi="Calibri" w:cs="B Nazanin"/>
          <w:b/>
          <w:bCs/>
          <w:sz w:val="24"/>
          <w:szCs w:val="24"/>
        </w:rPr>
        <w:t>D</w:t>
      </w:r>
      <w:r w:rsidR="001A6443">
        <w:rPr>
          <w:rFonts w:cs="B Nazanin"/>
          <w:b/>
          <w:bCs/>
          <w:sz w:val="24"/>
          <w:szCs w:val="24"/>
          <w:lang w:bidi="fa-IR"/>
        </w:rPr>
        <w:t>V</w:t>
      </w:r>
      <w:r w:rsidRPr="00F553B4">
        <w:rPr>
          <w:rFonts w:ascii="B Mitra" w:hAnsi="Calibri" w:cs="B Nazanin"/>
          <w:b/>
          <w:bCs/>
          <w:sz w:val="24"/>
          <w:szCs w:val="24"/>
        </w:rPr>
        <w:t>D</w:t>
      </w:r>
      <w:r w:rsidR="003C7A27">
        <w:rPr>
          <w:rFonts w:ascii="B Mitra" w:hAnsi="Calibri" w:cs="B Nazanin" w:hint="cs"/>
          <w:b/>
          <w:bCs/>
          <w:sz w:val="24"/>
          <w:szCs w:val="24"/>
          <w:rtl/>
        </w:rPr>
        <w:t>در</w:t>
      </w:r>
      <w:r w:rsidRPr="00F553B4">
        <w:rPr>
          <w:rFonts w:ascii="B Mitra" w:hAnsi="Calibri" w:cs="B Nazanin" w:hint="cs"/>
          <w:b/>
          <w:bCs/>
          <w:sz w:val="24"/>
          <w:szCs w:val="24"/>
          <w:rtl/>
        </w:rPr>
        <w:t xml:space="preserve"> دو نسخه جداگانه با فرمت </w:t>
      </w:r>
      <w:r w:rsidRPr="00F553B4">
        <w:rPr>
          <w:rFonts w:ascii="B Mitra" w:hAnsi="Calibri" w:cs="B Nazanin"/>
          <w:b/>
          <w:bCs/>
          <w:sz w:val="24"/>
          <w:szCs w:val="24"/>
        </w:rPr>
        <w:t>Avi</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یا</w:t>
      </w:r>
      <w:r w:rsidRPr="00F553B4">
        <w:rPr>
          <w:rFonts w:ascii="B Mitra" w:hAnsi="Calibri" w:cs="B Nazanin"/>
          <w:b/>
          <w:bCs/>
          <w:sz w:val="24"/>
          <w:szCs w:val="24"/>
        </w:rPr>
        <w:t>mpg4</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یا سایر </w:t>
      </w:r>
      <w:r w:rsidR="00B834F6">
        <w:rPr>
          <w:rFonts w:ascii="B Mitra" w:hAnsi="Calibri" w:cs="B Nazanin" w:hint="cs"/>
          <w:b/>
          <w:bCs/>
          <w:sz w:val="24"/>
          <w:szCs w:val="24"/>
          <w:rtl/>
        </w:rPr>
        <w:t>فرمت‌های</w:t>
      </w:r>
      <w:r w:rsidRPr="00F553B4">
        <w:rPr>
          <w:rFonts w:ascii="B Mitra" w:hAnsi="Calibri" w:cs="B Nazanin" w:hint="cs"/>
          <w:b/>
          <w:bCs/>
          <w:sz w:val="24"/>
          <w:szCs w:val="24"/>
          <w:rtl/>
        </w:rPr>
        <w:t xml:space="preserve"> قابل پخش با سیستم رایانه و </w:t>
      </w:r>
      <w:r w:rsidR="00B834F6">
        <w:rPr>
          <w:rFonts w:ascii="B Mitra" w:hAnsi="Calibri" w:cs="B Nazanin" w:hint="cs"/>
          <w:b/>
          <w:bCs/>
          <w:sz w:val="24"/>
          <w:szCs w:val="24"/>
          <w:rtl/>
        </w:rPr>
        <w:t>سیستم‌های</w:t>
      </w:r>
      <w:r w:rsidRPr="00F553B4">
        <w:rPr>
          <w:rFonts w:ascii="B Mitra" w:hAnsi="Calibri" w:cs="B Nazanin" w:hint="cs"/>
          <w:b/>
          <w:bCs/>
          <w:sz w:val="24"/>
          <w:szCs w:val="24"/>
          <w:rtl/>
        </w:rPr>
        <w:t xml:space="preserve"> پخش خانگی رایت و سایر </w:t>
      </w:r>
      <w:r w:rsidR="00B834F6">
        <w:rPr>
          <w:rFonts w:ascii="B Mitra" w:hAnsi="Calibri" w:cs="B Nazanin" w:hint="cs"/>
          <w:b/>
          <w:bCs/>
          <w:sz w:val="24"/>
          <w:szCs w:val="24"/>
          <w:rtl/>
        </w:rPr>
        <w:t>فرمت‌های</w:t>
      </w:r>
      <w:r w:rsidRPr="00F553B4">
        <w:rPr>
          <w:rFonts w:ascii="B Mitra" w:hAnsi="Calibri" w:cs="B Nazanin" w:hint="cs"/>
          <w:b/>
          <w:bCs/>
          <w:sz w:val="24"/>
          <w:szCs w:val="24"/>
          <w:rtl/>
        </w:rPr>
        <w:t xml:space="preserve"> قابل پخش با رایانه و </w:t>
      </w:r>
      <w:r w:rsidR="00B834F6">
        <w:rPr>
          <w:rFonts w:ascii="B Mitra" w:hAnsi="Calibri" w:cs="B Nazanin" w:hint="cs"/>
          <w:b/>
          <w:bCs/>
          <w:sz w:val="24"/>
          <w:szCs w:val="24"/>
          <w:rtl/>
        </w:rPr>
        <w:t>سیستم‌های</w:t>
      </w:r>
      <w:r w:rsidRPr="00F553B4">
        <w:rPr>
          <w:rFonts w:ascii="B Mitra" w:hAnsi="Calibri" w:cs="B Nazanin" w:hint="cs"/>
          <w:b/>
          <w:bCs/>
          <w:sz w:val="24"/>
          <w:szCs w:val="24"/>
          <w:rtl/>
        </w:rPr>
        <w:t xml:space="preserve"> پخش خانگی رایت</w:t>
      </w:r>
      <w:r w:rsidR="003C7A27">
        <w:rPr>
          <w:rFonts w:ascii="B Mitra" w:hAnsi="Calibri" w:cs="B Nazanin" w:hint="cs"/>
          <w:b/>
          <w:bCs/>
          <w:sz w:val="24"/>
          <w:szCs w:val="24"/>
          <w:rtl/>
        </w:rPr>
        <w:t>و</w:t>
      </w:r>
      <w:r w:rsidR="00B834F6">
        <w:rPr>
          <w:rFonts w:ascii="B Mitra" w:hAnsi="Calibri" w:cs="B Nazanin" w:hint="cs"/>
          <w:b/>
          <w:bCs/>
          <w:sz w:val="24"/>
          <w:szCs w:val="24"/>
          <w:rtl/>
        </w:rPr>
        <w:t>دربستهبندی</w:t>
      </w:r>
      <w:r w:rsidRPr="00F553B4">
        <w:rPr>
          <w:rFonts w:ascii="B Mitra" w:hAnsi="Calibri" w:cs="B Nazanin" w:hint="cs"/>
          <w:b/>
          <w:bCs/>
          <w:sz w:val="24"/>
          <w:szCs w:val="24"/>
          <w:rtl/>
        </w:rPr>
        <w:t xml:space="preserve"> مناسب ارسال و تحویل دبیرخانه گردد.</w:t>
      </w:r>
    </w:p>
    <w:p w:rsidR="0037454F" w:rsidRPr="00F553B4" w:rsidRDefault="00B834F6" w:rsidP="00517A62">
      <w:pPr>
        <w:numPr>
          <w:ilvl w:val="0"/>
          <w:numId w:val="15"/>
        </w:numPr>
        <w:bidi/>
        <w:spacing w:after="0"/>
        <w:contextualSpacing/>
        <w:jc w:val="both"/>
        <w:rPr>
          <w:rFonts w:ascii="B Mitra" w:hAnsi="Calibri" w:cs="B Nazanin"/>
          <w:b/>
          <w:bCs/>
          <w:sz w:val="24"/>
          <w:szCs w:val="24"/>
          <w:rtl/>
        </w:rPr>
      </w:pPr>
      <w:r>
        <w:rPr>
          <w:rFonts w:ascii="B Mitra" w:hAnsi="Calibri" w:cs="B Nazanin" w:hint="cs"/>
          <w:b/>
          <w:bCs/>
          <w:sz w:val="24"/>
          <w:szCs w:val="24"/>
          <w:rtl/>
        </w:rPr>
        <w:t>فیلم‌هایی</w:t>
      </w:r>
      <w:r w:rsidR="0037454F" w:rsidRPr="00F553B4">
        <w:rPr>
          <w:rFonts w:ascii="B Mitra" w:hAnsi="Calibri" w:cs="B Nazanin" w:hint="cs"/>
          <w:b/>
          <w:bCs/>
          <w:sz w:val="24"/>
          <w:szCs w:val="24"/>
          <w:rtl/>
        </w:rPr>
        <w:t xml:space="preserve"> که استانداردهای فنی و کیفیت نمایش نداشته باشند از بخش مسابقه حذف </w:t>
      </w:r>
      <w:r>
        <w:rPr>
          <w:rFonts w:ascii="B Mitra" w:hAnsi="Calibri" w:cs="B Nazanin" w:hint="cs"/>
          <w:b/>
          <w:bCs/>
          <w:sz w:val="24"/>
          <w:szCs w:val="24"/>
          <w:rtl/>
        </w:rPr>
        <w:t>می‌گردند</w:t>
      </w:r>
      <w:r w:rsidR="0037454F" w:rsidRPr="00F553B4">
        <w:rPr>
          <w:rFonts w:ascii="B Mitra" w:hAnsi="Calibri" w:cs="B Nazanin"/>
          <w:b/>
          <w:bCs/>
          <w:sz w:val="24"/>
          <w:szCs w:val="24"/>
        </w:rPr>
        <w:t>.</w:t>
      </w:r>
    </w:p>
    <w:p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استاندارد‌های فیلم کوتاه به لحاظ فنی،</w:t>
      </w:r>
      <w:r w:rsidR="003C7A27">
        <w:rPr>
          <w:rFonts w:ascii="B Mitra" w:hAnsi="Calibri" w:cs="B Nazanin" w:hint="cs"/>
          <w:b/>
          <w:bCs/>
          <w:sz w:val="24"/>
          <w:szCs w:val="24"/>
          <w:rtl/>
        </w:rPr>
        <w:t>زمان</w:t>
      </w:r>
      <w:r w:rsidRPr="00F553B4">
        <w:rPr>
          <w:rFonts w:ascii="B Mitra" w:hAnsi="Calibri" w:cs="B Nazanin" w:hint="cs"/>
          <w:b/>
          <w:bCs/>
          <w:sz w:val="24"/>
          <w:szCs w:val="24"/>
          <w:rtl/>
        </w:rPr>
        <w:t xml:space="preserve"> و ... در آن رعایت شود.</w:t>
      </w:r>
    </w:p>
    <w:p w:rsidR="0037454F" w:rsidRPr="003D4EA5"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 فرم مشخصات فیلم </w:t>
      </w:r>
      <w:r w:rsidRPr="003D4EA5">
        <w:rPr>
          <w:rFonts w:ascii="B Mitra" w:hAnsi="Calibri" w:cs="B Nazanin" w:hint="cs"/>
          <w:b/>
          <w:bCs/>
          <w:sz w:val="24"/>
          <w:szCs w:val="24"/>
          <w:rtl/>
        </w:rPr>
        <w:t xml:space="preserve">توسط </w:t>
      </w:r>
      <w:r w:rsidR="00B834F6">
        <w:rPr>
          <w:rFonts w:ascii="B Mitra" w:hAnsi="Calibri" w:cs="B Nazanin" w:hint="cs"/>
          <w:b/>
          <w:bCs/>
          <w:sz w:val="24"/>
          <w:szCs w:val="24"/>
          <w:rtl/>
        </w:rPr>
        <w:t>فیلم‌ساز</w:t>
      </w:r>
      <w:r w:rsidRPr="003D4EA5">
        <w:rPr>
          <w:rFonts w:ascii="B Mitra" w:hAnsi="Calibri" w:cs="B Nazanin" w:hint="cs"/>
          <w:b/>
          <w:bCs/>
          <w:sz w:val="24"/>
          <w:szCs w:val="24"/>
          <w:rtl/>
        </w:rPr>
        <w:t xml:space="preserve"> تکمیل و </w:t>
      </w:r>
      <w:r w:rsidR="00B834F6">
        <w:rPr>
          <w:rFonts w:ascii="B Mitra" w:hAnsi="Calibri" w:cs="B Nazanin" w:hint="cs"/>
          <w:b/>
          <w:bCs/>
          <w:sz w:val="24"/>
          <w:szCs w:val="24"/>
          <w:rtl/>
        </w:rPr>
        <w:t>بههمراه</w:t>
      </w:r>
      <w:r w:rsidRPr="003D4EA5">
        <w:rPr>
          <w:rFonts w:ascii="B Mitra" w:hAnsi="Calibri" w:cs="B Nazanin" w:hint="cs"/>
          <w:b/>
          <w:bCs/>
          <w:sz w:val="24"/>
          <w:szCs w:val="24"/>
          <w:rtl/>
        </w:rPr>
        <w:t xml:space="preserve"> فیلم ارسال گردد.</w:t>
      </w:r>
    </w:p>
    <w:p w:rsidR="0037454F" w:rsidRPr="003D4EA5" w:rsidRDefault="0037454F" w:rsidP="00517A62">
      <w:pPr>
        <w:numPr>
          <w:ilvl w:val="0"/>
          <w:numId w:val="15"/>
        </w:numPr>
        <w:bidi/>
        <w:spacing w:after="0"/>
        <w:contextualSpacing/>
        <w:jc w:val="both"/>
        <w:rPr>
          <w:rFonts w:ascii="B Mitra" w:hAnsi="Calibri" w:cs="B Nazanin"/>
          <w:b/>
          <w:bCs/>
          <w:sz w:val="24"/>
          <w:szCs w:val="24"/>
        </w:rPr>
      </w:pPr>
      <w:r w:rsidRPr="003D4EA5">
        <w:rPr>
          <w:rFonts w:ascii="B Mitra" w:hAnsi="Calibri" w:cs="B Nazanin" w:hint="cs"/>
          <w:b/>
          <w:bCs/>
          <w:sz w:val="24"/>
          <w:szCs w:val="24"/>
          <w:rtl/>
        </w:rPr>
        <w:t>فیلم دارای تیتراژ باشد.</w:t>
      </w:r>
    </w:p>
    <w:p w:rsidR="00997D86" w:rsidRDefault="00997D86" w:rsidP="00187410">
      <w:pPr>
        <w:bidi/>
        <w:spacing w:after="0"/>
        <w:ind w:left="720"/>
        <w:contextualSpacing/>
        <w:jc w:val="both"/>
        <w:rPr>
          <w:rFonts w:ascii="Armin_Koodak" w:eastAsia="Calibri" w:hAnsi="Armin_Koodak" w:cs="B Mitra"/>
          <w:b/>
          <w:bCs/>
          <w:sz w:val="24"/>
          <w:szCs w:val="24"/>
          <w:rtl/>
        </w:rPr>
      </w:pPr>
      <w:r w:rsidRPr="003D4EA5">
        <w:rPr>
          <w:rFonts w:ascii="Armin_Koodak" w:eastAsia="Calibri" w:hAnsi="Armin_Koodak" w:cs="B Mitra" w:hint="cs"/>
          <w:b/>
          <w:bCs/>
          <w:sz w:val="24"/>
          <w:szCs w:val="24"/>
          <w:rtl/>
        </w:rPr>
        <w:t xml:space="preserve">تذکر: این رشته جز </w:t>
      </w:r>
      <w:r w:rsidR="00437B2C" w:rsidRPr="003D4EA5">
        <w:rPr>
          <w:rFonts w:ascii="Armin_Koodak" w:eastAsia="Calibri" w:hAnsi="Armin_Koodak" w:cs="B Mitra" w:hint="cs"/>
          <w:b/>
          <w:bCs/>
          <w:sz w:val="24"/>
          <w:szCs w:val="24"/>
          <w:rtl/>
        </w:rPr>
        <w:t>رشته‌های</w:t>
      </w:r>
      <w:r w:rsidRPr="003D4EA5">
        <w:rPr>
          <w:rFonts w:ascii="Armin_Koodak" w:eastAsia="Calibri" w:hAnsi="Armin_Koodak" w:cs="B Mitra" w:hint="cs"/>
          <w:b/>
          <w:bCs/>
          <w:sz w:val="24"/>
          <w:szCs w:val="24"/>
          <w:rtl/>
        </w:rPr>
        <w:t xml:space="preserve"> انفرادی است و صرفاً کارگردان اثر </w:t>
      </w:r>
      <w:r w:rsidR="00B834F6">
        <w:rPr>
          <w:rFonts w:ascii="Armin_Koodak" w:eastAsia="Calibri" w:hAnsi="Armin_Koodak" w:cs="B Mitra" w:hint="cs"/>
          <w:b/>
          <w:bCs/>
          <w:sz w:val="24"/>
          <w:szCs w:val="24"/>
          <w:rtl/>
        </w:rPr>
        <w:t>درصورت</w:t>
      </w:r>
      <w:r w:rsidR="001A6443" w:rsidRPr="003D4EA5">
        <w:rPr>
          <w:rFonts w:ascii="Armin_Koodak" w:eastAsia="Calibri" w:hAnsi="Armin_Koodak" w:cs="B Mitra" w:hint="cs"/>
          <w:b/>
          <w:bCs/>
          <w:sz w:val="24"/>
          <w:szCs w:val="24"/>
          <w:rtl/>
          <w:lang w:bidi="fa-IR"/>
        </w:rPr>
        <w:t xml:space="preserve"> انتخاب در</w:t>
      </w:r>
      <w:r w:rsidRPr="003D4EA5">
        <w:rPr>
          <w:rFonts w:ascii="Armin_Koodak" w:eastAsia="Calibri" w:hAnsi="Armin_Koodak" w:cs="B Mitra" w:hint="cs"/>
          <w:b/>
          <w:bCs/>
          <w:sz w:val="24"/>
          <w:szCs w:val="24"/>
          <w:rtl/>
        </w:rPr>
        <w:t xml:space="preserve"> مرحله کشوری حضور </w:t>
      </w:r>
      <w:r w:rsidR="00B834F6">
        <w:rPr>
          <w:rFonts w:ascii="Armin_Koodak" w:eastAsia="Calibri" w:hAnsi="Armin_Koodak" w:cs="B Mitra" w:hint="cs"/>
          <w:b/>
          <w:bCs/>
          <w:sz w:val="24"/>
          <w:szCs w:val="24"/>
          <w:rtl/>
        </w:rPr>
        <w:t>می‌یابد</w:t>
      </w:r>
      <w:r w:rsidRPr="003D4EA5">
        <w:rPr>
          <w:rFonts w:ascii="Armin_Koodak" w:eastAsia="Calibri" w:hAnsi="Armin_Koodak" w:cs="B Mitra" w:hint="cs"/>
          <w:b/>
          <w:bCs/>
          <w:sz w:val="24"/>
          <w:szCs w:val="24"/>
          <w:rtl/>
        </w:rPr>
        <w:t xml:space="preserve"> و در صورت کسب رتبه </w:t>
      </w:r>
      <w:r w:rsidR="00B834F6">
        <w:rPr>
          <w:rFonts w:ascii="Armin_Koodak" w:eastAsia="Calibri" w:hAnsi="Armin_Koodak" w:cs="B Mitra" w:hint="cs"/>
          <w:b/>
          <w:bCs/>
          <w:sz w:val="24"/>
          <w:szCs w:val="24"/>
          <w:rtl/>
        </w:rPr>
        <w:t>موردتقدیر</w:t>
      </w:r>
      <w:r w:rsidRPr="003D4EA5">
        <w:rPr>
          <w:rFonts w:ascii="Armin_Koodak" w:eastAsia="Calibri" w:hAnsi="Armin_Koodak" w:cs="B Mitra" w:hint="cs"/>
          <w:b/>
          <w:bCs/>
          <w:sz w:val="24"/>
          <w:szCs w:val="24"/>
          <w:rtl/>
        </w:rPr>
        <w:t xml:space="preserve"> قرار </w:t>
      </w:r>
      <w:r w:rsidR="00B834F6">
        <w:rPr>
          <w:rFonts w:ascii="Armin_Koodak" w:eastAsia="Calibri" w:hAnsi="Armin_Koodak" w:cs="B Mitra" w:hint="cs"/>
          <w:b/>
          <w:bCs/>
          <w:sz w:val="24"/>
          <w:szCs w:val="24"/>
          <w:rtl/>
        </w:rPr>
        <w:t>می‌گیرد</w:t>
      </w:r>
      <w:r w:rsidRPr="003D4EA5">
        <w:rPr>
          <w:rFonts w:ascii="Armin_Koodak" w:eastAsia="Calibri" w:hAnsi="Armin_Koodak" w:cs="B Mitra" w:hint="cs"/>
          <w:b/>
          <w:bCs/>
          <w:sz w:val="24"/>
          <w:szCs w:val="24"/>
          <w:rtl/>
        </w:rPr>
        <w:t>.</w:t>
      </w:r>
    </w:p>
    <w:p w:rsidR="00993C0A" w:rsidRPr="00993C0A" w:rsidRDefault="00993C0A" w:rsidP="00993C0A">
      <w:pPr>
        <w:pStyle w:val="ListParagraph"/>
        <w:bidi/>
        <w:spacing w:after="0"/>
        <w:jc w:val="both"/>
        <w:rPr>
          <w:rFonts w:ascii="Armin_Koodak" w:eastAsia="Calibri" w:hAnsi="Armin_Koodak" w:cs="B Mitra"/>
          <w:b/>
          <w:bCs/>
          <w:sz w:val="24"/>
          <w:szCs w:val="24"/>
          <w:rtl/>
        </w:rPr>
      </w:pPr>
    </w:p>
    <w:p w:rsidR="006D6089" w:rsidRDefault="006D6089" w:rsidP="00187410">
      <w:pPr>
        <w:bidi/>
        <w:rPr>
          <w:rFonts w:ascii="Calibri" w:eastAsia="Calibri" w:hAnsi="Calibri" w:cs="2  Titr"/>
          <w:rtl/>
          <w:lang w:bidi="fa-IR"/>
        </w:rPr>
      </w:pPr>
      <w:r>
        <w:rPr>
          <w:rFonts w:ascii="Calibri" w:eastAsia="Calibri" w:hAnsi="Calibri" w:cs="2  Titr"/>
          <w:rtl/>
          <w:lang w:bidi="fa-IR"/>
        </w:rPr>
        <w:br/>
      </w:r>
      <w:r>
        <w:rPr>
          <w:rFonts w:ascii="Calibri" w:eastAsia="Calibri" w:hAnsi="Calibri" w:cs="2  Titr"/>
          <w:rtl/>
          <w:lang w:bidi="fa-IR"/>
        </w:rPr>
        <w:br/>
      </w:r>
    </w:p>
    <w:p w:rsidR="006D6089" w:rsidRDefault="006D6089">
      <w:pPr>
        <w:spacing w:after="160" w:line="259" w:lineRule="auto"/>
        <w:rPr>
          <w:rFonts w:ascii="Calibri" w:eastAsia="Calibri" w:hAnsi="Calibri" w:cs="2  Titr"/>
          <w:rtl/>
          <w:lang w:bidi="fa-IR"/>
        </w:rPr>
      </w:pPr>
      <w:r>
        <w:rPr>
          <w:rFonts w:ascii="Calibri" w:eastAsia="Calibri" w:hAnsi="Calibri" w:cs="2  Titr"/>
          <w:rtl/>
          <w:lang w:bidi="fa-IR"/>
        </w:rPr>
        <w:br w:type="page"/>
      </w:r>
    </w:p>
    <w:p w:rsidR="00664532" w:rsidRPr="004E0FA1" w:rsidRDefault="00993C0A" w:rsidP="00442379">
      <w:pPr>
        <w:pStyle w:val="Heading2"/>
        <w:bidi/>
        <w:rPr>
          <w:rFonts w:cs="B Titr"/>
          <w:b/>
          <w:bCs/>
          <w:color w:val="FF0000"/>
          <w:sz w:val="24"/>
          <w:szCs w:val="24"/>
          <w:rtl/>
        </w:rPr>
      </w:pPr>
      <w:bookmarkStart w:id="100" w:name="_Toc503356830"/>
      <w:r>
        <w:rPr>
          <w:rFonts w:cs="B Titr" w:hint="cs"/>
          <w:b/>
          <w:bCs/>
          <w:color w:val="FF0000"/>
          <w:sz w:val="24"/>
          <w:szCs w:val="24"/>
          <w:rtl/>
        </w:rPr>
        <w:lastRenderedPageBreak/>
        <w:t>9</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664532" w:rsidRPr="004E0FA1">
        <w:rPr>
          <w:rFonts w:cs="B Titr"/>
          <w:b/>
          <w:bCs/>
          <w:color w:val="FF0000"/>
          <w:sz w:val="24"/>
          <w:szCs w:val="24"/>
          <w:rtl/>
        </w:rPr>
        <w:t>نماهنگ</w:t>
      </w:r>
      <w:bookmarkEnd w:id="100"/>
    </w:p>
    <w:p w:rsidR="00664532" w:rsidRPr="00C976AD" w:rsidRDefault="00664532" w:rsidP="00E90CBC">
      <w:pPr>
        <w:pStyle w:val="ListParagraph"/>
        <w:numPr>
          <w:ilvl w:val="0"/>
          <w:numId w:val="5"/>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موضوع</w:t>
      </w:r>
      <w:r w:rsidRPr="00C976AD">
        <w:rPr>
          <w:rFonts w:ascii="B Mitra" w:hAnsi="Calibri" w:cs="B Mitra" w:hint="cs"/>
          <w:sz w:val="28"/>
          <w:szCs w:val="28"/>
        </w:rPr>
        <w:t xml:space="preserve">: </w:t>
      </w:r>
      <w:r w:rsidRPr="00C976AD">
        <w:rPr>
          <w:rFonts w:ascii="B Mitra" w:hAnsi="Calibri" w:cs="B Mitra" w:hint="cs"/>
          <w:sz w:val="28"/>
          <w:szCs w:val="28"/>
          <w:rtl/>
        </w:rPr>
        <w:t>آموزشیوتربیتی</w:t>
      </w:r>
      <w:r>
        <w:rPr>
          <w:rFonts w:ascii="B Mitra" w:hAnsi="Calibri" w:cs="B Mitra" w:hint="cs"/>
          <w:sz w:val="28"/>
          <w:szCs w:val="28"/>
          <w:rtl/>
        </w:rPr>
        <w:t xml:space="preserve">و </w:t>
      </w:r>
      <w:r w:rsidR="00CC0007">
        <w:rPr>
          <w:rFonts w:ascii="B Mitra" w:hAnsi="Calibri" w:cs="B Mitra" w:hint="cs"/>
          <w:sz w:val="28"/>
          <w:szCs w:val="28"/>
          <w:rtl/>
        </w:rPr>
        <w:t>ترجیحاً</w:t>
      </w:r>
      <w:r>
        <w:rPr>
          <w:rFonts w:ascii="B Mitra" w:hAnsi="Calibri" w:cs="B Mitra" w:hint="cs"/>
          <w:sz w:val="28"/>
          <w:szCs w:val="28"/>
          <w:rtl/>
        </w:rPr>
        <w:t xml:space="preserve"> مرتبط با دانشگاه فرهنگیانو </w:t>
      </w:r>
      <w:r w:rsidRPr="00C976AD">
        <w:rPr>
          <w:rFonts w:ascii="B Mitra" w:hAnsi="Calibri" w:cs="B Mitra" w:hint="cs"/>
          <w:sz w:val="28"/>
          <w:szCs w:val="28"/>
          <w:rtl/>
        </w:rPr>
        <w:t>حداقل</w:t>
      </w:r>
      <w:r w:rsidRPr="00C976AD">
        <w:rPr>
          <w:rFonts w:ascii="B Mitra" w:hAnsi="Calibri" w:cs="B Mitra" w:hint="cs"/>
          <w:sz w:val="28"/>
          <w:szCs w:val="28"/>
        </w:rPr>
        <w:t xml:space="preserve"> 3 </w:t>
      </w:r>
      <w:r w:rsidRPr="00C976AD">
        <w:rPr>
          <w:rFonts w:ascii="B Mitra" w:hAnsi="Calibri" w:cs="B Mitra" w:hint="cs"/>
          <w:sz w:val="28"/>
          <w:szCs w:val="28"/>
          <w:rtl/>
        </w:rPr>
        <w:t>وحداکثر</w:t>
      </w:r>
      <w:r w:rsidRPr="00C976AD">
        <w:rPr>
          <w:rFonts w:ascii="B Mitra" w:hAnsi="Calibri" w:cs="B Mitra" w:hint="cs"/>
          <w:sz w:val="28"/>
          <w:szCs w:val="28"/>
        </w:rPr>
        <w:t xml:space="preserve"> 5 </w:t>
      </w:r>
      <w:r w:rsidRPr="00C976AD">
        <w:rPr>
          <w:rFonts w:ascii="B Mitra" w:hAnsi="Calibri" w:cs="B Mitra" w:hint="cs"/>
          <w:sz w:val="28"/>
          <w:szCs w:val="28"/>
          <w:rtl/>
        </w:rPr>
        <w:t>دقیقه</w:t>
      </w:r>
      <w:r w:rsidRPr="00C976AD">
        <w:rPr>
          <w:rFonts w:ascii="B Mitra" w:hAnsi="Calibri" w:cs="B Mitra" w:hint="cs"/>
          <w:sz w:val="28"/>
          <w:szCs w:val="28"/>
        </w:rPr>
        <w:t xml:space="preserve"> ) </w:t>
      </w:r>
      <w:r w:rsidR="00B834F6">
        <w:rPr>
          <w:rFonts w:ascii="B Mitra" w:hAnsi="Calibri" w:cs="B Mitra" w:hint="cs"/>
          <w:sz w:val="28"/>
          <w:szCs w:val="28"/>
          <w:rtl/>
        </w:rPr>
        <w:t>به‌صورت</w:t>
      </w:r>
      <w:r w:rsidRPr="00C976AD">
        <w:rPr>
          <w:rFonts w:ascii="B Mitra" w:hAnsi="Calibri" w:cs="B Mitra" w:hint="cs"/>
          <w:sz w:val="28"/>
          <w:szCs w:val="28"/>
          <w:rtl/>
        </w:rPr>
        <w:t>تصویری)</w:t>
      </w:r>
      <w:r>
        <w:rPr>
          <w:rFonts w:ascii="B Mitra" w:hAnsi="Calibri" w:cs="B Mitra" w:hint="cs"/>
          <w:sz w:val="28"/>
          <w:szCs w:val="28"/>
          <w:rtl/>
        </w:rPr>
        <w:t>.</w:t>
      </w:r>
    </w:p>
    <w:p w:rsidR="0053363D" w:rsidRPr="0053363D" w:rsidRDefault="0053363D" w:rsidP="002002B7">
      <w:pPr>
        <w:autoSpaceDE w:val="0"/>
        <w:autoSpaceDN w:val="0"/>
        <w:bidi/>
        <w:adjustRightInd w:val="0"/>
        <w:spacing w:after="0" w:line="240" w:lineRule="auto"/>
        <w:jc w:val="center"/>
        <w:rPr>
          <w:rFonts w:ascii="B Mitra" w:hAnsi="Calibri" w:cs="B Mitra"/>
          <w:sz w:val="28"/>
          <w:szCs w:val="28"/>
        </w:rPr>
      </w:pPr>
    </w:p>
    <w:tbl>
      <w:tblPr>
        <w:tblStyle w:val="TableGrid"/>
        <w:bidiVisual/>
        <w:tblW w:w="0" w:type="auto"/>
        <w:jc w:val="center"/>
        <w:tblLook w:val="04A0"/>
      </w:tblPr>
      <w:tblGrid>
        <w:gridCol w:w="1879"/>
        <w:gridCol w:w="3212"/>
        <w:gridCol w:w="1087"/>
        <w:gridCol w:w="26"/>
        <w:gridCol w:w="1231"/>
      </w:tblGrid>
      <w:tr w:rsidR="002002B7" w:rsidRPr="002002B7" w:rsidTr="002002B7">
        <w:trPr>
          <w:trHeight w:val="674"/>
          <w:jc w:val="center"/>
        </w:trPr>
        <w:tc>
          <w:tcPr>
            <w:tcW w:w="5091" w:type="dxa"/>
            <w:gridSpan w:val="2"/>
            <w:tcBorders>
              <w:top w:val="single" w:sz="12" w:space="0" w:color="auto"/>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امتیاز</w:t>
            </w:r>
            <w:r w:rsidR="00B834F6">
              <w:rPr>
                <w:rFonts w:hint="cs"/>
                <w:b/>
                <w:bCs/>
                <w:rtl/>
              </w:rPr>
              <w:t xml:space="preserve"> شاخص‌های</w:t>
            </w:r>
            <w:r w:rsidRPr="002002B7">
              <w:rPr>
                <w:rFonts w:hint="cs"/>
                <w:b/>
                <w:bCs/>
                <w:rtl/>
              </w:rPr>
              <w:t xml:space="preserve"> داوریرشته نماهنگ</w:t>
            </w:r>
          </w:p>
        </w:tc>
        <w:tc>
          <w:tcPr>
            <w:tcW w:w="1087" w:type="dxa"/>
            <w:tcBorders>
              <w:top w:val="single" w:sz="12" w:space="0" w:color="auto"/>
              <w:left w:val="single" w:sz="12" w:space="0" w:color="auto"/>
              <w:bottom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حداکثر امتیاز</w:t>
            </w:r>
          </w:p>
        </w:tc>
        <w:tc>
          <w:tcPr>
            <w:tcW w:w="1257" w:type="dxa"/>
            <w:gridSpan w:val="2"/>
            <w:tcBorders>
              <w:top w:val="single" w:sz="12" w:space="0" w:color="auto"/>
              <w:left w:val="single" w:sz="12" w:space="0" w:color="auto"/>
              <w:right w:val="single" w:sz="12" w:space="0" w:color="auto"/>
            </w:tcBorders>
            <w:vAlign w:val="center"/>
          </w:tcPr>
          <w:p w:rsidR="002002B7" w:rsidRPr="002002B7" w:rsidRDefault="00B834F6" w:rsidP="002002B7">
            <w:pPr>
              <w:jc w:val="center"/>
              <w:rPr>
                <w:b/>
                <w:bCs/>
                <w:rtl/>
              </w:rPr>
            </w:pPr>
            <w:r>
              <w:rPr>
                <w:rFonts w:hint="cs"/>
                <w:b/>
                <w:bCs/>
                <w:rtl/>
              </w:rPr>
              <w:t>امتیاز</w:t>
            </w:r>
            <w:r w:rsidR="002002B7" w:rsidRPr="002002B7">
              <w:rPr>
                <w:rFonts w:hint="cs"/>
                <w:b/>
                <w:bCs/>
                <w:rtl/>
              </w:rPr>
              <w:t xml:space="preserve"> داور</w:t>
            </w:r>
          </w:p>
        </w:tc>
      </w:tr>
      <w:tr w:rsidR="002002B7" w:rsidRPr="002002B7" w:rsidTr="002002B7">
        <w:trPr>
          <w:trHeight w:hRule="exact" w:val="349"/>
          <w:jc w:val="center"/>
        </w:trPr>
        <w:tc>
          <w:tcPr>
            <w:tcW w:w="1879" w:type="dxa"/>
            <w:vMerge w:val="restart"/>
            <w:tcBorders>
              <w:top w:val="single" w:sz="12" w:space="0" w:color="auto"/>
              <w:left w:val="single" w:sz="12" w:space="0" w:color="auto"/>
              <w:right w:val="outset" w:sz="6" w:space="0" w:color="auto"/>
            </w:tcBorders>
            <w:vAlign w:val="center"/>
          </w:tcPr>
          <w:p w:rsidR="002002B7" w:rsidRPr="002002B7" w:rsidRDefault="002002B7" w:rsidP="002002B7">
            <w:pPr>
              <w:jc w:val="center"/>
              <w:rPr>
                <w:b/>
                <w:bCs/>
                <w:rtl/>
              </w:rPr>
            </w:pPr>
            <w:r w:rsidRPr="002002B7">
              <w:rPr>
                <w:rFonts w:hint="cs"/>
                <w:b/>
                <w:bCs/>
                <w:rtl/>
              </w:rPr>
              <w:t>ایده پردازی</w:t>
            </w:r>
          </w:p>
        </w:tc>
        <w:tc>
          <w:tcPr>
            <w:tcW w:w="3212" w:type="dxa"/>
            <w:tcBorders>
              <w:top w:val="single" w:sz="12" w:space="0" w:color="auto"/>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1-تم و ایده</w:t>
            </w:r>
          </w:p>
        </w:tc>
        <w:tc>
          <w:tcPr>
            <w:tcW w:w="1113" w:type="dxa"/>
            <w:gridSpan w:val="2"/>
            <w:tcBorders>
              <w:top w:val="single" w:sz="12" w:space="0" w:color="auto"/>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7</w:t>
            </w:r>
          </w:p>
        </w:tc>
        <w:tc>
          <w:tcPr>
            <w:tcW w:w="1231" w:type="dxa"/>
            <w:tcBorders>
              <w:top w:val="single" w:sz="12" w:space="0" w:color="auto"/>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trHeight w:hRule="exact" w:val="349"/>
          <w:jc w:val="center"/>
        </w:trPr>
        <w:tc>
          <w:tcPr>
            <w:tcW w:w="1879" w:type="dxa"/>
            <w:vMerge/>
            <w:tcBorders>
              <w:top w:val="single" w:sz="12" w:space="0" w:color="auto"/>
              <w:left w:val="single" w:sz="12" w:space="0" w:color="auto"/>
              <w:right w:val="outset" w:sz="6" w:space="0" w:color="auto"/>
            </w:tcBorders>
            <w:vAlign w:val="center"/>
          </w:tcPr>
          <w:p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2-ارتباط با مفاهیم</w:t>
            </w:r>
          </w:p>
        </w:tc>
        <w:tc>
          <w:tcPr>
            <w:tcW w:w="1113" w:type="dxa"/>
            <w:gridSpan w:val="2"/>
            <w:tcBorders>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8</w:t>
            </w:r>
          </w:p>
        </w:tc>
        <w:tc>
          <w:tcPr>
            <w:tcW w:w="1231" w:type="dxa"/>
            <w:tcBorders>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trHeight w:hRule="exact" w:val="349"/>
          <w:jc w:val="center"/>
        </w:trPr>
        <w:tc>
          <w:tcPr>
            <w:tcW w:w="1879" w:type="dxa"/>
            <w:vMerge w:val="restart"/>
            <w:tcBorders>
              <w:left w:val="single" w:sz="12" w:space="0" w:color="auto"/>
              <w:right w:val="outset" w:sz="6" w:space="0" w:color="auto"/>
            </w:tcBorders>
            <w:vAlign w:val="center"/>
          </w:tcPr>
          <w:p w:rsidR="002002B7" w:rsidRPr="002002B7" w:rsidRDefault="002002B7" w:rsidP="002002B7">
            <w:pPr>
              <w:jc w:val="center"/>
              <w:rPr>
                <w:b/>
                <w:bCs/>
                <w:rtl/>
              </w:rPr>
            </w:pPr>
            <w:r w:rsidRPr="002002B7">
              <w:rPr>
                <w:rFonts w:hint="cs"/>
                <w:b/>
                <w:bCs/>
                <w:rtl/>
              </w:rPr>
              <w:t>هماهنگی مفهومی اثر و موسیقی</w:t>
            </w:r>
          </w:p>
        </w:tc>
        <w:tc>
          <w:tcPr>
            <w:tcW w:w="3212" w:type="dxa"/>
            <w:tcBorders>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3-دکوپاژ</w:t>
            </w:r>
          </w:p>
        </w:tc>
        <w:tc>
          <w:tcPr>
            <w:tcW w:w="1113" w:type="dxa"/>
            <w:gridSpan w:val="2"/>
            <w:tcBorders>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15</w:t>
            </w:r>
          </w:p>
        </w:tc>
        <w:tc>
          <w:tcPr>
            <w:tcW w:w="1231" w:type="dxa"/>
            <w:tcBorders>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trHeight w:hRule="exact" w:val="349"/>
          <w:jc w:val="center"/>
        </w:trPr>
        <w:tc>
          <w:tcPr>
            <w:tcW w:w="1879" w:type="dxa"/>
            <w:vMerge/>
            <w:tcBorders>
              <w:left w:val="single" w:sz="12" w:space="0" w:color="auto"/>
              <w:right w:val="outset" w:sz="6" w:space="0" w:color="auto"/>
            </w:tcBorders>
            <w:vAlign w:val="center"/>
          </w:tcPr>
          <w:p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4-موسیقی</w:t>
            </w:r>
          </w:p>
        </w:tc>
        <w:tc>
          <w:tcPr>
            <w:tcW w:w="1113" w:type="dxa"/>
            <w:gridSpan w:val="2"/>
            <w:tcBorders>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15</w:t>
            </w:r>
          </w:p>
        </w:tc>
        <w:tc>
          <w:tcPr>
            <w:tcW w:w="1231" w:type="dxa"/>
            <w:tcBorders>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trHeight w:hRule="exact" w:val="349"/>
          <w:jc w:val="center"/>
        </w:trPr>
        <w:tc>
          <w:tcPr>
            <w:tcW w:w="1879" w:type="dxa"/>
            <w:vMerge w:val="restart"/>
            <w:tcBorders>
              <w:left w:val="single" w:sz="12" w:space="0" w:color="auto"/>
              <w:right w:val="outset" w:sz="6" w:space="0" w:color="auto"/>
            </w:tcBorders>
            <w:vAlign w:val="center"/>
          </w:tcPr>
          <w:p w:rsidR="002002B7" w:rsidRPr="002002B7" w:rsidRDefault="002002B7" w:rsidP="002002B7">
            <w:pPr>
              <w:jc w:val="center"/>
              <w:rPr>
                <w:b/>
                <w:bCs/>
                <w:rtl/>
              </w:rPr>
            </w:pPr>
            <w:r w:rsidRPr="002002B7">
              <w:rPr>
                <w:rFonts w:hint="cs"/>
                <w:b/>
                <w:bCs/>
                <w:rtl/>
              </w:rPr>
              <w:t>تصویر و صدا</w:t>
            </w:r>
          </w:p>
        </w:tc>
        <w:tc>
          <w:tcPr>
            <w:tcW w:w="3212" w:type="dxa"/>
            <w:tcBorders>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5-کیفیت تصاویر</w:t>
            </w:r>
          </w:p>
        </w:tc>
        <w:tc>
          <w:tcPr>
            <w:tcW w:w="1113" w:type="dxa"/>
            <w:gridSpan w:val="2"/>
            <w:tcBorders>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trHeight w:hRule="exact" w:val="349"/>
          <w:jc w:val="center"/>
        </w:trPr>
        <w:tc>
          <w:tcPr>
            <w:tcW w:w="1879" w:type="dxa"/>
            <w:vMerge/>
            <w:tcBorders>
              <w:left w:val="single" w:sz="12" w:space="0" w:color="auto"/>
              <w:right w:val="outset" w:sz="6" w:space="0" w:color="auto"/>
            </w:tcBorders>
            <w:vAlign w:val="center"/>
          </w:tcPr>
          <w:p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6-صدا</w:t>
            </w:r>
          </w:p>
        </w:tc>
        <w:tc>
          <w:tcPr>
            <w:tcW w:w="1113" w:type="dxa"/>
            <w:gridSpan w:val="2"/>
            <w:tcBorders>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trHeight w:hRule="exact" w:val="349"/>
          <w:jc w:val="center"/>
        </w:trPr>
        <w:tc>
          <w:tcPr>
            <w:tcW w:w="1879" w:type="dxa"/>
            <w:vMerge w:val="restart"/>
            <w:tcBorders>
              <w:left w:val="single" w:sz="12" w:space="0" w:color="auto"/>
              <w:right w:val="outset" w:sz="6" w:space="0" w:color="auto"/>
            </w:tcBorders>
            <w:vAlign w:val="center"/>
          </w:tcPr>
          <w:p w:rsidR="002002B7" w:rsidRPr="002002B7" w:rsidRDefault="00B834F6" w:rsidP="002002B7">
            <w:pPr>
              <w:jc w:val="center"/>
              <w:rPr>
                <w:b/>
                <w:bCs/>
                <w:rtl/>
              </w:rPr>
            </w:pPr>
            <w:r>
              <w:rPr>
                <w:rFonts w:hint="cs"/>
                <w:b/>
                <w:bCs/>
                <w:rtl/>
              </w:rPr>
              <w:t>فن‌آوری</w:t>
            </w:r>
            <w:r w:rsidR="002002B7" w:rsidRPr="002002B7">
              <w:rPr>
                <w:rFonts w:hint="cs"/>
                <w:b/>
                <w:bCs/>
                <w:rtl/>
              </w:rPr>
              <w:t xml:space="preserve"> و اجرا</w:t>
            </w:r>
          </w:p>
        </w:tc>
        <w:tc>
          <w:tcPr>
            <w:tcW w:w="3212" w:type="dxa"/>
            <w:tcBorders>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 xml:space="preserve">7-استفاده از </w:t>
            </w:r>
            <w:r w:rsidR="00B834F6">
              <w:rPr>
                <w:rFonts w:hint="cs"/>
                <w:b/>
                <w:bCs/>
                <w:rtl/>
              </w:rPr>
              <w:t>افکت‌های</w:t>
            </w:r>
            <w:r w:rsidRPr="002002B7">
              <w:rPr>
                <w:rFonts w:hint="cs"/>
                <w:b/>
                <w:bCs/>
                <w:rtl/>
              </w:rPr>
              <w:t xml:space="preserve"> تصویری</w:t>
            </w:r>
          </w:p>
        </w:tc>
        <w:tc>
          <w:tcPr>
            <w:tcW w:w="1113" w:type="dxa"/>
            <w:gridSpan w:val="2"/>
            <w:tcBorders>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trHeight w:hRule="exact" w:val="349"/>
          <w:jc w:val="center"/>
        </w:trPr>
        <w:tc>
          <w:tcPr>
            <w:tcW w:w="1879" w:type="dxa"/>
            <w:vMerge/>
            <w:tcBorders>
              <w:left w:val="single" w:sz="12" w:space="0" w:color="auto"/>
              <w:right w:val="outset" w:sz="6" w:space="0" w:color="auto"/>
            </w:tcBorders>
            <w:vAlign w:val="center"/>
          </w:tcPr>
          <w:p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8-ریتم (تمپو)</w:t>
            </w:r>
          </w:p>
        </w:tc>
        <w:tc>
          <w:tcPr>
            <w:tcW w:w="1113" w:type="dxa"/>
            <w:gridSpan w:val="2"/>
            <w:tcBorders>
              <w:left w:val="single" w:sz="12"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5</w:t>
            </w:r>
          </w:p>
        </w:tc>
        <w:tc>
          <w:tcPr>
            <w:tcW w:w="1231" w:type="dxa"/>
            <w:tcBorders>
              <w:left w:val="single" w:sz="12" w:space="0" w:color="auto"/>
              <w:right w:val="single" w:sz="12" w:space="0" w:color="auto"/>
            </w:tcBorders>
            <w:vAlign w:val="center"/>
          </w:tcPr>
          <w:p w:rsidR="002002B7" w:rsidRPr="002002B7" w:rsidRDefault="002002B7" w:rsidP="002002B7">
            <w:pPr>
              <w:jc w:val="center"/>
              <w:rPr>
                <w:rtl/>
              </w:rPr>
            </w:pPr>
          </w:p>
        </w:tc>
      </w:tr>
      <w:tr w:rsidR="002002B7" w:rsidRPr="002002B7" w:rsidTr="002002B7">
        <w:trPr>
          <w:cantSplit/>
          <w:trHeight w:hRule="exact" w:val="349"/>
          <w:jc w:val="center"/>
        </w:trPr>
        <w:tc>
          <w:tcPr>
            <w:tcW w:w="1879" w:type="dxa"/>
            <w:vMerge w:val="restart"/>
            <w:tcBorders>
              <w:left w:val="single" w:sz="12" w:space="0" w:color="auto"/>
              <w:right w:val="outset" w:sz="6" w:space="0" w:color="auto"/>
            </w:tcBorders>
            <w:vAlign w:val="center"/>
          </w:tcPr>
          <w:p w:rsidR="002002B7" w:rsidRPr="002002B7" w:rsidRDefault="002002B7" w:rsidP="002002B7">
            <w:pPr>
              <w:jc w:val="center"/>
              <w:rPr>
                <w:b/>
                <w:bCs/>
                <w:rtl/>
              </w:rPr>
            </w:pPr>
            <w:r w:rsidRPr="002002B7">
              <w:rPr>
                <w:rFonts w:hint="cs"/>
                <w:b/>
                <w:bCs/>
                <w:rtl/>
              </w:rPr>
              <w:t>نکاتبرجسته</w:t>
            </w:r>
          </w:p>
        </w:tc>
        <w:tc>
          <w:tcPr>
            <w:tcW w:w="3212" w:type="dxa"/>
            <w:tcBorders>
              <w:left w:val="outset" w:sz="6" w:space="0" w:color="auto"/>
              <w:bottom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9-انتقال پیام</w:t>
            </w:r>
          </w:p>
        </w:tc>
        <w:tc>
          <w:tcPr>
            <w:tcW w:w="1113" w:type="dxa"/>
            <w:gridSpan w:val="2"/>
            <w:tcBorders>
              <w:left w:val="single" w:sz="12" w:space="0" w:color="auto"/>
              <w:bottom w:val="outset" w:sz="6" w:space="0" w:color="auto"/>
              <w:right w:val="single" w:sz="12" w:space="0" w:color="auto"/>
            </w:tcBorders>
            <w:vAlign w:val="center"/>
          </w:tcPr>
          <w:p w:rsidR="002002B7" w:rsidRPr="002002B7" w:rsidRDefault="002002B7" w:rsidP="002002B7">
            <w:pPr>
              <w:jc w:val="center"/>
              <w:rPr>
                <w:b/>
                <w:bCs/>
                <w:rtl/>
              </w:rPr>
            </w:pPr>
            <w:r w:rsidRPr="002002B7">
              <w:rPr>
                <w:rFonts w:hint="cs"/>
                <w:b/>
                <w:bCs/>
                <w:rtl/>
              </w:rPr>
              <w:t>12</w:t>
            </w:r>
          </w:p>
        </w:tc>
        <w:tc>
          <w:tcPr>
            <w:tcW w:w="1231" w:type="dxa"/>
            <w:tcBorders>
              <w:left w:val="single" w:sz="12" w:space="0" w:color="auto"/>
              <w:bottom w:val="outset" w:sz="6" w:space="0" w:color="auto"/>
              <w:right w:val="single" w:sz="12" w:space="0" w:color="auto"/>
            </w:tcBorders>
            <w:vAlign w:val="center"/>
          </w:tcPr>
          <w:p w:rsidR="002002B7" w:rsidRPr="002002B7" w:rsidRDefault="002002B7" w:rsidP="002002B7">
            <w:pPr>
              <w:jc w:val="center"/>
              <w:rPr>
                <w:rtl/>
              </w:rPr>
            </w:pPr>
          </w:p>
        </w:tc>
      </w:tr>
      <w:tr w:rsidR="002002B7" w:rsidRPr="002002B7" w:rsidTr="00C1015C">
        <w:trPr>
          <w:cantSplit/>
          <w:trHeight w:hRule="exact" w:val="349"/>
          <w:jc w:val="center"/>
        </w:trPr>
        <w:tc>
          <w:tcPr>
            <w:tcW w:w="1879" w:type="dxa"/>
            <w:vMerge/>
            <w:tcBorders>
              <w:left w:val="single" w:sz="12" w:space="0" w:color="auto"/>
              <w:right w:val="outset" w:sz="6" w:space="0" w:color="auto"/>
            </w:tcBorders>
            <w:textDirection w:val="btLr"/>
            <w:vAlign w:val="center"/>
          </w:tcPr>
          <w:p w:rsidR="002002B7" w:rsidRPr="002002B7" w:rsidRDefault="002002B7" w:rsidP="002002B7">
            <w:pPr>
              <w:jc w:val="center"/>
              <w:rPr>
                <w:b/>
                <w:bCs/>
                <w:rtl/>
              </w:rPr>
            </w:pPr>
          </w:p>
        </w:tc>
        <w:tc>
          <w:tcPr>
            <w:tcW w:w="3212" w:type="dxa"/>
            <w:tcBorders>
              <w:top w:val="outset" w:sz="6" w:space="0" w:color="auto"/>
              <w:left w:val="outset" w:sz="6" w:space="0" w:color="auto"/>
              <w:bottom w:val="outset" w:sz="6" w:space="0" w:color="auto"/>
              <w:right w:val="single" w:sz="12" w:space="0" w:color="auto"/>
            </w:tcBorders>
            <w:vAlign w:val="center"/>
          </w:tcPr>
          <w:p w:rsidR="002002B7" w:rsidRPr="002002B7" w:rsidRDefault="002002B7" w:rsidP="002002B7">
            <w:pPr>
              <w:jc w:val="right"/>
              <w:rPr>
                <w:b/>
                <w:bCs/>
                <w:rtl/>
              </w:rPr>
            </w:pPr>
            <w:r w:rsidRPr="002002B7">
              <w:rPr>
                <w:rFonts w:hint="cs"/>
                <w:b/>
                <w:bCs/>
                <w:rtl/>
              </w:rPr>
              <w:t>10</w:t>
            </w:r>
            <w:r w:rsidR="006C363A">
              <w:rPr>
                <w:rFonts w:hint="cs"/>
                <w:b/>
                <w:bCs/>
                <w:rtl/>
              </w:rPr>
              <w:t>خلاقیت</w:t>
            </w:r>
            <w:r w:rsidRPr="002002B7">
              <w:rPr>
                <w:rFonts w:hint="cs"/>
                <w:b/>
                <w:bCs/>
                <w:rtl/>
              </w:rPr>
              <w:t xml:space="preserve"> ویژه</w:t>
            </w:r>
          </w:p>
        </w:tc>
        <w:tc>
          <w:tcPr>
            <w:tcW w:w="1113" w:type="dxa"/>
            <w:gridSpan w:val="2"/>
            <w:tcBorders>
              <w:top w:val="outset" w:sz="6" w:space="0" w:color="auto"/>
              <w:left w:val="single" w:sz="12" w:space="0" w:color="auto"/>
              <w:bottom w:val="outset" w:sz="6" w:space="0" w:color="auto"/>
              <w:right w:val="single" w:sz="18" w:space="0" w:color="auto"/>
            </w:tcBorders>
            <w:vAlign w:val="center"/>
          </w:tcPr>
          <w:p w:rsidR="002002B7" w:rsidRPr="002002B7" w:rsidRDefault="002002B7" w:rsidP="002002B7">
            <w:pPr>
              <w:jc w:val="center"/>
              <w:rPr>
                <w:b/>
                <w:bCs/>
                <w:rtl/>
              </w:rPr>
            </w:pPr>
            <w:r w:rsidRPr="002002B7">
              <w:rPr>
                <w:rFonts w:hint="cs"/>
                <w:b/>
                <w:bCs/>
                <w:rtl/>
              </w:rPr>
              <w:t>8</w:t>
            </w:r>
          </w:p>
        </w:tc>
        <w:tc>
          <w:tcPr>
            <w:tcW w:w="1231" w:type="dxa"/>
            <w:tcBorders>
              <w:top w:val="outset" w:sz="6" w:space="0" w:color="auto"/>
              <w:left w:val="single" w:sz="18" w:space="0" w:color="auto"/>
              <w:bottom w:val="outset" w:sz="6" w:space="0" w:color="auto"/>
              <w:right w:val="single" w:sz="12" w:space="0" w:color="auto"/>
            </w:tcBorders>
            <w:vAlign w:val="center"/>
          </w:tcPr>
          <w:p w:rsidR="002002B7" w:rsidRPr="002002B7" w:rsidRDefault="002002B7" w:rsidP="002002B7">
            <w:pPr>
              <w:jc w:val="center"/>
              <w:rPr>
                <w:rtl/>
              </w:rPr>
            </w:pPr>
          </w:p>
        </w:tc>
      </w:tr>
      <w:tr w:rsidR="00C1015C" w:rsidRPr="002002B7" w:rsidTr="001C62B2">
        <w:trPr>
          <w:cantSplit/>
          <w:trHeight w:val="320"/>
          <w:jc w:val="center"/>
        </w:trPr>
        <w:tc>
          <w:tcPr>
            <w:tcW w:w="5091" w:type="dxa"/>
            <w:gridSpan w:val="2"/>
            <w:tcBorders>
              <w:left w:val="single" w:sz="12" w:space="0" w:color="auto"/>
              <w:right w:val="single" w:sz="12" w:space="0" w:color="auto"/>
            </w:tcBorders>
            <w:textDirection w:val="btLr"/>
            <w:vAlign w:val="center"/>
          </w:tcPr>
          <w:p w:rsidR="00C1015C" w:rsidRPr="002002B7" w:rsidRDefault="00C1015C" w:rsidP="002002B7">
            <w:pPr>
              <w:jc w:val="right"/>
              <w:rPr>
                <w:b/>
                <w:bCs/>
                <w:rtl/>
              </w:rPr>
            </w:pPr>
          </w:p>
        </w:tc>
        <w:tc>
          <w:tcPr>
            <w:tcW w:w="1113" w:type="dxa"/>
            <w:gridSpan w:val="2"/>
            <w:tcBorders>
              <w:top w:val="outset" w:sz="6" w:space="0" w:color="auto"/>
              <w:left w:val="single" w:sz="12" w:space="0" w:color="auto"/>
              <w:right w:val="single" w:sz="18" w:space="0" w:color="auto"/>
            </w:tcBorders>
            <w:vAlign w:val="center"/>
          </w:tcPr>
          <w:p w:rsidR="00C1015C" w:rsidRPr="002002B7" w:rsidRDefault="00C1015C" w:rsidP="002002B7">
            <w:pPr>
              <w:jc w:val="center"/>
              <w:rPr>
                <w:b/>
                <w:bCs/>
                <w:rtl/>
              </w:rPr>
            </w:pPr>
            <w:r>
              <w:rPr>
                <w:b/>
                <w:bCs/>
              </w:rPr>
              <w:t>100</w:t>
            </w:r>
          </w:p>
        </w:tc>
        <w:tc>
          <w:tcPr>
            <w:tcW w:w="1231" w:type="dxa"/>
            <w:tcBorders>
              <w:top w:val="outset" w:sz="6" w:space="0" w:color="auto"/>
              <w:left w:val="single" w:sz="18" w:space="0" w:color="auto"/>
              <w:right w:val="single" w:sz="12" w:space="0" w:color="auto"/>
            </w:tcBorders>
            <w:vAlign w:val="center"/>
          </w:tcPr>
          <w:p w:rsidR="00C1015C" w:rsidRPr="002002B7" w:rsidRDefault="00C1015C" w:rsidP="002002B7">
            <w:pPr>
              <w:jc w:val="center"/>
              <w:rPr>
                <w:rtl/>
              </w:rPr>
            </w:pPr>
          </w:p>
        </w:tc>
      </w:tr>
    </w:tbl>
    <w:p w:rsidR="0053363D" w:rsidRPr="00000DE7" w:rsidRDefault="0053363D" w:rsidP="00187410">
      <w:pPr>
        <w:bidi/>
        <w:spacing w:before="100" w:beforeAutospacing="1" w:after="100" w:afterAutospacing="1"/>
        <w:ind w:left="2" w:right="-1130"/>
        <w:contextualSpacing/>
        <w:rPr>
          <w:rFonts w:cs="B Nazanin"/>
          <w:b/>
          <w:bCs/>
          <w:sz w:val="20"/>
          <w:szCs w:val="20"/>
          <w:lang w:bidi="fa-IR"/>
        </w:rPr>
      </w:pPr>
    </w:p>
    <w:p w:rsidR="0053363D" w:rsidRPr="0053363D" w:rsidRDefault="0053363D" w:rsidP="00AD5F5B">
      <w:pPr>
        <w:numPr>
          <w:ilvl w:val="0"/>
          <w:numId w:val="18"/>
        </w:numPr>
        <w:bidi/>
        <w:contextualSpacing/>
        <w:rPr>
          <w:rFonts w:ascii="Calibri" w:eastAsia="Calibri" w:hAnsi="Calibri" w:cs="B Mitra"/>
          <w:b/>
          <w:bCs/>
          <w:sz w:val="24"/>
          <w:szCs w:val="24"/>
          <w:rtl/>
          <w:lang w:bidi="fa-IR"/>
        </w:rPr>
      </w:pPr>
      <w:r w:rsidRPr="00187410">
        <w:rPr>
          <w:rFonts w:ascii="Calibri" w:eastAsia="Calibri" w:hAnsi="Calibri" w:cs="B Mitra" w:hint="cs"/>
          <w:b/>
          <w:bCs/>
          <w:sz w:val="28"/>
          <w:szCs w:val="28"/>
          <w:rtl/>
          <w:lang w:bidi="fa-IR"/>
        </w:rPr>
        <w:t>ضوابط اجرایی رشته نماهنگ</w:t>
      </w:r>
    </w:p>
    <w:p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كليه آثار بايد در زمان دانشجويي صاحب اثر </w:t>
      </w:r>
      <w:r w:rsidR="00B834F6">
        <w:rPr>
          <w:rFonts w:ascii="B Mitra" w:hAnsi="Calibri" w:cs="B Nazanin" w:hint="cs"/>
          <w:b/>
          <w:bCs/>
          <w:sz w:val="24"/>
          <w:szCs w:val="24"/>
          <w:rtl/>
        </w:rPr>
        <w:t>تولیدشده</w:t>
      </w:r>
      <w:r w:rsidRPr="00F553B4">
        <w:rPr>
          <w:rFonts w:ascii="B Mitra" w:hAnsi="Calibri" w:cs="B Nazanin" w:hint="cs"/>
          <w:b/>
          <w:bCs/>
          <w:sz w:val="24"/>
          <w:szCs w:val="24"/>
          <w:rtl/>
        </w:rPr>
        <w:t xml:space="preserve"> باشد</w:t>
      </w:r>
      <w:r w:rsidRPr="00F553B4">
        <w:rPr>
          <w:rFonts w:ascii="B Mitra" w:hAnsi="Calibri" w:cs="B Nazanin"/>
          <w:b/>
          <w:bCs/>
          <w:sz w:val="24"/>
          <w:szCs w:val="24"/>
        </w:rPr>
        <w:t>.</w:t>
      </w:r>
    </w:p>
    <w:p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به </w:t>
      </w:r>
      <w:r w:rsidR="002002B7" w:rsidRPr="00187410">
        <w:rPr>
          <w:rFonts w:ascii="Calibri" w:eastAsia="Calibri" w:hAnsi="Calibri" w:cs="B Mitra" w:hint="cs"/>
          <w:b/>
          <w:bCs/>
          <w:sz w:val="28"/>
          <w:szCs w:val="28"/>
          <w:rtl/>
          <w:lang w:bidi="fa-IR"/>
        </w:rPr>
        <w:t>نماهنگ</w:t>
      </w:r>
      <w:r w:rsidRPr="00F553B4">
        <w:rPr>
          <w:rFonts w:ascii="B Mitra" w:hAnsi="Calibri" w:cs="B Nazanin" w:hint="cs"/>
          <w:b/>
          <w:bCs/>
          <w:sz w:val="24"/>
          <w:szCs w:val="24"/>
          <w:rtl/>
        </w:rPr>
        <w:t xml:space="preserve"> برگزيده كه بيش از يك </w:t>
      </w:r>
      <w:r w:rsidR="002002B7">
        <w:rPr>
          <w:rFonts w:ascii="B Mitra" w:hAnsi="Calibri" w:cs="B Nazanin" w:hint="cs"/>
          <w:b/>
          <w:bCs/>
          <w:sz w:val="24"/>
          <w:szCs w:val="24"/>
          <w:rtl/>
        </w:rPr>
        <w:t>سرپرست</w:t>
      </w:r>
      <w:r w:rsidRPr="00F553B4">
        <w:rPr>
          <w:rFonts w:ascii="B Mitra" w:hAnsi="Calibri" w:cs="B Nazanin" w:hint="cs"/>
          <w:b/>
          <w:bCs/>
          <w:sz w:val="24"/>
          <w:szCs w:val="24"/>
          <w:rtl/>
        </w:rPr>
        <w:t xml:space="preserve"> داشته باشد فقط يك جايزه تعلق خواهد گرفت</w:t>
      </w:r>
      <w:r w:rsidRPr="00F553B4">
        <w:rPr>
          <w:rFonts w:ascii="B Mitra" w:hAnsi="Calibri" w:cs="B Nazanin"/>
          <w:b/>
          <w:bCs/>
          <w:sz w:val="24"/>
          <w:szCs w:val="24"/>
        </w:rPr>
        <w:t>.</w:t>
      </w:r>
    </w:p>
    <w:p w:rsidR="0053363D" w:rsidRPr="003D4EA5" w:rsidRDefault="0053363D" w:rsidP="00AD5F5B">
      <w:pPr>
        <w:pStyle w:val="ListParagraph"/>
        <w:numPr>
          <w:ilvl w:val="0"/>
          <w:numId w:val="21"/>
        </w:numPr>
        <w:bidi/>
        <w:spacing w:after="0"/>
        <w:jc w:val="both"/>
        <w:rPr>
          <w:rFonts w:ascii="B Mitra" w:hAnsi="Calibri" w:cs="B Nazanin"/>
          <w:b/>
          <w:bCs/>
          <w:sz w:val="24"/>
          <w:szCs w:val="24"/>
          <w:rtl/>
        </w:rPr>
      </w:pPr>
      <w:r w:rsidRPr="003D4EA5">
        <w:rPr>
          <w:rFonts w:ascii="B Mitra" w:hAnsi="Calibri" w:cs="B Nazanin" w:hint="cs"/>
          <w:b/>
          <w:bCs/>
          <w:sz w:val="24"/>
          <w:szCs w:val="24"/>
          <w:rtl/>
        </w:rPr>
        <w:t>زمان نماهنگ</w:t>
      </w:r>
      <w:r w:rsidR="003C7A27" w:rsidRPr="003D4EA5">
        <w:rPr>
          <w:rFonts w:ascii="B Mitra" w:hAnsi="Calibri" w:cs="B Nazanin"/>
          <w:b/>
          <w:bCs/>
          <w:sz w:val="24"/>
          <w:szCs w:val="24"/>
          <w:rtl/>
        </w:rPr>
        <w:t>(</w:t>
      </w:r>
      <w:r w:rsidR="003C7A27" w:rsidRPr="003D4EA5">
        <w:rPr>
          <w:rFonts w:ascii="B Mitra" w:hAnsi="Calibri" w:cs="B Nazanin" w:hint="cs"/>
          <w:b/>
          <w:bCs/>
          <w:sz w:val="24"/>
          <w:szCs w:val="24"/>
          <w:rtl/>
        </w:rPr>
        <w:t>حداقل</w:t>
      </w:r>
      <w:r w:rsidR="003C7A27" w:rsidRPr="003D4EA5">
        <w:rPr>
          <w:rFonts w:ascii="B Mitra" w:hAnsi="Calibri" w:cs="B Nazanin"/>
          <w:b/>
          <w:bCs/>
          <w:sz w:val="24"/>
          <w:szCs w:val="24"/>
          <w:rtl/>
        </w:rPr>
        <w:t xml:space="preserve"> 3 </w:t>
      </w:r>
      <w:r w:rsidR="00B834F6">
        <w:rPr>
          <w:rFonts w:ascii="B Mitra" w:hAnsi="Calibri" w:cs="B Nazanin" w:hint="cs"/>
          <w:b/>
          <w:bCs/>
          <w:sz w:val="24"/>
          <w:szCs w:val="24"/>
          <w:rtl/>
        </w:rPr>
        <w:t>وحداکثر</w:t>
      </w:r>
      <w:r w:rsidR="003C7A27" w:rsidRPr="003D4EA5">
        <w:rPr>
          <w:rFonts w:ascii="B Mitra" w:hAnsi="Calibri" w:cs="B Nazanin"/>
          <w:b/>
          <w:bCs/>
          <w:sz w:val="24"/>
          <w:szCs w:val="24"/>
          <w:rtl/>
        </w:rPr>
        <w:t xml:space="preserve"> 5 </w:t>
      </w:r>
      <w:r w:rsidR="003C7A27" w:rsidRPr="003D4EA5">
        <w:rPr>
          <w:rFonts w:ascii="B Mitra" w:hAnsi="Calibri" w:cs="B Nazanin" w:hint="cs"/>
          <w:b/>
          <w:bCs/>
          <w:sz w:val="24"/>
          <w:szCs w:val="24"/>
          <w:rtl/>
        </w:rPr>
        <w:t>دقيقه</w:t>
      </w:r>
      <w:r w:rsidRPr="003D4EA5">
        <w:rPr>
          <w:rFonts w:ascii="B Mitra" w:hAnsi="Calibri" w:cs="B Nazanin" w:hint="cs"/>
          <w:b/>
          <w:bCs/>
          <w:sz w:val="24"/>
          <w:szCs w:val="24"/>
          <w:rtl/>
        </w:rPr>
        <w:t xml:space="preserve"> تصويري)</w:t>
      </w:r>
    </w:p>
    <w:p w:rsidR="0053363D" w:rsidRPr="003D4EA5" w:rsidRDefault="0053363D" w:rsidP="00993C0A">
      <w:pPr>
        <w:pStyle w:val="ListParagraph"/>
        <w:numPr>
          <w:ilvl w:val="0"/>
          <w:numId w:val="21"/>
        </w:numPr>
        <w:bidi/>
        <w:spacing w:after="0"/>
        <w:jc w:val="both"/>
        <w:rPr>
          <w:rFonts w:ascii="B Mitra" w:hAnsi="Calibri" w:cs="B Nazanin"/>
          <w:b/>
          <w:bCs/>
          <w:sz w:val="24"/>
          <w:szCs w:val="24"/>
          <w:rtl/>
        </w:rPr>
      </w:pPr>
      <w:r w:rsidRPr="003D4EA5">
        <w:rPr>
          <w:rFonts w:ascii="B Mitra" w:hAnsi="Calibri" w:cs="B Nazanin" w:hint="cs"/>
          <w:b/>
          <w:bCs/>
          <w:sz w:val="24"/>
          <w:szCs w:val="24"/>
          <w:rtl/>
        </w:rPr>
        <w:t xml:space="preserve">آثار ارسالی بر روی </w:t>
      </w:r>
      <w:r w:rsidRPr="003D4EA5">
        <w:rPr>
          <w:rFonts w:ascii="B Mitra" w:hAnsi="Calibri" w:cs="B Nazanin"/>
          <w:b/>
          <w:bCs/>
          <w:sz w:val="24"/>
          <w:szCs w:val="24"/>
        </w:rPr>
        <w:t>D</w:t>
      </w:r>
      <w:r w:rsidR="007E67EF" w:rsidRPr="003D4EA5">
        <w:rPr>
          <w:rFonts w:ascii="Cambria" w:hAnsi="Cambria" w:cs="B Nazanin"/>
          <w:b/>
          <w:bCs/>
          <w:sz w:val="24"/>
          <w:szCs w:val="24"/>
        </w:rPr>
        <w:t>V</w:t>
      </w:r>
      <w:r w:rsidRPr="003D4EA5">
        <w:rPr>
          <w:rFonts w:ascii="B Mitra" w:hAnsi="Calibri" w:cs="B Nazanin"/>
          <w:b/>
          <w:bCs/>
          <w:sz w:val="24"/>
          <w:szCs w:val="24"/>
        </w:rPr>
        <w:t>D</w:t>
      </w:r>
      <w:r w:rsidR="003C7A27" w:rsidRPr="003D4EA5">
        <w:rPr>
          <w:rFonts w:ascii="B Mitra" w:hAnsi="Calibri" w:cs="B Nazanin" w:hint="cs"/>
          <w:b/>
          <w:bCs/>
          <w:sz w:val="24"/>
          <w:szCs w:val="24"/>
          <w:rtl/>
        </w:rPr>
        <w:t>در</w:t>
      </w:r>
      <w:r w:rsidRPr="003D4EA5">
        <w:rPr>
          <w:rFonts w:ascii="B Mitra" w:hAnsi="Calibri" w:cs="B Nazanin" w:hint="cs"/>
          <w:b/>
          <w:bCs/>
          <w:sz w:val="24"/>
          <w:szCs w:val="24"/>
          <w:rtl/>
        </w:rPr>
        <w:t xml:space="preserve"> دو نسخه جداگانه با فرمت </w:t>
      </w:r>
      <w:r w:rsidRPr="003D4EA5">
        <w:rPr>
          <w:rFonts w:ascii="B Mitra" w:hAnsi="Calibri" w:cs="B Nazanin"/>
          <w:b/>
          <w:bCs/>
          <w:sz w:val="24"/>
          <w:szCs w:val="24"/>
        </w:rPr>
        <w:t>Avi</w:t>
      </w:r>
      <w:r w:rsidR="003C7A27" w:rsidRPr="003D4EA5">
        <w:rPr>
          <w:rFonts w:ascii="B Mitra" w:hAnsi="Calibri" w:cs="B Nazanin" w:hint="cs"/>
          <w:b/>
          <w:bCs/>
          <w:sz w:val="24"/>
          <w:szCs w:val="24"/>
          <w:rtl/>
        </w:rPr>
        <w:t>و</w:t>
      </w:r>
      <w:r w:rsidRPr="003D4EA5">
        <w:rPr>
          <w:rFonts w:ascii="B Mitra" w:hAnsi="Calibri" w:cs="B Nazanin" w:hint="cs"/>
          <w:b/>
          <w:bCs/>
          <w:sz w:val="24"/>
          <w:szCs w:val="24"/>
          <w:rtl/>
        </w:rPr>
        <w:t xml:space="preserve"> یا (</w:t>
      </w:r>
      <w:r w:rsidRPr="003D4EA5">
        <w:rPr>
          <w:rFonts w:ascii="B Mitra" w:hAnsi="Calibri" w:cs="B Nazanin"/>
          <w:b/>
          <w:bCs/>
          <w:sz w:val="24"/>
          <w:szCs w:val="24"/>
        </w:rPr>
        <w:t>H264</w:t>
      </w:r>
      <w:r w:rsidRPr="003D4EA5">
        <w:rPr>
          <w:rFonts w:ascii="B Mitra" w:hAnsi="Calibri" w:cs="B Nazanin" w:hint="cs"/>
          <w:b/>
          <w:bCs/>
          <w:sz w:val="24"/>
          <w:szCs w:val="24"/>
          <w:rtl/>
        </w:rPr>
        <w:t xml:space="preserve">) </w:t>
      </w:r>
      <w:r w:rsidRPr="003D4EA5">
        <w:rPr>
          <w:rFonts w:ascii="B Mitra" w:hAnsi="Calibri" w:cs="B Nazanin"/>
          <w:b/>
          <w:bCs/>
          <w:sz w:val="24"/>
          <w:szCs w:val="24"/>
        </w:rPr>
        <w:t>mpg4</w:t>
      </w:r>
      <w:r w:rsidR="003C7A27" w:rsidRPr="003D4EA5">
        <w:rPr>
          <w:rFonts w:ascii="B Mitra" w:hAnsi="Calibri" w:cs="B Nazanin" w:hint="cs"/>
          <w:b/>
          <w:bCs/>
          <w:sz w:val="24"/>
          <w:szCs w:val="24"/>
          <w:rtl/>
        </w:rPr>
        <w:t>و</w:t>
      </w:r>
      <w:r w:rsidRPr="003D4EA5">
        <w:rPr>
          <w:rFonts w:ascii="B Mitra" w:hAnsi="Calibri" w:cs="B Nazanin" w:hint="cs"/>
          <w:b/>
          <w:bCs/>
          <w:sz w:val="24"/>
          <w:szCs w:val="24"/>
          <w:rtl/>
        </w:rPr>
        <w:t xml:space="preserve"> یا سایر </w:t>
      </w:r>
      <w:r w:rsidR="00B834F6">
        <w:rPr>
          <w:rFonts w:ascii="B Mitra" w:hAnsi="Calibri" w:cs="B Nazanin" w:hint="cs"/>
          <w:b/>
          <w:bCs/>
          <w:sz w:val="24"/>
          <w:szCs w:val="24"/>
          <w:rtl/>
        </w:rPr>
        <w:t>فرمت‌های</w:t>
      </w:r>
      <w:r w:rsidRPr="003D4EA5">
        <w:rPr>
          <w:rFonts w:ascii="B Mitra" w:hAnsi="Calibri" w:cs="B Nazanin" w:hint="cs"/>
          <w:b/>
          <w:bCs/>
          <w:sz w:val="24"/>
          <w:szCs w:val="24"/>
          <w:rtl/>
        </w:rPr>
        <w:t xml:space="preserve"> قابل پخش با سیستم رایانه و </w:t>
      </w:r>
      <w:r w:rsidR="00B834F6">
        <w:rPr>
          <w:rFonts w:ascii="B Mitra" w:hAnsi="Calibri" w:cs="B Nazanin" w:hint="cs"/>
          <w:b/>
          <w:bCs/>
          <w:sz w:val="24"/>
          <w:szCs w:val="24"/>
          <w:rtl/>
        </w:rPr>
        <w:t>سیستم‌های پخش خانگی رایت و در بسته‌بندی</w:t>
      </w:r>
      <w:r w:rsidRPr="003D4EA5">
        <w:rPr>
          <w:rFonts w:ascii="B Mitra" w:hAnsi="Calibri" w:cs="B Nazanin" w:hint="cs"/>
          <w:b/>
          <w:bCs/>
          <w:sz w:val="24"/>
          <w:szCs w:val="24"/>
          <w:rtl/>
        </w:rPr>
        <w:t xml:space="preserve"> مناسب ارسال و یا تحویل </w:t>
      </w:r>
      <w:r w:rsidR="00993C0A">
        <w:rPr>
          <w:rFonts w:ascii="B Mitra" w:hAnsi="Calibri" w:cs="B Nazanin" w:hint="cs"/>
          <w:b/>
          <w:bCs/>
          <w:sz w:val="24"/>
          <w:szCs w:val="24"/>
          <w:rtl/>
        </w:rPr>
        <w:t>اداره جشنواره</w:t>
      </w:r>
      <w:r w:rsidRPr="003D4EA5">
        <w:rPr>
          <w:rFonts w:ascii="B Mitra" w:hAnsi="Calibri" w:cs="B Nazanin" w:hint="cs"/>
          <w:b/>
          <w:bCs/>
          <w:sz w:val="24"/>
          <w:szCs w:val="24"/>
          <w:rtl/>
        </w:rPr>
        <w:t xml:space="preserve"> گردد.</w:t>
      </w:r>
    </w:p>
    <w:p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آثاري كه استانداردهاي فني و كيفيت نمايش نداشته باشند از بخش مسابقه حذف </w:t>
      </w:r>
      <w:r w:rsidR="00B834F6">
        <w:rPr>
          <w:rFonts w:ascii="B Mitra" w:hAnsi="Calibri" w:cs="B Nazanin" w:hint="cs"/>
          <w:b/>
          <w:bCs/>
          <w:sz w:val="24"/>
          <w:szCs w:val="24"/>
          <w:rtl/>
        </w:rPr>
        <w:t>می‌گردند</w:t>
      </w:r>
      <w:r w:rsidRPr="00F553B4">
        <w:rPr>
          <w:rFonts w:ascii="B Mitra" w:hAnsi="Calibri" w:cs="B Nazanin"/>
          <w:b/>
          <w:bCs/>
          <w:sz w:val="24"/>
          <w:szCs w:val="24"/>
        </w:rPr>
        <w:t>.</w:t>
      </w:r>
    </w:p>
    <w:p w:rsidR="0053363D" w:rsidRPr="00F553B4" w:rsidRDefault="0053363D" w:rsidP="00AD5F5B">
      <w:pPr>
        <w:pStyle w:val="ListParagraph"/>
        <w:numPr>
          <w:ilvl w:val="0"/>
          <w:numId w:val="21"/>
        </w:numPr>
        <w:bidi/>
        <w:spacing w:after="0"/>
        <w:jc w:val="both"/>
        <w:rPr>
          <w:rFonts w:ascii="B Mitra" w:hAnsi="Calibri" w:cs="B Nazanin"/>
          <w:b/>
          <w:bCs/>
          <w:sz w:val="24"/>
          <w:szCs w:val="24"/>
          <w:rtl/>
        </w:rPr>
      </w:pPr>
      <w:r w:rsidRPr="00F553B4">
        <w:rPr>
          <w:rFonts w:ascii="B Mitra" w:hAnsi="Calibri" w:cs="B Nazanin" w:hint="cs"/>
          <w:b/>
          <w:bCs/>
          <w:sz w:val="24"/>
          <w:szCs w:val="24"/>
          <w:rtl/>
        </w:rPr>
        <w:t xml:space="preserve">هر نوع تكنيك آزاد </w:t>
      </w:r>
      <w:r w:rsidR="00B834F6">
        <w:rPr>
          <w:rFonts w:ascii="B Mitra" w:hAnsi="Calibri" w:cs="B Nazanin" w:hint="cs"/>
          <w:b/>
          <w:bCs/>
          <w:sz w:val="24"/>
          <w:szCs w:val="24"/>
          <w:rtl/>
        </w:rPr>
        <w:t>می‌باشد</w:t>
      </w:r>
      <w:r w:rsidRPr="00F553B4">
        <w:rPr>
          <w:rFonts w:ascii="B Mitra" w:hAnsi="Calibri" w:cs="B Nazanin" w:hint="cs"/>
          <w:b/>
          <w:bCs/>
          <w:sz w:val="24"/>
          <w:szCs w:val="24"/>
          <w:rtl/>
        </w:rPr>
        <w:t>.</w:t>
      </w:r>
    </w:p>
    <w:p w:rsidR="0053363D" w:rsidRPr="00F553B4" w:rsidRDefault="002002B7" w:rsidP="00AD5F5B">
      <w:pPr>
        <w:pStyle w:val="ListParagraph"/>
        <w:numPr>
          <w:ilvl w:val="0"/>
          <w:numId w:val="21"/>
        </w:numPr>
        <w:bidi/>
        <w:spacing w:after="0"/>
        <w:jc w:val="both"/>
        <w:rPr>
          <w:rFonts w:ascii="B Mitra" w:hAnsi="Calibri" w:cs="B Nazanin"/>
          <w:b/>
          <w:bCs/>
          <w:sz w:val="24"/>
          <w:szCs w:val="24"/>
          <w:rtl/>
        </w:rPr>
      </w:pPr>
      <w:r>
        <w:rPr>
          <w:rFonts w:ascii="B Mitra" w:hAnsi="Calibri" w:cs="B Nazanin" w:hint="cs"/>
          <w:b/>
          <w:bCs/>
          <w:sz w:val="24"/>
          <w:szCs w:val="24"/>
          <w:rtl/>
        </w:rPr>
        <w:t xml:space="preserve">فیلم </w:t>
      </w:r>
      <w:r w:rsidR="0053363D" w:rsidRPr="00F553B4">
        <w:rPr>
          <w:rFonts w:ascii="B Mitra" w:hAnsi="Calibri" w:cs="B Nazanin" w:hint="cs"/>
          <w:b/>
          <w:bCs/>
          <w:sz w:val="24"/>
          <w:szCs w:val="24"/>
          <w:rtl/>
        </w:rPr>
        <w:t xml:space="preserve">نماهنگ </w:t>
      </w:r>
      <w:r>
        <w:rPr>
          <w:rFonts w:ascii="B Mitra" w:hAnsi="Calibri" w:cs="B Nazanin" w:hint="cs"/>
          <w:b/>
          <w:bCs/>
          <w:sz w:val="24"/>
          <w:szCs w:val="24"/>
          <w:rtl/>
        </w:rPr>
        <w:t xml:space="preserve">باید </w:t>
      </w:r>
      <w:r w:rsidR="0053363D" w:rsidRPr="00F553B4">
        <w:rPr>
          <w:rFonts w:ascii="B Mitra" w:hAnsi="Calibri" w:cs="B Nazanin" w:hint="cs"/>
          <w:b/>
          <w:bCs/>
          <w:sz w:val="24"/>
          <w:szCs w:val="24"/>
          <w:rtl/>
        </w:rPr>
        <w:t>دارای تیتراژ</w:t>
      </w:r>
      <w:r>
        <w:rPr>
          <w:rFonts w:ascii="B Mitra" w:hAnsi="Calibri" w:cs="B Nazanin" w:hint="cs"/>
          <w:b/>
          <w:bCs/>
          <w:sz w:val="24"/>
          <w:szCs w:val="24"/>
          <w:rtl/>
        </w:rPr>
        <w:t>و مشخصات اثر و همراهان</w:t>
      </w:r>
      <w:r w:rsidR="0053363D" w:rsidRPr="00F553B4">
        <w:rPr>
          <w:rFonts w:ascii="B Mitra" w:hAnsi="Calibri" w:cs="B Nazanin" w:hint="cs"/>
          <w:b/>
          <w:bCs/>
          <w:sz w:val="24"/>
          <w:szCs w:val="24"/>
          <w:rtl/>
        </w:rPr>
        <w:t>باشد.</w:t>
      </w:r>
    </w:p>
    <w:p w:rsidR="002D5CDB" w:rsidRDefault="002D5CDB" w:rsidP="00187410">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Pr>
      </w:pPr>
    </w:p>
    <w:p w:rsidR="00C1015C" w:rsidRDefault="00C1015C" w:rsidP="00C1015C">
      <w:pPr>
        <w:autoSpaceDE w:val="0"/>
        <w:autoSpaceDN w:val="0"/>
        <w:bidi/>
        <w:adjustRightInd w:val="0"/>
        <w:spacing w:after="0" w:line="240" w:lineRule="auto"/>
        <w:jc w:val="both"/>
        <w:rPr>
          <w:rFonts w:ascii="B Mitra" w:hAnsi="Calibri" w:cs="B Mitra"/>
          <w:sz w:val="28"/>
          <w:szCs w:val="28"/>
        </w:rPr>
      </w:pPr>
    </w:p>
    <w:p w:rsidR="00846F90" w:rsidRPr="00E4015B" w:rsidRDefault="00915892" w:rsidP="00442379">
      <w:pPr>
        <w:pStyle w:val="Heading2"/>
        <w:bidi/>
        <w:rPr>
          <w:rFonts w:cs="B Titr"/>
          <w:b/>
          <w:bCs/>
          <w:color w:val="FF0000"/>
          <w:sz w:val="24"/>
          <w:szCs w:val="24"/>
        </w:rPr>
      </w:pPr>
      <w:bookmarkStart w:id="101" w:name="_Toc503356831"/>
      <w:r>
        <w:rPr>
          <w:rFonts w:cs="B Titr" w:hint="cs"/>
          <w:b/>
          <w:bCs/>
          <w:color w:val="FF0000"/>
          <w:sz w:val="24"/>
          <w:szCs w:val="24"/>
          <w:rtl/>
        </w:rPr>
        <w:t>10</w:t>
      </w:r>
      <w:r w:rsidR="00BC479E" w:rsidRPr="00E4015B">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46F90" w:rsidRPr="00E4015B">
        <w:rPr>
          <w:rFonts w:cs="B Titr"/>
          <w:b/>
          <w:bCs/>
          <w:color w:val="FF0000"/>
          <w:sz w:val="24"/>
          <w:szCs w:val="24"/>
          <w:rtl/>
        </w:rPr>
        <w:t>پویانمایی(انیمیشن</w:t>
      </w:r>
      <w:r w:rsidR="001F4E58">
        <w:rPr>
          <w:rFonts w:cs="B Titr" w:hint="cs"/>
          <w:b/>
          <w:bCs/>
          <w:color w:val="FF0000"/>
          <w:sz w:val="24"/>
          <w:szCs w:val="24"/>
          <w:rtl/>
        </w:rPr>
        <w:t>)</w:t>
      </w:r>
      <w:bookmarkEnd w:id="101"/>
    </w:p>
    <w:p w:rsidR="00000DE7" w:rsidRPr="002002B7" w:rsidRDefault="00846F90" w:rsidP="002002B7">
      <w:pPr>
        <w:autoSpaceDE w:val="0"/>
        <w:autoSpaceDN w:val="0"/>
        <w:bidi/>
        <w:adjustRightInd w:val="0"/>
        <w:spacing w:after="0" w:line="240" w:lineRule="auto"/>
        <w:jc w:val="both"/>
        <w:rPr>
          <w:rFonts w:ascii="B Mitra" w:hAnsi="Calibri" w:cs="B Mitra"/>
          <w:sz w:val="28"/>
          <w:szCs w:val="28"/>
          <w:rtl/>
        </w:rPr>
      </w:pPr>
      <w:r w:rsidRPr="0061693D">
        <w:rPr>
          <w:rFonts w:ascii="B Mitra" w:hAnsi="Calibri" w:cs="B Mitra" w:hint="cs"/>
          <w:b/>
          <w:bCs/>
          <w:sz w:val="28"/>
          <w:szCs w:val="28"/>
          <w:rtl/>
        </w:rPr>
        <w:t>موضوع</w:t>
      </w:r>
      <w:r w:rsidRPr="0061693D">
        <w:rPr>
          <w:rFonts w:ascii="B Mitra" w:hAnsi="Calibri" w:cs="B Mitra" w:hint="cs"/>
          <w:b/>
          <w:bCs/>
          <w:sz w:val="28"/>
          <w:szCs w:val="28"/>
        </w:rPr>
        <w:t>:</w:t>
      </w:r>
      <w:r w:rsidRPr="0061693D">
        <w:rPr>
          <w:rFonts w:ascii="B Mitra" w:hAnsi="Calibri" w:cs="B Mitra" w:hint="cs"/>
          <w:sz w:val="28"/>
          <w:szCs w:val="28"/>
          <w:rtl/>
        </w:rPr>
        <w:t>پیرامونمسائلاجتماعیوتربیتیبارویکردقرآنوعترت</w:t>
      </w:r>
    </w:p>
    <w:p w:rsidR="0053363D" w:rsidRPr="0061693D" w:rsidRDefault="0053363D" w:rsidP="00187410">
      <w:pPr>
        <w:autoSpaceDE w:val="0"/>
        <w:autoSpaceDN w:val="0"/>
        <w:bidi/>
        <w:adjustRightInd w:val="0"/>
        <w:spacing w:after="0" w:line="240" w:lineRule="auto"/>
        <w:ind w:left="720"/>
        <w:jc w:val="center"/>
        <w:rPr>
          <w:rFonts w:ascii="B Mitra" w:hAnsi="Calibri" w:cs="B Mitra"/>
          <w:b/>
          <w:bCs/>
          <w:sz w:val="28"/>
          <w:szCs w:val="28"/>
          <w:rtl/>
        </w:rPr>
      </w:pPr>
    </w:p>
    <w:tbl>
      <w:tblPr>
        <w:tblStyle w:val="TableGrid"/>
        <w:bidiVisual/>
        <w:tblW w:w="5007" w:type="pct"/>
        <w:jc w:val="center"/>
        <w:tblLook w:val="04A0"/>
      </w:tblPr>
      <w:tblGrid>
        <w:gridCol w:w="7119"/>
        <w:gridCol w:w="1049"/>
        <w:gridCol w:w="1201"/>
      </w:tblGrid>
      <w:tr w:rsidR="00D8603A" w:rsidRPr="00D8603A" w:rsidTr="00C1015C">
        <w:trPr>
          <w:trHeight w:hRule="exact" w:val="392"/>
          <w:jc w:val="center"/>
        </w:trPr>
        <w:tc>
          <w:tcPr>
            <w:tcW w:w="3799" w:type="pct"/>
            <w:tcBorders>
              <w:top w:val="single" w:sz="12" w:space="0" w:color="auto"/>
              <w:left w:val="single" w:sz="12" w:space="0" w:color="auto"/>
              <w:right w:val="single" w:sz="12" w:space="0" w:color="auto"/>
            </w:tcBorders>
            <w:vAlign w:val="center"/>
          </w:tcPr>
          <w:p w:rsidR="002002B7" w:rsidRPr="00D8603A" w:rsidRDefault="002002B7" w:rsidP="00B30E21">
            <w:pPr>
              <w:jc w:val="center"/>
              <w:rPr>
                <w:b/>
                <w:bCs/>
                <w:rtl/>
              </w:rPr>
            </w:pPr>
            <w:r w:rsidRPr="00D8603A">
              <w:rPr>
                <w:rFonts w:hint="cs"/>
                <w:b/>
                <w:bCs/>
                <w:rtl/>
              </w:rPr>
              <w:t>امتیاز</w:t>
            </w:r>
            <w:r w:rsidR="00B834F6">
              <w:rPr>
                <w:rFonts w:hint="cs"/>
                <w:b/>
                <w:bCs/>
                <w:rtl/>
              </w:rPr>
              <w:t xml:space="preserve"> شاخص‌های</w:t>
            </w:r>
            <w:r w:rsidRPr="00D8603A">
              <w:rPr>
                <w:rFonts w:hint="cs"/>
                <w:b/>
                <w:bCs/>
                <w:rtl/>
              </w:rPr>
              <w:t xml:space="preserve"> داوری رشته پویانمایی</w:t>
            </w:r>
            <w:r w:rsidRPr="00D8603A">
              <w:rPr>
                <w:b/>
                <w:bCs/>
                <w:rtl/>
              </w:rPr>
              <w:t xml:space="preserve"> (</w:t>
            </w:r>
            <w:r w:rsidRPr="00D8603A">
              <w:rPr>
                <w:rFonts w:hint="cs"/>
                <w:b/>
                <w:bCs/>
                <w:rtl/>
              </w:rPr>
              <w:t>انیمیشن)</w:t>
            </w:r>
          </w:p>
        </w:tc>
        <w:tc>
          <w:tcPr>
            <w:tcW w:w="560" w:type="pct"/>
            <w:tcBorders>
              <w:top w:val="single" w:sz="12" w:space="0" w:color="auto"/>
              <w:left w:val="single" w:sz="12" w:space="0" w:color="auto"/>
              <w:right w:val="single" w:sz="12" w:space="0" w:color="auto"/>
            </w:tcBorders>
            <w:vAlign w:val="center"/>
          </w:tcPr>
          <w:p w:rsidR="002002B7" w:rsidRPr="00D8603A" w:rsidRDefault="002002B7" w:rsidP="00D8603A">
            <w:pPr>
              <w:jc w:val="right"/>
              <w:rPr>
                <w:b/>
                <w:bCs/>
                <w:rtl/>
              </w:rPr>
            </w:pPr>
            <w:r w:rsidRPr="00D8603A">
              <w:rPr>
                <w:rFonts w:hint="cs"/>
                <w:b/>
                <w:bCs/>
                <w:rtl/>
              </w:rPr>
              <w:t>امتیاز</w:t>
            </w:r>
          </w:p>
        </w:tc>
        <w:tc>
          <w:tcPr>
            <w:tcW w:w="641" w:type="pct"/>
            <w:tcBorders>
              <w:top w:val="single" w:sz="12" w:space="0" w:color="auto"/>
              <w:left w:val="single" w:sz="12" w:space="0" w:color="auto"/>
              <w:right w:val="single" w:sz="12" w:space="0" w:color="auto"/>
            </w:tcBorders>
            <w:vAlign w:val="center"/>
          </w:tcPr>
          <w:p w:rsidR="002002B7" w:rsidRPr="00D8603A" w:rsidRDefault="00C43216" w:rsidP="00D8603A">
            <w:pPr>
              <w:jc w:val="right"/>
              <w:rPr>
                <w:b/>
                <w:bCs/>
                <w:rtl/>
              </w:rPr>
            </w:pPr>
            <w:r w:rsidRPr="00D8603A">
              <w:rPr>
                <w:rFonts w:hint="cs"/>
                <w:b/>
                <w:bCs/>
                <w:rtl/>
              </w:rPr>
              <w:t>امتیاز داور</w:t>
            </w:r>
          </w:p>
        </w:tc>
      </w:tr>
      <w:tr w:rsidR="00B30E21" w:rsidRPr="00D8603A" w:rsidTr="00C1015C">
        <w:trPr>
          <w:trHeight w:hRule="exact" w:val="392"/>
          <w:jc w:val="center"/>
        </w:trPr>
        <w:tc>
          <w:tcPr>
            <w:tcW w:w="3799" w:type="pct"/>
            <w:tcBorders>
              <w:top w:val="single" w:sz="12" w:space="0" w:color="auto"/>
              <w:left w:val="single" w:sz="12" w:space="0" w:color="auto"/>
              <w:right w:val="single" w:sz="12" w:space="0" w:color="auto"/>
            </w:tcBorders>
            <w:vAlign w:val="center"/>
          </w:tcPr>
          <w:p w:rsidR="002002B7" w:rsidRPr="00D8603A" w:rsidRDefault="00C43216" w:rsidP="00D8603A">
            <w:pPr>
              <w:jc w:val="right"/>
              <w:rPr>
                <w:b/>
                <w:bCs/>
              </w:rPr>
            </w:pPr>
            <w:r w:rsidRPr="00D8603A">
              <w:rPr>
                <w:rFonts w:hint="cs"/>
                <w:b/>
                <w:bCs/>
                <w:rtl/>
              </w:rPr>
              <w:t>1-</w:t>
            </w:r>
            <w:r w:rsidR="000D09E7">
              <w:rPr>
                <w:rFonts w:hint="cs"/>
                <w:b/>
                <w:bCs/>
                <w:rtl/>
              </w:rPr>
              <w:t>نوآوری</w:t>
            </w:r>
            <w:r w:rsidR="002002B7" w:rsidRPr="00D8603A">
              <w:rPr>
                <w:rFonts w:hint="cs"/>
                <w:b/>
                <w:bCs/>
                <w:rtl/>
              </w:rPr>
              <w:t xml:space="preserve"> و خلاقیت در انتخاب و پرداخت موضوع</w:t>
            </w:r>
          </w:p>
        </w:tc>
        <w:tc>
          <w:tcPr>
            <w:tcW w:w="560" w:type="pct"/>
            <w:tcBorders>
              <w:top w:val="single" w:sz="12" w:space="0" w:color="auto"/>
              <w:left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15</w:t>
            </w:r>
          </w:p>
        </w:tc>
        <w:tc>
          <w:tcPr>
            <w:tcW w:w="641" w:type="pct"/>
            <w:tcBorders>
              <w:top w:val="single" w:sz="12" w:space="0" w:color="auto"/>
              <w:left w:val="single" w:sz="12" w:space="0" w:color="auto"/>
              <w:right w:val="single" w:sz="12" w:space="0" w:color="auto"/>
            </w:tcBorders>
            <w:vAlign w:val="center"/>
          </w:tcPr>
          <w:p w:rsidR="002002B7" w:rsidRPr="00D8603A" w:rsidRDefault="002002B7" w:rsidP="00D8603A">
            <w:pPr>
              <w:jc w:val="right"/>
              <w:rPr>
                <w:b/>
                <w:bCs/>
                <w:rtl/>
              </w:rPr>
            </w:pPr>
          </w:p>
        </w:tc>
      </w:tr>
      <w:tr w:rsidR="00B30E21" w:rsidRPr="00D8603A" w:rsidTr="00C1015C">
        <w:trPr>
          <w:trHeight w:hRule="exact" w:val="392"/>
          <w:jc w:val="center"/>
        </w:trPr>
        <w:tc>
          <w:tcPr>
            <w:tcW w:w="3799" w:type="pct"/>
            <w:tcBorders>
              <w:left w:val="single" w:sz="12" w:space="0" w:color="auto"/>
              <w:right w:val="single" w:sz="12" w:space="0" w:color="auto"/>
            </w:tcBorders>
            <w:vAlign w:val="center"/>
          </w:tcPr>
          <w:p w:rsidR="002002B7" w:rsidRPr="00D8603A" w:rsidRDefault="00C43216" w:rsidP="00D8603A">
            <w:pPr>
              <w:jc w:val="right"/>
              <w:rPr>
                <w:b/>
                <w:bCs/>
              </w:rPr>
            </w:pPr>
            <w:r w:rsidRPr="00D8603A">
              <w:rPr>
                <w:rFonts w:hint="cs"/>
                <w:b/>
                <w:bCs/>
                <w:rtl/>
              </w:rPr>
              <w:t>2-</w:t>
            </w:r>
            <w:r w:rsidR="002002B7" w:rsidRPr="00D8603A">
              <w:rPr>
                <w:rFonts w:hint="cs"/>
                <w:b/>
                <w:bCs/>
                <w:rtl/>
              </w:rPr>
              <w:t>روایت داستانی منسجم و جذاب (طراحی شخصیت و...)</w:t>
            </w:r>
          </w:p>
        </w:tc>
        <w:tc>
          <w:tcPr>
            <w:tcW w:w="560" w:type="pct"/>
            <w:tcBorders>
              <w:left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rsidR="002002B7" w:rsidRPr="00D8603A" w:rsidRDefault="002002B7" w:rsidP="00D8603A">
            <w:pPr>
              <w:jc w:val="right"/>
              <w:rPr>
                <w:b/>
                <w:bCs/>
                <w:rtl/>
              </w:rPr>
            </w:pPr>
          </w:p>
        </w:tc>
      </w:tr>
      <w:tr w:rsidR="00B30E21" w:rsidRPr="00D8603A" w:rsidTr="00C1015C">
        <w:trPr>
          <w:trHeight w:hRule="exact" w:val="392"/>
          <w:jc w:val="center"/>
        </w:trPr>
        <w:tc>
          <w:tcPr>
            <w:tcW w:w="3799" w:type="pct"/>
            <w:tcBorders>
              <w:left w:val="single" w:sz="12" w:space="0" w:color="auto"/>
              <w:right w:val="single" w:sz="12" w:space="0" w:color="auto"/>
            </w:tcBorders>
            <w:vAlign w:val="center"/>
          </w:tcPr>
          <w:p w:rsidR="002002B7" w:rsidRPr="00D8603A" w:rsidRDefault="00C43216" w:rsidP="00D8603A">
            <w:pPr>
              <w:jc w:val="right"/>
              <w:rPr>
                <w:b/>
                <w:bCs/>
              </w:rPr>
            </w:pPr>
            <w:r w:rsidRPr="00D8603A">
              <w:rPr>
                <w:rFonts w:hint="cs"/>
                <w:b/>
                <w:bCs/>
                <w:rtl/>
              </w:rPr>
              <w:t>3-</w:t>
            </w:r>
            <w:r w:rsidR="002002B7" w:rsidRPr="00D8603A">
              <w:rPr>
                <w:rFonts w:hint="cs"/>
                <w:b/>
                <w:bCs/>
                <w:rtl/>
              </w:rPr>
              <w:t>کارگردانی</w:t>
            </w:r>
          </w:p>
        </w:tc>
        <w:tc>
          <w:tcPr>
            <w:tcW w:w="560" w:type="pct"/>
            <w:tcBorders>
              <w:left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rsidR="002002B7" w:rsidRPr="00D8603A" w:rsidRDefault="002002B7" w:rsidP="00D8603A">
            <w:pPr>
              <w:jc w:val="right"/>
              <w:rPr>
                <w:b/>
                <w:bCs/>
                <w:rtl/>
              </w:rPr>
            </w:pPr>
          </w:p>
        </w:tc>
      </w:tr>
      <w:tr w:rsidR="00B30E21" w:rsidRPr="00D8603A" w:rsidTr="00C1015C">
        <w:trPr>
          <w:trHeight w:hRule="exact" w:val="392"/>
          <w:jc w:val="center"/>
        </w:trPr>
        <w:tc>
          <w:tcPr>
            <w:tcW w:w="3799" w:type="pct"/>
            <w:tcBorders>
              <w:left w:val="single" w:sz="12" w:space="0" w:color="auto"/>
              <w:right w:val="single" w:sz="12" w:space="0" w:color="auto"/>
            </w:tcBorders>
            <w:vAlign w:val="center"/>
          </w:tcPr>
          <w:p w:rsidR="002002B7" w:rsidRPr="00D8603A" w:rsidRDefault="00C43216" w:rsidP="00D8603A">
            <w:pPr>
              <w:jc w:val="right"/>
              <w:rPr>
                <w:b/>
                <w:bCs/>
              </w:rPr>
            </w:pPr>
            <w:r w:rsidRPr="00D8603A">
              <w:rPr>
                <w:rFonts w:hint="cs"/>
                <w:b/>
                <w:bCs/>
                <w:rtl/>
              </w:rPr>
              <w:t>4-</w:t>
            </w:r>
            <w:r w:rsidR="002002B7" w:rsidRPr="00D8603A">
              <w:rPr>
                <w:rFonts w:hint="cs"/>
                <w:b/>
                <w:bCs/>
                <w:rtl/>
              </w:rPr>
              <w:t>طراحی مناسب</w:t>
            </w:r>
            <w:r w:rsidR="002002B7" w:rsidRPr="00D8603A">
              <w:rPr>
                <w:b/>
                <w:bCs/>
                <w:rtl/>
              </w:rPr>
              <w:t xml:space="preserve"> (</w:t>
            </w:r>
            <w:r w:rsidR="002002B7" w:rsidRPr="00D8603A">
              <w:rPr>
                <w:rFonts w:hint="cs"/>
                <w:b/>
                <w:bCs/>
                <w:rtl/>
              </w:rPr>
              <w:t>آناتومی،</w:t>
            </w:r>
            <w:r w:rsidR="00B834F6">
              <w:rPr>
                <w:rFonts w:hint="cs"/>
                <w:b/>
                <w:bCs/>
                <w:rtl/>
              </w:rPr>
              <w:t>ترکیب‌بندی</w:t>
            </w:r>
            <w:r w:rsidR="002002B7" w:rsidRPr="00D8603A">
              <w:rPr>
                <w:rFonts w:hint="cs"/>
                <w:b/>
                <w:bCs/>
                <w:rtl/>
              </w:rPr>
              <w:t>،وزن،تعادل،نور و سایه)</w:t>
            </w:r>
          </w:p>
        </w:tc>
        <w:tc>
          <w:tcPr>
            <w:tcW w:w="560" w:type="pct"/>
            <w:tcBorders>
              <w:left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10</w:t>
            </w:r>
          </w:p>
        </w:tc>
        <w:tc>
          <w:tcPr>
            <w:tcW w:w="641" w:type="pct"/>
            <w:tcBorders>
              <w:left w:val="single" w:sz="12" w:space="0" w:color="auto"/>
              <w:right w:val="single" w:sz="12" w:space="0" w:color="auto"/>
            </w:tcBorders>
            <w:vAlign w:val="center"/>
          </w:tcPr>
          <w:p w:rsidR="002002B7" w:rsidRPr="00D8603A" w:rsidRDefault="002002B7" w:rsidP="00D8603A">
            <w:pPr>
              <w:jc w:val="right"/>
              <w:rPr>
                <w:b/>
                <w:bCs/>
                <w:rtl/>
              </w:rPr>
            </w:pPr>
          </w:p>
        </w:tc>
      </w:tr>
      <w:tr w:rsidR="00B30E21" w:rsidRPr="00D8603A" w:rsidTr="00C1015C">
        <w:trPr>
          <w:trHeight w:hRule="exact" w:val="757"/>
          <w:jc w:val="center"/>
        </w:trPr>
        <w:tc>
          <w:tcPr>
            <w:tcW w:w="3799" w:type="pct"/>
            <w:tcBorders>
              <w:left w:val="single" w:sz="12" w:space="0" w:color="auto"/>
              <w:right w:val="single" w:sz="12" w:space="0" w:color="auto"/>
            </w:tcBorders>
            <w:vAlign w:val="center"/>
          </w:tcPr>
          <w:p w:rsidR="002002B7" w:rsidRPr="00D8603A" w:rsidRDefault="00C43216" w:rsidP="00D8603A">
            <w:pPr>
              <w:jc w:val="right"/>
              <w:rPr>
                <w:b/>
                <w:bCs/>
              </w:rPr>
            </w:pPr>
            <w:r w:rsidRPr="00D8603A">
              <w:rPr>
                <w:rFonts w:hint="cs"/>
                <w:b/>
                <w:bCs/>
                <w:rtl/>
              </w:rPr>
              <w:t>5-</w:t>
            </w:r>
            <w:r w:rsidR="00B834F6">
              <w:rPr>
                <w:rFonts w:hint="cs"/>
                <w:b/>
                <w:bCs/>
                <w:rtl/>
              </w:rPr>
              <w:t>زمان‌بندی</w:t>
            </w:r>
            <w:r w:rsidR="002002B7" w:rsidRPr="00D8603A">
              <w:rPr>
                <w:rFonts w:hint="cs"/>
                <w:b/>
                <w:bCs/>
                <w:rtl/>
              </w:rPr>
              <w:t xml:space="preserve"> فیزیکی و نمایشی</w:t>
            </w:r>
            <w:r w:rsidR="002002B7" w:rsidRPr="00D8603A">
              <w:rPr>
                <w:b/>
                <w:bCs/>
                <w:rtl/>
              </w:rPr>
              <w:t xml:space="preserve"> (</w:t>
            </w:r>
            <w:r w:rsidR="002002B7" w:rsidRPr="00D8603A">
              <w:rPr>
                <w:rFonts w:hint="cs"/>
                <w:b/>
                <w:bCs/>
                <w:rtl/>
              </w:rPr>
              <w:t>فشردگی و کشیدگی،</w:t>
            </w:r>
            <w:r w:rsidR="00B834F6">
              <w:rPr>
                <w:rFonts w:hint="cs"/>
                <w:b/>
                <w:bCs/>
                <w:rtl/>
              </w:rPr>
              <w:t>پیش‌بینی</w:t>
            </w:r>
            <w:r w:rsidR="002002B7" w:rsidRPr="00D8603A">
              <w:rPr>
                <w:rFonts w:hint="cs"/>
                <w:b/>
                <w:bCs/>
                <w:rtl/>
              </w:rPr>
              <w:t xml:space="preserve"> پیش حرکت یا انتظار،چیدمان تصویری انیمیشن ثانویه، </w:t>
            </w:r>
            <w:r w:rsidR="00B834F6">
              <w:rPr>
                <w:rFonts w:hint="cs"/>
                <w:b/>
                <w:bCs/>
                <w:rtl/>
              </w:rPr>
              <w:t>دنباله‌ها</w:t>
            </w:r>
            <w:r w:rsidR="002002B7" w:rsidRPr="00D8603A">
              <w:rPr>
                <w:rFonts w:hint="cs"/>
                <w:b/>
                <w:bCs/>
                <w:rtl/>
              </w:rPr>
              <w:t xml:space="preserve"> و حرکت </w:t>
            </w:r>
            <w:r w:rsidR="00B834F6">
              <w:rPr>
                <w:rFonts w:hint="cs"/>
                <w:b/>
                <w:bCs/>
                <w:rtl/>
              </w:rPr>
              <w:t>لب‌به‌لب</w:t>
            </w:r>
            <w:r w:rsidR="002002B7" w:rsidRPr="00D8603A">
              <w:rPr>
                <w:rFonts w:hint="cs"/>
                <w:b/>
                <w:bCs/>
                <w:rtl/>
              </w:rPr>
              <w:t>، جذبه در کاراکترها)</w:t>
            </w:r>
          </w:p>
        </w:tc>
        <w:tc>
          <w:tcPr>
            <w:tcW w:w="560" w:type="pct"/>
            <w:tcBorders>
              <w:left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rsidR="002002B7" w:rsidRPr="00D8603A" w:rsidRDefault="002002B7" w:rsidP="00D8603A">
            <w:pPr>
              <w:jc w:val="right"/>
              <w:rPr>
                <w:b/>
                <w:bCs/>
                <w:rtl/>
              </w:rPr>
            </w:pPr>
          </w:p>
        </w:tc>
      </w:tr>
      <w:tr w:rsidR="00B30E21" w:rsidRPr="00D8603A" w:rsidTr="00C1015C">
        <w:trPr>
          <w:trHeight w:hRule="exact" w:val="392"/>
          <w:jc w:val="center"/>
        </w:trPr>
        <w:tc>
          <w:tcPr>
            <w:tcW w:w="3799" w:type="pct"/>
            <w:tcBorders>
              <w:left w:val="single" w:sz="12" w:space="0" w:color="auto"/>
              <w:right w:val="single" w:sz="12" w:space="0" w:color="auto"/>
            </w:tcBorders>
            <w:vAlign w:val="center"/>
          </w:tcPr>
          <w:p w:rsidR="002002B7" w:rsidRPr="00D8603A" w:rsidRDefault="00C43216" w:rsidP="00D8603A">
            <w:pPr>
              <w:jc w:val="right"/>
              <w:rPr>
                <w:b/>
                <w:bCs/>
              </w:rPr>
            </w:pPr>
            <w:r w:rsidRPr="00D8603A">
              <w:rPr>
                <w:rFonts w:hint="cs"/>
                <w:b/>
                <w:bCs/>
                <w:rtl/>
              </w:rPr>
              <w:t>6-</w:t>
            </w:r>
            <w:r w:rsidR="002002B7" w:rsidRPr="00D8603A">
              <w:rPr>
                <w:rFonts w:hint="cs"/>
                <w:b/>
                <w:bCs/>
                <w:rtl/>
              </w:rPr>
              <w:t>ریتم و حرکت تصویری</w:t>
            </w:r>
          </w:p>
        </w:tc>
        <w:tc>
          <w:tcPr>
            <w:tcW w:w="560" w:type="pct"/>
            <w:tcBorders>
              <w:left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10</w:t>
            </w:r>
          </w:p>
        </w:tc>
        <w:tc>
          <w:tcPr>
            <w:tcW w:w="641" w:type="pct"/>
            <w:tcBorders>
              <w:left w:val="single" w:sz="12" w:space="0" w:color="auto"/>
              <w:right w:val="single" w:sz="12" w:space="0" w:color="auto"/>
            </w:tcBorders>
            <w:vAlign w:val="center"/>
          </w:tcPr>
          <w:p w:rsidR="002002B7" w:rsidRPr="00D8603A" w:rsidRDefault="002002B7" w:rsidP="00D8603A">
            <w:pPr>
              <w:jc w:val="right"/>
              <w:rPr>
                <w:b/>
                <w:bCs/>
                <w:rtl/>
              </w:rPr>
            </w:pPr>
          </w:p>
        </w:tc>
      </w:tr>
      <w:tr w:rsidR="00B30E21" w:rsidRPr="00D8603A" w:rsidTr="00C1015C">
        <w:trPr>
          <w:trHeight w:hRule="exact" w:val="392"/>
          <w:jc w:val="center"/>
        </w:trPr>
        <w:tc>
          <w:tcPr>
            <w:tcW w:w="3799" w:type="pct"/>
            <w:tcBorders>
              <w:left w:val="single" w:sz="12" w:space="0" w:color="auto"/>
              <w:right w:val="single" w:sz="12" w:space="0" w:color="auto"/>
            </w:tcBorders>
            <w:vAlign w:val="center"/>
          </w:tcPr>
          <w:p w:rsidR="002002B7" w:rsidRPr="00D8603A" w:rsidRDefault="00C43216" w:rsidP="00D8603A">
            <w:pPr>
              <w:jc w:val="right"/>
              <w:rPr>
                <w:b/>
                <w:bCs/>
              </w:rPr>
            </w:pPr>
            <w:r w:rsidRPr="00D8603A">
              <w:rPr>
                <w:rFonts w:hint="cs"/>
                <w:b/>
                <w:bCs/>
                <w:rtl/>
              </w:rPr>
              <w:t>7-</w:t>
            </w:r>
            <w:r w:rsidR="00B834F6">
              <w:rPr>
                <w:rFonts w:hint="cs"/>
                <w:b/>
                <w:bCs/>
                <w:rtl/>
              </w:rPr>
              <w:t>صداگذاری</w:t>
            </w:r>
            <w:r w:rsidR="002002B7" w:rsidRPr="00D8603A">
              <w:rPr>
                <w:b/>
                <w:bCs/>
                <w:rtl/>
              </w:rPr>
              <w:t xml:space="preserve"> (</w:t>
            </w:r>
            <w:r w:rsidR="002002B7" w:rsidRPr="00D8603A">
              <w:rPr>
                <w:rFonts w:hint="cs"/>
                <w:b/>
                <w:bCs/>
                <w:rtl/>
              </w:rPr>
              <w:t>موسیقی/ افکت صوتی)</w:t>
            </w:r>
          </w:p>
        </w:tc>
        <w:tc>
          <w:tcPr>
            <w:tcW w:w="560" w:type="pct"/>
            <w:tcBorders>
              <w:left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20</w:t>
            </w:r>
          </w:p>
        </w:tc>
        <w:tc>
          <w:tcPr>
            <w:tcW w:w="641" w:type="pct"/>
            <w:tcBorders>
              <w:left w:val="single" w:sz="12" w:space="0" w:color="auto"/>
              <w:right w:val="single" w:sz="12" w:space="0" w:color="auto"/>
            </w:tcBorders>
            <w:vAlign w:val="center"/>
          </w:tcPr>
          <w:p w:rsidR="002002B7" w:rsidRPr="00D8603A" w:rsidRDefault="002002B7" w:rsidP="00D8603A">
            <w:pPr>
              <w:jc w:val="right"/>
              <w:rPr>
                <w:b/>
                <w:bCs/>
                <w:rtl/>
              </w:rPr>
            </w:pPr>
          </w:p>
        </w:tc>
      </w:tr>
      <w:tr w:rsidR="00B30E21" w:rsidRPr="00D8603A" w:rsidTr="00C1015C">
        <w:trPr>
          <w:trHeight w:hRule="exact" w:val="392"/>
          <w:jc w:val="center"/>
        </w:trPr>
        <w:tc>
          <w:tcPr>
            <w:tcW w:w="3799" w:type="pct"/>
            <w:tcBorders>
              <w:left w:val="single" w:sz="12" w:space="0" w:color="auto"/>
              <w:bottom w:val="single" w:sz="12" w:space="0" w:color="auto"/>
              <w:right w:val="single" w:sz="12" w:space="0" w:color="auto"/>
            </w:tcBorders>
            <w:vAlign w:val="center"/>
          </w:tcPr>
          <w:p w:rsidR="002002B7" w:rsidRPr="00D8603A" w:rsidRDefault="002002B7" w:rsidP="00D8603A">
            <w:pPr>
              <w:jc w:val="right"/>
              <w:rPr>
                <w:b/>
                <w:bCs/>
              </w:rPr>
            </w:pPr>
            <w:r w:rsidRPr="00D8603A">
              <w:rPr>
                <w:rFonts w:hint="cs"/>
                <w:b/>
                <w:bCs/>
                <w:rtl/>
              </w:rPr>
              <w:t>جمع کل</w:t>
            </w:r>
          </w:p>
        </w:tc>
        <w:tc>
          <w:tcPr>
            <w:tcW w:w="560" w:type="pct"/>
            <w:tcBorders>
              <w:left w:val="single" w:sz="12" w:space="0" w:color="auto"/>
              <w:bottom w:val="single" w:sz="12" w:space="0" w:color="auto"/>
              <w:right w:val="single" w:sz="12" w:space="0" w:color="auto"/>
            </w:tcBorders>
            <w:vAlign w:val="center"/>
          </w:tcPr>
          <w:p w:rsidR="002002B7" w:rsidRPr="00D8603A" w:rsidRDefault="002002B7" w:rsidP="00D8603A">
            <w:pPr>
              <w:jc w:val="center"/>
              <w:rPr>
                <w:b/>
                <w:bCs/>
              </w:rPr>
            </w:pPr>
            <w:r w:rsidRPr="00D8603A">
              <w:rPr>
                <w:rFonts w:hint="cs"/>
                <w:b/>
                <w:bCs/>
                <w:rtl/>
              </w:rPr>
              <w:t>100</w:t>
            </w:r>
          </w:p>
        </w:tc>
        <w:tc>
          <w:tcPr>
            <w:tcW w:w="641" w:type="pct"/>
            <w:tcBorders>
              <w:left w:val="single" w:sz="12" w:space="0" w:color="auto"/>
              <w:bottom w:val="single" w:sz="12" w:space="0" w:color="auto"/>
              <w:right w:val="single" w:sz="12" w:space="0" w:color="auto"/>
            </w:tcBorders>
            <w:vAlign w:val="center"/>
          </w:tcPr>
          <w:p w:rsidR="002002B7" w:rsidRPr="00D8603A" w:rsidRDefault="002002B7" w:rsidP="00D8603A">
            <w:pPr>
              <w:jc w:val="right"/>
              <w:rPr>
                <w:b/>
                <w:bCs/>
                <w:rtl/>
              </w:rPr>
            </w:pPr>
          </w:p>
        </w:tc>
      </w:tr>
    </w:tbl>
    <w:p w:rsidR="0061693D" w:rsidRPr="0061693D" w:rsidRDefault="0061693D" w:rsidP="00187410">
      <w:pPr>
        <w:bidi/>
        <w:rPr>
          <w:rFonts w:ascii="Calibri" w:eastAsia="Calibri" w:hAnsi="Calibri" w:cs="B Mitra"/>
          <w:b/>
          <w:bCs/>
          <w:sz w:val="24"/>
          <w:szCs w:val="24"/>
          <w:rtl/>
          <w:lang w:bidi="fa-IR"/>
        </w:rPr>
      </w:pPr>
    </w:p>
    <w:p w:rsidR="0061693D" w:rsidRPr="00DB1E88" w:rsidRDefault="0061693D" w:rsidP="00187410">
      <w:pPr>
        <w:bidi/>
        <w:rPr>
          <w:b/>
          <w:bCs/>
          <w:rtl/>
        </w:rPr>
      </w:pPr>
      <w:r w:rsidRPr="00DB1E88">
        <w:rPr>
          <w:rFonts w:hint="cs"/>
          <w:b/>
          <w:bCs/>
          <w:sz w:val="28"/>
          <w:szCs w:val="28"/>
          <w:rtl/>
        </w:rPr>
        <w:t>*</w:t>
      </w:r>
      <w:r w:rsidRPr="00187410">
        <w:rPr>
          <w:rFonts w:ascii="Calibri" w:eastAsia="Calibri" w:hAnsi="Calibri" w:cs="B Mitra" w:hint="cs"/>
          <w:b/>
          <w:bCs/>
          <w:sz w:val="28"/>
          <w:szCs w:val="28"/>
          <w:rtl/>
          <w:lang w:bidi="fa-IR"/>
        </w:rPr>
        <w:t>ضوابط اجرایی رشته انیمیشن</w:t>
      </w:r>
    </w:p>
    <w:p w:rsidR="0061693D" w:rsidRPr="00B846A1"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Pr>
      </w:pPr>
      <w:r w:rsidRPr="00B846A1">
        <w:rPr>
          <w:rFonts w:ascii="Times New Roman" w:eastAsia="Calibri" w:hAnsi="Times New Roman" w:cs="B Nazanin" w:hint="cs"/>
          <w:b/>
          <w:bCs/>
          <w:color w:val="000000"/>
          <w:sz w:val="24"/>
          <w:szCs w:val="24"/>
          <w:rtl/>
        </w:rPr>
        <w:t>1- حداکثر زمان پویانمایی 5 دقیقه است.‏</w:t>
      </w:r>
    </w:p>
    <w:p w:rsidR="00730525"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Pr>
      </w:pPr>
      <w:r w:rsidRPr="00B846A1">
        <w:rPr>
          <w:rFonts w:ascii="Times New Roman" w:eastAsia="Calibri" w:hAnsi="Times New Roman" w:cs="B Nazanin" w:hint="cs"/>
          <w:b/>
          <w:bCs/>
          <w:color w:val="000000"/>
          <w:sz w:val="24"/>
          <w:szCs w:val="24"/>
          <w:rtl/>
        </w:rPr>
        <w:t xml:space="preserve">2- </w:t>
      </w:r>
      <w:r w:rsidR="00B834F6">
        <w:rPr>
          <w:rFonts w:ascii="Times New Roman" w:eastAsia="Calibri" w:hAnsi="Times New Roman" w:cs="B Nazanin"/>
          <w:b/>
          <w:bCs/>
          <w:color w:val="000000"/>
          <w:sz w:val="24"/>
          <w:szCs w:val="24"/>
          <w:rtl/>
        </w:rPr>
        <w:t>پو</w:t>
      </w:r>
      <w:r w:rsidR="00B834F6">
        <w:rPr>
          <w:rFonts w:ascii="Times New Roman" w:eastAsia="Calibri" w:hAnsi="Times New Roman" w:cs="B Nazanin" w:hint="cs"/>
          <w:b/>
          <w:bCs/>
          <w:color w:val="000000"/>
          <w:sz w:val="24"/>
          <w:szCs w:val="24"/>
          <w:rtl/>
        </w:rPr>
        <w:t>یانمایی‌ها</w:t>
      </w:r>
      <w:r w:rsidR="00D8603A">
        <w:rPr>
          <w:rFonts w:ascii="Times New Roman" w:eastAsia="Calibri" w:hAnsi="Times New Roman" w:cs="B Nazanin" w:hint="cs"/>
          <w:b/>
          <w:bCs/>
          <w:color w:val="000000"/>
          <w:sz w:val="24"/>
          <w:szCs w:val="24"/>
          <w:rtl/>
        </w:rPr>
        <w:t>نباید</w:t>
      </w:r>
      <w:r w:rsidRPr="00B846A1">
        <w:rPr>
          <w:rFonts w:ascii="Times New Roman" w:eastAsia="Calibri" w:hAnsi="Times New Roman" w:cs="B Nazanin" w:hint="cs"/>
          <w:b/>
          <w:bCs/>
          <w:color w:val="000000"/>
          <w:sz w:val="24"/>
          <w:szCs w:val="24"/>
          <w:rtl/>
        </w:rPr>
        <w:t xml:space="preserve"> در </w:t>
      </w:r>
      <w:r w:rsidR="00CC0007">
        <w:rPr>
          <w:rFonts w:ascii="Times New Roman" w:eastAsia="Calibri" w:hAnsi="Times New Roman" w:cs="B Nazanin" w:hint="cs"/>
          <w:b/>
          <w:bCs/>
          <w:color w:val="000000"/>
          <w:sz w:val="24"/>
          <w:szCs w:val="24"/>
          <w:rtl/>
        </w:rPr>
        <w:t>جشنواره‌های</w:t>
      </w:r>
      <w:r w:rsidRPr="00B846A1">
        <w:rPr>
          <w:rFonts w:ascii="Times New Roman" w:eastAsia="Calibri" w:hAnsi="Times New Roman" w:cs="B Nazanin" w:hint="cs"/>
          <w:b/>
          <w:bCs/>
          <w:color w:val="000000"/>
          <w:sz w:val="24"/>
          <w:szCs w:val="24"/>
          <w:rtl/>
        </w:rPr>
        <w:t xml:space="preserve"> ملی و </w:t>
      </w:r>
      <w:r w:rsidR="00B834F6">
        <w:rPr>
          <w:rFonts w:ascii="Times New Roman" w:eastAsia="Calibri" w:hAnsi="Times New Roman" w:cs="B Nazanin"/>
          <w:b/>
          <w:bCs/>
          <w:color w:val="000000"/>
          <w:sz w:val="24"/>
          <w:szCs w:val="24"/>
          <w:rtl/>
        </w:rPr>
        <w:t>ب</w:t>
      </w:r>
      <w:r w:rsidR="00B834F6">
        <w:rPr>
          <w:rFonts w:ascii="Times New Roman" w:eastAsia="Calibri" w:hAnsi="Times New Roman" w:cs="B Nazanin" w:hint="cs"/>
          <w:b/>
          <w:bCs/>
          <w:color w:val="000000"/>
          <w:sz w:val="24"/>
          <w:szCs w:val="24"/>
          <w:rtl/>
        </w:rPr>
        <w:t>ین‌المللی</w:t>
      </w:r>
      <w:r w:rsidR="00D8603A">
        <w:rPr>
          <w:rFonts w:ascii="Times New Roman" w:eastAsia="Calibri" w:hAnsi="Times New Roman" w:cs="B Nazanin" w:hint="cs"/>
          <w:b/>
          <w:bCs/>
          <w:color w:val="000000"/>
          <w:sz w:val="24"/>
          <w:szCs w:val="24"/>
          <w:rtl/>
        </w:rPr>
        <w:t xml:space="preserve">فیلم کوتاه و انیمیشن حائز رتبه </w:t>
      </w:r>
      <w:r w:rsidRPr="00B846A1">
        <w:rPr>
          <w:rFonts w:ascii="Times New Roman" w:eastAsia="Calibri" w:hAnsi="Times New Roman" w:cs="B Nazanin" w:hint="cs"/>
          <w:b/>
          <w:bCs/>
          <w:color w:val="000000"/>
          <w:sz w:val="24"/>
          <w:szCs w:val="24"/>
          <w:rtl/>
        </w:rPr>
        <w:t>شده باشند.</w:t>
      </w:r>
    </w:p>
    <w:p w:rsidR="0061693D" w:rsidRPr="00730525" w:rsidRDefault="00730525"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r>
        <w:rPr>
          <w:rFonts w:ascii="Times New Roman" w:eastAsia="Calibri" w:hAnsi="Times New Roman" w:cs="B Nazanin"/>
          <w:b/>
          <w:bCs/>
          <w:color w:val="000000"/>
          <w:sz w:val="24"/>
          <w:szCs w:val="24"/>
        </w:rPr>
        <w:t>3</w:t>
      </w:r>
      <w:r w:rsidR="0061693D" w:rsidRPr="00B846A1">
        <w:rPr>
          <w:rFonts w:ascii="Times New Roman" w:eastAsia="Calibri" w:hAnsi="Times New Roman" w:cs="B Nazanin" w:hint="cs"/>
          <w:b/>
          <w:bCs/>
          <w:color w:val="000000"/>
          <w:sz w:val="24"/>
          <w:szCs w:val="24"/>
          <w:rtl/>
        </w:rPr>
        <w:t xml:space="preserve">- </w:t>
      </w:r>
      <w:r w:rsidR="0061693D" w:rsidRPr="00B846A1">
        <w:rPr>
          <w:rFonts w:ascii="BNazanin" w:eastAsia="Calibri" w:hAnsi="Calibri" w:cs="B Nazanin" w:hint="cs"/>
          <w:b/>
          <w:bCs/>
          <w:sz w:val="24"/>
          <w:szCs w:val="24"/>
          <w:rtl/>
        </w:rPr>
        <w:t xml:space="preserve">آثار ارسالی بر روی </w:t>
      </w:r>
      <w:r w:rsidR="0061693D" w:rsidRPr="00B846A1">
        <w:rPr>
          <w:rFonts w:ascii="Calibri" w:eastAsia="Calibri" w:hAnsi="Calibri" w:cs="B Nazanin"/>
          <w:b/>
          <w:bCs/>
          <w:sz w:val="24"/>
          <w:szCs w:val="24"/>
        </w:rPr>
        <w:t>DvD</w:t>
      </w:r>
      <w:r w:rsidR="003C7A27">
        <w:rPr>
          <w:rFonts w:ascii="Calibri" w:eastAsia="Calibri" w:hAnsi="Calibri" w:cs="B Nazanin" w:hint="cs"/>
          <w:b/>
          <w:bCs/>
          <w:sz w:val="24"/>
          <w:szCs w:val="24"/>
          <w:rtl/>
          <w:lang w:bidi="fa-IR"/>
        </w:rPr>
        <w:t>در</w:t>
      </w:r>
      <w:r w:rsidR="0061693D" w:rsidRPr="00B846A1">
        <w:rPr>
          <w:rFonts w:ascii="Calibri" w:eastAsia="Calibri" w:hAnsi="Calibri" w:cs="B Nazanin" w:hint="cs"/>
          <w:b/>
          <w:bCs/>
          <w:sz w:val="24"/>
          <w:szCs w:val="24"/>
          <w:rtl/>
          <w:lang w:bidi="fa-IR"/>
        </w:rPr>
        <w:t xml:space="preserve"> دو نسخه جداگانه با فرمت </w:t>
      </w:r>
      <w:r w:rsidR="0061693D" w:rsidRPr="00B846A1">
        <w:rPr>
          <w:rFonts w:ascii="Calibri" w:eastAsia="Calibri" w:hAnsi="Calibri" w:cs="B Nazanin"/>
          <w:b/>
          <w:bCs/>
          <w:sz w:val="24"/>
          <w:szCs w:val="24"/>
          <w:lang w:bidi="fa-IR"/>
        </w:rPr>
        <w:t>Avi</w:t>
      </w:r>
      <w:r w:rsidR="003C7A27">
        <w:rPr>
          <w:rFonts w:ascii="Calibri" w:eastAsia="Calibri" w:hAnsi="Calibri" w:cs="B Nazanin" w:hint="cs"/>
          <w:b/>
          <w:bCs/>
          <w:sz w:val="24"/>
          <w:szCs w:val="24"/>
          <w:rtl/>
          <w:lang w:bidi="fa-IR"/>
        </w:rPr>
        <w:t>و</w:t>
      </w:r>
      <w:r w:rsidR="0061693D" w:rsidRPr="00B846A1">
        <w:rPr>
          <w:rFonts w:ascii="Calibri" w:eastAsia="Calibri" w:hAnsi="Calibri" w:cs="B Nazanin" w:hint="cs"/>
          <w:b/>
          <w:bCs/>
          <w:sz w:val="24"/>
          <w:szCs w:val="24"/>
          <w:rtl/>
          <w:lang w:bidi="fa-IR"/>
        </w:rPr>
        <w:t xml:space="preserve"> یا</w:t>
      </w:r>
      <w:r w:rsidR="0061693D" w:rsidRPr="00B846A1">
        <w:rPr>
          <w:rFonts w:ascii="Calibri" w:eastAsia="Calibri" w:hAnsi="Calibri" w:cs="B Nazanin"/>
          <w:b/>
          <w:bCs/>
          <w:sz w:val="24"/>
          <w:szCs w:val="24"/>
          <w:lang w:bidi="fa-IR"/>
        </w:rPr>
        <w:t>mpg4</w:t>
      </w:r>
      <w:r w:rsidR="003C7A27">
        <w:rPr>
          <w:rFonts w:ascii="Calibri" w:eastAsia="Calibri" w:hAnsi="Calibri" w:cs="B Nazanin" w:hint="cs"/>
          <w:b/>
          <w:bCs/>
          <w:sz w:val="24"/>
          <w:szCs w:val="24"/>
          <w:rtl/>
          <w:lang w:bidi="fa-IR"/>
        </w:rPr>
        <w:t>و</w:t>
      </w:r>
      <w:r w:rsidR="0061693D" w:rsidRPr="00B846A1">
        <w:rPr>
          <w:rFonts w:ascii="Calibri" w:eastAsia="Calibri" w:hAnsi="Calibri" w:cs="B Nazanin" w:hint="cs"/>
          <w:b/>
          <w:bCs/>
          <w:sz w:val="24"/>
          <w:szCs w:val="24"/>
          <w:rtl/>
          <w:lang w:bidi="fa-IR"/>
        </w:rPr>
        <w:t xml:space="preserve"> یا سایر </w:t>
      </w:r>
      <w:r w:rsidR="00B834F6">
        <w:rPr>
          <w:rFonts w:ascii="Calibri" w:eastAsia="Calibri" w:hAnsi="Calibri" w:cs="B Nazanin" w:hint="cs"/>
          <w:b/>
          <w:bCs/>
          <w:sz w:val="24"/>
          <w:szCs w:val="24"/>
          <w:rtl/>
          <w:lang w:bidi="fa-IR"/>
        </w:rPr>
        <w:t>فرمت‌های</w:t>
      </w:r>
      <w:r w:rsidR="0061693D" w:rsidRPr="00B846A1">
        <w:rPr>
          <w:rFonts w:ascii="Calibri" w:eastAsia="Calibri" w:hAnsi="Calibri" w:cs="B Nazanin" w:hint="cs"/>
          <w:b/>
          <w:bCs/>
          <w:sz w:val="24"/>
          <w:szCs w:val="24"/>
          <w:rtl/>
          <w:lang w:bidi="fa-IR"/>
        </w:rPr>
        <w:t xml:space="preserve"> قابل پخش با سیستم رایانه و </w:t>
      </w:r>
      <w:r w:rsidR="00B834F6">
        <w:rPr>
          <w:rFonts w:ascii="Calibri" w:eastAsia="Calibri" w:hAnsi="Calibri" w:cs="B Nazanin" w:hint="cs"/>
          <w:b/>
          <w:bCs/>
          <w:sz w:val="24"/>
          <w:szCs w:val="24"/>
          <w:rtl/>
          <w:lang w:bidi="fa-IR"/>
        </w:rPr>
        <w:t>سیستم‌های پخش خانگی رایت و در بسته‌بندی</w:t>
      </w:r>
      <w:r w:rsidR="0061693D" w:rsidRPr="00B846A1">
        <w:rPr>
          <w:rFonts w:ascii="Calibri" w:eastAsia="Calibri" w:hAnsi="Calibri" w:cs="B Nazanin" w:hint="cs"/>
          <w:b/>
          <w:bCs/>
          <w:sz w:val="24"/>
          <w:szCs w:val="24"/>
          <w:rtl/>
          <w:lang w:bidi="fa-IR"/>
        </w:rPr>
        <w:t xml:space="preserve"> مناسب با درج مشخصات سازنده و نام فیلم و نام پرديس و </w:t>
      </w:r>
      <w:r w:rsidR="003C7A27">
        <w:rPr>
          <w:rFonts w:ascii="Calibri" w:eastAsia="Calibri" w:hAnsi="Calibri" w:cs="B Nazanin"/>
          <w:b/>
          <w:bCs/>
          <w:sz w:val="24"/>
          <w:szCs w:val="24"/>
          <w:rtl/>
          <w:lang w:bidi="fa-IR"/>
        </w:rPr>
        <w:t>...(</w:t>
      </w:r>
      <w:r w:rsidR="00B834F6">
        <w:rPr>
          <w:rFonts w:ascii="Calibri" w:eastAsia="Calibri" w:hAnsi="Calibri" w:cs="B Nazanin" w:hint="cs"/>
          <w:b/>
          <w:bCs/>
          <w:sz w:val="24"/>
          <w:szCs w:val="24"/>
          <w:rtl/>
          <w:lang w:bidi="fa-IR"/>
        </w:rPr>
        <w:t>حتماً</w:t>
      </w:r>
      <w:r w:rsidR="0061693D" w:rsidRPr="00B846A1">
        <w:rPr>
          <w:rFonts w:ascii="Calibri" w:eastAsia="Calibri" w:hAnsi="Calibri" w:cs="B Nazanin" w:hint="cs"/>
          <w:b/>
          <w:bCs/>
          <w:sz w:val="24"/>
          <w:szCs w:val="24"/>
          <w:rtl/>
          <w:lang w:bidi="fa-IR"/>
        </w:rPr>
        <w:t xml:space="preserve"> با ماژیک مخصوص بر روی </w:t>
      </w:r>
      <w:r w:rsidR="0061693D" w:rsidRPr="00B846A1">
        <w:rPr>
          <w:rFonts w:ascii="Calibri" w:eastAsia="Calibri" w:hAnsi="Calibri" w:cs="B Nazanin"/>
          <w:b/>
          <w:bCs/>
          <w:sz w:val="24"/>
          <w:szCs w:val="24"/>
          <w:lang w:bidi="fa-IR"/>
        </w:rPr>
        <w:t>DVD</w:t>
      </w:r>
      <w:r w:rsidR="00B834F6">
        <w:rPr>
          <w:rFonts w:ascii="Calibri" w:eastAsia="Calibri" w:hAnsi="Calibri" w:cs="B Nazanin" w:hint="cs"/>
          <w:b/>
          <w:bCs/>
          <w:sz w:val="24"/>
          <w:szCs w:val="24"/>
          <w:rtl/>
          <w:lang w:bidi="fa-IR"/>
        </w:rPr>
        <w:t>نوشته‌شده</w:t>
      </w:r>
      <w:r w:rsidR="0061693D" w:rsidRPr="00B846A1">
        <w:rPr>
          <w:rFonts w:ascii="Calibri" w:eastAsia="Calibri" w:hAnsi="Calibri" w:cs="B Nazanin" w:hint="cs"/>
          <w:b/>
          <w:bCs/>
          <w:sz w:val="24"/>
          <w:szCs w:val="24"/>
          <w:rtl/>
          <w:lang w:bidi="fa-IR"/>
        </w:rPr>
        <w:t xml:space="preserve"> باشد ارسال گردد چاپ </w:t>
      </w:r>
      <w:r w:rsidR="00B834F6">
        <w:rPr>
          <w:rFonts w:ascii="Calibri" w:eastAsia="Calibri" w:hAnsi="Calibri" w:cs="B Nazanin" w:hint="cs"/>
          <w:b/>
          <w:bCs/>
          <w:sz w:val="24"/>
          <w:szCs w:val="24"/>
          <w:rtl/>
          <w:lang w:bidi="fa-IR"/>
        </w:rPr>
        <w:t>برچسب</w:t>
      </w:r>
      <w:r w:rsidR="0061693D" w:rsidRPr="00B846A1">
        <w:rPr>
          <w:rFonts w:ascii="Calibri" w:eastAsia="Calibri" w:hAnsi="Calibri" w:cs="B Nazanin" w:hint="cs"/>
          <w:b/>
          <w:bCs/>
          <w:sz w:val="24"/>
          <w:szCs w:val="24"/>
          <w:rtl/>
          <w:lang w:bidi="fa-IR"/>
        </w:rPr>
        <w:t xml:space="preserve"> اشکال ندارد</w:t>
      </w:r>
      <w:r w:rsidR="001F4E58">
        <w:rPr>
          <w:rFonts w:ascii="Calibri" w:eastAsia="Calibri" w:hAnsi="Calibri" w:cs="B Nazanin" w:hint="cs"/>
          <w:b/>
          <w:bCs/>
          <w:sz w:val="24"/>
          <w:szCs w:val="24"/>
          <w:rtl/>
          <w:lang w:bidi="fa-IR"/>
        </w:rPr>
        <w:t>)</w:t>
      </w:r>
      <w:r w:rsidR="0061693D" w:rsidRPr="00B846A1">
        <w:rPr>
          <w:rFonts w:ascii="Calibri" w:eastAsia="Calibri" w:hAnsi="Calibri" w:cs="B Nazanin" w:hint="cs"/>
          <w:b/>
          <w:bCs/>
          <w:sz w:val="24"/>
          <w:szCs w:val="24"/>
          <w:rtl/>
          <w:lang w:bidi="fa-IR"/>
        </w:rPr>
        <w:t>.</w:t>
      </w:r>
    </w:p>
    <w:p w:rsidR="0061693D"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r w:rsidRPr="00B846A1">
        <w:rPr>
          <w:rFonts w:ascii="Times New Roman" w:eastAsia="Calibri" w:hAnsi="Times New Roman" w:cs="B Nazanin" w:hint="cs"/>
          <w:b/>
          <w:bCs/>
          <w:color w:val="000000"/>
          <w:sz w:val="24"/>
          <w:szCs w:val="24"/>
          <w:rtl/>
        </w:rPr>
        <w:t>4- فیلم دارای تیتراژ باشد.</w:t>
      </w:r>
    </w:p>
    <w:p w:rsidR="000610FE" w:rsidRPr="00B846A1" w:rsidRDefault="000610FE"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p>
    <w:p w:rsidR="0061693D" w:rsidRPr="00C43216" w:rsidRDefault="00EC41BE" w:rsidP="00C43216">
      <w:pPr>
        <w:bidi/>
        <w:rPr>
          <w:b/>
          <w:bCs/>
          <w:sz w:val="24"/>
          <w:szCs w:val="24"/>
          <w:rtl/>
        </w:rPr>
      </w:pPr>
      <w:r w:rsidRPr="00C43216">
        <w:rPr>
          <w:rFonts w:hint="cs"/>
          <w:b/>
          <w:bCs/>
          <w:sz w:val="24"/>
          <w:szCs w:val="24"/>
          <w:rtl/>
        </w:rPr>
        <w:t>تذكر</w:t>
      </w:r>
      <w:r w:rsidRPr="00C43216">
        <w:rPr>
          <w:b/>
          <w:bCs/>
          <w:sz w:val="24"/>
          <w:szCs w:val="24"/>
          <w:rtl/>
        </w:rPr>
        <w:t xml:space="preserve">: </w:t>
      </w:r>
      <w:r w:rsidRPr="00C43216">
        <w:rPr>
          <w:rFonts w:hint="cs"/>
          <w:b/>
          <w:bCs/>
          <w:sz w:val="24"/>
          <w:szCs w:val="24"/>
          <w:rtl/>
        </w:rPr>
        <w:t>اينرشتهجزء</w:t>
      </w:r>
      <w:r w:rsidR="008749EA" w:rsidRPr="00C43216">
        <w:rPr>
          <w:rFonts w:hint="cs"/>
          <w:b/>
          <w:bCs/>
          <w:sz w:val="24"/>
          <w:szCs w:val="24"/>
          <w:rtl/>
        </w:rPr>
        <w:t>رشته‌های</w:t>
      </w:r>
      <w:r w:rsidRPr="00C43216">
        <w:rPr>
          <w:rFonts w:hint="cs"/>
          <w:b/>
          <w:bCs/>
          <w:sz w:val="24"/>
          <w:szCs w:val="24"/>
          <w:rtl/>
        </w:rPr>
        <w:t>انفرادياستو</w:t>
      </w:r>
      <w:r w:rsidR="00B834F6">
        <w:rPr>
          <w:rFonts w:hint="cs"/>
          <w:b/>
          <w:bCs/>
          <w:sz w:val="24"/>
          <w:szCs w:val="24"/>
          <w:rtl/>
        </w:rPr>
        <w:t>صرفاً</w:t>
      </w:r>
      <w:r w:rsidRPr="00C43216">
        <w:rPr>
          <w:rFonts w:hint="cs"/>
          <w:b/>
          <w:bCs/>
          <w:sz w:val="24"/>
          <w:szCs w:val="24"/>
          <w:rtl/>
        </w:rPr>
        <w:t>كارگرداناثردرمرحلهكشوريحضور</w:t>
      </w:r>
      <w:r w:rsidR="00B834F6">
        <w:rPr>
          <w:rFonts w:hint="cs"/>
          <w:b/>
          <w:bCs/>
          <w:sz w:val="24"/>
          <w:szCs w:val="24"/>
          <w:rtl/>
        </w:rPr>
        <w:t>می‌یابدودر</w:t>
      </w:r>
      <w:r w:rsidRPr="00C43216">
        <w:rPr>
          <w:rFonts w:hint="cs"/>
          <w:b/>
          <w:bCs/>
          <w:sz w:val="24"/>
          <w:szCs w:val="24"/>
          <w:rtl/>
        </w:rPr>
        <w:t>صورتكسبرتبه</w:t>
      </w:r>
      <w:r w:rsidR="00B834F6">
        <w:rPr>
          <w:rFonts w:hint="cs"/>
          <w:b/>
          <w:bCs/>
          <w:sz w:val="24"/>
          <w:szCs w:val="24"/>
          <w:rtl/>
        </w:rPr>
        <w:t>موردتقدیر</w:t>
      </w:r>
      <w:r w:rsidRPr="00C43216">
        <w:rPr>
          <w:rFonts w:hint="cs"/>
          <w:b/>
          <w:bCs/>
          <w:sz w:val="24"/>
          <w:szCs w:val="24"/>
          <w:rtl/>
        </w:rPr>
        <w:t>قرار</w:t>
      </w:r>
      <w:r w:rsidR="00B834F6">
        <w:rPr>
          <w:rFonts w:hint="cs"/>
          <w:b/>
          <w:bCs/>
          <w:sz w:val="24"/>
          <w:szCs w:val="24"/>
          <w:rtl/>
        </w:rPr>
        <w:t>می‌گیرد</w:t>
      </w:r>
      <w:r w:rsidRPr="00C43216">
        <w:rPr>
          <w:b/>
          <w:bCs/>
          <w:sz w:val="24"/>
          <w:szCs w:val="24"/>
          <w:rtl/>
        </w:rPr>
        <w:t>.</w:t>
      </w:r>
    </w:p>
    <w:p w:rsidR="00806AB2" w:rsidRDefault="00806AB2" w:rsidP="00187410">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0610FE" w:rsidRDefault="000610FE" w:rsidP="000610FE">
      <w:pPr>
        <w:autoSpaceDE w:val="0"/>
        <w:autoSpaceDN w:val="0"/>
        <w:bidi/>
        <w:adjustRightInd w:val="0"/>
        <w:spacing w:after="0" w:line="240" w:lineRule="auto"/>
        <w:jc w:val="both"/>
        <w:rPr>
          <w:rFonts w:ascii="B Mitra" w:hAnsi="Calibri" w:cs="B Mitra"/>
          <w:sz w:val="28"/>
          <w:szCs w:val="28"/>
          <w:rtl/>
        </w:rPr>
      </w:pPr>
    </w:p>
    <w:p w:rsidR="00156B4C" w:rsidRPr="00523D43" w:rsidRDefault="00156B4C" w:rsidP="00442379">
      <w:pPr>
        <w:pStyle w:val="Heading2"/>
        <w:bidi/>
        <w:rPr>
          <w:rFonts w:cs="B Titr"/>
          <w:b/>
          <w:bCs/>
          <w:color w:val="FF0000"/>
          <w:sz w:val="24"/>
          <w:szCs w:val="24"/>
          <w:rtl/>
        </w:rPr>
      </w:pPr>
    </w:p>
    <w:p w:rsidR="00B77AC5" w:rsidRPr="00B30E21" w:rsidRDefault="00B77AC5" w:rsidP="00B77AC5">
      <w:pPr>
        <w:bidi/>
        <w:rPr>
          <w:rFonts w:ascii="B Mitra" w:hAnsi="Calibri" w:cs="B Mitra"/>
          <w:sz w:val="28"/>
          <w:szCs w:val="28"/>
          <w:rtl/>
        </w:rPr>
      </w:pPr>
    </w:p>
    <w:p w:rsidR="00B70F18" w:rsidRPr="00F77606" w:rsidRDefault="00B70F18" w:rsidP="00187410">
      <w:pPr>
        <w:spacing w:before="100" w:beforeAutospacing="1" w:after="100" w:afterAutospacing="1"/>
        <w:ind w:left="1026" w:right="459"/>
        <w:contextualSpacing/>
        <w:jc w:val="right"/>
        <w:rPr>
          <w:rFonts w:cs="B Nazanin"/>
          <w:b/>
          <w:bCs/>
          <w:sz w:val="20"/>
          <w:szCs w:val="20"/>
          <w:rtl/>
          <w:lang w:bidi="fa-IR"/>
        </w:rPr>
      </w:pPr>
    </w:p>
    <w:p w:rsidR="000610FE" w:rsidRDefault="000610FE">
      <w:pPr>
        <w:spacing w:after="160" w:line="259" w:lineRule="auto"/>
        <w:rPr>
          <w:rFonts w:cs="B Nazanin"/>
          <w:b/>
          <w:bCs/>
          <w:sz w:val="20"/>
          <w:szCs w:val="20"/>
          <w:rtl/>
          <w:lang w:bidi="fa-IR"/>
        </w:rPr>
      </w:pPr>
    </w:p>
    <w:p w:rsidR="00C36ECD" w:rsidRDefault="004976D7" w:rsidP="00187410">
      <w:pPr>
        <w:pStyle w:val="Heading2"/>
        <w:bidi/>
        <w:spacing w:line="240" w:lineRule="auto"/>
        <w:jc w:val="both"/>
        <w:rPr>
          <w:rFonts w:cs="B Titr"/>
          <w:b/>
          <w:bCs/>
          <w:color w:val="FF0000"/>
          <w:sz w:val="28"/>
          <w:szCs w:val="28"/>
          <w:rtl/>
          <w:lang w:bidi="fa-IR"/>
        </w:rPr>
      </w:pPr>
      <w:bookmarkStart w:id="102" w:name="_Toc503356832"/>
      <w:r>
        <w:rPr>
          <w:rFonts w:cs="B Titr" w:hint="cs"/>
          <w:b/>
          <w:bCs/>
          <w:color w:val="FF0000"/>
          <w:sz w:val="28"/>
          <w:szCs w:val="28"/>
          <w:rtl/>
          <w:lang w:bidi="fa-IR"/>
        </w:rPr>
        <w:t>5-9</w:t>
      </w:r>
      <w:r w:rsidR="00B70F18" w:rsidRPr="00C36ECD">
        <w:rPr>
          <w:rFonts w:cs="B Titr" w:hint="cs"/>
          <w:b/>
          <w:bCs/>
          <w:color w:val="FF0000"/>
          <w:sz w:val="28"/>
          <w:szCs w:val="28"/>
          <w:rtl/>
          <w:lang w:bidi="fa-IR"/>
        </w:rPr>
        <w:t>-</w:t>
      </w:r>
      <w:r w:rsidR="003B2EC6" w:rsidRPr="00C36ECD">
        <w:rPr>
          <w:rFonts w:cs="B Titr" w:hint="cs"/>
          <w:b/>
          <w:bCs/>
          <w:color w:val="FF0000"/>
          <w:sz w:val="28"/>
          <w:szCs w:val="28"/>
          <w:rtl/>
          <w:lang w:bidi="fa-IR"/>
        </w:rPr>
        <w:t xml:space="preserve">بخش پنجم:" پژوهشي و </w:t>
      </w:r>
      <w:r w:rsidR="008749EA" w:rsidRPr="00C36ECD">
        <w:rPr>
          <w:rFonts w:cs="B Titr" w:hint="cs"/>
          <w:b/>
          <w:bCs/>
          <w:color w:val="FF0000"/>
          <w:sz w:val="28"/>
          <w:szCs w:val="28"/>
          <w:rtl/>
          <w:lang w:bidi="fa-IR"/>
        </w:rPr>
        <w:t>نرم‌افزار</w:t>
      </w:r>
      <w:r w:rsidR="003B2EC6" w:rsidRPr="00C36ECD">
        <w:rPr>
          <w:rFonts w:cs="B Titr" w:hint="cs"/>
          <w:b/>
          <w:bCs/>
          <w:color w:val="FF0000"/>
          <w:sz w:val="28"/>
          <w:szCs w:val="28"/>
          <w:rtl/>
          <w:lang w:bidi="fa-IR"/>
        </w:rPr>
        <w:t xml:space="preserve"> ":</w:t>
      </w:r>
      <w:bookmarkEnd w:id="102"/>
    </w:p>
    <w:p w:rsidR="003B2EC6" w:rsidRPr="00432ED2" w:rsidRDefault="00432ED2" w:rsidP="00AC0351">
      <w:pPr>
        <w:bidi/>
        <w:rPr>
          <w:b/>
          <w:bCs/>
          <w:sz w:val="24"/>
          <w:szCs w:val="24"/>
          <w:rtl/>
        </w:rPr>
      </w:pPr>
      <w:r w:rsidRPr="00432ED2">
        <w:rPr>
          <w:rFonts w:hint="cs"/>
          <w:b/>
          <w:bCs/>
          <w:sz w:val="24"/>
          <w:szCs w:val="24"/>
          <w:rtl/>
        </w:rPr>
        <w:t>7</w:t>
      </w:r>
      <w:r w:rsidR="006C363A">
        <w:rPr>
          <w:rFonts w:hint="cs"/>
          <w:b/>
          <w:bCs/>
          <w:sz w:val="24"/>
          <w:szCs w:val="24"/>
          <w:rtl/>
        </w:rPr>
        <w:t>رشته</w:t>
      </w:r>
      <w:r w:rsidRPr="00432ED2">
        <w:rPr>
          <w:rFonts w:hint="cs"/>
          <w:b/>
          <w:bCs/>
          <w:sz w:val="24"/>
          <w:szCs w:val="24"/>
          <w:rtl/>
        </w:rPr>
        <w:t xml:space="preserve"> شامل:1</w:t>
      </w:r>
      <w:r w:rsidR="003B2EC6" w:rsidRPr="00432ED2">
        <w:rPr>
          <w:rFonts w:hint="cs"/>
          <w:b/>
          <w:bCs/>
          <w:sz w:val="24"/>
          <w:szCs w:val="24"/>
          <w:rtl/>
        </w:rPr>
        <w:t xml:space="preserve">- تولیدنرم‌افزار * 2- مقاله‌نویسی </w:t>
      </w:r>
      <w:r w:rsidR="00AC0351">
        <w:rPr>
          <w:rFonts w:hint="cs"/>
          <w:b/>
          <w:bCs/>
          <w:sz w:val="24"/>
          <w:szCs w:val="24"/>
          <w:rtl/>
        </w:rPr>
        <w:t>3</w:t>
      </w:r>
      <w:r w:rsidR="003B2EC6" w:rsidRPr="00432ED2">
        <w:rPr>
          <w:rFonts w:hint="cs"/>
          <w:b/>
          <w:bCs/>
          <w:sz w:val="24"/>
          <w:szCs w:val="24"/>
          <w:rtl/>
        </w:rPr>
        <w:t>-</w:t>
      </w:r>
      <w:r w:rsidR="00B834F6">
        <w:rPr>
          <w:rFonts w:hint="cs"/>
          <w:b/>
          <w:bCs/>
          <w:sz w:val="24"/>
          <w:szCs w:val="24"/>
          <w:rtl/>
          <w:lang w:bidi="fa-IR"/>
        </w:rPr>
        <w:t>وب‌سایت</w:t>
      </w:r>
      <w:r w:rsidR="00AC0351">
        <w:rPr>
          <w:rFonts w:hint="cs"/>
          <w:b/>
          <w:bCs/>
          <w:sz w:val="24"/>
          <w:szCs w:val="24"/>
          <w:rtl/>
          <w:lang w:bidi="fa-IR"/>
        </w:rPr>
        <w:t>4</w:t>
      </w:r>
      <w:r w:rsidR="00997C5B">
        <w:rPr>
          <w:rFonts w:hint="cs"/>
          <w:b/>
          <w:bCs/>
          <w:sz w:val="24"/>
          <w:szCs w:val="24"/>
          <w:rtl/>
          <w:lang w:bidi="fa-IR"/>
        </w:rPr>
        <w:t>-</w:t>
      </w:r>
      <w:r w:rsidR="003B2EC6" w:rsidRPr="00432ED2">
        <w:rPr>
          <w:rFonts w:hint="cs"/>
          <w:b/>
          <w:bCs/>
          <w:sz w:val="24"/>
          <w:szCs w:val="24"/>
          <w:rtl/>
        </w:rPr>
        <w:t>تولیدبازی‌های</w:t>
      </w:r>
      <w:r w:rsidR="00997C5B">
        <w:rPr>
          <w:rFonts w:hint="cs"/>
          <w:b/>
          <w:bCs/>
          <w:sz w:val="24"/>
          <w:szCs w:val="24"/>
          <w:rtl/>
        </w:rPr>
        <w:t>رایانه</w:t>
      </w:r>
      <w:r w:rsidR="00997C5B">
        <w:rPr>
          <w:rFonts w:hint="cs"/>
          <w:b/>
          <w:bCs/>
          <w:sz w:val="24"/>
          <w:szCs w:val="24"/>
          <w:rtl/>
        </w:rPr>
        <w:softHyphen/>
        <w:t>ای</w:t>
      </w:r>
      <w:r w:rsidR="00AC0351">
        <w:rPr>
          <w:rFonts w:hint="cs"/>
          <w:b/>
          <w:bCs/>
          <w:sz w:val="24"/>
          <w:szCs w:val="24"/>
          <w:rtl/>
        </w:rPr>
        <w:t>5</w:t>
      </w:r>
      <w:r w:rsidR="003B2EC6" w:rsidRPr="00432ED2">
        <w:rPr>
          <w:rFonts w:hint="cs"/>
          <w:b/>
          <w:bCs/>
          <w:sz w:val="24"/>
          <w:szCs w:val="24"/>
          <w:rtl/>
        </w:rPr>
        <w:t>-تلخيص كتاب</w:t>
      </w:r>
      <w:r w:rsidR="00AC0351">
        <w:rPr>
          <w:rFonts w:hint="cs"/>
          <w:b/>
          <w:bCs/>
          <w:sz w:val="24"/>
          <w:szCs w:val="24"/>
          <w:rtl/>
        </w:rPr>
        <w:t xml:space="preserve"> 6-کانالهای مجازی قرآنی 7-تولید اپلیکیشن</w:t>
      </w:r>
      <w:r w:rsidR="00E53277">
        <w:rPr>
          <w:rFonts w:hint="cs"/>
          <w:b/>
          <w:bCs/>
          <w:sz w:val="24"/>
          <w:szCs w:val="24"/>
          <w:rtl/>
        </w:rPr>
        <w:t xml:space="preserve"> و ربات</w:t>
      </w:r>
    </w:p>
    <w:p w:rsidR="001033E5" w:rsidRPr="00523D43" w:rsidRDefault="004976D7" w:rsidP="004976D7">
      <w:pPr>
        <w:pStyle w:val="Heading2"/>
        <w:bidi/>
        <w:rPr>
          <w:rFonts w:cs="B Titr"/>
          <w:b/>
          <w:bCs/>
          <w:color w:val="FF0000"/>
          <w:sz w:val="24"/>
          <w:szCs w:val="24"/>
        </w:rPr>
      </w:pPr>
      <w:bookmarkStart w:id="103" w:name="_Toc503356833"/>
      <w:r>
        <w:rPr>
          <w:rFonts w:cs="B Titr" w:hint="cs"/>
          <w:b/>
          <w:bCs/>
          <w:color w:val="FF0000"/>
          <w:sz w:val="24"/>
          <w:szCs w:val="24"/>
          <w:rtl/>
        </w:rPr>
        <w:t>1-5</w:t>
      </w:r>
      <w:r w:rsidR="00BC479E" w:rsidRPr="00523D43">
        <w:rPr>
          <w:rFonts w:cs="B Titr" w:hint="cs"/>
          <w:b/>
          <w:bCs/>
          <w:color w:val="FF0000"/>
          <w:sz w:val="24"/>
          <w:szCs w:val="24"/>
          <w:rtl/>
        </w:rPr>
        <w:t>-</w:t>
      </w:r>
      <w:r>
        <w:rPr>
          <w:rFonts w:cs="B Titr" w:hint="cs"/>
          <w:b/>
          <w:bCs/>
          <w:color w:val="FF0000"/>
          <w:sz w:val="24"/>
          <w:szCs w:val="24"/>
          <w:rtl/>
        </w:rPr>
        <w:t>9</w:t>
      </w:r>
      <w:r w:rsidR="001033E5" w:rsidRPr="00523D43">
        <w:rPr>
          <w:rFonts w:cs="B Titr" w:hint="cs"/>
          <w:b/>
          <w:bCs/>
          <w:color w:val="FF0000"/>
          <w:sz w:val="24"/>
          <w:szCs w:val="24"/>
          <w:rtl/>
        </w:rPr>
        <w:t>-</w:t>
      </w:r>
      <w:r w:rsidR="001033E5" w:rsidRPr="00523D43">
        <w:rPr>
          <w:rFonts w:cs="B Titr"/>
          <w:b/>
          <w:bCs/>
          <w:color w:val="FF0000"/>
          <w:sz w:val="24"/>
          <w:szCs w:val="24"/>
          <w:rtl/>
        </w:rPr>
        <w:t xml:space="preserve"> تولیدنرم‌افزار</w:t>
      </w:r>
      <w:bookmarkEnd w:id="103"/>
    </w:p>
    <w:p w:rsidR="001033E5" w:rsidRPr="00DE07C5" w:rsidRDefault="001033E5" w:rsidP="00173711">
      <w:pPr>
        <w:pStyle w:val="ListParagraph"/>
        <w:autoSpaceDE w:val="0"/>
        <w:autoSpaceDN w:val="0"/>
        <w:bidi/>
        <w:adjustRightInd w:val="0"/>
        <w:spacing w:after="0" w:line="240" w:lineRule="auto"/>
        <w:jc w:val="both"/>
        <w:rPr>
          <w:rFonts w:ascii="B Mitra" w:hAnsi="Calibri" w:cs="B Mitra"/>
          <w:sz w:val="28"/>
          <w:szCs w:val="28"/>
        </w:rPr>
      </w:pPr>
      <w:r w:rsidRPr="00DE07C5">
        <w:rPr>
          <w:rFonts w:ascii="B Mitra" w:hAnsi="Calibri" w:cs="B Mitra" w:hint="cs"/>
          <w:b/>
          <w:bCs/>
          <w:sz w:val="28"/>
          <w:szCs w:val="28"/>
          <w:rtl/>
        </w:rPr>
        <w:t>موضوع:</w:t>
      </w:r>
      <w:r w:rsidR="00173711">
        <w:rPr>
          <w:rFonts w:ascii="B Mitra" w:hAnsi="Calibri" w:cs="B Mitra" w:hint="cs"/>
          <w:sz w:val="28"/>
          <w:szCs w:val="28"/>
          <w:rtl/>
        </w:rPr>
        <w:t>معارف و مهارتهای آموزشی، پژوهشی و ترویجی در حوزه فعالیت های قرآن و عترت</w:t>
      </w:r>
    </w:p>
    <w:p w:rsidR="0080592E" w:rsidRPr="00523D43" w:rsidRDefault="0080592E" w:rsidP="00187410">
      <w:pPr>
        <w:pStyle w:val="Heading2"/>
        <w:bidi/>
        <w:rPr>
          <w:rFonts w:cs="B Titr"/>
          <w:b/>
          <w:bCs/>
          <w:color w:val="FF0000"/>
          <w:sz w:val="24"/>
          <w:szCs w:val="24"/>
          <w:rtl/>
          <w:lang w:bidi="fa-IR"/>
        </w:rPr>
      </w:pPr>
    </w:p>
    <w:tbl>
      <w:tblPr>
        <w:bidiVisual/>
        <w:tblW w:w="5006"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FFFFFF" w:themeFill="background1"/>
        <w:tblLook w:val="04A0"/>
      </w:tblPr>
      <w:tblGrid>
        <w:gridCol w:w="7806"/>
        <w:gridCol w:w="622"/>
        <w:gridCol w:w="939"/>
      </w:tblGrid>
      <w:tr w:rsidR="00E671AD" w:rsidRPr="00B30E21" w:rsidTr="000610FE">
        <w:trPr>
          <w:trHeight w:val="559"/>
        </w:trPr>
        <w:tc>
          <w:tcPr>
            <w:tcW w:w="4248" w:type="pct"/>
            <w:shd w:val="clear" w:color="auto" w:fill="FFFFFF" w:themeFill="background1"/>
            <w:vAlign w:val="center"/>
            <w:hideMark/>
          </w:tcPr>
          <w:p w:rsidR="00B30E21" w:rsidRPr="00B30E21" w:rsidRDefault="00E96664" w:rsidP="00B30E21">
            <w:pPr>
              <w:bidi/>
              <w:jc w:val="center"/>
              <w:rPr>
                <w:b/>
                <w:bCs/>
              </w:rPr>
            </w:pPr>
            <w:r>
              <w:rPr>
                <w:rFonts w:hint="cs"/>
                <w:b/>
                <w:bCs/>
                <w:rtl/>
              </w:rPr>
              <w:t>شاخص‌های</w:t>
            </w:r>
            <w:r w:rsidR="00B30E21" w:rsidRPr="00B30E21">
              <w:rPr>
                <w:rFonts w:hint="cs"/>
                <w:b/>
                <w:bCs/>
                <w:rtl/>
              </w:rPr>
              <w:t xml:space="preserve"> داوری رشته نرم‌افزار</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امتیاز</w:t>
            </w:r>
          </w:p>
        </w:tc>
        <w:tc>
          <w:tcPr>
            <w:tcW w:w="346" w:type="pct"/>
            <w:shd w:val="clear" w:color="auto" w:fill="FFFFFF" w:themeFill="background1"/>
            <w:vAlign w:val="center"/>
            <w:hideMark/>
          </w:tcPr>
          <w:p w:rsidR="00B30E21" w:rsidRPr="00B30E21" w:rsidRDefault="00B30E21" w:rsidP="00B30E21">
            <w:pPr>
              <w:bidi/>
              <w:rPr>
                <w:b/>
                <w:bCs/>
              </w:rPr>
            </w:pPr>
            <w:r w:rsidRPr="00B30E21">
              <w:rPr>
                <w:rFonts w:hint="cs"/>
                <w:b/>
                <w:bCs/>
                <w:rtl/>
              </w:rPr>
              <w:t>امتیازداور</w:t>
            </w:r>
          </w:p>
        </w:tc>
      </w:tr>
      <w:tr w:rsidR="00E671AD" w:rsidRPr="00B30E21" w:rsidTr="000610FE">
        <w:trPr>
          <w:trHeight w:hRule="exact" w:val="553"/>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 xml:space="preserve">1- عملياتي بودن </w:t>
            </w:r>
            <w:r w:rsidRPr="002B7067">
              <w:rPr>
                <w:b/>
                <w:bCs/>
                <w:rtl/>
              </w:rPr>
              <w:t>(</w:t>
            </w:r>
            <w:r w:rsidRPr="002B7067">
              <w:rPr>
                <w:rFonts w:hint="cs"/>
                <w:b/>
                <w:bCs/>
                <w:rtl/>
              </w:rPr>
              <w:t xml:space="preserve">نظير اجراي وظايف، صحيح بودن نتايج، عدم امكان دسترسي </w:t>
            </w:r>
            <w:r w:rsidR="00B834F6">
              <w:rPr>
                <w:rFonts w:hint="cs"/>
                <w:b/>
                <w:bCs/>
                <w:rtl/>
              </w:rPr>
              <w:t>غیرمجاز</w:t>
            </w:r>
            <w:r w:rsidRPr="002B7067">
              <w:rPr>
                <w:rFonts w:hint="cs"/>
                <w:b/>
                <w:bCs/>
                <w:rtl/>
              </w:rPr>
              <w:t>)</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678"/>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2-كاربرپسندي (</w:t>
            </w:r>
            <w:r w:rsidR="00B834F6">
              <w:rPr>
                <w:rFonts w:hint="cs"/>
                <w:b/>
                <w:bCs/>
                <w:rtl/>
              </w:rPr>
              <w:t>نظیرسادگی</w:t>
            </w:r>
            <w:r w:rsidRPr="002B7067">
              <w:rPr>
                <w:rFonts w:hint="cs"/>
                <w:b/>
                <w:bCs/>
                <w:rtl/>
              </w:rPr>
              <w:t xml:space="preserve"> كارباسيستم،</w:t>
            </w:r>
            <w:r w:rsidR="00B834F6">
              <w:rPr>
                <w:rFonts w:hint="cs"/>
                <w:b/>
                <w:bCs/>
                <w:rtl/>
              </w:rPr>
              <w:t>ظاهرجذابوزیبا</w:t>
            </w:r>
            <w:r w:rsidRPr="002B7067">
              <w:rPr>
                <w:rFonts w:hint="cs"/>
                <w:b/>
                <w:bCs/>
                <w:rtl/>
              </w:rPr>
              <w:t xml:space="preserve">،امكان </w:t>
            </w:r>
            <w:r w:rsidR="00B834F6">
              <w:rPr>
                <w:rFonts w:hint="cs"/>
                <w:b/>
                <w:bCs/>
                <w:rtl/>
              </w:rPr>
              <w:t>سفارشی‌سازی</w:t>
            </w:r>
            <w:r w:rsidRPr="002B7067">
              <w:rPr>
                <w:rFonts w:hint="cs"/>
                <w:b/>
                <w:bCs/>
                <w:rtl/>
              </w:rPr>
              <w:t xml:space="preserve"> ظاهر و مدیریت صدا و فیلم،گرافيك و چينش ابزارها)</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430"/>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3- كارآمدي (</w:t>
            </w:r>
            <w:r w:rsidR="00B834F6">
              <w:rPr>
                <w:rFonts w:hint="cs"/>
                <w:b/>
                <w:bCs/>
                <w:rtl/>
              </w:rPr>
              <w:t>نظیرسرعت</w:t>
            </w:r>
            <w:r w:rsidRPr="002B7067">
              <w:rPr>
                <w:rFonts w:hint="cs"/>
                <w:b/>
                <w:bCs/>
                <w:rtl/>
              </w:rPr>
              <w:t xml:space="preserve"> پاسخ به درخواست همچون جستجو،استفاده كاربردي </w:t>
            </w:r>
            <w:r w:rsidR="00B834F6">
              <w:rPr>
                <w:rFonts w:hint="cs"/>
                <w:b/>
                <w:bCs/>
                <w:rtl/>
              </w:rPr>
              <w:t>ازمنابع</w:t>
            </w:r>
            <w:r w:rsidRPr="002B7067">
              <w:rPr>
                <w:rFonts w:hint="cs"/>
                <w:b/>
                <w:bCs/>
                <w:rtl/>
              </w:rPr>
              <w:t>)</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680"/>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4- قابليت حمل</w:t>
            </w:r>
            <w:r w:rsidRPr="002B7067">
              <w:rPr>
                <w:b/>
                <w:bCs/>
                <w:rtl/>
              </w:rPr>
              <w:t xml:space="preserve"> (</w:t>
            </w:r>
            <w:r w:rsidR="00B834F6">
              <w:rPr>
                <w:rFonts w:hint="cs"/>
                <w:b/>
                <w:bCs/>
                <w:rtl/>
              </w:rPr>
              <w:t>نظیرسادگیدرانتقالنرم‌افزاربهسیستم‌های</w:t>
            </w:r>
            <w:r w:rsidRPr="002B7067">
              <w:rPr>
                <w:rFonts w:hint="cs"/>
                <w:b/>
                <w:bCs/>
                <w:rtl/>
              </w:rPr>
              <w:t xml:space="preserve"> ديگر،نصب آسان،هماهنگي </w:t>
            </w:r>
            <w:r w:rsidR="00B834F6">
              <w:rPr>
                <w:rFonts w:hint="cs"/>
                <w:b/>
                <w:bCs/>
                <w:rtl/>
              </w:rPr>
              <w:t>بااستاندارد</w:t>
            </w:r>
            <w:r w:rsidRPr="002B7067">
              <w:rPr>
                <w:rFonts w:hint="cs"/>
                <w:b/>
                <w:bCs/>
                <w:rtl/>
              </w:rPr>
              <w:t xml:space="preserve">،امكان جايگزيني </w:t>
            </w:r>
            <w:r w:rsidR="00B834F6">
              <w:rPr>
                <w:rFonts w:hint="cs"/>
                <w:b/>
                <w:bCs/>
                <w:rtl/>
              </w:rPr>
              <w:t>نرم‌افزاربه‌جایدیگرنرم‌افزارهای</w:t>
            </w:r>
            <w:r w:rsidRPr="002B7067">
              <w:rPr>
                <w:rFonts w:hint="cs"/>
                <w:b/>
                <w:bCs/>
                <w:rtl/>
              </w:rPr>
              <w:t xml:space="preserve"> مشابه)</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641"/>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 xml:space="preserve">5- قابليت اطمينان </w:t>
            </w:r>
            <w:r w:rsidR="00B834F6">
              <w:rPr>
                <w:rFonts w:hint="cs"/>
                <w:b/>
                <w:bCs/>
                <w:rtl/>
              </w:rPr>
              <w:t>نظیرمدیریت</w:t>
            </w:r>
            <w:r w:rsidRPr="002B7067">
              <w:rPr>
                <w:rFonts w:hint="cs"/>
                <w:b/>
                <w:bCs/>
                <w:rtl/>
              </w:rPr>
              <w:t xml:space="preserve"> خطاها،</w:t>
            </w:r>
            <w:r w:rsidRPr="002B7067">
              <w:rPr>
                <w:b/>
                <w:bCs/>
                <w:rtl/>
              </w:rPr>
              <w:t xml:space="preserve"> (</w:t>
            </w:r>
            <w:r w:rsidRPr="002B7067">
              <w:rPr>
                <w:rFonts w:hint="cs"/>
                <w:b/>
                <w:bCs/>
                <w:rtl/>
              </w:rPr>
              <w:t>ارتباط صفحات – پخش فیلم. صدا و</w:t>
            </w:r>
            <w:r w:rsidRPr="002B7067">
              <w:rPr>
                <w:b/>
                <w:bCs/>
                <w:rtl/>
              </w:rPr>
              <w:t>.</w:t>
            </w:r>
            <w:r w:rsidR="00B834F6">
              <w:rPr>
                <w:rFonts w:hint="cs"/>
                <w:b/>
                <w:bCs/>
                <w:rtl/>
              </w:rPr>
              <w:t>بههم</w:t>
            </w:r>
            <w:r w:rsidRPr="002B7067">
              <w:rPr>
                <w:rFonts w:hint="cs"/>
                <w:b/>
                <w:bCs/>
                <w:rtl/>
              </w:rPr>
              <w:t xml:space="preserve"> نریختن </w:t>
            </w:r>
            <w:r w:rsidR="00B834F6">
              <w:rPr>
                <w:rFonts w:hint="cs"/>
                <w:b/>
                <w:bCs/>
                <w:rtl/>
              </w:rPr>
              <w:t>فونت‌ها</w:t>
            </w:r>
            <w:r w:rsidRPr="002B7067">
              <w:rPr>
                <w:rFonts w:hint="cs"/>
                <w:b/>
                <w:bCs/>
                <w:rtl/>
              </w:rPr>
              <w:t xml:space="preserve">) قابليت بازيابي، امنيت </w:t>
            </w:r>
            <w:r w:rsidR="00B834F6">
              <w:rPr>
                <w:rFonts w:hint="cs"/>
                <w:b/>
                <w:bCs/>
                <w:rtl/>
              </w:rPr>
              <w:t>وتست</w:t>
            </w:r>
            <w:r w:rsidRPr="002B7067">
              <w:rPr>
                <w:rFonts w:hint="cs"/>
                <w:b/>
                <w:bCs/>
                <w:rtl/>
              </w:rPr>
              <w:t xml:space="preserve"> نفوذ</w:t>
            </w:r>
            <w:r w:rsidRPr="002B7067">
              <w:rPr>
                <w:b/>
                <w:bCs/>
                <w:rtl/>
              </w:rPr>
              <w:t xml:space="preserve"> (</w:t>
            </w:r>
            <w:r w:rsidRPr="002B7067">
              <w:rPr>
                <w:rFonts w:hint="cs"/>
                <w:b/>
                <w:bCs/>
                <w:rtl/>
              </w:rPr>
              <w:t>عدم وجود خطا هنگام استفاده از محتوا</w:t>
            </w:r>
            <w:r w:rsidRPr="002B7067">
              <w:rPr>
                <w:b/>
                <w:bCs/>
                <w:rtl/>
              </w:rPr>
              <w:t>)</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687"/>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 xml:space="preserve">7-تعاملی بودن (بازخورد گرفتن، محاسبه امتیازات، رهنمون و کاوش، امکان </w:t>
            </w:r>
            <w:r w:rsidR="00B834F6">
              <w:rPr>
                <w:rFonts w:hint="cs"/>
                <w:b/>
                <w:bCs/>
                <w:rtl/>
              </w:rPr>
              <w:t>انتخاب‌های</w:t>
            </w:r>
            <w:r w:rsidRPr="002B7067">
              <w:rPr>
                <w:rFonts w:hint="cs"/>
                <w:b/>
                <w:bCs/>
                <w:rtl/>
              </w:rPr>
              <w:t xml:space="preserve"> متنوع استفاده از </w:t>
            </w:r>
            <w:r w:rsidR="00437B2C" w:rsidRPr="002B7067">
              <w:rPr>
                <w:rFonts w:hint="cs"/>
                <w:b/>
                <w:bCs/>
                <w:rtl/>
              </w:rPr>
              <w:t>سؤالات</w:t>
            </w:r>
            <w:r w:rsidRPr="002B7067">
              <w:rPr>
                <w:rFonts w:hint="cs"/>
                <w:b/>
                <w:bCs/>
                <w:rtl/>
              </w:rPr>
              <w:t xml:space="preserve"> متنوع، ایجاد چالش و انگیزش دربه‌کارگیری خلاقیت و ابتكار مخاطب و...)</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5</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454"/>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6- نواری</w:t>
            </w:r>
            <w:r w:rsidRPr="002B7067">
              <w:rPr>
                <w:b/>
                <w:bCs/>
                <w:rtl/>
              </w:rPr>
              <w:t xml:space="preserve"> (</w:t>
            </w:r>
            <w:r w:rsidRPr="002B7067">
              <w:rPr>
                <w:rFonts w:hint="cs"/>
                <w:b/>
                <w:bCs/>
                <w:rtl/>
              </w:rPr>
              <w:t>قابلیت ویژه)</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363"/>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7- محتوايي</w:t>
            </w:r>
            <w:r w:rsidRPr="002B7067">
              <w:rPr>
                <w:b/>
                <w:bCs/>
                <w:rtl/>
              </w:rPr>
              <w:t xml:space="preserve"> (</w:t>
            </w:r>
            <w:r w:rsidRPr="002B7067">
              <w:rPr>
                <w:rFonts w:hint="cs"/>
                <w:b/>
                <w:bCs/>
                <w:rtl/>
              </w:rPr>
              <w:t>دقت اطلاعات،صحت محتوا،</w:t>
            </w:r>
            <w:r w:rsidR="00B834F6">
              <w:rPr>
                <w:rFonts w:hint="cs"/>
                <w:b/>
                <w:bCs/>
                <w:rtl/>
              </w:rPr>
              <w:t>غنی‌سازیوتنوع</w:t>
            </w:r>
            <w:r w:rsidRPr="002B7067">
              <w:rPr>
                <w:rFonts w:hint="cs"/>
                <w:b/>
                <w:bCs/>
                <w:rtl/>
              </w:rPr>
              <w:t xml:space="preserve">، استفاده </w:t>
            </w:r>
            <w:r w:rsidR="00B834F6">
              <w:rPr>
                <w:rFonts w:hint="cs"/>
                <w:b/>
                <w:bCs/>
                <w:rtl/>
              </w:rPr>
              <w:t>وارجاع</w:t>
            </w:r>
            <w:r w:rsidRPr="002B7067">
              <w:rPr>
                <w:rFonts w:hint="cs"/>
                <w:b/>
                <w:bCs/>
                <w:rtl/>
              </w:rPr>
              <w:t xml:space="preserve"> مناسب به منابع)</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hRule="exact" w:val="399"/>
        </w:trPr>
        <w:tc>
          <w:tcPr>
            <w:tcW w:w="4248" w:type="pct"/>
            <w:shd w:val="clear" w:color="auto" w:fill="FFFFFF" w:themeFill="background1"/>
            <w:hideMark/>
          </w:tcPr>
          <w:p w:rsidR="00B30E21" w:rsidRPr="002B7067" w:rsidRDefault="00B30E21" w:rsidP="00B30E21">
            <w:pPr>
              <w:bidi/>
              <w:rPr>
                <w:b/>
                <w:bCs/>
              </w:rPr>
            </w:pPr>
            <w:r w:rsidRPr="002B7067">
              <w:rPr>
                <w:rFonts w:hint="cs"/>
                <w:b/>
                <w:bCs/>
                <w:rtl/>
              </w:rPr>
              <w:t xml:space="preserve">8- کیفیت تصاویر، </w:t>
            </w:r>
            <w:r w:rsidR="00B834F6">
              <w:rPr>
                <w:rFonts w:hint="cs"/>
                <w:b/>
                <w:bCs/>
                <w:rtl/>
              </w:rPr>
              <w:t>موسیقی‌ها</w:t>
            </w:r>
            <w:r w:rsidRPr="002B7067">
              <w:rPr>
                <w:rFonts w:hint="cs"/>
                <w:b/>
                <w:bCs/>
                <w:rtl/>
              </w:rPr>
              <w:t xml:space="preserve">، </w:t>
            </w:r>
            <w:r w:rsidR="00B834F6">
              <w:rPr>
                <w:rFonts w:hint="cs"/>
                <w:b/>
                <w:bCs/>
                <w:rtl/>
              </w:rPr>
              <w:t>فیلم‌ها</w:t>
            </w:r>
            <w:r w:rsidRPr="002B7067">
              <w:rPr>
                <w:rFonts w:hint="cs"/>
                <w:b/>
                <w:bCs/>
                <w:rtl/>
              </w:rPr>
              <w:t xml:space="preserve"> و </w:t>
            </w:r>
            <w:r w:rsidR="00B834F6">
              <w:rPr>
                <w:rFonts w:hint="cs"/>
                <w:b/>
                <w:bCs/>
                <w:rtl/>
              </w:rPr>
              <w:t>انیمیشن‌های</w:t>
            </w:r>
            <w:r w:rsidRPr="002B7067">
              <w:rPr>
                <w:rFonts w:hint="cs"/>
                <w:b/>
                <w:bCs/>
                <w:rtl/>
              </w:rPr>
              <w:t xml:space="preserve">به کار </w:t>
            </w:r>
            <w:r w:rsidR="00B834F6">
              <w:rPr>
                <w:rFonts w:hint="cs"/>
                <w:b/>
                <w:bCs/>
                <w:rtl/>
              </w:rPr>
              <w:t>گرفته‌شده</w:t>
            </w:r>
            <w:r w:rsidRPr="002B7067">
              <w:rPr>
                <w:rFonts w:hint="cs"/>
                <w:b/>
                <w:bCs/>
                <w:rtl/>
              </w:rPr>
              <w:t xml:space="preserve"> و </w:t>
            </w:r>
            <w:r w:rsidR="00B834F6">
              <w:rPr>
                <w:rFonts w:hint="cs"/>
                <w:b/>
                <w:bCs/>
                <w:rtl/>
              </w:rPr>
              <w:t>برنامه‌های</w:t>
            </w:r>
            <w:r w:rsidRPr="002B7067">
              <w:rPr>
                <w:rFonts w:hint="cs"/>
                <w:b/>
                <w:bCs/>
                <w:rtl/>
              </w:rPr>
              <w:t xml:space="preserve"> کاربردی (وضوح صدا و تصویر)</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5</w:t>
            </w:r>
          </w:p>
        </w:tc>
        <w:tc>
          <w:tcPr>
            <w:tcW w:w="346" w:type="pct"/>
            <w:shd w:val="clear" w:color="auto" w:fill="FFFFFF" w:themeFill="background1"/>
            <w:vAlign w:val="center"/>
          </w:tcPr>
          <w:p w:rsidR="00B30E21" w:rsidRPr="00B30E21" w:rsidRDefault="00B30E21" w:rsidP="00B30E21">
            <w:pPr>
              <w:bidi/>
              <w:rPr>
                <w:b/>
                <w:bCs/>
              </w:rPr>
            </w:pPr>
          </w:p>
        </w:tc>
      </w:tr>
      <w:tr w:rsidR="00E671AD" w:rsidRPr="00B30E21" w:rsidTr="000610FE">
        <w:trPr>
          <w:trHeight w:val="348"/>
        </w:trPr>
        <w:tc>
          <w:tcPr>
            <w:tcW w:w="4248" w:type="pct"/>
            <w:shd w:val="clear" w:color="auto" w:fill="FFFFFF" w:themeFill="background1"/>
            <w:vAlign w:val="center"/>
            <w:hideMark/>
          </w:tcPr>
          <w:p w:rsidR="00B30E21" w:rsidRPr="002B7067" w:rsidRDefault="00B30E21" w:rsidP="00E671AD">
            <w:pPr>
              <w:bidi/>
              <w:jc w:val="center"/>
              <w:rPr>
                <w:b/>
                <w:bCs/>
              </w:rPr>
            </w:pPr>
            <w:r w:rsidRPr="002B7067">
              <w:rPr>
                <w:rFonts w:hint="cs"/>
                <w:b/>
                <w:bCs/>
                <w:rtl/>
              </w:rPr>
              <w:t>جمع امتياز</w:t>
            </w:r>
          </w:p>
        </w:tc>
        <w:tc>
          <w:tcPr>
            <w:tcW w:w="406" w:type="pct"/>
            <w:shd w:val="clear" w:color="auto" w:fill="FFFFFF" w:themeFill="background1"/>
            <w:vAlign w:val="center"/>
            <w:hideMark/>
          </w:tcPr>
          <w:p w:rsidR="00B30E21" w:rsidRPr="00B30E21" w:rsidRDefault="00B30E21" w:rsidP="00E671AD">
            <w:pPr>
              <w:bidi/>
              <w:jc w:val="center"/>
              <w:rPr>
                <w:b/>
                <w:bCs/>
              </w:rPr>
            </w:pPr>
            <w:r w:rsidRPr="00B30E21">
              <w:rPr>
                <w:rFonts w:hint="cs"/>
                <w:b/>
                <w:bCs/>
                <w:rtl/>
              </w:rPr>
              <w:t>80</w:t>
            </w:r>
          </w:p>
        </w:tc>
        <w:tc>
          <w:tcPr>
            <w:tcW w:w="346" w:type="pct"/>
            <w:shd w:val="clear" w:color="auto" w:fill="FFFFFF" w:themeFill="background1"/>
            <w:vAlign w:val="center"/>
          </w:tcPr>
          <w:p w:rsidR="00B30E21" w:rsidRPr="00B30E21" w:rsidRDefault="00B30E21" w:rsidP="00B30E21">
            <w:pPr>
              <w:bidi/>
              <w:rPr>
                <w:b/>
                <w:bCs/>
              </w:rPr>
            </w:pPr>
          </w:p>
        </w:tc>
      </w:tr>
    </w:tbl>
    <w:p w:rsidR="0080592E" w:rsidRPr="00187410" w:rsidRDefault="0080592E" w:rsidP="00AD5F5B">
      <w:pPr>
        <w:numPr>
          <w:ilvl w:val="0"/>
          <w:numId w:val="18"/>
        </w:numPr>
        <w:bidi/>
        <w:contextualSpacing/>
        <w:rPr>
          <w:rFonts w:ascii="Calibri" w:eastAsia="Calibri" w:hAnsi="Calibri" w:cs="B Mitra"/>
          <w:b/>
          <w:bCs/>
          <w:sz w:val="28"/>
          <w:szCs w:val="28"/>
          <w:rtl/>
          <w:lang w:bidi="fa-IR"/>
        </w:rPr>
      </w:pPr>
      <w:r w:rsidRPr="00187410">
        <w:rPr>
          <w:rFonts w:ascii="Calibri" w:eastAsia="Calibri" w:hAnsi="Calibri" w:cs="B Mitra" w:hint="cs"/>
          <w:b/>
          <w:bCs/>
          <w:sz w:val="28"/>
          <w:szCs w:val="28"/>
          <w:rtl/>
          <w:lang w:bidi="fa-IR"/>
        </w:rPr>
        <w:t xml:space="preserve">ضوابط اجرايي رشته </w:t>
      </w:r>
      <w:r w:rsidR="008749EA" w:rsidRPr="00187410">
        <w:rPr>
          <w:rFonts w:ascii="Calibri" w:eastAsia="Calibri" w:hAnsi="Calibri" w:cs="B Mitra" w:hint="cs"/>
          <w:b/>
          <w:bCs/>
          <w:sz w:val="28"/>
          <w:szCs w:val="28"/>
          <w:rtl/>
          <w:lang w:bidi="fa-IR"/>
        </w:rPr>
        <w:t>نرم‌افزار</w:t>
      </w:r>
    </w:p>
    <w:p w:rsidR="0080592E" w:rsidRPr="00E671AD" w:rsidRDefault="00B77AC5" w:rsidP="003B445A">
      <w:pPr>
        <w:pStyle w:val="ListParagraph"/>
        <w:numPr>
          <w:ilvl w:val="0"/>
          <w:numId w:val="37"/>
        </w:numPr>
        <w:bidi/>
        <w:ind w:left="-130" w:right="-540"/>
        <w:rPr>
          <w:rFonts w:ascii="Calibri" w:eastAsia="Calibri" w:hAnsi="Calibri" w:cs="B Nazanin"/>
          <w:b/>
          <w:bCs/>
          <w:rtl/>
          <w:lang w:bidi="fa-IR"/>
        </w:rPr>
      </w:pPr>
      <w:r>
        <w:rPr>
          <w:rFonts w:ascii="Calibri" w:eastAsia="Calibri" w:hAnsi="Calibri" w:cs="B Nazanin" w:hint="cs"/>
          <w:b/>
          <w:bCs/>
          <w:rtl/>
          <w:lang w:bidi="fa-IR"/>
        </w:rPr>
        <w:t xml:space="preserve">نفرات اول </w:t>
      </w:r>
      <w:r w:rsidR="001F4E58">
        <w:rPr>
          <w:rFonts w:ascii="Calibri" w:eastAsia="Calibri" w:hAnsi="Calibri" w:cs="B Nazanin" w:hint="cs"/>
          <w:b/>
          <w:bCs/>
          <w:rtl/>
          <w:lang w:bidi="fa-IR"/>
        </w:rPr>
        <w:t>استان‌ها</w:t>
      </w:r>
      <w:r w:rsidR="0080592E" w:rsidRPr="00E671AD">
        <w:rPr>
          <w:rFonts w:ascii="Calibri" w:eastAsia="Calibri" w:hAnsi="Calibri" w:cs="B Nazanin" w:hint="cs"/>
          <w:b/>
          <w:bCs/>
          <w:rtl/>
          <w:lang w:bidi="fa-IR"/>
        </w:rPr>
        <w:t xml:space="preserve"> بايد</w:t>
      </w:r>
      <w:r w:rsidR="00B834F6">
        <w:rPr>
          <w:rFonts w:ascii="Calibri" w:eastAsia="Calibri" w:hAnsi="Calibri" w:cs="B Nazanin" w:hint="cs"/>
          <w:b/>
          <w:bCs/>
          <w:rtl/>
          <w:lang w:bidi="fa-IR"/>
        </w:rPr>
        <w:t>واردپایگاهاطلاع‌رسانی</w:t>
      </w:r>
      <w:r w:rsidR="0080592E" w:rsidRPr="00E671AD">
        <w:rPr>
          <w:rFonts w:ascii="Calibri" w:eastAsia="Calibri" w:hAnsi="Calibri" w:cs="B Nazanin" w:hint="cs"/>
          <w:b/>
          <w:bCs/>
          <w:rtl/>
          <w:lang w:bidi="fa-IR"/>
        </w:rPr>
        <w:t xml:space="preserve"> جشنواره شده </w:t>
      </w:r>
      <w:r w:rsidR="00B834F6">
        <w:rPr>
          <w:rFonts w:ascii="Calibri" w:eastAsia="Calibri" w:hAnsi="Calibri" w:cs="B Nazanin" w:hint="cs"/>
          <w:b/>
          <w:bCs/>
          <w:rtl/>
          <w:lang w:bidi="fa-IR"/>
        </w:rPr>
        <w:t>ومشخصات</w:t>
      </w:r>
      <w:r w:rsidR="008749EA" w:rsidRPr="00E671AD">
        <w:rPr>
          <w:rFonts w:ascii="Calibri" w:eastAsia="Calibri" w:hAnsi="Calibri" w:cs="B Nazanin" w:hint="cs"/>
          <w:b/>
          <w:bCs/>
          <w:rtl/>
          <w:lang w:bidi="fa-IR"/>
        </w:rPr>
        <w:t>نرم‌افزار</w:t>
      </w:r>
      <w:r w:rsidR="0080592E" w:rsidRPr="00E671AD">
        <w:rPr>
          <w:rFonts w:ascii="Calibri" w:eastAsia="Calibri" w:hAnsi="Calibri" w:cs="B Nazanin" w:hint="cs"/>
          <w:b/>
          <w:bCs/>
          <w:rtl/>
          <w:lang w:bidi="fa-IR"/>
        </w:rPr>
        <w:t xml:space="preserve"> را </w:t>
      </w:r>
      <w:r w:rsidR="00B834F6">
        <w:rPr>
          <w:rFonts w:ascii="Calibri" w:eastAsia="Calibri" w:hAnsi="Calibri" w:cs="B Nazanin" w:hint="cs"/>
          <w:b/>
          <w:bCs/>
          <w:rtl/>
          <w:lang w:bidi="fa-IR"/>
        </w:rPr>
        <w:t>واردسامانه</w:t>
      </w:r>
      <w:r w:rsidR="0080592E" w:rsidRPr="00E671AD">
        <w:rPr>
          <w:rFonts w:ascii="Calibri" w:eastAsia="Calibri" w:hAnsi="Calibri" w:cs="B Nazanin" w:hint="cs"/>
          <w:b/>
          <w:bCs/>
          <w:rtl/>
          <w:lang w:bidi="fa-IR"/>
        </w:rPr>
        <w:t xml:space="preserve"> نموده واصل </w:t>
      </w:r>
      <w:r w:rsidR="00B834F6">
        <w:rPr>
          <w:rFonts w:ascii="Calibri" w:eastAsia="Calibri" w:hAnsi="Calibri" w:cs="B Nazanin" w:hint="cs"/>
          <w:b/>
          <w:bCs/>
          <w:rtl/>
          <w:lang w:bidi="fa-IR"/>
        </w:rPr>
        <w:t>نرم‌افزاربه</w:t>
      </w:r>
      <w:r w:rsidR="0080592E" w:rsidRPr="00E671AD">
        <w:rPr>
          <w:rFonts w:ascii="Calibri" w:eastAsia="Calibri" w:hAnsi="Calibri" w:cs="B Nazanin" w:hint="cs"/>
          <w:b/>
          <w:bCs/>
          <w:rtl/>
          <w:lang w:bidi="fa-IR"/>
        </w:rPr>
        <w:t xml:space="preserve"> انضمام فايل نصب </w:t>
      </w:r>
      <w:r w:rsidR="00B834F6">
        <w:rPr>
          <w:rFonts w:ascii="Calibri" w:eastAsia="Calibri" w:hAnsi="Calibri" w:cs="B Nazanin" w:hint="cs"/>
          <w:b/>
          <w:bCs/>
          <w:rtl/>
          <w:lang w:bidi="fa-IR"/>
        </w:rPr>
        <w:t>وراهنما</w:t>
      </w:r>
      <w:r w:rsidR="0080592E" w:rsidRPr="00E671AD">
        <w:rPr>
          <w:rFonts w:ascii="Calibri" w:eastAsia="Calibri" w:hAnsi="Calibri" w:cs="B Nazanin" w:hint="cs"/>
          <w:b/>
          <w:bCs/>
          <w:rtl/>
          <w:lang w:bidi="fa-IR"/>
        </w:rPr>
        <w:t xml:space="preserve"> رادر قالب </w:t>
      </w:r>
      <w:r w:rsidR="0080592E" w:rsidRPr="00E671AD">
        <w:rPr>
          <w:rFonts w:ascii="Calibri" w:eastAsia="Calibri" w:hAnsi="Calibri" w:cs="B Nazanin"/>
          <w:b/>
          <w:bCs/>
          <w:lang w:bidi="fa-IR"/>
        </w:rPr>
        <w:t>CD</w:t>
      </w:r>
      <w:r w:rsidR="0080592E" w:rsidRPr="00E671AD">
        <w:rPr>
          <w:rFonts w:ascii="Calibri" w:eastAsia="Calibri" w:hAnsi="Calibri" w:cs="B Nazanin" w:hint="cs"/>
          <w:b/>
          <w:bCs/>
          <w:rtl/>
          <w:lang w:bidi="fa-IR"/>
        </w:rPr>
        <w:t xml:space="preserve"> یا </w:t>
      </w:r>
      <w:r w:rsidR="0080592E" w:rsidRPr="00E671AD">
        <w:rPr>
          <w:rFonts w:ascii="Calibri" w:eastAsia="Calibri" w:hAnsi="Calibri" w:cs="B Nazanin"/>
          <w:b/>
          <w:bCs/>
          <w:lang w:bidi="fa-IR"/>
        </w:rPr>
        <w:t>DVD</w:t>
      </w:r>
      <w:r w:rsidR="0080592E" w:rsidRPr="00E671AD">
        <w:rPr>
          <w:rFonts w:ascii="Calibri" w:eastAsia="Calibri" w:hAnsi="Calibri" w:cs="B Nazanin" w:hint="cs"/>
          <w:b/>
          <w:bCs/>
          <w:rtl/>
          <w:lang w:bidi="fa-IR"/>
        </w:rPr>
        <w:t xml:space="preserve"> به دبیرخانه جشنواره ارسال نمایند.</w:t>
      </w:r>
    </w:p>
    <w:p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نام و معرفی مشخصات محصول، اهداف </w:t>
      </w:r>
      <w:r w:rsidR="00B834F6">
        <w:rPr>
          <w:rFonts w:ascii="Calibri" w:eastAsia="Calibri" w:hAnsi="Calibri" w:cs="B Nazanin" w:hint="cs"/>
          <w:b/>
          <w:bCs/>
          <w:rtl/>
          <w:lang w:bidi="fa-IR"/>
        </w:rPr>
        <w:t>وکاربرد</w:t>
      </w:r>
      <w:r w:rsidRPr="00E671AD">
        <w:rPr>
          <w:rFonts w:ascii="Calibri" w:eastAsia="Calibri" w:hAnsi="Calibri" w:cs="B Nazanin" w:hint="cs"/>
          <w:b/>
          <w:bCs/>
          <w:rtl/>
          <w:lang w:bidi="fa-IR"/>
        </w:rPr>
        <w:t xml:space="preserve">، شناسایی مخاطب ونکات خاص در کاربرد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و همچنین ساختارهایطراحی و </w:t>
      </w:r>
      <w:r w:rsidR="00B834F6">
        <w:rPr>
          <w:rFonts w:ascii="Calibri" w:eastAsia="Calibri" w:hAnsi="Calibri" w:cs="B Nazanin" w:hint="cs"/>
          <w:b/>
          <w:bCs/>
          <w:rtl/>
          <w:lang w:bidi="fa-IR"/>
        </w:rPr>
        <w:t>کارایی‌های</w:t>
      </w:r>
      <w:r w:rsidRPr="00E671AD">
        <w:rPr>
          <w:rFonts w:ascii="Calibri" w:eastAsia="Calibri" w:hAnsi="Calibri" w:cs="B Nazanin" w:hint="cs"/>
          <w:b/>
          <w:bCs/>
          <w:rtl/>
          <w:lang w:bidi="fa-IR"/>
        </w:rPr>
        <w:t xml:space="preserve"> ویژه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در شناسنامه ضمیمه درج گردد.</w:t>
      </w:r>
    </w:p>
    <w:p w:rsidR="0080592E" w:rsidRPr="00E671AD" w:rsidRDefault="008749EA"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نرم‌افزار</w:t>
      </w:r>
      <w:r w:rsidR="0080592E" w:rsidRPr="00E671AD">
        <w:rPr>
          <w:rFonts w:ascii="Calibri" w:eastAsia="Calibri" w:hAnsi="Calibri" w:cs="B Nazanin" w:hint="cs"/>
          <w:b/>
          <w:bCs/>
          <w:rtl/>
          <w:lang w:bidi="fa-IR"/>
        </w:rPr>
        <w:t xml:space="preserve"> نبايد </w:t>
      </w:r>
      <w:r w:rsidR="00B834F6">
        <w:rPr>
          <w:rFonts w:ascii="Calibri" w:eastAsia="Calibri" w:hAnsi="Calibri" w:cs="B Nazanin" w:hint="cs"/>
          <w:b/>
          <w:bCs/>
          <w:rtl/>
          <w:lang w:bidi="fa-IR"/>
        </w:rPr>
        <w:t>پیش‌تر</w:t>
      </w:r>
      <w:r w:rsidR="0080592E" w:rsidRPr="00E671AD">
        <w:rPr>
          <w:rFonts w:ascii="Calibri" w:eastAsia="Calibri" w:hAnsi="Calibri" w:cs="B Nazanin" w:hint="cs"/>
          <w:b/>
          <w:bCs/>
          <w:rtl/>
          <w:lang w:bidi="fa-IR"/>
        </w:rPr>
        <w:t xml:space="preserve"> در مسابقه و جشنواره ديگري شركت </w:t>
      </w:r>
      <w:r w:rsidR="00B834F6">
        <w:rPr>
          <w:rFonts w:ascii="Calibri" w:eastAsia="Calibri" w:hAnsi="Calibri" w:cs="B Nazanin" w:hint="cs"/>
          <w:b/>
          <w:bCs/>
          <w:rtl/>
          <w:lang w:bidi="fa-IR"/>
        </w:rPr>
        <w:t>حائز</w:t>
      </w:r>
      <w:r w:rsidR="00E671AD" w:rsidRPr="00E671AD">
        <w:rPr>
          <w:rFonts w:ascii="Calibri" w:eastAsia="Calibri" w:hAnsi="Calibri" w:cs="B Nazanin" w:hint="cs"/>
          <w:b/>
          <w:bCs/>
          <w:rtl/>
          <w:lang w:bidi="fa-IR"/>
        </w:rPr>
        <w:t xml:space="preserve"> رتبه شده</w:t>
      </w:r>
      <w:r w:rsidR="0080592E" w:rsidRPr="00E671AD">
        <w:rPr>
          <w:rFonts w:ascii="Calibri" w:eastAsia="Calibri" w:hAnsi="Calibri" w:cs="B Nazanin" w:hint="cs"/>
          <w:b/>
          <w:bCs/>
          <w:rtl/>
          <w:lang w:bidi="fa-IR"/>
        </w:rPr>
        <w:t xml:space="preserve"> باشد.</w:t>
      </w:r>
    </w:p>
    <w:p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به </w:t>
      </w:r>
      <w:r w:rsidR="00B834F6">
        <w:rPr>
          <w:rFonts w:ascii="Calibri" w:eastAsia="Calibri" w:hAnsi="Calibri" w:cs="B Nazanin" w:hint="cs"/>
          <w:b/>
          <w:bCs/>
          <w:rtl/>
          <w:lang w:bidi="fa-IR"/>
        </w:rPr>
        <w:t>آثارکپی</w:t>
      </w:r>
      <w:r w:rsidRPr="00E671AD">
        <w:rPr>
          <w:rFonts w:ascii="Calibri" w:eastAsia="Calibri" w:hAnsi="Calibri" w:cs="B Nazanin" w:hint="cs"/>
          <w:b/>
          <w:bCs/>
          <w:rtl/>
          <w:lang w:bidi="fa-IR"/>
        </w:rPr>
        <w:t xml:space="preserve"> شده همچنين به موضوعات </w:t>
      </w:r>
      <w:r w:rsidR="00B834F6">
        <w:rPr>
          <w:rFonts w:ascii="Calibri" w:eastAsia="Calibri" w:hAnsi="Calibri" w:cs="B Nazanin" w:hint="cs"/>
          <w:b/>
          <w:bCs/>
          <w:rtl/>
          <w:lang w:bidi="fa-IR"/>
        </w:rPr>
        <w:t>غیرمرتبط</w:t>
      </w:r>
      <w:r w:rsidRPr="00E671AD">
        <w:rPr>
          <w:rFonts w:ascii="Calibri" w:eastAsia="Calibri" w:hAnsi="Calibri" w:cs="B Nazanin" w:hint="cs"/>
          <w:b/>
          <w:bCs/>
          <w:rtl/>
          <w:lang w:bidi="fa-IR"/>
        </w:rPr>
        <w:t xml:space="preserve"> امتيازي تعلق </w:t>
      </w:r>
      <w:r w:rsidR="00B834F6">
        <w:rPr>
          <w:rFonts w:ascii="Calibri" w:eastAsia="Calibri" w:hAnsi="Calibri" w:cs="B Nazanin" w:hint="cs"/>
          <w:b/>
          <w:bCs/>
          <w:rtl/>
          <w:lang w:bidi="fa-IR"/>
        </w:rPr>
        <w:t>نمی‌گیرد</w:t>
      </w:r>
      <w:r w:rsidRPr="00E671AD">
        <w:rPr>
          <w:rFonts w:ascii="Calibri" w:eastAsia="Calibri" w:hAnsi="Calibri" w:cs="B Nazanin"/>
          <w:b/>
          <w:bCs/>
          <w:lang w:bidi="fa-IR"/>
        </w:rPr>
        <w:t>.</w:t>
      </w:r>
    </w:p>
    <w:p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داشتن بخش </w:t>
      </w:r>
      <w:r w:rsidR="003C7A27" w:rsidRPr="00E671AD">
        <w:rPr>
          <w:rFonts w:ascii="Calibri" w:eastAsia="Calibri" w:hAnsi="Calibri" w:cs="B Nazanin" w:hint="cs"/>
          <w:b/>
          <w:bCs/>
          <w:rtl/>
          <w:lang w:bidi="fa-IR"/>
        </w:rPr>
        <w:t>راهنما</w:t>
      </w:r>
      <w:r w:rsidR="003C7A27" w:rsidRPr="00E671AD">
        <w:rPr>
          <w:rFonts w:ascii="Calibri" w:eastAsia="Calibri" w:hAnsi="Calibri" w:cs="B Nazanin"/>
          <w:b/>
          <w:bCs/>
          <w:rtl/>
          <w:lang w:bidi="fa-IR"/>
        </w:rPr>
        <w:t xml:space="preserve"> (</w:t>
      </w:r>
      <w:r w:rsidRPr="00E671AD">
        <w:rPr>
          <w:rFonts w:ascii="Calibri" w:eastAsia="Calibri" w:hAnsi="Calibri" w:cs="B Nazanin"/>
          <w:b/>
          <w:bCs/>
          <w:lang w:bidi="fa-IR"/>
        </w:rPr>
        <w:t>help</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 xml:space="preserve"> و </w:t>
      </w:r>
      <w:r w:rsidR="00B834F6">
        <w:rPr>
          <w:rFonts w:ascii="Calibri" w:eastAsia="Calibri" w:hAnsi="Calibri" w:cs="B Nazanin" w:hint="cs"/>
          <w:b/>
          <w:bCs/>
          <w:rtl/>
          <w:lang w:bidi="fa-IR"/>
        </w:rPr>
        <w:t>درباره</w:t>
      </w:r>
      <w:r w:rsidRPr="00E671AD">
        <w:rPr>
          <w:rFonts w:ascii="Calibri" w:eastAsia="Calibri" w:hAnsi="Calibri" w:cs="B Nazanin" w:hint="cs"/>
          <w:b/>
          <w:bCs/>
          <w:rtl/>
          <w:lang w:bidi="fa-IR"/>
        </w:rPr>
        <w:t xml:space="preserve"> ما </w:t>
      </w:r>
      <w:r w:rsidR="003C7A27" w:rsidRPr="00E671AD">
        <w:rPr>
          <w:rFonts w:ascii="Calibri" w:eastAsia="Calibri" w:hAnsi="Calibri" w:cs="B Nazanin"/>
          <w:b/>
          <w:bCs/>
          <w:rtl/>
          <w:lang w:bidi="fa-IR"/>
        </w:rPr>
        <w:t>(</w:t>
      </w:r>
      <w:r w:rsidRPr="00E671AD">
        <w:rPr>
          <w:rFonts w:ascii="Calibri" w:eastAsia="Calibri" w:hAnsi="Calibri" w:cs="B Nazanin"/>
          <w:b/>
          <w:bCs/>
          <w:lang w:bidi="fa-IR"/>
        </w:rPr>
        <w:t>about</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 xml:space="preserve"> در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الزامی است.</w:t>
      </w:r>
    </w:p>
    <w:p w:rsidR="0080592E" w:rsidRPr="00E671AD" w:rsidRDefault="0080592E" w:rsidP="002341A6">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فایل نصب </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 xml:space="preserve">اصل فایل باز وفایل </w:t>
      </w:r>
      <w:r w:rsidRPr="00E671AD">
        <w:rPr>
          <w:rFonts w:ascii="Calibri" w:eastAsia="Calibri" w:hAnsi="Calibri" w:cs="B Nazanin"/>
          <w:b/>
          <w:bCs/>
          <w:lang w:bidi="fa-IR"/>
        </w:rPr>
        <w:t>exe</w:t>
      </w:r>
      <w:r w:rsidRPr="00E671AD">
        <w:rPr>
          <w:rFonts w:ascii="Calibri" w:eastAsia="Calibri" w:hAnsi="Calibri" w:cs="B Nazanin" w:hint="cs"/>
          <w:b/>
          <w:bCs/>
          <w:rtl/>
          <w:lang w:bidi="fa-IR"/>
        </w:rPr>
        <w:t xml:space="preserve"> بسته باشد</w:t>
      </w:r>
      <w:r w:rsidR="003C7A27" w:rsidRPr="00E671AD">
        <w:rPr>
          <w:rFonts w:ascii="Calibri" w:eastAsia="Calibri" w:hAnsi="Calibri" w:cs="B Nazanin"/>
          <w:b/>
          <w:bCs/>
          <w:rtl/>
          <w:lang w:bidi="fa-IR"/>
        </w:rPr>
        <w:t xml:space="preserve">) </w:t>
      </w:r>
      <w:r w:rsidR="003C7A27" w:rsidRPr="00E671AD">
        <w:rPr>
          <w:rFonts w:ascii="Calibri" w:eastAsia="Calibri" w:hAnsi="Calibri" w:cs="B Nazanin" w:hint="cs"/>
          <w:b/>
          <w:bCs/>
          <w:rtl/>
          <w:lang w:bidi="fa-IR"/>
        </w:rPr>
        <w:t>و</w:t>
      </w:r>
      <w:r w:rsidRPr="00E671AD">
        <w:rPr>
          <w:rFonts w:ascii="Calibri" w:eastAsia="Calibri" w:hAnsi="Calibri" w:cs="B Nazanin" w:hint="cs"/>
          <w:b/>
          <w:bCs/>
          <w:rtl/>
          <w:lang w:bidi="fa-IR"/>
        </w:rPr>
        <w:t xml:space="preserve"> فایل راهنما را روی سامانه ارسال کنید و یک نسخه آن را به </w:t>
      </w:r>
      <w:r w:rsidR="002341A6">
        <w:rPr>
          <w:rFonts w:ascii="Calibri" w:eastAsia="Calibri" w:hAnsi="Calibri" w:cs="B Nazanin" w:hint="cs"/>
          <w:b/>
          <w:bCs/>
          <w:rtl/>
          <w:lang w:bidi="fa-IR"/>
        </w:rPr>
        <w:t xml:space="preserve">اداره جشنواره ها </w:t>
      </w:r>
      <w:r w:rsidRPr="00E671AD">
        <w:rPr>
          <w:rFonts w:ascii="Calibri" w:eastAsia="Calibri" w:hAnsi="Calibri" w:cs="B Nazanin" w:hint="cs"/>
          <w:b/>
          <w:bCs/>
          <w:rtl/>
          <w:lang w:bidi="fa-IR"/>
        </w:rPr>
        <w:t>با پست سفارشی ارسال نمایید</w:t>
      </w:r>
      <w:r w:rsidR="002341A6">
        <w:rPr>
          <w:rFonts w:ascii="Calibri" w:eastAsia="Calibri" w:hAnsi="Calibri" w:cs="B Nazanin" w:hint="cs"/>
          <w:b/>
          <w:bCs/>
          <w:rtl/>
          <w:lang w:bidi="fa-IR"/>
        </w:rPr>
        <w:t>.</w:t>
      </w:r>
    </w:p>
    <w:p w:rsidR="00417634" w:rsidRPr="00E4015B" w:rsidRDefault="0080592E" w:rsidP="004976D7">
      <w:pPr>
        <w:pStyle w:val="Heading2"/>
        <w:bidi/>
        <w:rPr>
          <w:rFonts w:cs="B Titr"/>
          <w:b/>
          <w:bCs/>
          <w:color w:val="FF0000"/>
          <w:sz w:val="24"/>
          <w:szCs w:val="24"/>
        </w:rPr>
      </w:pPr>
      <w:bookmarkStart w:id="104" w:name="_Toc503356834"/>
      <w:r w:rsidRPr="00E4015B">
        <w:rPr>
          <w:rFonts w:cs="B Titr" w:hint="cs"/>
          <w:b/>
          <w:bCs/>
          <w:color w:val="FF0000"/>
          <w:sz w:val="24"/>
          <w:szCs w:val="24"/>
          <w:rtl/>
        </w:rPr>
        <w:lastRenderedPageBreak/>
        <w:t>2</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417634" w:rsidRPr="00E4015B">
        <w:rPr>
          <w:rFonts w:cs="B Titr"/>
          <w:b/>
          <w:bCs/>
          <w:color w:val="FF0000"/>
          <w:sz w:val="24"/>
          <w:szCs w:val="24"/>
          <w:rtl/>
        </w:rPr>
        <w:t>مقاله‌نویسی</w:t>
      </w:r>
      <w:bookmarkEnd w:id="104"/>
    </w:p>
    <w:p w:rsidR="00417634" w:rsidRDefault="00417634" w:rsidP="00FF5EFE">
      <w:pPr>
        <w:bidi/>
        <w:spacing w:after="0" w:line="240" w:lineRule="auto"/>
        <w:ind w:left="360"/>
        <w:rPr>
          <w:rFonts w:ascii="B Mitra" w:hAnsi="Calibri" w:cs="B Mitra"/>
          <w:b/>
          <w:bCs/>
          <w:sz w:val="28"/>
          <w:szCs w:val="28"/>
          <w:rtl/>
        </w:rPr>
      </w:pPr>
      <w:r w:rsidRPr="00BA1CC2">
        <w:rPr>
          <w:rFonts w:ascii="B Mitra" w:hAnsi="Calibri" w:cs="B Mitra" w:hint="cs"/>
          <w:b/>
          <w:bCs/>
          <w:sz w:val="28"/>
          <w:szCs w:val="28"/>
          <w:rtl/>
        </w:rPr>
        <w:t>موضوعات</w:t>
      </w:r>
      <w:r>
        <w:rPr>
          <w:rFonts w:ascii="B Mitra" w:hAnsi="Calibri" w:cs="B Mitra" w:hint="cs"/>
          <w:b/>
          <w:bCs/>
          <w:sz w:val="28"/>
          <w:szCs w:val="28"/>
          <w:rtl/>
        </w:rPr>
        <w:t xml:space="preserve"> مرحله كشوري:</w:t>
      </w:r>
    </w:p>
    <w:p w:rsidR="00592475" w:rsidRDefault="00592475" w:rsidP="00592475">
      <w:pPr>
        <w:bidi/>
        <w:spacing w:after="0" w:line="240" w:lineRule="auto"/>
        <w:ind w:left="360"/>
        <w:rPr>
          <w:rFonts w:ascii="Calibri" w:eastAsia="Calibri" w:hAnsi="Calibri" w:cs="B Nazanin"/>
          <w:b/>
          <w:bCs/>
          <w:rtl/>
          <w:lang w:bidi="fa-IR"/>
        </w:rPr>
      </w:pPr>
      <w:r w:rsidRPr="00592475">
        <w:rPr>
          <w:rFonts w:ascii="Calibri" w:eastAsia="Calibri" w:hAnsi="Calibri" w:cs="B Nazanin" w:hint="cs"/>
          <w:b/>
          <w:bCs/>
          <w:rtl/>
          <w:lang w:bidi="fa-IR"/>
        </w:rPr>
        <w:t xml:space="preserve">1.نقد و بررسی اندیشه های سلفی </w:t>
      </w:r>
      <w:r w:rsidRPr="00592475">
        <w:rPr>
          <w:rFonts w:ascii="Sakkal Majalla" w:eastAsia="Calibri" w:hAnsi="Sakkal Majalla" w:cs="Sakkal Majalla" w:hint="cs"/>
          <w:b/>
          <w:bCs/>
          <w:rtl/>
          <w:lang w:bidi="fa-IR"/>
        </w:rPr>
        <w:t>–</w:t>
      </w:r>
      <w:r w:rsidRPr="00592475">
        <w:rPr>
          <w:rFonts w:ascii="Calibri" w:eastAsia="Calibri" w:hAnsi="Calibri" w:cs="B Nazanin" w:hint="cs"/>
          <w:b/>
          <w:bCs/>
          <w:rtl/>
          <w:lang w:bidi="fa-IR"/>
        </w:rPr>
        <w:t xml:space="preserve"> تکفیری و براساس آموزه های قرآن کریم و احادیث نبوی (ص)</w:t>
      </w:r>
      <w:r w:rsidR="007F120D">
        <w:rPr>
          <w:rFonts w:ascii="Calibri" w:eastAsia="Calibri" w:hAnsi="Calibri" w:cs="B Nazanin" w:hint="cs"/>
          <w:b/>
          <w:bCs/>
          <w:rtl/>
          <w:lang w:bidi="fa-IR"/>
        </w:rPr>
        <w:t>.</w:t>
      </w:r>
    </w:p>
    <w:p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2. مبانی اقتصاد مقاومتی و اقتصاد درون زا در آیات و روایات اسلامی</w:t>
      </w:r>
      <w:r w:rsidR="007F120D">
        <w:rPr>
          <w:rFonts w:ascii="Calibri" w:eastAsia="Calibri" w:hAnsi="Calibri" w:cs="B Nazanin" w:hint="cs"/>
          <w:b/>
          <w:bCs/>
          <w:rtl/>
          <w:lang w:bidi="fa-IR"/>
        </w:rPr>
        <w:t>.</w:t>
      </w:r>
    </w:p>
    <w:p w:rsidR="00592475" w:rsidRDefault="00592475" w:rsidP="00895B14">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3.صول و شاخصهای سبک زندگی قرآنی(در محیط خانواده)</w:t>
      </w:r>
      <w:r w:rsidR="007F120D">
        <w:rPr>
          <w:rFonts w:ascii="Calibri" w:eastAsia="Calibri" w:hAnsi="Calibri" w:cs="B Nazanin" w:hint="cs"/>
          <w:b/>
          <w:bCs/>
          <w:rtl/>
          <w:lang w:bidi="fa-IR"/>
        </w:rPr>
        <w:t>.</w:t>
      </w:r>
    </w:p>
    <w:p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4.امر به معروف و نهی از منکر کارآمد در عصر حاضر از نگاه قرآن و عترت(شاخصها و الگوها)</w:t>
      </w:r>
      <w:r w:rsidR="007F120D">
        <w:rPr>
          <w:rFonts w:ascii="Calibri" w:eastAsia="Calibri" w:hAnsi="Calibri" w:cs="B Nazanin" w:hint="cs"/>
          <w:b/>
          <w:bCs/>
          <w:rtl/>
          <w:lang w:bidi="fa-IR"/>
        </w:rPr>
        <w:t>.</w:t>
      </w:r>
    </w:p>
    <w:p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5. فرهنگ مقاومت و استکبار ستیزی در آموزه های قرآن کریم و احادیث ائمه طاهرین (ع)</w:t>
      </w:r>
      <w:r w:rsidR="007F120D">
        <w:rPr>
          <w:rFonts w:ascii="Calibri" w:eastAsia="Calibri" w:hAnsi="Calibri" w:cs="B Nazanin" w:hint="cs"/>
          <w:b/>
          <w:bCs/>
          <w:rtl/>
          <w:lang w:bidi="fa-IR"/>
        </w:rPr>
        <w:t>.</w:t>
      </w:r>
    </w:p>
    <w:p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6. راهکارهای گسترش فرهنگ حجاب و عفاف در محیط دانشگاهی بر اساس آموزه های قرآن و عترت</w:t>
      </w:r>
      <w:r w:rsidR="007F120D">
        <w:rPr>
          <w:rFonts w:ascii="Calibri" w:eastAsia="Calibri" w:hAnsi="Calibri" w:cs="B Nazanin" w:hint="cs"/>
          <w:b/>
          <w:bCs/>
          <w:rtl/>
          <w:lang w:bidi="fa-IR"/>
        </w:rPr>
        <w:t>.</w:t>
      </w:r>
    </w:p>
    <w:p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7.ساده زیستی و پرهیز از تجمل گرایی و مصرف زدگی مردم و مسئولان، زیربنای بالندگی فرهنگی و اقتصاد مقاومتی</w:t>
      </w:r>
      <w:r w:rsidR="007F120D">
        <w:rPr>
          <w:rFonts w:ascii="Calibri" w:eastAsia="Calibri" w:hAnsi="Calibri" w:cs="B Nazanin" w:hint="cs"/>
          <w:b/>
          <w:bCs/>
          <w:rtl/>
          <w:lang w:bidi="fa-IR"/>
        </w:rPr>
        <w:t>.</w:t>
      </w:r>
    </w:p>
    <w:p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 xml:space="preserve">8.ارجمندی کار، تکریم کارآفرینی و تلاش و روحیه جهادی در آموزه های قرآن و عترت </w:t>
      </w:r>
      <w:r w:rsidR="007F120D">
        <w:rPr>
          <w:rFonts w:ascii="Calibri" w:eastAsia="Calibri" w:hAnsi="Calibri" w:cs="B Nazanin" w:hint="cs"/>
          <w:b/>
          <w:bCs/>
          <w:rtl/>
          <w:lang w:bidi="fa-IR"/>
        </w:rPr>
        <w:t>.</w:t>
      </w:r>
    </w:p>
    <w:p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9.</w:t>
      </w:r>
      <w:r w:rsidR="00895B14">
        <w:rPr>
          <w:rFonts w:ascii="Calibri" w:eastAsia="Calibri" w:hAnsi="Calibri" w:cs="B Nazanin" w:hint="cs"/>
          <w:b/>
          <w:bCs/>
          <w:rtl/>
          <w:lang w:bidi="fa-IR"/>
        </w:rPr>
        <w:t xml:space="preserve"> قرآن و سلامت</w:t>
      </w:r>
      <w:r w:rsidR="007F120D">
        <w:rPr>
          <w:rFonts w:ascii="Calibri" w:eastAsia="Calibri" w:hAnsi="Calibri" w:cs="B Nazanin" w:hint="cs"/>
          <w:b/>
          <w:bCs/>
          <w:rtl/>
          <w:lang w:bidi="fa-IR"/>
        </w:rPr>
        <w:t>.</w:t>
      </w:r>
    </w:p>
    <w:p w:rsidR="00895B14" w:rsidRDefault="00895B14" w:rsidP="00895B14">
      <w:pPr>
        <w:bidi/>
        <w:spacing w:after="0" w:line="240" w:lineRule="auto"/>
        <w:ind w:left="360"/>
        <w:rPr>
          <w:rFonts w:ascii="Calibri" w:eastAsia="Calibri" w:hAnsi="Calibri" w:cs="B Nazanin"/>
          <w:b/>
          <w:bCs/>
          <w:lang w:bidi="fa-IR"/>
        </w:rPr>
      </w:pPr>
      <w:r>
        <w:rPr>
          <w:rFonts w:ascii="Calibri" w:eastAsia="Calibri" w:hAnsi="Calibri" w:cs="B Nazanin" w:hint="cs"/>
          <w:b/>
          <w:bCs/>
          <w:rtl/>
          <w:lang w:bidi="fa-IR"/>
        </w:rPr>
        <w:t>10. قرآن و علوم انسانی</w:t>
      </w:r>
      <w:r w:rsidR="007F120D">
        <w:rPr>
          <w:rFonts w:ascii="Calibri" w:eastAsia="Calibri" w:hAnsi="Calibri" w:cs="B Nazanin" w:hint="cs"/>
          <w:b/>
          <w:bCs/>
          <w:rtl/>
          <w:lang w:bidi="fa-IR"/>
        </w:rPr>
        <w:t>.</w:t>
      </w:r>
    </w:p>
    <w:p w:rsidR="00B77AC5" w:rsidRDefault="00B77AC5" w:rsidP="00B77AC5">
      <w:pPr>
        <w:autoSpaceDE w:val="0"/>
        <w:autoSpaceDN w:val="0"/>
        <w:bidi/>
        <w:adjustRightInd w:val="0"/>
        <w:spacing w:after="0" w:line="240" w:lineRule="auto"/>
        <w:ind w:left="360"/>
        <w:jc w:val="both"/>
        <w:rPr>
          <w:rFonts w:ascii="B Mitra" w:hAnsi="Calibri" w:cs="B Mitra"/>
          <w:sz w:val="28"/>
          <w:szCs w:val="28"/>
          <w:rtl/>
        </w:rPr>
      </w:pPr>
      <w:r w:rsidRPr="00B77AC5">
        <w:rPr>
          <w:rFonts w:ascii="B Mitra" w:hAnsi="Calibri" w:cs="B Mitra"/>
          <w:sz w:val="28"/>
          <w:szCs w:val="28"/>
          <w:rtl/>
        </w:rPr>
        <w:t>*-</w:t>
      </w:r>
      <w:r w:rsidR="004B4DC3">
        <w:rPr>
          <w:rFonts w:ascii="B Mitra" w:hAnsi="Calibri" w:cs="B Mitra" w:hint="cs"/>
          <w:sz w:val="28"/>
          <w:szCs w:val="28"/>
          <w:rtl/>
        </w:rPr>
        <w:t>بارگذ</w:t>
      </w:r>
      <w:r w:rsidRPr="00B77AC5">
        <w:rPr>
          <w:rFonts w:ascii="B Mitra" w:hAnsi="Calibri" w:cs="B Mitra" w:hint="cs"/>
          <w:sz w:val="28"/>
          <w:szCs w:val="28"/>
          <w:rtl/>
        </w:rPr>
        <w:t>اریآثارنفراتاولاستان</w:t>
      </w:r>
      <w:r w:rsidR="007F120D">
        <w:rPr>
          <w:rFonts w:ascii="B Mitra" w:hAnsi="Calibri" w:cs="B Mitra" w:hint="cs"/>
          <w:sz w:val="28"/>
          <w:szCs w:val="28"/>
          <w:rtl/>
        </w:rPr>
        <w:t xml:space="preserve"> به تفکیک خواهر و برادر</w:t>
      </w:r>
      <w:r w:rsidRPr="00B77AC5">
        <w:rPr>
          <w:rFonts w:ascii="B Mitra" w:hAnsi="Calibri" w:cs="B Mitra" w:hint="cs"/>
          <w:sz w:val="28"/>
          <w:szCs w:val="28"/>
          <w:rtl/>
        </w:rPr>
        <w:t>برروی</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B35F3B">
        <w:rPr>
          <w:rFonts w:ascii="B Mitra" w:hAnsi="Calibri" w:cs="B Mitra" w:hint="cs"/>
          <w:sz w:val="28"/>
          <w:szCs w:val="28"/>
          <w:rtl/>
        </w:rPr>
        <w:t>.</w:t>
      </w:r>
    </w:p>
    <w:p w:rsidR="009B2462" w:rsidRPr="009B2462" w:rsidRDefault="009B2462" w:rsidP="009B2462">
      <w:pPr>
        <w:autoSpaceDE w:val="0"/>
        <w:autoSpaceDN w:val="0"/>
        <w:bidi/>
        <w:adjustRightInd w:val="0"/>
        <w:spacing w:after="0" w:line="240" w:lineRule="auto"/>
        <w:jc w:val="both"/>
        <w:rPr>
          <w:rFonts w:ascii="B Mitra" w:hAnsi="Calibri" w:cs="B Mitra"/>
          <w:sz w:val="28"/>
          <w:szCs w:val="28"/>
        </w:rPr>
      </w:pPr>
    </w:p>
    <w:tbl>
      <w:tblPr>
        <w:tblStyle w:val="TableGrid"/>
        <w:bidiVisual/>
        <w:tblW w:w="4731" w:type="pct"/>
        <w:tblInd w:w="535" w:type="dxa"/>
        <w:tblLook w:val="04A0"/>
      </w:tblPr>
      <w:tblGrid>
        <w:gridCol w:w="6389"/>
        <w:gridCol w:w="1232"/>
        <w:gridCol w:w="1232"/>
      </w:tblGrid>
      <w:tr w:rsidR="00E671AD" w:rsidRPr="00E671AD" w:rsidTr="00E671AD">
        <w:trPr>
          <w:trHeight w:val="580"/>
        </w:trPr>
        <w:tc>
          <w:tcPr>
            <w:tcW w:w="3608" w:type="pct"/>
            <w:tcBorders>
              <w:top w:val="thinThickSmallGap" w:sz="12" w:space="0" w:color="000000" w:themeColor="text1"/>
              <w:bottom w:val="thinThickSmallGap" w:sz="12" w:space="0" w:color="000000" w:themeColor="text1"/>
            </w:tcBorders>
            <w:vAlign w:val="center"/>
          </w:tcPr>
          <w:p w:rsidR="00E671AD" w:rsidRPr="00E671AD" w:rsidRDefault="00E96664" w:rsidP="00FF5EFE">
            <w:pPr>
              <w:bidi/>
              <w:jc w:val="center"/>
              <w:rPr>
                <w:b/>
                <w:bCs/>
                <w:rtl/>
              </w:rPr>
            </w:pPr>
            <w:r>
              <w:rPr>
                <w:rFonts w:hint="cs"/>
                <w:b/>
                <w:bCs/>
                <w:rtl/>
              </w:rPr>
              <w:t>شاخص‌های</w:t>
            </w:r>
            <w:r w:rsidR="00FF5EFE" w:rsidRPr="00B30E21">
              <w:rPr>
                <w:rFonts w:hint="cs"/>
                <w:b/>
                <w:bCs/>
                <w:rtl/>
              </w:rPr>
              <w:t xml:space="preserve"> داوری رشته </w:t>
            </w:r>
            <w:r w:rsidR="00FF5EFE" w:rsidRPr="00FF5EFE">
              <w:rPr>
                <w:b/>
                <w:bCs/>
                <w:rtl/>
              </w:rPr>
              <w:t>مقاله‌نویسی</w:t>
            </w:r>
          </w:p>
        </w:tc>
        <w:tc>
          <w:tcPr>
            <w:tcW w:w="696" w:type="pct"/>
            <w:tcBorders>
              <w:top w:val="thinThickSmallGap" w:sz="12" w:space="0" w:color="000000" w:themeColor="text1"/>
              <w:bottom w:val="thinThickSmallGap" w:sz="12" w:space="0" w:color="000000" w:themeColor="text1"/>
            </w:tcBorders>
            <w:vAlign w:val="center"/>
          </w:tcPr>
          <w:p w:rsidR="00E671AD" w:rsidRPr="00E671AD" w:rsidRDefault="00E671AD" w:rsidP="00E671AD">
            <w:pPr>
              <w:bidi/>
              <w:rPr>
                <w:b/>
                <w:bCs/>
                <w:rtl/>
              </w:rPr>
            </w:pPr>
            <w:r w:rsidRPr="00E671AD">
              <w:rPr>
                <w:rFonts w:hint="cs"/>
                <w:b/>
                <w:bCs/>
                <w:rtl/>
              </w:rPr>
              <w:t>حدا</w:t>
            </w:r>
            <w:r>
              <w:rPr>
                <w:rFonts w:hint="cs"/>
                <w:b/>
                <w:bCs/>
                <w:rtl/>
              </w:rPr>
              <w:t>کث</w:t>
            </w:r>
            <w:r w:rsidRPr="00E671AD">
              <w:rPr>
                <w:rFonts w:hint="cs"/>
                <w:b/>
                <w:bCs/>
                <w:rtl/>
              </w:rPr>
              <w:t>ر</w:t>
            </w:r>
            <w:r>
              <w:rPr>
                <w:rFonts w:hint="cs"/>
                <w:b/>
                <w:bCs/>
                <w:rtl/>
              </w:rPr>
              <w:t xml:space="preserve"> امتیاز</w:t>
            </w:r>
          </w:p>
        </w:tc>
        <w:tc>
          <w:tcPr>
            <w:tcW w:w="696" w:type="pct"/>
            <w:tcBorders>
              <w:top w:val="thinThickSmallGap" w:sz="12" w:space="0" w:color="000000" w:themeColor="text1"/>
              <w:bottom w:val="thinThickSmallGap" w:sz="12" w:space="0" w:color="000000" w:themeColor="text1"/>
            </w:tcBorders>
            <w:vAlign w:val="center"/>
          </w:tcPr>
          <w:p w:rsidR="00E671AD" w:rsidRPr="00E671AD" w:rsidRDefault="00E671AD" w:rsidP="00E671AD">
            <w:pPr>
              <w:bidi/>
              <w:rPr>
                <w:b/>
                <w:bCs/>
                <w:rtl/>
              </w:rPr>
            </w:pPr>
            <w:r w:rsidRPr="00E671AD">
              <w:rPr>
                <w:b/>
                <w:bCs/>
                <w:rtl/>
              </w:rPr>
              <w:t>امتیاز داور</w:t>
            </w:r>
          </w:p>
        </w:tc>
      </w:tr>
      <w:tr w:rsidR="00E671AD" w:rsidRPr="00E671AD" w:rsidTr="00E671AD">
        <w:trPr>
          <w:trHeight w:hRule="exact" w:val="337"/>
        </w:trPr>
        <w:tc>
          <w:tcPr>
            <w:tcW w:w="3608" w:type="pct"/>
            <w:tcBorders>
              <w:top w:val="thinThickSmallGap" w:sz="12" w:space="0" w:color="000000" w:themeColor="text1"/>
              <w:left w:val="outset" w:sz="6" w:space="0" w:color="auto"/>
            </w:tcBorders>
          </w:tcPr>
          <w:p w:rsidR="00E671AD" w:rsidRPr="00E671AD" w:rsidRDefault="00E671AD" w:rsidP="00E671AD">
            <w:pPr>
              <w:bidi/>
              <w:rPr>
                <w:b/>
                <w:bCs/>
                <w:rtl/>
              </w:rPr>
            </w:pPr>
            <w:r>
              <w:rPr>
                <w:rFonts w:hint="cs"/>
                <w:b/>
                <w:bCs/>
                <w:rtl/>
              </w:rPr>
              <w:t>1-</w:t>
            </w:r>
            <w:r w:rsidRPr="00E671AD">
              <w:rPr>
                <w:rFonts w:hint="cs"/>
                <w:b/>
                <w:bCs/>
                <w:rtl/>
              </w:rPr>
              <w:t>گویایی عنوان و تناسب آن با محتوا</w:t>
            </w:r>
          </w:p>
        </w:tc>
        <w:tc>
          <w:tcPr>
            <w:tcW w:w="696" w:type="pct"/>
            <w:tcBorders>
              <w:top w:val="thinThickSmallGap" w:sz="12" w:space="0" w:color="000000" w:themeColor="text1"/>
            </w:tcBorders>
            <w:vAlign w:val="center"/>
          </w:tcPr>
          <w:p w:rsidR="00E671AD" w:rsidRPr="00E671AD" w:rsidRDefault="00E671AD" w:rsidP="00E671AD">
            <w:pPr>
              <w:bidi/>
              <w:rPr>
                <w:b/>
                <w:bCs/>
                <w:rtl/>
              </w:rPr>
            </w:pPr>
            <w:r w:rsidRPr="00E671AD">
              <w:rPr>
                <w:rFonts w:hint="cs"/>
                <w:b/>
                <w:bCs/>
                <w:rtl/>
              </w:rPr>
              <w:t>5</w:t>
            </w:r>
          </w:p>
        </w:tc>
        <w:tc>
          <w:tcPr>
            <w:tcW w:w="696" w:type="pct"/>
            <w:tcBorders>
              <w:top w:val="thinThickSmallGap" w:sz="12" w:space="0" w:color="000000" w:themeColor="text1"/>
            </w:tcBorders>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tcBorders>
          </w:tcPr>
          <w:p w:rsidR="00E671AD" w:rsidRPr="00E671AD" w:rsidRDefault="00E671AD" w:rsidP="00E671AD">
            <w:pPr>
              <w:bidi/>
              <w:rPr>
                <w:b/>
                <w:bCs/>
                <w:rtl/>
              </w:rPr>
            </w:pPr>
            <w:r>
              <w:rPr>
                <w:rFonts w:hint="cs"/>
                <w:b/>
                <w:bCs/>
                <w:rtl/>
              </w:rPr>
              <w:t>2-</w:t>
            </w:r>
            <w:r w:rsidRPr="00E671AD">
              <w:rPr>
                <w:rFonts w:hint="cs"/>
                <w:b/>
                <w:bCs/>
                <w:rtl/>
              </w:rPr>
              <w:t>پیشینه، نواری و ابتکار</w:t>
            </w:r>
          </w:p>
        </w:tc>
        <w:tc>
          <w:tcPr>
            <w:tcW w:w="696" w:type="pct"/>
            <w:vAlign w:val="center"/>
          </w:tcPr>
          <w:p w:rsidR="00E671AD" w:rsidRPr="00E671AD" w:rsidRDefault="00E671AD" w:rsidP="00E671AD">
            <w:pPr>
              <w:bidi/>
              <w:rPr>
                <w:b/>
                <w:bCs/>
                <w:rtl/>
              </w:rPr>
            </w:pPr>
            <w:r w:rsidRPr="00E671AD">
              <w:rPr>
                <w:rFonts w:hint="cs"/>
                <w:b/>
                <w:bCs/>
                <w:rtl/>
              </w:rPr>
              <w:t>15</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tcBorders>
          </w:tcPr>
          <w:p w:rsidR="00E671AD" w:rsidRPr="00E671AD" w:rsidRDefault="00E671AD" w:rsidP="00E671AD">
            <w:pPr>
              <w:bidi/>
              <w:rPr>
                <w:b/>
                <w:bCs/>
                <w:rtl/>
              </w:rPr>
            </w:pPr>
            <w:r>
              <w:rPr>
                <w:rFonts w:hint="cs"/>
                <w:b/>
                <w:bCs/>
                <w:rtl/>
              </w:rPr>
              <w:t>3-</w:t>
            </w:r>
            <w:r w:rsidRPr="00E671AD">
              <w:rPr>
                <w:rFonts w:hint="cs"/>
                <w:b/>
                <w:bCs/>
                <w:rtl/>
              </w:rPr>
              <w:t xml:space="preserve">پاسخگویی به </w:t>
            </w:r>
            <w:r w:rsidR="00B834F6">
              <w:rPr>
                <w:rFonts w:hint="cs"/>
                <w:b/>
                <w:bCs/>
                <w:rtl/>
              </w:rPr>
              <w:t>مسئله</w:t>
            </w:r>
            <w:r w:rsidRPr="00E671AD">
              <w:rPr>
                <w:rFonts w:hint="cs"/>
                <w:b/>
                <w:bCs/>
                <w:rtl/>
              </w:rPr>
              <w:t xml:space="preserve"> تحقیق</w:t>
            </w:r>
          </w:p>
        </w:tc>
        <w:tc>
          <w:tcPr>
            <w:tcW w:w="696" w:type="pct"/>
            <w:vAlign w:val="center"/>
          </w:tcPr>
          <w:p w:rsidR="00E671AD" w:rsidRPr="00E671AD" w:rsidRDefault="00E671AD" w:rsidP="00E671AD">
            <w:pPr>
              <w:bidi/>
              <w:rPr>
                <w:b/>
                <w:bCs/>
                <w:rtl/>
              </w:rPr>
            </w:pPr>
            <w:r w:rsidRPr="00E671AD">
              <w:rPr>
                <w:rFonts w:hint="cs"/>
                <w:b/>
                <w:bCs/>
                <w:rtl/>
              </w:rPr>
              <w:t>10</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tcBorders>
          </w:tcPr>
          <w:p w:rsidR="00E671AD" w:rsidRPr="00E671AD" w:rsidRDefault="00E671AD" w:rsidP="00E671AD">
            <w:pPr>
              <w:bidi/>
              <w:rPr>
                <w:b/>
                <w:bCs/>
                <w:rtl/>
              </w:rPr>
            </w:pPr>
            <w:r>
              <w:rPr>
                <w:rFonts w:hint="cs"/>
                <w:b/>
                <w:bCs/>
                <w:rtl/>
              </w:rPr>
              <w:t>4-</w:t>
            </w:r>
            <w:r w:rsidRPr="00E671AD">
              <w:rPr>
                <w:rFonts w:hint="cs"/>
                <w:b/>
                <w:bCs/>
                <w:rtl/>
              </w:rPr>
              <w:t xml:space="preserve">قدرت </w:t>
            </w:r>
            <w:r w:rsidR="00B834F6">
              <w:rPr>
                <w:rFonts w:hint="cs"/>
                <w:b/>
                <w:bCs/>
                <w:rtl/>
              </w:rPr>
              <w:t>تجزیه‌وتحلیل</w:t>
            </w:r>
            <w:r w:rsidRPr="00E671AD">
              <w:rPr>
                <w:rFonts w:hint="cs"/>
                <w:b/>
                <w:bCs/>
                <w:rtl/>
              </w:rPr>
              <w:t xml:space="preserve"> مطالب</w:t>
            </w:r>
          </w:p>
        </w:tc>
        <w:tc>
          <w:tcPr>
            <w:tcW w:w="696" w:type="pct"/>
            <w:vAlign w:val="center"/>
          </w:tcPr>
          <w:p w:rsidR="00E671AD" w:rsidRPr="00E671AD" w:rsidRDefault="00E671AD" w:rsidP="00E671AD">
            <w:pPr>
              <w:bidi/>
              <w:rPr>
                <w:b/>
                <w:bCs/>
                <w:rtl/>
              </w:rPr>
            </w:pPr>
            <w:r w:rsidRPr="00E671AD">
              <w:rPr>
                <w:rFonts w:hint="cs"/>
                <w:b/>
                <w:bCs/>
                <w:rtl/>
              </w:rPr>
              <w:t>15</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tcBorders>
          </w:tcPr>
          <w:p w:rsidR="00E671AD" w:rsidRPr="00E671AD" w:rsidRDefault="00E671AD" w:rsidP="00E671AD">
            <w:pPr>
              <w:bidi/>
              <w:rPr>
                <w:b/>
                <w:bCs/>
                <w:rtl/>
              </w:rPr>
            </w:pPr>
            <w:r>
              <w:rPr>
                <w:rFonts w:hint="cs"/>
                <w:b/>
                <w:bCs/>
                <w:rtl/>
              </w:rPr>
              <w:t>5-</w:t>
            </w:r>
            <w:r w:rsidRPr="00E671AD">
              <w:rPr>
                <w:rFonts w:hint="cs"/>
                <w:b/>
                <w:bCs/>
                <w:rtl/>
              </w:rPr>
              <w:t xml:space="preserve">پاسخگویی به نیازها و </w:t>
            </w:r>
            <w:r w:rsidR="00B834F6">
              <w:rPr>
                <w:rFonts w:hint="cs"/>
                <w:b/>
                <w:bCs/>
                <w:rtl/>
              </w:rPr>
              <w:t>اولویت‌های</w:t>
            </w:r>
            <w:r w:rsidRPr="00E671AD">
              <w:rPr>
                <w:rFonts w:hint="cs"/>
                <w:b/>
                <w:bCs/>
                <w:rtl/>
              </w:rPr>
              <w:t xml:space="preserve"> علمی جامعه</w:t>
            </w:r>
          </w:p>
        </w:tc>
        <w:tc>
          <w:tcPr>
            <w:tcW w:w="696" w:type="pct"/>
            <w:vAlign w:val="center"/>
          </w:tcPr>
          <w:p w:rsidR="00E671AD" w:rsidRPr="00E671AD" w:rsidRDefault="00E671AD" w:rsidP="00E671AD">
            <w:pPr>
              <w:bidi/>
              <w:rPr>
                <w:b/>
                <w:bCs/>
                <w:rtl/>
              </w:rPr>
            </w:pPr>
            <w:r w:rsidRPr="00E671AD">
              <w:rPr>
                <w:rFonts w:hint="cs"/>
                <w:b/>
                <w:bCs/>
                <w:rtl/>
              </w:rPr>
              <w:t>5</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tcBorders>
          </w:tcPr>
          <w:p w:rsidR="00E671AD" w:rsidRPr="00E671AD" w:rsidRDefault="00E671AD" w:rsidP="00E671AD">
            <w:pPr>
              <w:bidi/>
              <w:rPr>
                <w:b/>
                <w:bCs/>
                <w:rtl/>
              </w:rPr>
            </w:pPr>
            <w:r>
              <w:rPr>
                <w:rFonts w:hint="cs"/>
                <w:b/>
                <w:bCs/>
                <w:rtl/>
              </w:rPr>
              <w:t>6-</w:t>
            </w:r>
            <w:r w:rsidRPr="00E671AD">
              <w:rPr>
                <w:rFonts w:hint="cs"/>
                <w:b/>
                <w:bCs/>
                <w:rtl/>
              </w:rPr>
              <w:t>روشنی و گویایی چکیده و کلیدواژگان</w:t>
            </w:r>
          </w:p>
        </w:tc>
        <w:tc>
          <w:tcPr>
            <w:tcW w:w="696" w:type="pct"/>
            <w:vAlign w:val="center"/>
          </w:tcPr>
          <w:p w:rsidR="00E671AD" w:rsidRPr="00E671AD" w:rsidRDefault="00E671AD" w:rsidP="00E671AD">
            <w:pPr>
              <w:bidi/>
              <w:rPr>
                <w:b/>
                <w:bCs/>
                <w:rtl/>
              </w:rPr>
            </w:pPr>
            <w:r w:rsidRPr="00E671AD">
              <w:rPr>
                <w:rFonts w:hint="cs"/>
                <w:b/>
                <w:bCs/>
                <w:rtl/>
              </w:rPr>
              <w:t>10</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tcBorders>
          </w:tcPr>
          <w:p w:rsidR="00E671AD" w:rsidRPr="00E671AD" w:rsidRDefault="00E671AD" w:rsidP="00E671AD">
            <w:pPr>
              <w:bidi/>
              <w:rPr>
                <w:b/>
                <w:bCs/>
                <w:rtl/>
              </w:rPr>
            </w:pPr>
            <w:r>
              <w:rPr>
                <w:rFonts w:hint="cs"/>
                <w:b/>
                <w:bCs/>
                <w:rtl/>
              </w:rPr>
              <w:t>7-</w:t>
            </w:r>
            <w:r w:rsidRPr="00E671AD">
              <w:rPr>
                <w:rFonts w:hint="cs"/>
                <w:b/>
                <w:bCs/>
                <w:rtl/>
              </w:rPr>
              <w:t>انسجام و نظم منطقی مطالب</w:t>
            </w:r>
          </w:p>
        </w:tc>
        <w:tc>
          <w:tcPr>
            <w:tcW w:w="696" w:type="pct"/>
            <w:vAlign w:val="center"/>
          </w:tcPr>
          <w:p w:rsidR="00E671AD" w:rsidRPr="00E671AD" w:rsidRDefault="00E671AD" w:rsidP="00E671AD">
            <w:pPr>
              <w:bidi/>
              <w:rPr>
                <w:b/>
                <w:bCs/>
                <w:rtl/>
              </w:rPr>
            </w:pPr>
            <w:r w:rsidRPr="00E671AD">
              <w:rPr>
                <w:rFonts w:hint="cs"/>
                <w:b/>
                <w:bCs/>
                <w:rtl/>
              </w:rPr>
              <w:t>10</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bottom w:val="outset" w:sz="6" w:space="0" w:color="auto"/>
            </w:tcBorders>
          </w:tcPr>
          <w:p w:rsidR="00E671AD" w:rsidRPr="00E671AD" w:rsidRDefault="00E671AD" w:rsidP="00E671AD">
            <w:pPr>
              <w:bidi/>
              <w:rPr>
                <w:b/>
                <w:bCs/>
                <w:rtl/>
              </w:rPr>
            </w:pPr>
            <w:r>
              <w:rPr>
                <w:rFonts w:hint="cs"/>
                <w:b/>
                <w:bCs/>
                <w:rtl/>
              </w:rPr>
              <w:t>8-</w:t>
            </w:r>
            <w:r w:rsidRPr="00E671AD">
              <w:rPr>
                <w:rFonts w:hint="cs"/>
                <w:b/>
                <w:bCs/>
                <w:rtl/>
              </w:rPr>
              <w:t>رعایت اصول نگارش علمی</w:t>
            </w:r>
          </w:p>
        </w:tc>
        <w:tc>
          <w:tcPr>
            <w:tcW w:w="696" w:type="pct"/>
            <w:vAlign w:val="center"/>
          </w:tcPr>
          <w:p w:rsidR="00E671AD" w:rsidRPr="00E671AD" w:rsidRDefault="00E671AD" w:rsidP="00E671AD">
            <w:pPr>
              <w:bidi/>
              <w:rPr>
                <w:b/>
                <w:bCs/>
                <w:rtl/>
              </w:rPr>
            </w:pPr>
            <w:r w:rsidRPr="00E671AD">
              <w:rPr>
                <w:rFonts w:hint="cs"/>
                <w:b/>
                <w:bCs/>
                <w:rtl/>
              </w:rPr>
              <w:t>10</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tcBorders>
          </w:tcPr>
          <w:p w:rsidR="00E671AD" w:rsidRPr="00E671AD" w:rsidRDefault="00E671AD" w:rsidP="00E671AD">
            <w:pPr>
              <w:bidi/>
              <w:rPr>
                <w:b/>
                <w:bCs/>
                <w:rtl/>
              </w:rPr>
            </w:pPr>
            <w:r>
              <w:rPr>
                <w:rFonts w:hint="cs"/>
                <w:b/>
                <w:bCs/>
                <w:rtl/>
              </w:rPr>
              <w:t>9-</w:t>
            </w:r>
            <w:r w:rsidR="00B834F6">
              <w:rPr>
                <w:rFonts w:hint="cs"/>
                <w:b/>
                <w:bCs/>
                <w:rtl/>
              </w:rPr>
              <w:t>امانت‌داری</w:t>
            </w:r>
            <w:r w:rsidRPr="00E671AD">
              <w:rPr>
                <w:rFonts w:hint="cs"/>
                <w:b/>
                <w:bCs/>
                <w:rtl/>
              </w:rPr>
              <w:t>، جامعیت و اصالت علمی منابع</w:t>
            </w:r>
          </w:p>
        </w:tc>
        <w:tc>
          <w:tcPr>
            <w:tcW w:w="696" w:type="pct"/>
            <w:vAlign w:val="center"/>
          </w:tcPr>
          <w:p w:rsidR="00E671AD" w:rsidRPr="00E671AD" w:rsidRDefault="00E671AD" w:rsidP="00E671AD">
            <w:pPr>
              <w:bidi/>
              <w:rPr>
                <w:b/>
                <w:bCs/>
                <w:rtl/>
              </w:rPr>
            </w:pPr>
            <w:r w:rsidRPr="00E671AD">
              <w:rPr>
                <w:rFonts w:hint="cs"/>
                <w:b/>
                <w:bCs/>
                <w:rtl/>
              </w:rPr>
              <w:t>10</w:t>
            </w:r>
          </w:p>
        </w:tc>
        <w:tc>
          <w:tcPr>
            <w:tcW w:w="696" w:type="pct"/>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bottom w:val="outset" w:sz="6" w:space="0" w:color="auto"/>
            </w:tcBorders>
          </w:tcPr>
          <w:p w:rsidR="00E671AD" w:rsidRPr="00E671AD" w:rsidRDefault="00E671AD" w:rsidP="00E671AD">
            <w:pPr>
              <w:bidi/>
              <w:rPr>
                <w:b/>
                <w:bCs/>
                <w:rtl/>
              </w:rPr>
            </w:pPr>
            <w:r>
              <w:rPr>
                <w:rFonts w:hint="cs"/>
                <w:b/>
                <w:bCs/>
                <w:rtl/>
              </w:rPr>
              <w:t>10-</w:t>
            </w:r>
            <w:r w:rsidRPr="00E671AD">
              <w:rPr>
                <w:rFonts w:hint="cs"/>
                <w:b/>
                <w:bCs/>
                <w:rtl/>
              </w:rPr>
              <w:t>نتیجه‌گیری و جمع‌بندی</w:t>
            </w:r>
          </w:p>
        </w:tc>
        <w:tc>
          <w:tcPr>
            <w:tcW w:w="696" w:type="pct"/>
            <w:tcBorders>
              <w:bottom w:val="outset" w:sz="6" w:space="0" w:color="auto"/>
            </w:tcBorders>
            <w:vAlign w:val="center"/>
          </w:tcPr>
          <w:p w:rsidR="00E671AD" w:rsidRPr="00E671AD" w:rsidRDefault="00E671AD" w:rsidP="00E671AD">
            <w:pPr>
              <w:bidi/>
              <w:rPr>
                <w:b/>
                <w:bCs/>
                <w:rtl/>
              </w:rPr>
            </w:pPr>
            <w:r w:rsidRPr="00E671AD">
              <w:rPr>
                <w:rFonts w:hint="cs"/>
                <w:b/>
                <w:bCs/>
                <w:rtl/>
              </w:rPr>
              <w:t>10</w:t>
            </w:r>
          </w:p>
        </w:tc>
        <w:tc>
          <w:tcPr>
            <w:tcW w:w="696" w:type="pct"/>
            <w:tcBorders>
              <w:bottom w:val="outset" w:sz="6" w:space="0" w:color="auto"/>
            </w:tcBorders>
          </w:tcPr>
          <w:p w:rsidR="00E671AD" w:rsidRPr="00E671AD" w:rsidRDefault="00E671AD" w:rsidP="00E671AD">
            <w:pPr>
              <w:bidi/>
              <w:rPr>
                <w:b/>
                <w:bCs/>
                <w:rtl/>
              </w:rPr>
            </w:pPr>
          </w:p>
        </w:tc>
      </w:tr>
      <w:tr w:rsidR="00E671AD" w:rsidRPr="00E671AD" w:rsidTr="00E671AD">
        <w:trPr>
          <w:trHeight w:hRule="exact" w:val="337"/>
        </w:trPr>
        <w:tc>
          <w:tcPr>
            <w:tcW w:w="3608" w:type="pct"/>
            <w:tcBorders>
              <w:left w:val="outset" w:sz="6" w:space="0" w:color="auto"/>
              <w:bottom w:val="thickThinSmallGap" w:sz="12" w:space="0" w:color="auto"/>
              <w:right w:val="single" w:sz="4" w:space="0" w:color="auto"/>
            </w:tcBorders>
          </w:tcPr>
          <w:p w:rsidR="00E671AD" w:rsidRPr="00E671AD" w:rsidRDefault="00E671AD" w:rsidP="00E671AD">
            <w:pPr>
              <w:bidi/>
              <w:rPr>
                <w:b/>
                <w:bCs/>
                <w:rtl/>
              </w:rPr>
            </w:pPr>
            <w:r w:rsidRPr="00E671AD">
              <w:rPr>
                <w:rFonts w:hint="cs"/>
                <w:b/>
                <w:bCs/>
                <w:rtl/>
              </w:rPr>
              <w:t>جمع کل</w:t>
            </w:r>
          </w:p>
        </w:tc>
        <w:tc>
          <w:tcPr>
            <w:tcW w:w="696" w:type="pct"/>
            <w:tcBorders>
              <w:top w:val="outset" w:sz="6" w:space="0" w:color="auto"/>
              <w:left w:val="single" w:sz="4" w:space="0" w:color="auto"/>
              <w:bottom w:val="thickThinSmallGap" w:sz="12" w:space="0" w:color="auto"/>
            </w:tcBorders>
            <w:vAlign w:val="center"/>
          </w:tcPr>
          <w:p w:rsidR="00E671AD" w:rsidRPr="00E671AD" w:rsidRDefault="00E671AD" w:rsidP="00E671AD">
            <w:pPr>
              <w:bidi/>
              <w:rPr>
                <w:b/>
                <w:bCs/>
                <w:rtl/>
              </w:rPr>
            </w:pPr>
            <w:r w:rsidRPr="00E671AD">
              <w:rPr>
                <w:rFonts w:hint="cs"/>
                <w:b/>
                <w:bCs/>
                <w:rtl/>
              </w:rPr>
              <w:t>100</w:t>
            </w:r>
          </w:p>
        </w:tc>
        <w:tc>
          <w:tcPr>
            <w:tcW w:w="696" w:type="pct"/>
            <w:tcBorders>
              <w:top w:val="outset" w:sz="6" w:space="0" w:color="auto"/>
              <w:bottom w:val="thickThinSmallGap" w:sz="12" w:space="0" w:color="auto"/>
            </w:tcBorders>
          </w:tcPr>
          <w:p w:rsidR="00E671AD" w:rsidRPr="00E671AD" w:rsidRDefault="00E671AD" w:rsidP="00E671AD">
            <w:pPr>
              <w:bidi/>
              <w:rPr>
                <w:b/>
                <w:bCs/>
                <w:rtl/>
              </w:rPr>
            </w:pPr>
          </w:p>
        </w:tc>
      </w:tr>
    </w:tbl>
    <w:p w:rsidR="00417634" w:rsidRDefault="00417634" w:rsidP="00187410">
      <w:pPr>
        <w:autoSpaceDE w:val="0"/>
        <w:autoSpaceDN w:val="0"/>
        <w:bidi/>
        <w:adjustRightInd w:val="0"/>
        <w:spacing w:after="0" w:line="240" w:lineRule="auto"/>
        <w:jc w:val="both"/>
        <w:rPr>
          <w:rFonts w:ascii="B Mitra" w:hAnsi="Calibri" w:cs="B Mitra"/>
          <w:sz w:val="28"/>
          <w:szCs w:val="28"/>
          <w:rtl/>
        </w:rPr>
      </w:pPr>
    </w:p>
    <w:p w:rsidR="00FF5EFE" w:rsidRDefault="004263F5" w:rsidP="00187410">
      <w:pPr>
        <w:spacing w:after="0" w:line="240" w:lineRule="auto"/>
        <w:ind w:firstLine="720"/>
        <w:jc w:val="right"/>
        <w:rPr>
          <w:rFonts w:ascii="Calibri" w:eastAsia="Calibri" w:hAnsi="Calibri" w:cs="B Nazanin"/>
          <w:b/>
          <w:bCs/>
          <w:sz w:val="24"/>
          <w:szCs w:val="24"/>
          <w:rtl/>
        </w:rPr>
      </w:pPr>
      <w:r>
        <w:rPr>
          <w:rFonts w:ascii="Calibri" w:eastAsia="Calibri" w:hAnsi="Calibri" w:cs="B Nazanin" w:hint="cs"/>
          <w:b/>
          <w:bCs/>
          <w:sz w:val="24"/>
          <w:szCs w:val="24"/>
          <w:rtl/>
        </w:rPr>
        <w:t>تذکرات:</w:t>
      </w:r>
    </w:p>
    <w:p w:rsidR="00FF5EFE" w:rsidRP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4263F5">
        <w:rPr>
          <w:rFonts w:ascii="Calibri" w:eastAsia="Calibri" w:hAnsi="Calibri" w:cs="B Nazanin" w:hint="cs"/>
          <w:b/>
          <w:bCs/>
          <w:sz w:val="24"/>
          <w:szCs w:val="24"/>
          <w:rtl/>
        </w:rPr>
        <w:t xml:space="preserve">مقالات نباید </w:t>
      </w:r>
      <w:r w:rsidR="004263F5" w:rsidRPr="004263F5">
        <w:rPr>
          <w:rFonts w:ascii="Calibri" w:eastAsia="Calibri" w:hAnsi="Calibri" w:cs="B Nazanin" w:hint="cs"/>
          <w:b/>
          <w:bCs/>
          <w:sz w:val="24"/>
          <w:szCs w:val="24"/>
          <w:rtl/>
        </w:rPr>
        <w:t xml:space="preserve">در فضای مجازی </w:t>
      </w:r>
      <w:r w:rsidR="00B834F6">
        <w:rPr>
          <w:rFonts w:ascii="Calibri" w:eastAsia="Calibri" w:hAnsi="Calibri" w:cs="B Nazanin" w:hint="cs"/>
          <w:b/>
          <w:bCs/>
          <w:sz w:val="24"/>
          <w:szCs w:val="24"/>
          <w:rtl/>
        </w:rPr>
        <w:t>منتشرشده</w:t>
      </w:r>
      <w:r w:rsidR="004263F5" w:rsidRPr="004263F5">
        <w:rPr>
          <w:rFonts w:ascii="Calibri" w:eastAsia="Calibri" w:hAnsi="Calibri" w:cs="B Nazanin" w:hint="cs"/>
          <w:b/>
          <w:bCs/>
          <w:sz w:val="24"/>
          <w:szCs w:val="24"/>
          <w:rtl/>
        </w:rPr>
        <w:t xml:space="preserve"> و </w:t>
      </w:r>
      <w:r w:rsidRPr="004263F5">
        <w:rPr>
          <w:rFonts w:ascii="Calibri" w:eastAsia="Calibri" w:hAnsi="Calibri" w:cs="B Nazanin" w:hint="cs"/>
          <w:b/>
          <w:bCs/>
          <w:sz w:val="24"/>
          <w:szCs w:val="24"/>
          <w:rtl/>
        </w:rPr>
        <w:t xml:space="preserve">در </w:t>
      </w:r>
      <w:r w:rsidR="00CC0007" w:rsidRPr="004263F5">
        <w:rPr>
          <w:rFonts w:ascii="Calibri" w:eastAsia="Calibri" w:hAnsi="Calibri" w:cs="B Nazanin" w:hint="cs"/>
          <w:b/>
          <w:bCs/>
          <w:sz w:val="24"/>
          <w:szCs w:val="24"/>
          <w:rtl/>
        </w:rPr>
        <w:t>جشنواره‌های</w:t>
      </w:r>
      <w:r w:rsidRPr="004263F5">
        <w:rPr>
          <w:rFonts w:ascii="Calibri" w:eastAsia="Calibri" w:hAnsi="Calibri" w:cs="B Nazanin" w:hint="cs"/>
          <w:b/>
          <w:bCs/>
          <w:sz w:val="24"/>
          <w:szCs w:val="24"/>
          <w:rtl/>
        </w:rPr>
        <w:t xml:space="preserve"> دیگر حائز رتبه شده باشد.</w:t>
      </w:r>
    </w:p>
    <w:p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حجم مقالات از 20 صفحه و تعداد کلمات مقاله از 8000 واژه بیشتر نباشد</w:t>
      </w:r>
      <w:r w:rsidRPr="00B846A1">
        <w:rPr>
          <w:rFonts w:ascii="Calibri" w:eastAsia="Calibri" w:hAnsi="Calibri" w:cs="B Nazanin"/>
          <w:b/>
          <w:bCs/>
          <w:sz w:val="24"/>
          <w:szCs w:val="24"/>
        </w:rPr>
        <w:t>.</w:t>
      </w:r>
    </w:p>
    <w:p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w:t>
      </w:r>
      <w:r w:rsidR="003C7A27">
        <w:rPr>
          <w:rFonts w:ascii="Calibri" w:eastAsia="Calibri" w:hAnsi="Calibri" w:cs="B Nazanin" w:hint="cs"/>
          <w:b/>
          <w:bCs/>
          <w:sz w:val="24"/>
          <w:szCs w:val="24"/>
          <w:rtl/>
        </w:rPr>
        <w:t>مقالات</w:t>
      </w:r>
      <w:r w:rsidR="00B834F6">
        <w:rPr>
          <w:rFonts w:ascii="Calibri" w:eastAsia="Calibri" w:hAnsi="Calibri" w:cs="B Nazanin" w:hint="cs"/>
          <w:b/>
          <w:bCs/>
          <w:sz w:val="24"/>
          <w:szCs w:val="24"/>
          <w:rtl/>
        </w:rPr>
        <w:t>بافاصله</w:t>
      </w:r>
      <w:r w:rsidRPr="00B846A1">
        <w:rPr>
          <w:rFonts w:ascii="Calibri" w:eastAsia="Calibri" w:hAnsi="Calibri" w:cs="B Nazanin" w:hint="cs"/>
          <w:b/>
          <w:bCs/>
          <w:sz w:val="24"/>
          <w:szCs w:val="24"/>
          <w:rtl/>
        </w:rPr>
        <w:t xml:space="preserve"> یک سانتیمتر میان سطور و با تورفتگی نیم ‌سانتیمتر در سطر اول پاراگراف و </w:t>
      </w:r>
      <w:r w:rsidR="00B834F6">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خوانا، با برنامه 2007</w:t>
      </w:r>
      <w:r w:rsidRPr="00B846A1">
        <w:rPr>
          <w:rFonts w:ascii="Calibri" w:eastAsia="Calibri" w:hAnsi="Calibri" w:cs="B Nazanin"/>
          <w:b/>
          <w:bCs/>
          <w:sz w:val="24"/>
          <w:szCs w:val="24"/>
        </w:rPr>
        <w:t xml:space="preserve"> word</w:t>
      </w:r>
      <w:r w:rsidRPr="00B846A1">
        <w:rPr>
          <w:rFonts w:ascii="Calibri" w:eastAsia="Calibri" w:hAnsi="Calibri" w:cs="B Nazanin" w:hint="cs"/>
          <w:b/>
          <w:bCs/>
          <w:sz w:val="24"/>
          <w:szCs w:val="24"/>
          <w:rtl/>
        </w:rPr>
        <w:t xml:space="preserve"> تایپ شود</w:t>
      </w:r>
      <w:r w:rsidRPr="00B846A1">
        <w:rPr>
          <w:rFonts w:ascii="Calibri" w:eastAsia="Calibri" w:hAnsi="Calibri" w:cs="B Nazanin"/>
          <w:b/>
          <w:bCs/>
          <w:sz w:val="24"/>
          <w:szCs w:val="24"/>
        </w:rPr>
        <w:t>.</w:t>
      </w:r>
    </w:p>
    <w:p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کلیه متن مقاله با فونت</w:t>
      </w:r>
      <w:r w:rsidRPr="00B846A1">
        <w:rPr>
          <w:rFonts w:ascii="Calibri" w:eastAsia="Calibri" w:hAnsi="Calibri" w:cs="B Nazanin"/>
          <w:b/>
          <w:bCs/>
          <w:sz w:val="24"/>
          <w:szCs w:val="24"/>
        </w:rPr>
        <w:t xml:space="preserve"> B </w:t>
      </w:r>
      <w:r w:rsidR="0048600C" w:rsidRPr="00B846A1">
        <w:rPr>
          <w:rFonts w:ascii="Calibri" w:eastAsia="Calibri" w:hAnsi="Calibri" w:cs="B Nazanin"/>
          <w:b/>
          <w:bCs/>
          <w:sz w:val="24"/>
          <w:szCs w:val="24"/>
        </w:rPr>
        <w:t>zar</w:t>
      </w:r>
      <w:r w:rsidRPr="00B846A1">
        <w:rPr>
          <w:rFonts w:ascii="Calibri" w:eastAsia="Calibri" w:hAnsi="Calibri" w:cs="B Nazanin" w:hint="cs"/>
          <w:b/>
          <w:bCs/>
          <w:sz w:val="24"/>
          <w:szCs w:val="24"/>
          <w:rtl/>
        </w:rPr>
        <w:t>و اندازه فونت‌ها</w:t>
      </w:r>
      <w:r w:rsidRPr="00B846A1">
        <w:rPr>
          <w:rFonts w:ascii="Calibri" w:eastAsia="Calibri" w:hAnsi="Calibri" w:cs="B Nazanin"/>
          <w:b/>
          <w:bCs/>
          <w:sz w:val="24"/>
          <w:szCs w:val="24"/>
        </w:rPr>
        <w:t> </w:t>
      </w:r>
      <w:r w:rsidRPr="004263F5">
        <w:rPr>
          <w:rFonts w:ascii="Calibri" w:eastAsia="Calibri" w:hAnsi="Calibri" w:cs="B Nazanin" w:hint="cs"/>
          <w:b/>
          <w:bCs/>
          <w:sz w:val="24"/>
          <w:szCs w:val="24"/>
          <w:rtl/>
        </w:rPr>
        <w:t>13</w:t>
      </w:r>
      <w:r w:rsidR="003C7A27">
        <w:rPr>
          <w:rFonts w:ascii="Calibri" w:eastAsia="Calibri" w:hAnsi="Calibri" w:cs="B Nazanin" w:hint="cs"/>
          <w:b/>
          <w:bCs/>
          <w:sz w:val="24"/>
          <w:szCs w:val="24"/>
          <w:rtl/>
        </w:rPr>
        <w:t>باشد</w:t>
      </w:r>
      <w:r w:rsidRPr="00B846A1">
        <w:rPr>
          <w:rFonts w:ascii="Calibri" w:eastAsia="Calibri" w:hAnsi="Calibri" w:cs="B Nazanin"/>
          <w:b/>
          <w:bCs/>
          <w:sz w:val="24"/>
          <w:szCs w:val="24"/>
        </w:rPr>
        <w:t>.</w:t>
      </w:r>
    </w:p>
    <w:p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 xml:space="preserve">مقاله باید مشتمل بر </w:t>
      </w:r>
      <w:r w:rsidR="00437B2C">
        <w:rPr>
          <w:rFonts w:ascii="Calibri" w:eastAsia="Calibri" w:hAnsi="Calibri" w:cs="B Nazanin" w:hint="cs"/>
          <w:b/>
          <w:bCs/>
          <w:sz w:val="24"/>
          <w:szCs w:val="24"/>
          <w:rtl/>
        </w:rPr>
        <w:t>بخش‌های</w:t>
      </w:r>
      <w:r w:rsidRPr="00B846A1">
        <w:rPr>
          <w:rFonts w:ascii="Calibri" w:eastAsia="Calibri" w:hAnsi="Calibri" w:cs="B Nazanin" w:hint="cs"/>
          <w:b/>
          <w:bCs/>
          <w:sz w:val="24"/>
          <w:szCs w:val="24"/>
          <w:rtl/>
        </w:rPr>
        <w:t xml:space="preserve"> زیر باشد: الف) چکیده به فارسی، ب) کلیدواژه‌ها، ج) مقدمه، د) بدنه اصلی، ه) نتیجهو) فهرست منابع</w:t>
      </w:r>
      <w:r w:rsidRPr="00B846A1">
        <w:rPr>
          <w:rFonts w:ascii="Calibri" w:eastAsia="Calibri" w:hAnsi="Calibri" w:cs="B Nazanin"/>
          <w:b/>
          <w:bCs/>
          <w:sz w:val="24"/>
          <w:szCs w:val="24"/>
        </w:rPr>
        <w:t>.</w:t>
      </w:r>
    </w:p>
    <w:p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B846A1">
        <w:rPr>
          <w:rFonts w:ascii="Calibri" w:eastAsia="Calibri" w:hAnsi="Calibri" w:cs="B Nazanin" w:hint="cs"/>
          <w:b/>
          <w:bCs/>
          <w:sz w:val="24"/>
          <w:szCs w:val="24"/>
          <w:rtl/>
        </w:rPr>
        <w:t xml:space="preserve">ارجاعات در داخل متن با ذکر نام خانوادگی نویسنده، سال نشر، شماره جلد و صفحه، در داخل پرانتز قید گردد؛ </w:t>
      </w:r>
      <w:r w:rsidR="00B834F6">
        <w:rPr>
          <w:rFonts w:ascii="Calibri" w:eastAsia="Calibri" w:hAnsi="Calibri" w:cs="B Nazanin" w:hint="cs"/>
          <w:b/>
          <w:bCs/>
          <w:sz w:val="24"/>
          <w:szCs w:val="24"/>
          <w:rtl/>
        </w:rPr>
        <w:t>به‌عنوان‌مثال</w:t>
      </w:r>
      <w:r w:rsidRPr="00B846A1">
        <w:rPr>
          <w:rFonts w:ascii="Calibri" w:eastAsia="Calibri" w:hAnsi="Calibri" w:cs="B Nazanin" w:hint="cs"/>
          <w:b/>
          <w:bCs/>
          <w:sz w:val="24"/>
          <w:szCs w:val="24"/>
          <w:rtl/>
        </w:rPr>
        <w:t xml:space="preserve"> ارجاع به تفسیر المیزان علامه طباطبایی </w:t>
      </w:r>
      <w:r w:rsidR="00B834F6">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زیر است: (طباطبایی، 1387، </w:t>
      </w:r>
      <w:r w:rsidR="003C7A27">
        <w:rPr>
          <w:rFonts w:ascii="Calibri" w:eastAsia="Calibri" w:hAnsi="Calibri" w:cs="B Nazanin" w:hint="cs"/>
          <w:b/>
          <w:bCs/>
          <w:sz w:val="24"/>
          <w:szCs w:val="24"/>
          <w:rtl/>
        </w:rPr>
        <w:t>ج</w:t>
      </w:r>
      <w:r w:rsidR="003C7A27">
        <w:rPr>
          <w:rFonts w:ascii="Calibri" w:eastAsia="Calibri" w:hAnsi="Calibri" w:cs="B Nazanin"/>
          <w:b/>
          <w:bCs/>
          <w:sz w:val="24"/>
          <w:szCs w:val="24"/>
          <w:rtl/>
        </w:rPr>
        <w:t xml:space="preserve"> 12</w:t>
      </w:r>
      <w:r w:rsidRPr="00B846A1">
        <w:rPr>
          <w:rFonts w:ascii="Calibri" w:eastAsia="Calibri" w:hAnsi="Calibri" w:cs="B Nazanin" w:hint="cs"/>
          <w:b/>
          <w:bCs/>
          <w:sz w:val="24"/>
          <w:szCs w:val="24"/>
          <w:rtl/>
        </w:rPr>
        <w:t xml:space="preserve">، </w:t>
      </w:r>
      <w:r w:rsidR="003C7A27">
        <w:rPr>
          <w:rFonts w:ascii="Calibri" w:eastAsia="Calibri" w:hAnsi="Calibri" w:cs="B Nazanin" w:hint="cs"/>
          <w:b/>
          <w:bCs/>
          <w:sz w:val="24"/>
          <w:szCs w:val="24"/>
          <w:rtl/>
        </w:rPr>
        <w:t>ص</w:t>
      </w:r>
      <w:r w:rsidR="003C7A27">
        <w:rPr>
          <w:rFonts w:ascii="Calibri" w:eastAsia="Calibri" w:hAnsi="Calibri" w:cs="B Nazanin"/>
          <w:b/>
          <w:bCs/>
          <w:sz w:val="24"/>
          <w:szCs w:val="24"/>
          <w:rtl/>
        </w:rPr>
        <w:t xml:space="preserve"> 215</w:t>
      </w:r>
      <w:r w:rsidRPr="00B846A1">
        <w:rPr>
          <w:rFonts w:ascii="Calibri" w:eastAsia="Calibri" w:hAnsi="Calibri" w:cs="B Nazanin" w:hint="cs"/>
          <w:b/>
          <w:bCs/>
          <w:sz w:val="24"/>
          <w:szCs w:val="24"/>
          <w:rtl/>
        </w:rPr>
        <w:t>)</w:t>
      </w:r>
      <w:r w:rsidRPr="00B846A1">
        <w:rPr>
          <w:rFonts w:ascii="Calibri" w:eastAsia="Calibri" w:hAnsi="Calibri" w:cs="B Nazanin"/>
          <w:b/>
          <w:bCs/>
          <w:sz w:val="24"/>
          <w:szCs w:val="24"/>
        </w:rPr>
        <w:t>.</w:t>
      </w:r>
    </w:p>
    <w:p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 xml:space="preserve">عنوان مقاله: ناظر به موضوع تحقیق، </w:t>
      </w:r>
      <w:r w:rsidR="00B834F6">
        <w:rPr>
          <w:rFonts w:ascii="Calibri" w:eastAsia="Calibri" w:hAnsi="Calibri" w:cs="B Nazanin" w:hint="cs"/>
          <w:b/>
          <w:bCs/>
          <w:sz w:val="24"/>
          <w:szCs w:val="24"/>
          <w:rtl/>
        </w:rPr>
        <w:t>به‌صورت</w:t>
      </w:r>
      <w:r w:rsidRPr="00FF5EFE">
        <w:rPr>
          <w:rFonts w:ascii="Calibri" w:eastAsia="Calibri" w:hAnsi="Calibri" w:cs="B Nazanin" w:hint="cs"/>
          <w:b/>
          <w:bCs/>
          <w:sz w:val="24"/>
          <w:szCs w:val="24"/>
          <w:rtl/>
        </w:rPr>
        <w:t xml:space="preserve"> کوتاه و رسا درج گردد؛</w:t>
      </w:r>
    </w:p>
    <w:p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lastRenderedPageBreak/>
        <w:t>نام و نام خانوادگی نویسنده/ نویسندگان به همراه ایمیل و شماره تلفن تماس؛</w:t>
      </w:r>
      <w:r w:rsidR="004263F5" w:rsidRPr="00FF5EFE">
        <w:rPr>
          <w:rFonts w:ascii="Calibri" w:eastAsia="Calibri" w:hAnsi="Calibri" w:cs="B Nazanin" w:hint="cs"/>
          <w:b/>
          <w:bCs/>
          <w:sz w:val="24"/>
          <w:szCs w:val="24"/>
          <w:rtl/>
        </w:rPr>
        <w:t>ذکر گردد:</w:t>
      </w:r>
    </w:p>
    <w:p w:rsidR="004263F5"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چکیده</w:t>
      </w:r>
      <w:r w:rsidR="0061693D" w:rsidRPr="00FF5EFE">
        <w:rPr>
          <w:rFonts w:ascii="Calibri" w:eastAsia="Calibri" w:hAnsi="Calibri" w:cs="B Nazanin" w:hint="cs"/>
          <w:b/>
          <w:bCs/>
          <w:sz w:val="24"/>
          <w:szCs w:val="24"/>
          <w:rtl/>
        </w:rPr>
        <w:t>: قریب 100-150 کلمه به زبان فارسی</w:t>
      </w:r>
    </w:p>
    <w:p w:rsid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کلیدواژه‌ها: حداکثر تا 6 واژه از میان کلماتی که نقش نمایه و فهرست را ایفا می‌کنند</w:t>
      </w:r>
    </w:p>
    <w:p w:rsidR="00FF5EFE" w:rsidRPr="004263F5"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مقدمه</w:t>
      </w:r>
      <w:r w:rsidR="0061693D" w:rsidRPr="004263F5">
        <w:rPr>
          <w:rFonts w:ascii="Calibri" w:eastAsia="Calibri" w:hAnsi="Calibri" w:cs="B Nazanin" w:hint="cs"/>
          <w:b/>
          <w:bCs/>
          <w:sz w:val="24"/>
          <w:szCs w:val="24"/>
          <w:rtl/>
        </w:rPr>
        <w:t xml:space="preserve">: در آن به هدف پژوهشگر از پژوهش و انتشار آن و نیز به زمینه‌های قبلی پژوهش و ارتباط </w:t>
      </w:r>
      <w:r w:rsidR="008749EA" w:rsidRPr="004263F5">
        <w:rPr>
          <w:rFonts w:ascii="Calibri" w:eastAsia="Calibri" w:hAnsi="Calibri" w:cs="B Nazanin" w:hint="cs"/>
          <w:b/>
          <w:bCs/>
          <w:sz w:val="24"/>
          <w:szCs w:val="24"/>
          <w:rtl/>
        </w:rPr>
        <w:t>آن‌ها</w:t>
      </w:r>
      <w:r w:rsidR="0061693D" w:rsidRPr="004263F5">
        <w:rPr>
          <w:rFonts w:ascii="Calibri" w:eastAsia="Calibri" w:hAnsi="Calibri" w:cs="B Nazanin" w:hint="cs"/>
          <w:b/>
          <w:bCs/>
          <w:sz w:val="24"/>
          <w:szCs w:val="24"/>
          <w:rtl/>
        </w:rPr>
        <w:t xml:space="preserve"> با موضوع نوشتار </w:t>
      </w:r>
      <w:r w:rsidR="00B834F6">
        <w:rPr>
          <w:rFonts w:ascii="Calibri" w:eastAsia="Calibri" w:hAnsi="Calibri" w:cs="B Nazanin" w:hint="cs"/>
          <w:b/>
          <w:bCs/>
          <w:sz w:val="24"/>
          <w:szCs w:val="24"/>
          <w:rtl/>
        </w:rPr>
        <w:t>به‌صورت</w:t>
      </w:r>
      <w:r w:rsidR="0061693D" w:rsidRPr="004263F5">
        <w:rPr>
          <w:rFonts w:ascii="Calibri" w:eastAsia="Calibri" w:hAnsi="Calibri" w:cs="B Nazanin" w:hint="cs"/>
          <w:b/>
          <w:bCs/>
          <w:sz w:val="24"/>
          <w:szCs w:val="24"/>
          <w:rtl/>
        </w:rPr>
        <w:t xml:space="preserve"> واضح اشاره شود؛</w:t>
      </w:r>
    </w:p>
    <w:p w:rsidR="00FF5EFE" w:rsidRDefault="00B834F6"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Pr>
          <w:rFonts w:ascii="Calibri" w:eastAsia="Calibri" w:hAnsi="Calibri" w:cs="B Nazanin" w:hint="cs"/>
          <w:b/>
          <w:bCs/>
          <w:sz w:val="24"/>
          <w:szCs w:val="24"/>
          <w:rtl/>
        </w:rPr>
        <w:t>نقل‌قول</w:t>
      </w:r>
      <w:r w:rsidR="0061693D" w:rsidRPr="00FF5EFE">
        <w:rPr>
          <w:rFonts w:ascii="Calibri" w:eastAsia="Calibri" w:hAnsi="Calibri" w:cs="B Nazanin" w:hint="cs"/>
          <w:b/>
          <w:bCs/>
          <w:sz w:val="24"/>
          <w:szCs w:val="24"/>
          <w:rtl/>
        </w:rPr>
        <w:t xml:space="preserve"> مستقیم: در مواردی که مطلبی عیناً از منبعی نقل می‌شود، ابتدا </w:t>
      </w:r>
      <w:r>
        <w:rPr>
          <w:rFonts w:ascii="Calibri" w:eastAsia="Calibri" w:hAnsi="Calibri" w:cs="B Nazanin" w:hint="cs"/>
          <w:b/>
          <w:bCs/>
          <w:sz w:val="24"/>
          <w:szCs w:val="24"/>
          <w:rtl/>
        </w:rPr>
        <w:t>و</w:t>
      </w:r>
      <w:r w:rsidR="00203CBC">
        <w:rPr>
          <w:rFonts w:ascii="Calibri" w:eastAsia="Calibri" w:hAnsi="Calibri" w:cs="B Nazanin" w:hint="cs"/>
          <w:b/>
          <w:bCs/>
          <w:sz w:val="24"/>
          <w:szCs w:val="24"/>
          <w:rtl/>
        </w:rPr>
        <w:t xml:space="preserve"> انتهای</w:t>
      </w:r>
      <w:r w:rsidR="0061693D" w:rsidRPr="00FF5EFE">
        <w:rPr>
          <w:rFonts w:ascii="Calibri" w:eastAsia="Calibri" w:hAnsi="Calibri" w:cs="B Nazanin" w:hint="cs"/>
          <w:b/>
          <w:bCs/>
          <w:sz w:val="24"/>
          <w:szCs w:val="24"/>
          <w:rtl/>
        </w:rPr>
        <w:t xml:space="preserve"> مطلب، گیومه </w:t>
      </w:r>
      <w:r w:rsidR="003C7A27" w:rsidRPr="00FF5EFE">
        <w:rPr>
          <w:rFonts w:ascii="Calibri" w:eastAsia="Calibri" w:hAnsi="Calibri" w:cs="B Nazanin"/>
          <w:b/>
          <w:bCs/>
          <w:sz w:val="24"/>
          <w:szCs w:val="24"/>
          <w:rtl/>
        </w:rPr>
        <w:t>«</w:t>
      </w:r>
      <w:r w:rsidR="0061693D" w:rsidRPr="00FF5EFE">
        <w:rPr>
          <w:rFonts w:ascii="Calibri" w:eastAsia="Calibri" w:hAnsi="Calibri" w:cs="B Nazanin" w:hint="cs"/>
          <w:b/>
          <w:bCs/>
          <w:sz w:val="24"/>
          <w:szCs w:val="24"/>
          <w:rtl/>
        </w:rPr>
        <w:t>» قرار داده شود. نقل به مضمون و کپی عینی مطلب از کتابی نیازی به درج گیومه ندارد.</w:t>
      </w:r>
    </w:p>
    <w:p w:rsidR="00FF5EFE" w:rsidRPr="004263F5"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نتیجه</w:t>
      </w:r>
      <w:r w:rsidR="0061693D" w:rsidRPr="004263F5">
        <w:rPr>
          <w:rFonts w:ascii="Calibri" w:eastAsia="Calibri" w:hAnsi="Calibri" w:cs="B Nazanin" w:hint="cs"/>
          <w:b/>
          <w:bCs/>
          <w:sz w:val="24"/>
          <w:szCs w:val="24"/>
          <w:rtl/>
        </w:rPr>
        <w:t xml:space="preserve">: حدود 100-200 کلمه، حاوی </w:t>
      </w:r>
      <w:r w:rsidR="00CC0007" w:rsidRPr="004263F5">
        <w:rPr>
          <w:rFonts w:ascii="Calibri" w:eastAsia="Calibri" w:hAnsi="Calibri" w:cs="B Nazanin" w:hint="cs"/>
          <w:b/>
          <w:bCs/>
          <w:sz w:val="24"/>
          <w:szCs w:val="24"/>
          <w:rtl/>
        </w:rPr>
        <w:t>جمع‌بندی</w:t>
      </w:r>
      <w:r w:rsidR="0061693D" w:rsidRPr="004263F5">
        <w:rPr>
          <w:rFonts w:ascii="Calibri" w:eastAsia="Calibri" w:hAnsi="Calibri" w:cs="B Nazanin" w:hint="cs"/>
          <w:b/>
          <w:bCs/>
          <w:sz w:val="24"/>
          <w:szCs w:val="24"/>
          <w:rtl/>
        </w:rPr>
        <w:t xml:space="preserve"> و </w:t>
      </w:r>
      <w:r w:rsidR="00203CBC">
        <w:rPr>
          <w:rFonts w:ascii="Calibri" w:eastAsia="Calibri" w:hAnsi="Calibri" w:cs="B Nazanin" w:hint="cs"/>
          <w:b/>
          <w:bCs/>
          <w:sz w:val="24"/>
          <w:szCs w:val="24"/>
          <w:rtl/>
        </w:rPr>
        <w:t>خلاصهگیری</w:t>
      </w:r>
      <w:r w:rsidR="0061693D" w:rsidRPr="004263F5">
        <w:rPr>
          <w:rFonts w:ascii="Calibri" w:eastAsia="Calibri" w:hAnsi="Calibri" w:cs="B Nazanin" w:hint="cs"/>
          <w:b/>
          <w:bCs/>
          <w:sz w:val="24"/>
          <w:szCs w:val="24"/>
          <w:rtl/>
        </w:rPr>
        <w:t xml:space="preserve"> از </w:t>
      </w:r>
      <w:r w:rsidR="00CC0007" w:rsidRPr="004263F5">
        <w:rPr>
          <w:rFonts w:ascii="Calibri" w:eastAsia="Calibri" w:hAnsi="Calibri" w:cs="B Nazanin" w:hint="cs"/>
          <w:b/>
          <w:bCs/>
          <w:sz w:val="24"/>
          <w:szCs w:val="24"/>
          <w:rtl/>
        </w:rPr>
        <w:t>مهم‌ترین</w:t>
      </w:r>
      <w:r w:rsidR="0061693D" w:rsidRPr="004263F5">
        <w:rPr>
          <w:rFonts w:ascii="Calibri" w:eastAsia="Calibri" w:hAnsi="Calibri" w:cs="B Nazanin" w:hint="cs"/>
          <w:b/>
          <w:bCs/>
          <w:sz w:val="24"/>
          <w:szCs w:val="24"/>
          <w:rtl/>
        </w:rPr>
        <w:t xml:space="preserve"> مسائلی که نویسنده </w:t>
      </w:r>
      <w:r w:rsidR="008749EA" w:rsidRPr="004263F5">
        <w:rPr>
          <w:rFonts w:ascii="Calibri" w:eastAsia="Calibri" w:hAnsi="Calibri" w:cs="B Nazanin" w:hint="cs"/>
          <w:b/>
          <w:bCs/>
          <w:sz w:val="24"/>
          <w:szCs w:val="24"/>
          <w:rtl/>
        </w:rPr>
        <w:t>آن‌ها</w:t>
      </w:r>
      <w:r w:rsidR="0061693D" w:rsidRPr="004263F5">
        <w:rPr>
          <w:rFonts w:ascii="Calibri" w:eastAsia="Calibri" w:hAnsi="Calibri" w:cs="B Nazanin" w:hint="cs"/>
          <w:b/>
          <w:bCs/>
          <w:sz w:val="24"/>
          <w:szCs w:val="24"/>
          <w:rtl/>
        </w:rPr>
        <w:t xml:space="preserve"> را در مقاله‌اش </w:t>
      </w:r>
      <w:r w:rsidR="00203CBC">
        <w:rPr>
          <w:rFonts w:ascii="Calibri" w:eastAsia="Calibri" w:hAnsi="Calibri" w:cs="B Nazanin" w:hint="cs"/>
          <w:b/>
          <w:bCs/>
          <w:sz w:val="24"/>
          <w:szCs w:val="24"/>
          <w:rtl/>
        </w:rPr>
        <w:t>به‌طور</w:t>
      </w:r>
      <w:r w:rsidR="0061693D" w:rsidRPr="004263F5">
        <w:rPr>
          <w:rFonts w:ascii="Calibri" w:eastAsia="Calibri" w:hAnsi="Calibri" w:cs="B Nazanin" w:hint="cs"/>
          <w:b/>
          <w:bCs/>
          <w:sz w:val="24"/>
          <w:szCs w:val="24"/>
          <w:rtl/>
        </w:rPr>
        <w:t xml:space="preserve"> مستند شرح و بسط داده است.</w:t>
      </w:r>
    </w:p>
    <w:p w:rsidR="00FF5EFE"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فهرست</w:t>
      </w:r>
      <w:r w:rsidR="0061693D" w:rsidRPr="00FF5EFE">
        <w:rPr>
          <w:rFonts w:ascii="Calibri" w:eastAsia="Calibri" w:hAnsi="Calibri" w:cs="B Nazanin" w:hint="cs"/>
          <w:b/>
          <w:bCs/>
          <w:sz w:val="24"/>
          <w:szCs w:val="24"/>
          <w:rtl/>
        </w:rPr>
        <w:t xml:space="preserve"> منابع: کتب و مقالاتی که نویسنده در مقاله‌اش به </w:t>
      </w:r>
      <w:r w:rsidR="008749EA" w:rsidRPr="00FF5EFE">
        <w:rPr>
          <w:rFonts w:ascii="Calibri" w:eastAsia="Calibri" w:hAnsi="Calibri" w:cs="B Nazanin" w:hint="cs"/>
          <w:b/>
          <w:bCs/>
          <w:sz w:val="24"/>
          <w:szCs w:val="24"/>
          <w:rtl/>
        </w:rPr>
        <w:t>آن‌ها</w:t>
      </w:r>
      <w:r w:rsidR="0061693D" w:rsidRPr="00FF5EFE">
        <w:rPr>
          <w:rFonts w:ascii="Calibri" w:eastAsia="Calibri" w:hAnsi="Calibri" w:cs="B Nazanin" w:hint="cs"/>
          <w:b/>
          <w:bCs/>
          <w:sz w:val="24"/>
          <w:szCs w:val="24"/>
          <w:rtl/>
        </w:rPr>
        <w:t xml:space="preserve"> استناد نموده و یا از </w:t>
      </w:r>
      <w:r w:rsidR="008749EA" w:rsidRPr="00FF5EFE">
        <w:rPr>
          <w:rFonts w:ascii="Calibri" w:eastAsia="Calibri" w:hAnsi="Calibri" w:cs="B Nazanin" w:hint="cs"/>
          <w:b/>
          <w:bCs/>
          <w:sz w:val="24"/>
          <w:szCs w:val="24"/>
          <w:rtl/>
        </w:rPr>
        <w:t>آن‌ها</w:t>
      </w:r>
      <w:r w:rsidR="0061693D" w:rsidRPr="00FF5EFE">
        <w:rPr>
          <w:rFonts w:ascii="Calibri" w:eastAsia="Calibri" w:hAnsi="Calibri" w:cs="B Nazanin" w:hint="cs"/>
          <w:b/>
          <w:bCs/>
          <w:sz w:val="24"/>
          <w:szCs w:val="24"/>
          <w:rtl/>
        </w:rPr>
        <w:t xml:space="preserve"> نقل مطلب کرده است. فهرست منابع در پایان مقاله و در صفحه‌ای جداگانه بر اساس حروف الفبا (نام خانوادگی مؤلف) با دستورالعمل زیر تنظیم گردد. کتاب: نام خانوادگی، نام (سال انتشار)، عنوان کتاب؛ نام مترجم، محل نشر: ناشر. ضمناً نام کتاب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 </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تایپ گردد. مقاله: نام خانوادگی، نام (سال انتشار</w:t>
      </w:r>
      <w:r w:rsidRPr="00FF5EFE">
        <w:rPr>
          <w:rFonts w:ascii="Calibri" w:eastAsia="Calibri" w:hAnsi="Calibri" w:cs="B Nazanin"/>
          <w:b/>
          <w:bCs/>
          <w:sz w:val="24"/>
          <w:szCs w:val="24"/>
          <w:rtl/>
        </w:rPr>
        <w:t>)</w:t>
      </w:r>
      <w:r w:rsidR="0061693D" w:rsidRPr="00FF5EFE">
        <w:rPr>
          <w:rFonts w:ascii="Calibri" w:eastAsia="Calibri" w:hAnsi="Calibri" w:cs="B Nazanin" w:hint="cs"/>
          <w:b/>
          <w:bCs/>
          <w:sz w:val="24"/>
          <w:szCs w:val="24"/>
          <w:rtl/>
        </w:rPr>
        <w:t xml:space="preserve"> «عنوان مقاله»، نام مجله، شماره مجله. عنوان مقاله داخل گیومه و نام مجله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باشد.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نام خانوادگی، نام (سال دفاع)، «عنوان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کارشناسی ارشد/ دکتری، رشته، دانشکده، دانشگاه. عنوان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داخل گیومه و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تایپ گردد.</w:t>
      </w:r>
    </w:p>
    <w:p w:rsidR="0061693D"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 xml:space="preserve"> در صورت عدم تعیین برخی مشخصات از الفاظ «بی‌جا» برای (بدون محل نشر)، «بی‌نا» برای (بدون ناشر)، «بی‌تا» برای (بدون تاریخ) استفاده شود.</w:t>
      </w:r>
    </w:p>
    <w:p w:rsidR="005D4C4C" w:rsidRPr="004D2C26" w:rsidRDefault="005D4C4C" w:rsidP="005D4C4C">
      <w:pPr>
        <w:bidi/>
        <w:spacing w:after="0" w:line="240" w:lineRule="auto"/>
        <w:ind w:left="-40" w:right="-450"/>
        <w:contextualSpacing/>
        <w:jc w:val="both"/>
        <w:rPr>
          <w:rFonts w:ascii="Calibri" w:eastAsia="Calibri" w:hAnsi="Calibri" w:cs="B Nazanin"/>
          <w:b/>
          <w:bCs/>
          <w:sz w:val="24"/>
          <w:szCs w:val="24"/>
        </w:rPr>
      </w:pPr>
    </w:p>
    <w:p w:rsidR="005D4C4C" w:rsidRDefault="005D4C4C" w:rsidP="008328EA">
      <w:pPr>
        <w:bidi/>
        <w:spacing w:line="264" w:lineRule="auto"/>
        <w:contextualSpacing/>
        <w:rPr>
          <w:rFonts w:asciiTheme="majorHAnsi" w:eastAsiaTheme="majorEastAsia" w:hAnsiTheme="majorHAnsi" w:cs="B Titr"/>
          <w:b/>
          <w:bCs/>
          <w:color w:val="FF0000"/>
          <w:sz w:val="24"/>
          <w:szCs w:val="24"/>
          <w:rtl/>
        </w:rPr>
      </w:pPr>
      <w:r>
        <w:rPr>
          <w:rFonts w:asciiTheme="majorHAnsi" w:eastAsiaTheme="majorEastAsia" w:hAnsiTheme="majorHAnsi" w:cs="B Titr" w:hint="cs"/>
          <w:b/>
          <w:bCs/>
          <w:color w:val="FF0000"/>
          <w:sz w:val="24"/>
          <w:szCs w:val="24"/>
          <w:rtl/>
        </w:rPr>
        <w:t>3</w:t>
      </w:r>
      <w:r w:rsidRPr="008577ED">
        <w:rPr>
          <w:rFonts w:asciiTheme="majorHAnsi" w:eastAsiaTheme="majorEastAsia" w:hAnsiTheme="majorHAnsi" w:cs="B Titr" w:hint="cs"/>
          <w:b/>
          <w:bCs/>
          <w:color w:val="FF0000"/>
          <w:sz w:val="24"/>
          <w:szCs w:val="24"/>
          <w:rtl/>
        </w:rPr>
        <w:t>-</w:t>
      </w:r>
      <w:r>
        <w:rPr>
          <w:rFonts w:cs="B Titr" w:hint="cs"/>
          <w:b/>
          <w:bCs/>
          <w:color w:val="FF0000"/>
          <w:sz w:val="24"/>
          <w:szCs w:val="24"/>
          <w:rtl/>
        </w:rPr>
        <w:t>5</w:t>
      </w:r>
      <w:r w:rsidRPr="00523D43">
        <w:rPr>
          <w:rFonts w:cs="B Titr" w:hint="cs"/>
          <w:b/>
          <w:bCs/>
          <w:color w:val="FF0000"/>
          <w:sz w:val="24"/>
          <w:szCs w:val="24"/>
          <w:rtl/>
        </w:rPr>
        <w:t>-</w:t>
      </w:r>
      <w:r>
        <w:rPr>
          <w:rFonts w:cs="B Titr" w:hint="cs"/>
          <w:b/>
          <w:bCs/>
          <w:color w:val="FF0000"/>
          <w:sz w:val="24"/>
          <w:szCs w:val="24"/>
          <w:rtl/>
        </w:rPr>
        <w:t>9</w:t>
      </w:r>
      <w:r w:rsidRPr="00523D43">
        <w:rPr>
          <w:rFonts w:cs="B Titr" w:hint="cs"/>
          <w:b/>
          <w:bCs/>
          <w:color w:val="FF0000"/>
          <w:sz w:val="24"/>
          <w:szCs w:val="24"/>
          <w:rtl/>
        </w:rPr>
        <w:t>-</w:t>
      </w:r>
      <w:r>
        <w:rPr>
          <w:rFonts w:asciiTheme="majorHAnsi" w:eastAsiaTheme="majorEastAsia" w:hAnsiTheme="majorHAnsi" w:cs="B Titr" w:hint="cs"/>
          <w:b/>
          <w:bCs/>
          <w:color w:val="FF0000"/>
          <w:sz w:val="24"/>
          <w:szCs w:val="24"/>
          <w:rtl/>
        </w:rPr>
        <w:t>کانال</w:t>
      </w:r>
      <w:r w:rsidR="008328EA">
        <w:rPr>
          <w:rFonts w:asciiTheme="majorHAnsi" w:eastAsiaTheme="majorEastAsia" w:hAnsiTheme="majorHAnsi" w:cs="B Titr" w:hint="cs"/>
          <w:b/>
          <w:bCs/>
          <w:color w:val="FF0000"/>
          <w:sz w:val="24"/>
          <w:szCs w:val="24"/>
          <w:rtl/>
        </w:rPr>
        <w:t xml:space="preserve"> شبکه</w:t>
      </w:r>
      <w:r>
        <w:rPr>
          <w:rFonts w:asciiTheme="majorHAnsi" w:eastAsiaTheme="majorEastAsia" w:hAnsiTheme="majorHAnsi" w:cs="B Titr" w:hint="cs"/>
          <w:b/>
          <w:bCs/>
          <w:color w:val="FF0000"/>
          <w:sz w:val="24"/>
          <w:szCs w:val="24"/>
          <w:rtl/>
        </w:rPr>
        <w:t xml:space="preserve"> مجازی </w:t>
      </w:r>
    </w:p>
    <w:p w:rsidR="006627B5" w:rsidRDefault="006627B5" w:rsidP="000F1B7B">
      <w:pPr>
        <w:bidi/>
        <w:spacing w:line="264" w:lineRule="auto"/>
        <w:contextualSpacing/>
        <w:rPr>
          <w:rFonts w:cs="B Nazanin"/>
          <w:b/>
          <w:bCs/>
          <w:sz w:val="24"/>
          <w:szCs w:val="24"/>
          <w:rtl/>
          <w:lang w:bidi="fa-IR"/>
        </w:rPr>
      </w:pPr>
      <w:r w:rsidRPr="006627B5">
        <w:rPr>
          <w:rFonts w:cs="B Nazanin" w:hint="cs"/>
          <w:b/>
          <w:bCs/>
          <w:sz w:val="24"/>
          <w:szCs w:val="24"/>
          <w:rtl/>
          <w:lang w:bidi="fa-IR"/>
        </w:rPr>
        <w:t xml:space="preserve">موضوع : </w:t>
      </w:r>
      <w:r w:rsidR="000F1B7B">
        <w:rPr>
          <w:rFonts w:cs="B Nazanin" w:hint="cs"/>
          <w:b/>
          <w:bCs/>
          <w:sz w:val="24"/>
          <w:szCs w:val="24"/>
          <w:rtl/>
          <w:lang w:bidi="fa-IR"/>
        </w:rPr>
        <w:t>معارف و مهارت های حوزه تبلیغی و ترویجی در حوزه فعالیت های قرآن و عترت</w:t>
      </w:r>
    </w:p>
    <w:p w:rsidR="002A4D89" w:rsidRDefault="002A4D89" w:rsidP="002A4D89">
      <w:pPr>
        <w:pStyle w:val="ListParagraph"/>
        <w:numPr>
          <w:ilvl w:val="0"/>
          <w:numId w:val="18"/>
        </w:numPr>
        <w:bidi/>
        <w:spacing w:line="264" w:lineRule="auto"/>
        <w:rPr>
          <w:rFonts w:cs="B Nazanin"/>
          <w:b/>
          <w:bCs/>
          <w:sz w:val="24"/>
          <w:szCs w:val="24"/>
          <w:lang w:bidi="fa-IR"/>
        </w:rPr>
      </w:pPr>
      <w:r>
        <w:rPr>
          <w:rFonts w:cs="B Nazanin" w:hint="cs"/>
          <w:b/>
          <w:bCs/>
          <w:sz w:val="24"/>
          <w:szCs w:val="24"/>
          <w:rtl/>
          <w:lang w:bidi="fa-IR"/>
        </w:rPr>
        <w:t xml:space="preserve">تهیه کانال توسط یک یا چند  نفر بلامانع است اما تنها یک نفر مجاز به شرکت در جشنواره خواهد بود و در </w:t>
      </w:r>
      <w:r w:rsidR="00A73830">
        <w:rPr>
          <w:rFonts w:cs="B Nazanin" w:hint="cs"/>
          <w:b/>
          <w:bCs/>
          <w:sz w:val="24"/>
          <w:szCs w:val="24"/>
          <w:rtl/>
          <w:lang w:bidi="fa-IR"/>
        </w:rPr>
        <w:t>صورت برگزیده شده کانال مربوطه</w:t>
      </w:r>
      <w:r w:rsidR="00273F54">
        <w:rPr>
          <w:rFonts w:cs="B Nazanin" w:hint="cs"/>
          <w:b/>
          <w:bCs/>
          <w:sz w:val="24"/>
          <w:szCs w:val="24"/>
          <w:rtl/>
          <w:lang w:bidi="fa-IR"/>
        </w:rPr>
        <w:t xml:space="preserve"> در جشنواره ،از نفر اصلی ثبت نام شده تقدیر بعمل خواهد آمد.</w:t>
      </w:r>
    </w:p>
    <w:p w:rsidR="00F27CE2" w:rsidRDefault="00F27CE2" w:rsidP="00F27CE2">
      <w:pPr>
        <w:pStyle w:val="ListParagraph"/>
        <w:bidi/>
        <w:spacing w:line="264" w:lineRule="auto"/>
        <w:rPr>
          <w:rFonts w:cs="B Nazanin"/>
          <w:b/>
          <w:bCs/>
          <w:sz w:val="24"/>
          <w:szCs w:val="24"/>
          <w:rtl/>
          <w:lang w:bidi="fa-IR"/>
        </w:rPr>
      </w:pPr>
    </w:p>
    <w:p w:rsidR="00F27CE2" w:rsidRDefault="00F27CE2" w:rsidP="00F27CE2">
      <w:pPr>
        <w:pStyle w:val="ListParagraph"/>
        <w:bidi/>
        <w:spacing w:line="264" w:lineRule="auto"/>
        <w:rPr>
          <w:rFonts w:cs="B Nazanin"/>
          <w:b/>
          <w:bCs/>
          <w:sz w:val="24"/>
          <w:szCs w:val="24"/>
          <w:rtl/>
          <w:lang w:bidi="fa-IR"/>
        </w:rPr>
      </w:pPr>
    </w:p>
    <w:p w:rsidR="00F27CE2" w:rsidRDefault="00F27CE2" w:rsidP="00F27CE2">
      <w:pPr>
        <w:pStyle w:val="ListParagraph"/>
        <w:bidi/>
        <w:spacing w:line="264" w:lineRule="auto"/>
        <w:rPr>
          <w:rFonts w:cs="B Nazanin"/>
          <w:b/>
          <w:bCs/>
          <w:sz w:val="24"/>
          <w:szCs w:val="24"/>
          <w:rtl/>
          <w:lang w:bidi="fa-IR"/>
        </w:rPr>
      </w:pPr>
    </w:p>
    <w:p w:rsidR="00F27CE2" w:rsidRDefault="00F27CE2" w:rsidP="00F27CE2">
      <w:pPr>
        <w:pStyle w:val="ListParagraph"/>
        <w:bidi/>
        <w:spacing w:line="264" w:lineRule="auto"/>
        <w:rPr>
          <w:rFonts w:cs="B Nazanin"/>
          <w:b/>
          <w:bCs/>
          <w:sz w:val="24"/>
          <w:szCs w:val="24"/>
          <w:rtl/>
          <w:lang w:bidi="fa-IR"/>
        </w:rPr>
      </w:pPr>
    </w:p>
    <w:p w:rsidR="00F27CE2" w:rsidRDefault="00F27CE2" w:rsidP="00F27CE2">
      <w:pPr>
        <w:pStyle w:val="ListParagraph"/>
        <w:bidi/>
        <w:spacing w:line="264" w:lineRule="auto"/>
        <w:rPr>
          <w:rFonts w:cs="B Nazanin"/>
          <w:b/>
          <w:bCs/>
          <w:sz w:val="24"/>
          <w:szCs w:val="24"/>
          <w:rtl/>
          <w:lang w:bidi="fa-IR"/>
        </w:rPr>
      </w:pPr>
    </w:p>
    <w:p w:rsidR="00F27CE2" w:rsidRDefault="00F27CE2" w:rsidP="00F27CE2">
      <w:pPr>
        <w:pStyle w:val="ListParagraph"/>
        <w:bidi/>
        <w:spacing w:line="264" w:lineRule="auto"/>
        <w:rPr>
          <w:rFonts w:cs="B Nazanin"/>
          <w:b/>
          <w:bCs/>
          <w:sz w:val="24"/>
          <w:szCs w:val="24"/>
          <w:rtl/>
          <w:lang w:bidi="fa-IR"/>
        </w:rPr>
      </w:pPr>
    </w:p>
    <w:p w:rsidR="00F27CE2" w:rsidRDefault="00F27CE2" w:rsidP="00F27CE2">
      <w:pPr>
        <w:pStyle w:val="ListParagraph"/>
        <w:bidi/>
        <w:spacing w:line="264" w:lineRule="auto"/>
        <w:rPr>
          <w:rFonts w:cs="B Nazanin"/>
          <w:b/>
          <w:bCs/>
          <w:sz w:val="24"/>
          <w:szCs w:val="24"/>
          <w:rtl/>
          <w:lang w:bidi="fa-IR"/>
        </w:rPr>
      </w:pPr>
    </w:p>
    <w:p w:rsidR="00F27CE2" w:rsidRDefault="00F27CE2" w:rsidP="00F27CE2">
      <w:pPr>
        <w:pStyle w:val="ListParagraph"/>
        <w:bidi/>
        <w:spacing w:line="264" w:lineRule="auto"/>
        <w:rPr>
          <w:rFonts w:cs="B Nazanin"/>
          <w:b/>
          <w:bCs/>
          <w:sz w:val="24"/>
          <w:szCs w:val="24"/>
          <w:lang w:bidi="fa-IR"/>
        </w:rPr>
      </w:pPr>
      <w:r>
        <w:rPr>
          <w:rFonts w:cs="B Nazanin" w:hint="cs"/>
          <w:b/>
          <w:bCs/>
          <w:sz w:val="24"/>
          <w:szCs w:val="24"/>
          <w:rtl/>
          <w:lang w:bidi="fa-IR"/>
        </w:rPr>
        <w:t>جدول امتیازات و ضوابط فنی</w:t>
      </w:r>
    </w:p>
    <w:tbl>
      <w:tblPr>
        <w:tblStyle w:val="TableGrid"/>
        <w:tblpPr w:leftFromText="180" w:rightFromText="180" w:horzAnchor="margin" w:tblpY="540"/>
        <w:bidiVisual/>
        <w:tblW w:w="0" w:type="auto"/>
        <w:tblLook w:val="04A0"/>
      </w:tblPr>
      <w:tblGrid>
        <w:gridCol w:w="1039"/>
        <w:gridCol w:w="4567"/>
        <w:gridCol w:w="2804"/>
      </w:tblGrid>
      <w:tr w:rsidR="00F27CE2" w:rsidTr="00F27CE2">
        <w:tc>
          <w:tcPr>
            <w:tcW w:w="1039" w:type="dxa"/>
          </w:tcPr>
          <w:p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ردیف</w:t>
            </w:r>
          </w:p>
        </w:tc>
        <w:tc>
          <w:tcPr>
            <w:tcW w:w="4567" w:type="dxa"/>
          </w:tcPr>
          <w:p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امتیاز شاخص داوری</w:t>
            </w:r>
          </w:p>
        </w:tc>
        <w:tc>
          <w:tcPr>
            <w:tcW w:w="2804" w:type="dxa"/>
          </w:tcPr>
          <w:p w:rsidR="00F27CE2" w:rsidRDefault="00F27CE2" w:rsidP="006924EC">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امتیاز</w:t>
            </w:r>
          </w:p>
        </w:tc>
      </w:tr>
      <w:tr w:rsidR="00F27CE2" w:rsidTr="00F27CE2">
        <w:tc>
          <w:tcPr>
            <w:tcW w:w="1039"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lastRenderedPageBreak/>
              <w:t>1</w:t>
            </w:r>
          </w:p>
        </w:tc>
        <w:tc>
          <w:tcPr>
            <w:tcW w:w="4567" w:type="dxa"/>
          </w:tcPr>
          <w:p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کار بر پسندی و تعدد مخاطبین</w:t>
            </w:r>
          </w:p>
        </w:tc>
        <w:tc>
          <w:tcPr>
            <w:tcW w:w="2804"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rsidTr="00F27CE2">
        <w:tc>
          <w:tcPr>
            <w:tcW w:w="1039"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w:t>
            </w:r>
          </w:p>
        </w:tc>
        <w:tc>
          <w:tcPr>
            <w:tcW w:w="4567" w:type="dxa"/>
          </w:tcPr>
          <w:p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صحت محتوا</w:t>
            </w:r>
          </w:p>
        </w:tc>
        <w:tc>
          <w:tcPr>
            <w:tcW w:w="2804"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rsidTr="00F27CE2">
        <w:tc>
          <w:tcPr>
            <w:tcW w:w="1039"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3</w:t>
            </w:r>
          </w:p>
        </w:tc>
        <w:tc>
          <w:tcPr>
            <w:tcW w:w="4567" w:type="dxa"/>
          </w:tcPr>
          <w:p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غنی سازی و تنوع مطالب</w:t>
            </w:r>
          </w:p>
        </w:tc>
        <w:tc>
          <w:tcPr>
            <w:tcW w:w="2804"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rsidTr="00F27CE2">
        <w:tc>
          <w:tcPr>
            <w:tcW w:w="1039"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4</w:t>
            </w:r>
          </w:p>
        </w:tc>
        <w:tc>
          <w:tcPr>
            <w:tcW w:w="4567" w:type="dxa"/>
          </w:tcPr>
          <w:p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سطح تخصصی مطالب</w:t>
            </w:r>
          </w:p>
        </w:tc>
        <w:tc>
          <w:tcPr>
            <w:tcW w:w="2804"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w:t>
            </w:r>
          </w:p>
        </w:tc>
      </w:tr>
      <w:tr w:rsidR="00F27CE2" w:rsidTr="00F27CE2">
        <w:tc>
          <w:tcPr>
            <w:tcW w:w="1039"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5</w:t>
            </w:r>
          </w:p>
        </w:tc>
        <w:tc>
          <w:tcPr>
            <w:tcW w:w="4567" w:type="dxa"/>
          </w:tcPr>
          <w:p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 xml:space="preserve">فعال بودن کانال و درج مطالب در آن به صورت روزانه </w:t>
            </w:r>
          </w:p>
        </w:tc>
        <w:tc>
          <w:tcPr>
            <w:tcW w:w="2804"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20</w:t>
            </w:r>
          </w:p>
        </w:tc>
      </w:tr>
      <w:tr w:rsidR="00F27CE2" w:rsidTr="00F27CE2">
        <w:tc>
          <w:tcPr>
            <w:tcW w:w="1039"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6</w:t>
            </w:r>
          </w:p>
        </w:tc>
        <w:tc>
          <w:tcPr>
            <w:tcW w:w="4567" w:type="dxa"/>
          </w:tcPr>
          <w:p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قدمت و تداوم کانال</w:t>
            </w:r>
          </w:p>
        </w:tc>
        <w:tc>
          <w:tcPr>
            <w:tcW w:w="2804"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w:t>
            </w:r>
          </w:p>
        </w:tc>
      </w:tr>
      <w:tr w:rsidR="00F27CE2" w:rsidTr="00F27CE2">
        <w:tc>
          <w:tcPr>
            <w:tcW w:w="1039" w:type="dxa"/>
          </w:tcPr>
          <w:p w:rsidR="00F27CE2" w:rsidRDefault="00F27CE2" w:rsidP="00F27CE2">
            <w:pPr>
              <w:pStyle w:val="ListParagraph"/>
              <w:bidi/>
              <w:spacing w:line="264" w:lineRule="auto"/>
              <w:ind w:left="0"/>
              <w:rPr>
                <w:rFonts w:cs="B Nazanin"/>
                <w:b/>
                <w:bCs/>
                <w:sz w:val="24"/>
                <w:szCs w:val="24"/>
                <w:rtl/>
                <w:lang w:bidi="fa-IR"/>
              </w:rPr>
            </w:pPr>
          </w:p>
        </w:tc>
        <w:tc>
          <w:tcPr>
            <w:tcW w:w="4567" w:type="dxa"/>
          </w:tcPr>
          <w:p w:rsidR="00F27CE2" w:rsidRDefault="00F27CE2" w:rsidP="00F27CE2">
            <w:pPr>
              <w:pStyle w:val="ListParagraph"/>
              <w:bidi/>
              <w:spacing w:line="264" w:lineRule="auto"/>
              <w:ind w:left="0"/>
              <w:rPr>
                <w:rFonts w:cs="B Nazanin"/>
                <w:b/>
                <w:bCs/>
                <w:sz w:val="24"/>
                <w:szCs w:val="24"/>
                <w:rtl/>
                <w:lang w:bidi="fa-IR"/>
              </w:rPr>
            </w:pPr>
            <w:r>
              <w:rPr>
                <w:rFonts w:cs="B Nazanin" w:hint="cs"/>
                <w:b/>
                <w:bCs/>
                <w:sz w:val="24"/>
                <w:szCs w:val="24"/>
                <w:rtl/>
                <w:lang w:bidi="fa-IR"/>
              </w:rPr>
              <w:t>جمع</w:t>
            </w:r>
          </w:p>
        </w:tc>
        <w:tc>
          <w:tcPr>
            <w:tcW w:w="2804" w:type="dxa"/>
          </w:tcPr>
          <w:p w:rsidR="00F27CE2" w:rsidRDefault="00F27CE2" w:rsidP="008A6AC9">
            <w:pPr>
              <w:pStyle w:val="ListParagraph"/>
              <w:bidi/>
              <w:spacing w:line="264" w:lineRule="auto"/>
              <w:ind w:left="0"/>
              <w:jc w:val="center"/>
              <w:rPr>
                <w:rFonts w:cs="B Nazanin"/>
                <w:b/>
                <w:bCs/>
                <w:sz w:val="24"/>
                <w:szCs w:val="24"/>
                <w:rtl/>
                <w:lang w:bidi="fa-IR"/>
              </w:rPr>
            </w:pPr>
            <w:r>
              <w:rPr>
                <w:rFonts w:cs="B Nazanin" w:hint="cs"/>
                <w:b/>
                <w:bCs/>
                <w:sz w:val="24"/>
                <w:szCs w:val="24"/>
                <w:rtl/>
                <w:lang w:bidi="fa-IR"/>
              </w:rPr>
              <w:t>100</w:t>
            </w:r>
          </w:p>
        </w:tc>
      </w:tr>
    </w:tbl>
    <w:p w:rsidR="005337B0" w:rsidRPr="002A4D89" w:rsidRDefault="005337B0" w:rsidP="005337B0">
      <w:pPr>
        <w:pStyle w:val="ListParagraph"/>
        <w:bidi/>
        <w:spacing w:line="264" w:lineRule="auto"/>
        <w:rPr>
          <w:rFonts w:cs="B Nazanin"/>
          <w:b/>
          <w:bCs/>
          <w:sz w:val="24"/>
          <w:szCs w:val="24"/>
          <w:lang w:bidi="fa-IR"/>
        </w:rPr>
      </w:pPr>
    </w:p>
    <w:p w:rsidR="00646C60" w:rsidRDefault="00646C60" w:rsidP="00187410">
      <w:pPr>
        <w:autoSpaceDE w:val="0"/>
        <w:autoSpaceDN w:val="0"/>
        <w:bidi/>
        <w:adjustRightInd w:val="0"/>
        <w:spacing w:after="0" w:line="240" w:lineRule="auto"/>
        <w:jc w:val="both"/>
        <w:rPr>
          <w:rFonts w:ascii="B Mitra" w:hAnsi="Calibri" w:cs="B Mitra"/>
          <w:sz w:val="28"/>
          <w:szCs w:val="28"/>
          <w:rtl/>
        </w:rPr>
      </w:pPr>
    </w:p>
    <w:p w:rsidR="000B42D1" w:rsidRDefault="000B42D1" w:rsidP="000B42D1">
      <w:pPr>
        <w:bidi/>
        <w:spacing w:line="264" w:lineRule="auto"/>
        <w:contextualSpacing/>
        <w:rPr>
          <w:rFonts w:asciiTheme="majorHAnsi" w:eastAsiaTheme="majorEastAsia" w:hAnsiTheme="majorHAnsi" w:cs="B Titr"/>
          <w:b/>
          <w:bCs/>
          <w:color w:val="FF0000"/>
          <w:sz w:val="24"/>
          <w:szCs w:val="24"/>
          <w:rtl/>
        </w:rPr>
      </w:pPr>
    </w:p>
    <w:p w:rsidR="00977E16" w:rsidRPr="00977E16" w:rsidRDefault="000B42D1" w:rsidP="004976D7">
      <w:pPr>
        <w:bidi/>
        <w:spacing w:line="264" w:lineRule="auto"/>
        <w:contextualSpacing/>
        <w:rPr>
          <w:rFonts w:asciiTheme="majorHAnsi" w:eastAsiaTheme="majorEastAsia" w:hAnsiTheme="majorHAnsi" w:cs="B Titr"/>
          <w:b/>
          <w:bCs/>
          <w:color w:val="FF0000"/>
          <w:sz w:val="24"/>
          <w:szCs w:val="24"/>
        </w:rPr>
      </w:pPr>
      <w:r>
        <w:rPr>
          <w:rFonts w:asciiTheme="majorHAnsi" w:eastAsiaTheme="majorEastAsia" w:hAnsiTheme="majorHAnsi" w:cs="B Titr" w:hint="cs"/>
          <w:b/>
          <w:bCs/>
          <w:color w:val="FF0000"/>
          <w:sz w:val="24"/>
          <w:szCs w:val="24"/>
          <w:rtl/>
        </w:rPr>
        <w:t>4</w:t>
      </w:r>
      <w:r w:rsidR="008577ED" w:rsidRPr="008577ED">
        <w:rPr>
          <w:rFonts w:asciiTheme="majorHAnsi" w:eastAsiaTheme="majorEastAsia" w:hAnsiTheme="majorHAnsi"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203CBC">
        <w:rPr>
          <w:rFonts w:asciiTheme="majorHAnsi" w:eastAsiaTheme="majorEastAsia" w:hAnsiTheme="majorHAnsi" w:cs="B Titr" w:hint="eastAsia"/>
          <w:b/>
          <w:bCs/>
          <w:color w:val="FF0000"/>
          <w:sz w:val="24"/>
          <w:szCs w:val="24"/>
          <w:rtl/>
        </w:rPr>
        <w:t>وب‌سا</w:t>
      </w:r>
      <w:r w:rsidR="00203CBC">
        <w:rPr>
          <w:rFonts w:asciiTheme="majorHAnsi" w:eastAsiaTheme="majorEastAsia" w:hAnsiTheme="majorHAnsi" w:cs="B Titr" w:hint="cs"/>
          <w:b/>
          <w:bCs/>
          <w:color w:val="FF0000"/>
          <w:sz w:val="24"/>
          <w:szCs w:val="24"/>
          <w:rtl/>
        </w:rPr>
        <w:t>ی</w:t>
      </w:r>
      <w:r w:rsidR="00203CBC">
        <w:rPr>
          <w:rFonts w:asciiTheme="majorHAnsi" w:eastAsiaTheme="majorEastAsia" w:hAnsiTheme="majorHAnsi" w:cs="B Titr" w:hint="eastAsia"/>
          <w:b/>
          <w:bCs/>
          <w:color w:val="FF0000"/>
          <w:sz w:val="24"/>
          <w:szCs w:val="24"/>
          <w:rtl/>
        </w:rPr>
        <w:t>ت</w:t>
      </w:r>
    </w:p>
    <w:p w:rsidR="00977E16" w:rsidRDefault="00977E16" w:rsidP="00977E16">
      <w:pPr>
        <w:bidi/>
        <w:spacing w:after="160" w:line="259" w:lineRule="auto"/>
        <w:contextualSpacing/>
        <w:rPr>
          <w:rFonts w:cs="B Nazanin"/>
          <w:b/>
          <w:bCs/>
          <w:sz w:val="24"/>
          <w:szCs w:val="24"/>
          <w:rtl/>
          <w:lang w:bidi="fa-IR"/>
        </w:rPr>
      </w:pPr>
      <w:r w:rsidRPr="00A3162C">
        <w:rPr>
          <w:rFonts w:cs="B Nazanin" w:hint="cs"/>
          <w:b/>
          <w:bCs/>
          <w:sz w:val="24"/>
          <w:szCs w:val="24"/>
          <w:rtl/>
          <w:lang w:bidi="fa-IR"/>
        </w:rPr>
        <w:t>موضوع: مسائل تربيتي و آموزشي، اما موضوعات مرتبط با قرآن و عترت در اولويت هستند</w:t>
      </w:r>
    </w:p>
    <w:p w:rsidR="00977E16" w:rsidRDefault="00E96664" w:rsidP="00977E16">
      <w:pPr>
        <w:autoSpaceDE w:val="0"/>
        <w:autoSpaceDN w:val="0"/>
        <w:bidi/>
        <w:adjustRightInd w:val="0"/>
        <w:spacing w:after="0" w:line="240" w:lineRule="auto"/>
        <w:ind w:left="360"/>
        <w:jc w:val="both"/>
        <w:rPr>
          <w:rFonts w:ascii="B Mitra" w:hAnsi="Calibri" w:cs="B Mitra"/>
          <w:sz w:val="28"/>
          <w:szCs w:val="28"/>
          <w:rtl/>
        </w:rPr>
      </w:pPr>
      <w:r>
        <w:rPr>
          <w:rFonts w:ascii="B Mitra" w:hAnsi="Calibri" w:cs="B Mitra" w:hint="cs"/>
          <w:sz w:val="28"/>
          <w:szCs w:val="28"/>
          <w:rtl/>
        </w:rPr>
        <w:t>شاخص‌های</w:t>
      </w:r>
      <w:r w:rsidR="00977E16">
        <w:rPr>
          <w:rFonts w:ascii="B Mitra" w:hAnsi="Calibri" w:cs="B Mitra" w:hint="cs"/>
          <w:sz w:val="28"/>
          <w:szCs w:val="28"/>
          <w:rtl/>
        </w:rPr>
        <w:t xml:space="preserve"> داوری: امتیازات این رشته در دو بخش فنی و محتوایی محاسبه می‌شود</w:t>
      </w:r>
      <w:r w:rsidR="00977E16">
        <w:rPr>
          <w:rFonts w:ascii="B Mitra" w:hAnsi="Calibri" w:cs="B Mitra"/>
          <w:sz w:val="28"/>
          <w:szCs w:val="28"/>
          <w:rtl/>
        </w:rPr>
        <w:t xml:space="preserve"> (</w:t>
      </w:r>
      <w:r w:rsidR="00977E16">
        <w:rPr>
          <w:rFonts w:ascii="B Mitra" w:hAnsi="Calibri" w:cs="B Mitra" w:hint="cs"/>
          <w:sz w:val="28"/>
          <w:szCs w:val="28"/>
          <w:rtl/>
        </w:rPr>
        <w:t xml:space="preserve">جداول </w:t>
      </w:r>
      <w:r w:rsidR="00203CBC">
        <w:rPr>
          <w:rFonts w:ascii="B Mitra" w:hAnsi="Calibri" w:cs="B Mitra" w:hint="cs"/>
          <w:sz w:val="28"/>
          <w:szCs w:val="28"/>
          <w:rtl/>
        </w:rPr>
        <w:t>شاخص‌ها</w:t>
      </w:r>
      <w:r w:rsidR="00977E16">
        <w:rPr>
          <w:rFonts w:ascii="B Mitra" w:hAnsi="Calibri" w:cs="B Mitra" w:hint="cs"/>
          <w:sz w:val="28"/>
          <w:szCs w:val="28"/>
          <w:rtl/>
        </w:rPr>
        <w:t xml:space="preserve"> به شرح ذیل </w:t>
      </w:r>
      <w:r w:rsidR="00203CBC">
        <w:rPr>
          <w:rFonts w:ascii="B Mitra" w:hAnsi="Calibri" w:cs="B Mitra" w:hint="cs"/>
          <w:sz w:val="28"/>
          <w:szCs w:val="28"/>
          <w:rtl/>
        </w:rPr>
        <w:t>می‌باشد</w:t>
      </w:r>
      <w:r w:rsidR="00977E16">
        <w:rPr>
          <w:rFonts w:ascii="B Mitra" w:hAnsi="Calibri" w:cs="B Mitra" w:hint="cs"/>
          <w:sz w:val="28"/>
          <w:szCs w:val="28"/>
          <w:rtl/>
        </w:rPr>
        <w:t>).</w:t>
      </w:r>
    </w:p>
    <w:p w:rsidR="001864C6" w:rsidRDefault="001864C6" w:rsidP="001864C6">
      <w:pPr>
        <w:autoSpaceDE w:val="0"/>
        <w:autoSpaceDN w:val="0"/>
        <w:bidi/>
        <w:adjustRightInd w:val="0"/>
        <w:spacing w:after="0" w:line="240" w:lineRule="auto"/>
        <w:ind w:left="360"/>
        <w:jc w:val="both"/>
        <w:rPr>
          <w:rFonts w:ascii="B Mitra" w:hAnsi="Calibri" w:cs="B Mitra"/>
          <w:sz w:val="28"/>
          <w:szCs w:val="28"/>
          <w:rtl/>
        </w:rPr>
      </w:pPr>
      <w:r>
        <w:rPr>
          <w:rFonts w:ascii="B Mitra" w:hAnsi="Calibri" w:cs="B Mitra" w:hint="cs"/>
          <w:sz w:val="28"/>
          <w:szCs w:val="28"/>
          <w:rtl/>
        </w:rPr>
        <w:t>*</w:t>
      </w:r>
      <w:r w:rsidRPr="001864C6">
        <w:rPr>
          <w:rFonts w:ascii="B Mitra" w:hAnsi="Calibri" w:cs="B Mitra" w:hint="cs"/>
          <w:sz w:val="28"/>
          <w:szCs w:val="28"/>
          <w:rtl/>
        </w:rPr>
        <w:t>نفراتاول</w:t>
      </w:r>
      <w:r w:rsidR="001F4E58">
        <w:rPr>
          <w:rFonts w:ascii="B Mitra" w:hAnsi="Calibri" w:cs="B Mitra" w:hint="cs"/>
          <w:sz w:val="28"/>
          <w:szCs w:val="28"/>
          <w:rtl/>
        </w:rPr>
        <w:t>استان‌ها</w:t>
      </w:r>
      <w:r w:rsidRPr="001864C6">
        <w:rPr>
          <w:rFonts w:ascii="B Mitra" w:hAnsi="Calibri" w:cs="B Mitra" w:hint="cs"/>
          <w:sz w:val="28"/>
          <w:szCs w:val="28"/>
          <w:rtl/>
        </w:rPr>
        <w:t>می‏بایدبا</w:t>
      </w:r>
      <w:r w:rsidR="003C20A8">
        <w:rPr>
          <w:rFonts w:ascii="B Mitra" w:hAnsi="Calibri" w:cs="B Mitra" w:hint="cs"/>
          <w:sz w:val="28"/>
          <w:szCs w:val="28"/>
          <w:rtl/>
        </w:rPr>
        <w:t>مراجعه</w:t>
      </w:r>
      <w:r w:rsidRPr="001864C6">
        <w:rPr>
          <w:rFonts w:ascii="B Mitra" w:hAnsi="Calibri" w:cs="B Mitra" w:hint="cs"/>
          <w:sz w:val="28"/>
          <w:szCs w:val="28"/>
          <w:rtl/>
        </w:rPr>
        <w:t>به</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Pr="001864C6">
        <w:rPr>
          <w:rFonts w:ascii="B Mitra" w:hAnsi="Calibri" w:cs="B Mitra" w:hint="cs"/>
          <w:sz w:val="28"/>
          <w:szCs w:val="28"/>
          <w:rtl/>
        </w:rPr>
        <w:t>آدرس</w:t>
      </w:r>
      <w:r w:rsidR="00203CBC">
        <w:rPr>
          <w:rFonts w:ascii="B Mitra" w:hAnsi="Calibri" w:cs="B Mitra" w:hint="cs"/>
          <w:sz w:val="28"/>
          <w:szCs w:val="28"/>
          <w:rtl/>
        </w:rPr>
        <w:t>وب‌سایت</w:t>
      </w:r>
      <w:r w:rsidRPr="001864C6">
        <w:rPr>
          <w:rFonts w:ascii="B Mitra" w:hAnsi="Calibri" w:cs="B Mitra" w:hint="cs"/>
          <w:sz w:val="28"/>
          <w:szCs w:val="28"/>
          <w:rtl/>
        </w:rPr>
        <w:t>خودراثبتنمایند</w:t>
      </w:r>
      <w:r w:rsidRPr="001864C6">
        <w:rPr>
          <w:rFonts w:ascii="B Mitra" w:hAnsi="Calibri" w:cs="B Mitra"/>
          <w:sz w:val="28"/>
          <w:szCs w:val="28"/>
          <w:rtl/>
        </w:rPr>
        <w:t>.</w:t>
      </w:r>
    </w:p>
    <w:p w:rsidR="00977E16" w:rsidRPr="00A3162C" w:rsidRDefault="00977E16" w:rsidP="00977E16">
      <w:pPr>
        <w:bidi/>
        <w:spacing w:after="160" w:line="259" w:lineRule="auto"/>
        <w:contextualSpacing/>
        <w:rPr>
          <w:rFonts w:cs="B Nazanin"/>
          <w:b/>
          <w:bCs/>
          <w:sz w:val="24"/>
          <w:szCs w:val="24"/>
          <w:rtl/>
          <w:lang w:bidi="fa-IR"/>
        </w:rPr>
      </w:pPr>
    </w:p>
    <w:tbl>
      <w:tblPr>
        <w:tblStyle w:val="TableGrid"/>
        <w:bidiVisual/>
        <w:tblW w:w="5269" w:type="pct"/>
        <w:tblInd w:w="10" w:type="dxa"/>
        <w:tblLayout w:type="fixed"/>
        <w:tblLook w:val="04A0"/>
      </w:tblPr>
      <w:tblGrid>
        <w:gridCol w:w="625"/>
        <w:gridCol w:w="1142"/>
        <w:gridCol w:w="6661"/>
        <w:gridCol w:w="816"/>
        <w:gridCol w:w="615"/>
      </w:tblGrid>
      <w:tr w:rsidR="00977E16" w:rsidRPr="00A3162C" w:rsidTr="00BD6223">
        <w:trPr>
          <w:cantSplit/>
          <w:trHeight w:hRule="exact" w:val="720"/>
        </w:trPr>
        <w:tc>
          <w:tcPr>
            <w:tcW w:w="317" w:type="pct"/>
            <w:tcBorders>
              <w:right w:val="single" w:sz="2" w:space="0" w:color="auto"/>
            </w:tcBorders>
            <w:shd w:val="clear" w:color="auto" w:fill="F2F2F2" w:themeFill="background1" w:themeFillShade="F2"/>
            <w:vAlign w:val="center"/>
          </w:tcPr>
          <w:p w:rsidR="00977E16" w:rsidRPr="00A3162C" w:rsidRDefault="00977E16" w:rsidP="009E6D6F">
            <w:pPr>
              <w:bidi/>
              <w:rPr>
                <w:rtl/>
              </w:rPr>
            </w:pPr>
            <w:r w:rsidRPr="00A3162C">
              <w:rPr>
                <w:rFonts w:hint="cs"/>
                <w:rtl/>
              </w:rPr>
              <w:t>ردیف</w:t>
            </w:r>
          </w:p>
          <w:p w:rsidR="00977E16" w:rsidRPr="00A3162C" w:rsidRDefault="00977E16" w:rsidP="009E6D6F">
            <w:pPr>
              <w:bidi/>
              <w:rPr>
                <w:rtl/>
              </w:rPr>
            </w:pPr>
          </w:p>
        </w:tc>
        <w:tc>
          <w:tcPr>
            <w:tcW w:w="579"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rsidR="00977E16" w:rsidRPr="00A3162C" w:rsidRDefault="00977E16" w:rsidP="009E6D6F">
            <w:pPr>
              <w:bidi/>
              <w:rPr>
                <w:rtl/>
              </w:rPr>
            </w:pPr>
            <w:r w:rsidRPr="00A3162C">
              <w:rPr>
                <w:rFonts w:hint="cs"/>
                <w:rtl/>
              </w:rPr>
              <w:t>محور</w:t>
            </w:r>
          </w:p>
        </w:tc>
        <w:tc>
          <w:tcPr>
            <w:tcW w:w="3378" w:type="pct"/>
            <w:tcBorders>
              <w:top w:val="single" w:sz="2" w:space="0" w:color="auto"/>
              <w:left w:val="single" w:sz="2" w:space="0" w:color="auto"/>
              <w:bottom w:val="single" w:sz="2" w:space="0" w:color="auto"/>
              <w:right w:val="single" w:sz="2" w:space="0" w:color="auto"/>
            </w:tcBorders>
            <w:vAlign w:val="center"/>
          </w:tcPr>
          <w:p w:rsidR="00977E16" w:rsidRPr="000610FE" w:rsidRDefault="00977E16" w:rsidP="000610FE">
            <w:pPr>
              <w:bidi/>
              <w:jc w:val="center"/>
              <w:rPr>
                <w:sz w:val="28"/>
                <w:szCs w:val="28"/>
                <w:rtl/>
              </w:rPr>
            </w:pPr>
            <w:r w:rsidRPr="000610FE">
              <w:rPr>
                <w:rFonts w:hint="cs"/>
                <w:sz w:val="28"/>
                <w:szCs w:val="28"/>
                <w:rtl/>
              </w:rPr>
              <w:t xml:space="preserve">شاخص‌ها الف: </w:t>
            </w:r>
            <w:r w:rsidR="00E96664" w:rsidRPr="000610FE">
              <w:rPr>
                <w:rFonts w:hint="cs"/>
                <w:sz w:val="28"/>
                <w:szCs w:val="28"/>
                <w:rtl/>
              </w:rPr>
              <w:t>شاخص‌های</w:t>
            </w:r>
            <w:r w:rsidRPr="000610FE">
              <w:rPr>
                <w:rFonts w:hint="cs"/>
                <w:sz w:val="28"/>
                <w:szCs w:val="28"/>
                <w:rtl/>
              </w:rPr>
              <w:t xml:space="preserve"> داوری ساختار فنی وب‌سایت</w:t>
            </w:r>
          </w:p>
        </w:tc>
        <w:tc>
          <w:tcPr>
            <w:tcW w:w="414" w:type="pct"/>
            <w:tcBorders>
              <w:top w:val="single" w:sz="2" w:space="0" w:color="auto"/>
              <w:left w:val="single" w:sz="2" w:space="0" w:color="auto"/>
              <w:bottom w:val="single" w:sz="2" w:space="0" w:color="auto"/>
              <w:right w:val="single" w:sz="2" w:space="0" w:color="auto"/>
            </w:tcBorders>
            <w:vAlign w:val="center"/>
          </w:tcPr>
          <w:p w:rsidR="00977E16" w:rsidRPr="00A3162C" w:rsidRDefault="00977E16" w:rsidP="009E6D6F">
            <w:pPr>
              <w:bidi/>
            </w:pPr>
            <w:r w:rsidRPr="00A3162C">
              <w:rPr>
                <w:rFonts w:hint="cs"/>
                <w:rtl/>
              </w:rPr>
              <w:t>امتیازشاخص</w:t>
            </w:r>
          </w:p>
        </w:tc>
        <w:tc>
          <w:tcPr>
            <w:tcW w:w="312"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rsidR="00977E16" w:rsidRPr="00A3162C" w:rsidRDefault="00977E16" w:rsidP="009E6D6F">
            <w:pPr>
              <w:bidi/>
            </w:pPr>
            <w:r w:rsidRPr="00A3162C">
              <w:rPr>
                <w:rFonts w:hint="cs"/>
                <w:rtl/>
              </w:rPr>
              <w:t>امتیازداور</w:t>
            </w:r>
          </w:p>
        </w:tc>
      </w:tr>
      <w:tr w:rsidR="00977E16" w:rsidRPr="00A3162C" w:rsidTr="00BD6223">
        <w:trPr>
          <w:cantSplit/>
          <w:trHeight w:hRule="exact" w:val="1153"/>
        </w:trPr>
        <w:tc>
          <w:tcPr>
            <w:tcW w:w="317" w:type="pct"/>
            <w:tcBorders>
              <w:right w:val="single" w:sz="2" w:space="0" w:color="auto"/>
            </w:tcBorders>
            <w:shd w:val="clear" w:color="auto" w:fill="F2F2F2" w:themeFill="background1" w:themeFillShade="F2"/>
            <w:vAlign w:val="center"/>
          </w:tcPr>
          <w:p w:rsidR="00977E16" w:rsidRPr="000610FE" w:rsidRDefault="00977E16" w:rsidP="009E6D6F">
            <w:pPr>
              <w:bidi/>
              <w:rPr>
                <w:b/>
                <w:bCs/>
                <w:rtl/>
              </w:rPr>
            </w:pPr>
            <w:r w:rsidRPr="000610FE">
              <w:rPr>
                <w:rFonts w:hint="cs"/>
                <w:b/>
                <w:bCs/>
                <w:rtl/>
              </w:rPr>
              <w:t>1</w:t>
            </w:r>
          </w:p>
        </w:tc>
        <w:tc>
          <w:tcPr>
            <w:tcW w:w="579"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rsidR="00977E16" w:rsidRPr="000610FE" w:rsidRDefault="00977E16" w:rsidP="009E6D6F">
            <w:pPr>
              <w:bidi/>
              <w:rPr>
                <w:b/>
                <w:bCs/>
                <w:rtl/>
              </w:rPr>
            </w:pPr>
            <w:r w:rsidRPr="000610FE">
              <w:rPr>
                <w:rFonts w:hint="cs"/>
                <w:b/>
                <w:bCs/>
                <w:rtl/>
              </w:rPr>
              <w:t>مشخصات سایت</w:t>
            </w:r>
          </w:p>
        </w:tc>
        <w:tc>
          <w:tcPr>
            <w:tcW w:w="3378" w:type="pct"/>
            <w:tcBorders>
              <w:top w:val="single" w:sz="2" w:space="0" w:color="auto"/>
              <w:left w:val="single" w:sz="2" w:space="0" w:color="auto"/>
              <w:bottom w:val="single" w:sz="2" w:space="0" w:color="auto"/>
              <w:right w:val="single" w:sz="2" w:space="0" w:color="auto"/>
            </w:tcBorders>
            <w:vAlign w:val="center"/>
          </w:tcPr>
          <w:p w:rsidR="00977E16" w:rsidRPr="000610FE" w:rsidRDefault="00977E16" w:rsidP="009E6D6F">
            <w:pPr>
              <w:bidi/>
              <w:rPr>
                <w:b/>
                <w:bCs/>
                <w:rtl/>
              </w:rPr>
            </w:pPr>
            <w:r w:rsidRPr="000610FE">
              <w:rPr>
                <w:rFonts w:hint="cs"/>
                <w:b/>
                <w:bCs/>
                <w:rtl/>
              </w:rPr>
              <w:t xml:space="preserve">نام سایت، آدرس یا </w:t>
            </w:r>
            <w:r w:rsidRPr="000610FE">
              <w:rPr>
                <w:b/>
                <w:bCs/>
              </w:rPr>
              <w:t>Domain</w:t>
            </w:r>
            <w:r w:rsidRPr="000610FE">
              <w:rPr>
                <w:rFonts w:hint="cs"/>
                <w:b/>
                <w:bCs/>
                <w:rtl/>
              </w:rPr>
              <w:t xml:space="preserve"> شامل نام و پسوند مناسب، استفاده از </w:t>
            </w:r>
            <w:r w:rsidRPr="000610FE">
              <w:rPr>
                <w:b/>
                <w:bCs/>
              </w:rPr>
              <w:t>URL</w:t>
            </w:r>
            <w:r w:rsidRPr="000610FE">
              <w:rPr>
                <w:rFonts w:hint="cs"/>
                <w:b/>
                <w:bCs/>
                <w:rtl/>
              </w:rPr>
              <w:t xml:space="preserve"> مناسب در صفحات، هیدر</w:t>
            </w:r>
            <w:r w:rsidRPr="000610FE">
              <w:rPr>
                <w:b/>
                <w:bCs/>
                <w:rtl/>
              </w:rPr>
              <w:t xml:space="preserve"> (</w:t>
            </w:r>
            <w:r w:rsidRPr="000610FE">
              <w:rPr>
                <w:b/>
                <w:bCs/>
              </w:rPr>
              <w:t>Header</w:t>
            </w:r>
            <w:r w:rsidRPr="000610FE">
              <w:rPr>
                <w:rFonts w:hint="cs"/>
                <w:b/>
                <w:bCs/>
                <w:rtl/>
              </w:rPr>
              <w:t>) مناسب، لوگوی مناسب، مشخص بودن مدیر و نویسندگان، تاریخ نگارش،</w:t>
            </w:r>
            <w:r w:rsidRPr="000610FE">
              <w:rPr>
                <w:rFonts w:hint="eastAsia"/>
                <w:b/>
                <w:bCs/>
                <w:rtl/>
              </w:rPr>
              <w:t>اهداف،تار</w:t>
            </w:r>
            <w:r w:rsidRPr="000610FE">
              <w:rPr>
                <w:rFonts w:hint="cs"/>
                <w:b/>
                <w:bCs/>
                <w:rtl/>
              </w:rPr>
              <w:t>ی</w:t>
            </w:r>
            <w:r w:rsidRPr="000610FE">
              <w:rPr>
                <w:rFonts w:hint="eastAsia"/>
                <w:b/>
                <w:bCs/>
                <w:rtl/>
              </w:rPr>
              <w:t>خچه،</w:t>
            </w:r>
            <w:r w:rsidRPr="000610FE">
              <w:rPr>
                <w:rFonts w:hint="cs"/>
                <w:b/>
                <w:bCs/>
                <w:rtl/>
              </w:rPr>
              <w:t xml:space="preserve">درباره ما شامل طراحان، </w:t>
            </w:r>
            <w:r w:rsidRPr="000610FE">
              <w:rPr>
                <w:rFonts w:hint="eastAsia"/>
                <w:b/>
                <w:bCs/>
                <w:rtl/>
              </w:rPr>
              <w:t>مد</w:t>
            </w:r>
            <w:r w:rsidRPr="000610FE">
              <w:rPr>
                <w:rFonts w:hint="cs"/>
                <w:b/>
                <w:bCs/>
                <w:rtl/>
              </w:rPr>
              <w:t>ی</w:t>
            </w:r>
            <w:r w:rsidRPr="000610FE">
              <w:rPr>
                <w:rFonts w:hint="eastAsia"/>
                <w:b/>
                <w:bCs/>
                <w:rtl/>
              </w:rPr>
              <w:t>ر</w:t>
            </w:r>
            <w:r w:rsidRPr="000610FE">
              <w:rPr>
                <w:rFonts w:hint="cs"/>
                <w:b/>
                <w:bCs/>
                <w:rtl/>
              </w:rPr>
              <w:t xml:space="preserve"> و نویسندگان، تعیین مخاطبین، قابلیت دسترسی در موتورهای جستجو</w:t>
            </w:r>
          </w:p>
        </w:tc>
        <w:tc>
          <w:tcPr>
            <w:tcW w:w="414" w:type="pct"/>
            <w:tcBorders>
              <w:top w:val="single" w:sz="2" w:space="0" w:color="auto"/>
              <w:left w:val="single" w:sz="2" w:space="0" w:color="auto"/>
              <w:bottom w:val="single" w:sz="2" w:space="0" w:color="auto"/>
              <w:right w:val="single" w:sz="2" w:space="0" w:color="auto"/>
            </w:tcBorders>
            <w:vAlign w:val="center"/>
          </w:tcPr>
          <w:p w:rsidR="00977E16" w:rsidRPr="00A3162C" w:rsidRDefault="00977E16" w:rsidP="009E6D6F">
            <w:pPr>
              <w:bidi/>
              <w:rPr>
                <w:rtl/>
              </w:rPr>
            </w:pPr>
            <w:r w:rsidRPr="00A3162C">
              <w:rPr>
                <w:rFonts w:hint="cs"/>
                <w:rtl/>
              </w:rPr>
              <w:t>8</w:t>
            </w:r>
          </w:p>
        </w:tc>
        <w:tc>
          <w:tcPr>
            <w:tcW w:w="312"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1432"/>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2</w:t>
            </w:r>
          </w:p>
        </w:tc>
        <w:tc>
          <w:tcPr>
            <w:tcW w:w="579" w:type="pct"/>
            <w:tcBorders>
              <w:top w:val="single" w:sz="2" w:space="0" w:color="auto"/>
            </w:tcBorders>
            <w:shd w:val="clear" w:color="auto" w:fill="F2F2F2" w:themeFill="background1" w:themeFillShade="F2"/>
            <w:vAlign w:val="center"/>
          </w:tcPr>
          <w:p w:rsidR="00977E16" w:rsidRPr="000610FE" w:rsidRDefault="00977E16" w:rsidP="009E6D6F">
            <w:pPr>
              <w:bidi/>
              <w:rPr>
                <w:b/>
                <w:bCs/>
                <w:rtl/>
              </w:rPr>
            </w:pPr>
            <w:r w:rsidRPr="000610FE">
              <w:rPr>
                <w:rFonts w:hint="cs"/>
                <w:b/>
                <w:bCs/>
                <w:rtl/>
              </w:rPr>
              <w:t>امکانات</w:t>
            </w:r>
          </w:p>
        </w:tc>
        <w:tc>
          <w:tcPr>
            <w:tcW w:w="3378" w:type="pct"/>
            <w:tcBorders>
              <w:top w:val="single" w:sz="2" w:space="0" w:color="auto"/>
            </w:tcBorders>
            <w:vAlign w:val="center"/>
          </w:tcPr>
          <w:p w:rsidR="00977E16" w:rsidRPr="000610FE" w:rsidRDefault="00977E16" w:rsidP="009E6D6F">
            <w:pPr>
              <w:bidi/>
              <w:rPr>
                <w:b/>
                <w:bCs/>
              </w:rPr>
            </w:pPr>
            <w:r w:rsidRPr="000610FE">
              <w:rPr>
                <w:rFonts w:hint="cs"/>
                <w:b/>
                <w:bCs/>
                <w:rtl/>
              </w:rPr>
              <w:t xml:space="preserve">امکان چاپ متن، سازگاری با مرورگرهای مختلف، جستجو در سایت، جستجو در موتورهای جستجو، </w:t>
            </w:r>
            <w:r w:rsidR="00203CBC">
              <w:rPr>
                <w:rFonts w:hint="cs"/>
                <w:b/>
                <w:bCs/>
                <w:rtl/>
              </w:rPr>
              <w:t>چندزبانه</w:t>
            </w:r>
            <w:r w:rsidRPr="000610FE">
              <w:rPr>
                <w:rFonts w:hint="cs"/>
                <w:b/>
                <w:bCs/>
                <w:rtl/>
              </w:rPr>
              <w:t xml:space="preserve"> بودن، تبادل اطلاعات </w:t>
            </w:r>
            <w:r w:rsidR="00203CBC">
              <w:rPr>
                <w:rFonts w:hint="cs"/>
                <w:b/>
                <w:bCs/>
                <w:rtl/>
              </w:rPr>
              <w:t>به‌صورت</w:t>
            </w:r>
            <w:r w:rsidRPr="000610FE">
              <w:rPr>
                <w:rFonts w:hint="cs"/>
                <w:b/>
                <w:bCs/>
                <w:rtl/>
              </w:rPr>
              <w:t xml:space="preserve"> برخط، نمایش آمار بازدید، ارسال نظرات، </w:t>
            </w:r>
            <w:r w:rsidR="00203CBC">
              <w:rPr>
                <w:rFonts w:hint="cs"/>
                <w:b/>
                <w:bCs/>
                <w:rtl/>
              </w:rPr>
              <w:t>نظرسنجی</w:t>
            </w:r>
            <w:r w:rsidRPr="000610FE">
              <w:rPr>
                <w:rFonts w:hint="cs"/>
                <w:b/>
                <w:bCs/>
                <w:rtl/>
              </w:rPr>
              <w:t xml:space="preserve">، امکانات جانبی مثل تقویم </w:t>
            </w:r>
            <w:r w:rsidR="00203CBC">
              <w:rPr>
                <w:rFonts w:hint="cs"/>
                <w:b/>
                <w:bCs/>
                <w:rtl/>
              </w:rPr>
              <w:t>وغیره</w:t>
            </w:r>
            <w:r w:rsidRPr="000610FE">
              <w:rPr>
                <w:rFonts w:hint="cs"/>
                <w:b/>
                <w:bCs/>
                <w:rtl/>
              </w:rPr>
              <w:t>، گالری تصاویر، دسترسی به آرشیو، سرگرمی‌های آموزنده،</w:t>
            </w:r>
            <w:r w:rsidRPr="000610FE">
              <w:rPr>
                <w:rFonts w:hint="eastAsia"/>
                <w:b/>
                <w:bCs/>
                <w:rtl/>
              </w:rPr>
              <w:t>امکاناتابتکاري</w:t>
            </w:r>
            <w:r w:rsidRPr="000610FE">
              <w:rPr>
                <w:rFonts w:hint="cs"/>
                <w:b/>
                <w:bCs/>
                <w:rtl/>
              </w:rPr>
              <w:t xml:space="preserve"> مانند شخصی</w:t>
            </w:r>
            <w:r w:rsidRPr="000610FE">
              <w:rPr>
                <w:rFonts w:hint="eastAsia"/>
                <w:b/>
                <w:bCs/>
                <w:rtl/>
              </w:rPr>
              <w:t>‌</w:t>
            </w:r>
            <w:r w:rsidRPr="000610FE">
              <w:rPr>
                <w:rFonts w:hint="cs"/>
                <w:b/>
                <w:bCs/>
                <w:rtl/>
              </w:rPr>
              <w:t xml:space="preserve">سازی </w:t>
            </w:r>
            <w:r w:rsidR="00203CBC">
              <w:rPr>
                <w:rFonts w:hint="cs"/>
                <w:b/>
                <w:bCs/>
                <w:rtl/>
              </w:rPr>
              <w:t>رنگ‌آمیزی</w:t>
            </w:r>
            <w:r w:rsidRPr="000610FE">
              <w:rPr>
                <w:rFonts w:hint="cs"/>
                <w:b/>
                <w:bCs/>
                <w:rtl/>
              </w:rPr>
              <w:t xml:space="preserve">، </w:t>
            </w:r>
            <w:r w:rsidRPr="000610FE">
              <w:rPr>
                <w:rFonts w:hint="eastAsia"/>
                <w:b/>
                <w:bCs/>
                <w:rtl/>
              </w:rPr>
              <w:t>داشتنراهنما</w:t>
            </w:r>
            <w:r w:rsidRPr="000610FE">
              <w:rPr>
                <w:rFonts w:hint="cs"/>
                <w:b/>
                <w:bCs/>
                <w:rtl/>
              </w:rPr>
              <w:t>ی</w:t>
            </w:r>
            <w:r w:rsidRPr="000610FE">
              <w:rPr>
                <w:rFonts w:hint="eastAsia"/>
                <w:b/>
                <w:bCs/>
                <w:rtl/>
              </w:rPr>
              <w:t>وب‌سا</w:t>
            </w:r>
            <w:r w:rsidRPr="000610FE">
              <w:rPr>
                <w:rFonts w:hint="cs"/>
                <w:b/>
                <w:bCs/>
                <w:rtl/>
              </w:rPr>
              <w:t>ی</w:t>
            </w:r>
            <w:r w:rsidRPr="000610FE">
              <w:rPr>
                <w:rFonts w:hint="eastAsia"/>
                <w:b/>
                <w:bCs/>
                <w:rtl/>
              </w:rPr>
              <w:t>ت</w:t>
            </w:r>
          </w:p>
        </w:tc>
        <w:tc>
          <w:tcPr>
            <w:tcW w:w="414" w:type="pct"/>
            <w:tcBorders>
              <w:top w:val="single" w:sz="2" w:space="0" w:color="auto"/>
            </w:tcBorders>
            <w:vAlign w:val="center"/>
          </w:tcPr>
          <w:p w:rsidR="00977E16" w:rsidRPr="00A3162C" w:rsidRDefault="00977E16" w:rsidP="009E6D6F">
            <w:pPr>
              <w:bidi/>
              <w:rPr>
                <w:rtl/>
              </w:rPr>
            </w:pPr>
            <w:r w:rsidRPr="00A3162C">
              <w:rPr>
                <w:rFonts w:hint="cs"/>
                <w:rtl/>
              </w:rPr>
              <w:t>8</w:t>
            </w:r>
          </w:p>
        </w:tc>
        <w:tc>
          <w:tcPr>
            <w:tcW w:w="312" w:type="pct"/>
            <w:tcBorders>
              <w:top w:val="single" w:sz="2" w:space="0" w:color="auto"/>
            </w:tcBorders>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90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3</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ناوبری</w:t>
            </w:r>
          </w:p>
        </w:tc>
        <w:tc>
          <w:tcPr>
            <w:tcW w:w="3378" w:type="pct"/>
            <w:vAlign w:val="center"/>
          </w:tcPr>
          <w:p w:rsidR="00977E16" w:rsidRPr="000610FE" w:rsidRDefault="00977E16" w:rsidP="009E6D6F">
            <w:pPr>
              <w:bidi/>
              <w:rPr>
                <w:b/>
                <w:bCs/>
                <w:rtl/>
              </w:rPr>
            </w:pPr>
            <w:r w:rsidRPr="000610FE">
              <w:rPr>
                <w:rFonts w:hint="cs"/>
                <w:b/>
                <w:bCs/>
                <w:rtl/>
              </w:rPr>
              <w:t>دسته</w:t>
            </w:r>
            <w:r w:rsidRPr="000610FE">
              <w:rPr>
                <w:rFonts w:hint="eastAsia"/>
                <w:b/>
                <w:bCs/>
                <w:rtl/>
              </w:rPr>
              <w:t>‌</w:t>
            </w:r>
            <w:r w:rsidRPr="000610FE">
              <w:rPr>
                <w:rFonts w:hint="cs"/>
                <w:b/>
                <w:bCs/>
                <w:rtl/>
              </w:rPr>
              <w:t xml:space="preserve">بندی مناسب منوها، نقشه سایت، پیوند بین صفحات، امکان بازگشت به صفحه اصلی، ناوبری صحیح و یکسان، لینک مستقیم به صفحات مهم، لینک به سایت‌های مرتبط، صحت عملکرد </w:t>
            </w:r>
            <w:r w:rsidRPr="000610FE">
              <w:rPr>
                <w:rFonts w:hint="eastAsia"/>
                <w:b/>
                <w:bCs/>
                <w:rtl/>
              </w:rPr>
              <w:t>ل</w:t>
            </w:r>
            <w:r w:rsidRPr="000610FE">
              <w:rPr>
                <w:rFonts w:hint="cs"/>
                <w:b/>
                <w:bCs/>
                <w:rtl/>
              </w:rPr>
              <w:t>ی</w:t>
            </w:r>
            <w:r w:rsidRPr="000610FE">
              <w:rPr>
                <w:rFonts w:hint="eastAsia"/>
                <w:b/>
                <w:bCs/>
                <w:rtl/>
              </w:rPr>
              <w:t>نک‌ها</w:t>
            </w:r>
            <w:r w:rsidRPr="000610FE">
              <w:rPr>
                <w:rFonts w:hint="cs"/>
                <w:b/>
                <w:bCs/>
                <w:rtl/>
              </w:rPr>
              <w:t xml:space="preserve"> و </w:t>
            </w:r>
            <w:r w:rsidRPr="000610FE">
              <w:rPr>
                <w:rFonts w:hint="eastAsia"/>
                <w:b/>
                <w:bCs/>
                <w:rtl/>
              </w:rPr>
              <w:t>منوها</w:t>
            </w:r>
            <w:r w:rsidRPr="000610FE">
              <w:rPr>
                <w:rFonts w:hint="cs"/>
                <w:b/>
                <w:bCs/>
                <w:rtl/>
              </w:rPr>
              <w:t>ی</w:t>
            </w:r>
            <w:r w:rsidRPr="000610FE">
              <w:rPr>
                <w:rFonts w:hint="eastAsia"/>
                <w:b/>
                <w:bCs/>
                <w:rtl/>
              </w:rPr>
              <w:t>اصل</w:t>
            </w:r>
            <w:r w:rsidRPr="000610FE">
              <w:rPr>
                <w:rFonts w:hint="cs"/>
                <w:b/>
                <w:bCs/>
                <w:rtl/>
              </w:rPr>
              <w:t>ی</w:t>
            </w:r>
            <w:r w:rsidRPr="000610FE">
              <w:rPr>
                <w:rFonts w:hint="eastAsia"/>
                <w:b/>
                <w:bCs/>
                <w:rtl/>
              </w:rPr>
              <w:t>وفرع</w:t>
            </w:r>
            <w:r w:rsidRPr="000610FE">
              <w:rPr>
                <w:rFonts w:hint="cs"/>
                <w:b/>
                <w:bCs/>
                <w:rtl/>
              </w:rPr>
              <w:t>ی</w:t>
            </w:r>
          </w:p>
        </w:tc>
        <w:tc>
          <w:tcPr>
            <w:tcW w:w="414" w:type="pct"/>
            <w:vAlign w:val="center"/>
          </w:tcPr>
          <w:p w:rsidR="00977E16" w:rsidRPr="00A3162C" w:rsidRDefault="00977E16" w:rsidP="009E6D6F">
            <w:pPr>
              <w:bidi/>
              <w:rPr>
                <w:rtl/>
              </w:rPr>
            </w:pPr>
            <w:r w:rsidRPr="00A3162C">
              <w:rPr>
                <w:rFonts w:hint="cs"/>
                <w:rtl/>
              </w:rPr>
              <w:t>5</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63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4</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انتشار</w:t>
            </w:r>
          </w:p>
        </w:tc>
        <w:tc>
          <w:tcPr>
            <w:tcW w:w="3378" w:type="pct"/>
            <w:vAlign w:val="center"/>
          </w:tcPr>
          <w:p w:rsidR="00977E16" w:rsidRPr="000610FE" w:rsidRDefault="00977E16" w:rsidP="009E6D6F">
            <w:pPr>
              <w:bidi/>
              <w:rPr>
                <w:b/>
                <w:bCs/>
                <w:rtl/>
              </w:rPr>
            </w:pPr>
            <w:r w:rsidRPr="000610FE">
              <w:rPr>
                <w:rFonts w:hint="cs"/>
                <w:b/>
                <w:bCs/>
                <w:rtl/>
              </w:rPr>
              <w:t>استفاده از میزبان (</w:t>
            </w:r>
            <w:r w:rsidRPr="000610FE">
              <w:rPr>
                <w:b/>
                <w:bCs/>
              </w:rPr>
              <w:t>Host</w:t>
            </w:r>
            <w:r w:rsidRPr="000610FE">
              <w:rPr>
                <w:rFonts w:hint="cs"/>
                <w:b/>
                <w:bCs/>
                <w:rtl/>
              </w:rPr>
              <w:t xml:space="preserve"> یا فضا) و سرورهای (</w:t>
            </w:r>
            <w:r w:rsidRPr="000610FE">
              <w:rPr>
                <w:b/>
                <w:bCs/>
              </w:rPr>
              <w:t>Server</w:t>
            </w:r>
            <w:r w:rsidRPr="000610FE">
              <w:rPr>
                <w:rFonts w:hint="cs"/>
                <w:b/>
                <w:bCs/>
                <w:rtl/>
              </w:rPr>
              <w:t xml:space="preserve">) داخلی و </w:t>
            </w:r>
            <w:r w:rsidR="00203CBC">
              <w:rPr>
                <w:rFonts w:hint="cs"/>
                <w:b/>
                <w:bCs/>
                <w:rtl/>
              </w:rPr>
              <w:t>ارائه‌دهندگان</w:t>
            </w:r>
            <w:r w:rsidRPr="000610FE">
              <w:rPr>
                <w:rFonts w:hint="cs"/>
                <w:b/>
                <w:bCs/>
                <w:rtl/>
              </w:rPr>
              <w:t xml:space="preserve"> معتبر تا حد ممکن با پهنای باند مناسب، </w:t>
            </w:r>
            <w:r w:rsidRPr="000610FE">
              <w:rPr>
                <w:b/>
                <w:bCs/>
              </w:rPr>
              <w:t>Up Time</w:t>
            </w:r>
            <w:r w:rsidRPr="000610FE">
              <w:rPr>
                <w:rFonts w:hint="cs"/>
                <w:b/>
                <w:bCs/>
                <w:rtl/>
              </w:rPr>
              <w:t xml:space="preserve"> بودن سرورها، سازگاری</w:t>
            </w:r>
            <w:r w:rsidRPr="000610FE">
              <w:rPr>
                <w:rFonts w:hint="eastAsia"/>
                <w:b/>
                <w:bCs/>
                <w:rtl/>
              </w:rPr>
              <w:t>بااکثرمرورگرها</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63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5</w:t>
            </w:r>
          </w:p>
        </w:tc>
        <w:tc>
          <w:tcPr>
            <w:tcW w:w="579" w:type="pct"/>
            <w:shd w:val="clear" w:color="auto" w:fill="F2F2F2" w:themeFill="background1" w:themeFillShade="F2"/>
            <w:vAlign w:val="center"/>
          </w:tcPr>
          <w:p w:rsidR="00977E16" w:rsidRPr="000610FE" w:rsidRDefault="00203CBC" w:rsidP="009E6D6F">
            <w:pPr>
              <w:bidi/>
              <w:rPr>
                <w:b/>
                <w:bCs/>
                <w:rtl/>
              </w:rPr>
            </w:pPr>
            <w:r>
              <w:rPr>
                <w:rFonts w:hint="cs"/>
                <w:b/>
                <w:bCs/>
                <w:rtl/>
              </w:rPr>
              <w:t>پیاده‌سازی</w:t>
            </w:r>
          </w:p>
        </w:tc>
        <w:tc>
          <w:tcPr>
            <w:tcW w:w="3378" w:type="pct"/>
            <w:vAlign w:val="center"/>
          </w:tcPr>
          <w:p w:rsidR="00977E16" w:rsidRPr="000610FE" w:rsidRDefault="00977E16" w:rsidP="009E6D6F">
            <w:pPr>
              <w:bidi/>
              <w:rPr>
                <w:b/>
                <w:bCs/>
                <w:rtl/>
              </w:rPr>
            </w:pPr>
            <w:r w:rsidRPr="000610FE">
              <w:rPr>
                <w:rFonts w:hint="cs"/>
                <w:b/>
                <w:bCs/>
                <w:rtl/>
              </w:rPr>
              <w:t>استفاده از زبان</w:t>
            </w:r>
            <w:r w:rsidRPr="000610FE">
              <w:rPr>
                <w:rFonts w:hint="eastAsia"/>
                <w:b/>
                <w:bCs/>
                <w:rtl/>
              </w:rPr>
              <w:t>‌های</w:t>
            </w:r>
            <w:r w:rsidRPr="000610FE">
              <w:rPr>
                <w:rFonts w:hint="cs"/>
                <w:b/>
                <w:bCs/>
                <w:rtl/>
              </w:rPr>
              <w:t xml:space="preserve"> برنامه‌نویسی، نرم‌افزارهای مناسب برای طراحی سایت، خلاقیت و نوآوری و ابتکار در طراحی و ایجاد امکانات، رعایت اصول کد نویسی</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720"/>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6</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چند رسانه‌‌ای</w:t>
            </w:r>
            <w:r w:rsidRPr="000610FE">
              <w:rPr>
                <w:rFonts w:hint="eastAsia"/>
                <w:b/>
                <w:bCs/>
                <w:rtl/>
              </w:rPr>
              <w:t>‌</w:t>
            </w:r>
            <w:r w:rsidRPr="000610FE">
              <w:rPr>
                <w:rFonts w:hint="cs"/>
                <w:b/>
                <w:bCs/>
                <w:rtl/>
              </w:rPr>
              <w:t>ها</w:t>
            </w:r>
          </w:p>
        </w:tc>
        <w:tc>
          <w:tcPr>
            <w:tcW w:w="3378" w:type="pct"/>
            <w:vAlign w:val="center"/>
          </w:tcPr>
          <w:p w:rsidR="00977E16" w:rsidRPr="000610FE" w:rsidRDefault="00977E16" w:rsidP="009E6D6F">
            <w:pPr>
              <w:bidi/>
              <w:rPr>
                <w:b/>
                <w:bCs/>
                <w:rtl/>
              </w:rPr>
            </w:pPr>
            <w:r w:rsidRPr="000610FE">
              <w:rPr>
                <w:rFonts w:hint="cs"/>
                <w:b/>
                <w:bCs/>
                <w:rtl/>
              </w:rPr>
              <w:t>مناسب بودن حجم، اندازه، کیفیت، فرمت، تناسب با اهداف و محتواهای مرتبط</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720"/>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7</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سرعت بارگذاری</w:t>
            </w:r>
          </w:p>
        </w:tc>
        <w:tc>
          <w:tcPr>
            <w:tcW w:w="3378" w:type="pct"/>
            <w:vAlign w:val="center"/>
          </w:tcPr>
          <w:p w:rsidR="00977E16" w:rsidRPr="000610FE" w:rsidRDefault="00977E16" w:rsidP="009E6D6F">
            <w:pPr>
              <w:bidi/>
              <w:rPr>
                <w:b/>
                <w:bCs/>
                <w:rtl/>
              </w:rPr>
            </w:pPr>
            <w:r w:rsidRPr="000610FE">
              <w:rPr>
                <w:rFonts w:hint="cs"/>
                <w:b/>
                <w:bCs/>
                <w:rtl/>
              </w:rPr>
              <w:t>سرعت بارگذاری صفحه اصلی، صفحات فرعی، تصاویر، صوت، فیلم، انیمیشن</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1243"/>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lastRenderedPageBreak/>
              <w:t>8</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eastAsia"/>
                <w:b/>
                <w:bCs/>
                <w:rtl/>
              </w:rPr>
              <w:t>قابليتتعامل</w:t>
            </w:r>
          </w:p>
        </w:tc>
        <w:tc>
          <w:tcPr>
            <w:tcW w:w="3378" w:type="pct"/>
            <w:vAlign w:val="center"/>
          </w:tcPr>
          <w:p w:rsidR="00977E16" w:rsidRPr="000610FE" w:rsidRDefault="00203CBC" w:rsidP="009E6D6F">
            <w:pPr>
              <w:bidi/>
              <w:rPr>
                <w:b/>
                <w:bCs/>
                <w:rtl/>
              </w:rPr>
            </w:pPr>
            <w:r>
              <w:rPr>
                <w:rFonts w:hint="cs"/>
                <w:b/>
                <w:bCs/>
                <w:rtl/>
              </w:rPr>
              <w:t>نظیرامکاننظردهی</w:t>
            </w:r>
            <w:r w:rsidR="00977E16" w:rsidRPr="000610FE">
              <w:rPr>
                <w:rFonts w:hint="eastAsia"/>
                <w:b/>
                <w:bCs/>
                <w:rtl/>
              </w:rPr>
              <w:t>،امكانبرقراريارتباطبانويسنده،فرم</w:t>
            </w:r>
            <w:r>
              <w:rPr>
                <w:rFonts w:hint="cs"/>
                <w:b/>
                <w:bCs/>
                <w:rtl/>
              </w:rPr>
              <w:t>نظرسنجی</w:t>
            </w:r>
            <w:r w:rsidR="00977E16" w:rsidRPr="000610FE">
              <w:rPr>
                <w:rFonts w:hint="cs"/>
                <w:b/>
                <w:bCs/>
                <w:rtl/>
              </w:rPr>
              <w:t xml:space="preserve">، تعاملی بودن محتوا، </w:t>
            </w:r>
            <w:r w:rsidR="00977E16" w:rsidRPr="000610FE">
              <w:rPr>
                <w:rFonts w:hint="eastAsia"/>
                <w:b/>
                <w:bCs/>
                <w:rtl/>
              </w:rPr>
              <w:t>در</w:t>
            </w:r>
            <w:r w:rsidR="00977E16" w:rsidRPr="000610FE">
              <w:rPr>
                <w:rFonts w:hint="cs"/>
                <w:b/>
                <w:bCs/>
                <w:rtl/>
              </w:rPr>
              <w:t>ی</w:t>
            </w:r>
            <w:r w:rsidR="00977E16" w:rsidRPr="000610FE">
              <w:rPr>
                <w:rFonts w:hint="eastAsia"/>
                <w:b/>
                <w:bCs/>
                <w:rtl/>
              </w:rPr>
              <w:t>افتپ</w:t>
            </w:r>
            <w:r w:rsidR="00977E16" w:rsidRPr="000610FE">
              <w:rPr>
                <w:rFonts w:hint="cs"/>
                <w:b/>
                <w:bCs/>
                <w:rtl/>
              </w:rPr>
              <w:t>ی</w:t>
            </w:r>
            <w:r w:rsidR="00977E16" w:rsidRPr="000610FE">
              <w:rPr>
                <w:rFonts w:hint="eastAsia"/>
                <w:b/>
                <w:bCs/>
                <w:rtl/>
              </w:rPr>
              <w:t>ام،</w:t>
            </w:r>
            <w:r w:rsidR="00977E16" w:rsidRPr="000610FE">
              <w:rPr>
                <w:rFonts w:hint="cs"/>
                <w:b/>
                <w:bCs/>
                <w:rtl/>
              </w:rPr>
              <w:t>داشتن پست الکترونیکی</w:t>
            </w:r>
            <w:r w:rsidR="00977E16" w:rsidRPr="000610FE">
              <w:rPr>
                <w:rFonts w:hint="eastAsia"/>
                <w:b/>
                <w:bCs/>
                <w:rtl/>
              </w:rPr>
              <w:t>،آدرسوتلفنتما</w:t>
            </w:r>
            <w:r w:rsidR="00977E16" w:rsidRPr="000610FE">
              <w:rPr>
                <w:rFonts w:hint="cs"/>
                <w:b/>
                <w:bCs/>
                <w:rtl/>
              </w:rPr>
              <w:t xml:space="preserve">س، </w:t>
            </w:r>
            <w:r w:rsidR="00977E16" w:rsidRPr="000610FE">
              <w:rPr>
                <w:rFonts w:hint="eastAsia"/>
                <w:b/>
                <w:bCs/>
                <w:rtl/>
              </w:rPr>
              <w:t>امکانعضو</w:t>
            </w:r>
            <w:r w:rsidR="00977E16" w:rsidRPr="000610FE">
              <w:rPr>
                <w:rFonts w:hint="cs"/>
                <w:b/>
                <w:bCs/>
                <w:rtl/>
              </w:rPr>
              <w:t>ی</w:t>
            </w:r>
            <w:r w:rsidR="00977E16" w:rsidRPr="000610FE">
              <w:rPr>
                <w:rFonts w:hint="eastAsia"/>
                <w:b/>
                <w:bCs/>
                <w:rtl/>
              </w:rPr>
              <w:t>ت</w:t>
            </w:r>
            <w:r w:rsidR="00977E16" w:rsidRPr="000610FE">
              <w:rPr>
                <w:rFonts w:hint="cs"/>
                <w:b/>
                <w:bCs/>
                <w:rtl/>
              </w:rPr>
              <w:t>ی</w:t>
            </w:r>
            <w:r w:rsidR="00977E16" w:rsidRPr="000610FE">
              <w:rPr>
                <w:rFonts w:hint="eastAsia"/>
                <w:b/>
                <w:bCs/>
                <w:rtl/>
              </w:rPr>
              <w:t>الغوعضو</w:t>
            </w:r>
            <w:r w:rsidR="00977E16" w:rsidRPr="000610FE">
              <w:rPr>
                <w:rFonts w:hint="cs"/>
                <w:b/>
                <w:bCs/>
                <w:rtl/>
              </w:rPr>
              <w:t>ی</w:t>
            </w:r>
            <w:r w:rsidR="00977E16" w:rsidRPr="000610FE">
              <w:rPr>
                <w:rFonts w:hint="eastAsia"/>
                <w:b/>
                <w:bCs/>
                <w:rtl/>
              </w:rPr>
              <w:t>تدرسا</w:t>
            </w:r>
            <w:r w:rsidR="00977E16" w:rsidRPr="000610FE">
              <w:rPr>
                <w:rFonts w:hint="cs"/>
                <w:b/>
                <w:bCs/>
                <w:rtl/>
              </w:rPr>
              <w:t>ی</w:t>
            </w:r>
            <w:r w:rsidR="00977E16" w:rsidRPr="000610FE">
              <w:rPr>
                <w:rFonts w:hint="eastAsia"/>
                <w:b/>
                <w:bCs/>
                <w:rtl/>
              </w:rPr>
              <w:t>تجهتاستفا</w:t>
            </w:r>
            <w:r w:rsidR="00977E16" w:rsidRPr="000610FE">
              <w:rPr>
                <w:rFonts w:hint="cs"/>
                <w:b/>
                <w:bCs/>
                <w:rtl/>
              </w:rPr>
              <w:t>د</w:t>
            </w:r>
            <w:r w:rsidR="00977E16" w:rsidRPr="000610FE">
              <w:rPr>
                <w:rFonts w:hint="eastAsia"/>
                <w:b/>
                <w:bCs/>
                <w:rtl/>
              </w:rPr>
              <w:t>هازمحتوا</w:t>
            </w:r>
            <w:r w:rsidR="00977E16" w:rsidRPr="000610FE">
              <w:rPr>
                <w:rFonts w:hint="cs"/>
                <w:b/>
                <w:bCs/>
                <w:rtl/>
              </w:rPr>
              <w:t>ی</w:t>
            </w:r>
            <w:r w:rsidR="00977E16" w:rsidRPr="000610FE">
              <w:rPr>
                <w:rFonts w:hint="eastAsia"/>
                <w:b/>
                <w:bCs/>
                <w:rtl/>
              </w:rPr>
              <w:t>خاص</w:t>
            </w:r>
            <w:r w:rsidR="00977E16" w:rsidRPr="000610FE">
              <w:rPr>
                <w:rFonts w:hint="cs"/>
                <w:b/>
                <w:bCs/>
                <w:rtl/>
              </w:rPr>
              <w:t>، تالار گفتگو، پرسش‌های متداول، تسریع در پاسخگویی به کاربران و ارائه سایر کانال‌های ارتباطی</w:t>
            </w:r>
          </w:p>
        </w:tc>
        <w:tc>
          <w:tcPr>
            <w:tcW w:w="414" w:type="pct"/>
            <w:vAlign w:val="center"/>
          </w:tcPr>
          <w:p w:rsidR="00977E16" w:rsidRPr="00A3162C" w:rsidRDefault="00977E16" w:rsidP="009E6D6F">
            <w:pPr>
              <w:bidi/>
              <w:rPr>
                <w:rtl/>
              </w:rPr>
            </w:pPr>
            <w:r w:rsidRPr="00A3162C">
              <w:rPr>
                <w:rFonts w:hint="cs"/>
                <w:rtl/>
              </w:rPr>
              <w:t>7</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928"/>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9</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 xml:space="preserve">ابعاد هنری و </w:t>
            </w:r>
            <w:r w:rsidR="00203CBC">
              <w:rPr>
                <w:rFonts w:hint="cs"/>
                <w:b/>
                <w:bCs/>
                <w:rtl/>
              </w:rPr>
              <w:t>روان‌شناختی</w:t>
            </w:r>
          </w:p>
        </w:tc>
        <w:tc>
          <w:tcPr>
            <w:tcW w:w="3378" w:type="pct"/>
            <w:vAlign w:val="center"/>
          </w:tcPr>
          <w:p w:rsidR="00977E16" w:rsidRPr="000610FE" w:rsidRDefault="00977E16" w:rsidP="009E6D6F">
            <w:pPr>
              <w:bidi/>
              <w:rPr>
                <w:b/>
                <w:bCs/>
                <w:rtl/>
              </w:rPr>
            </w:pPr>
            <w:r w:rsidRPr="000610FE">
              <w:rPr>
                <w:rFonts w:hint="cs"/>
                <w:b/>
                <w:bCs/>
                <w:rtl/>
              </w:rPr>
              <w:t>زیبایی، ترکیب‌بندی رنگ‌ها، رعایت اصول روانشناسی و جلب‌توجه کردن سایت</w:t>
            </w:r>
          </w:p>
        </w:tc>
        <w:tc>
          <w:tcPr>
            <w:tcW w:w="414" w:type="pct"/>
            <w:vAlign w:val="center"/>
          </w:tcPr>
          <w:p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1162"/>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10</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eastAsia"/>
                <w:b/>
                <w:bCs/>
                <w:rtl/>
              </w:rPr>
              <w:t>کاربرپسندبودن</w:t>
            </w:r>
          </w:p>
        </w:tc>
        <w:tc>
          <w:tcPr>
            <w:tcW w:w="3378" w:type="pct"/>
            <w:vAlign w:val="center"/>
          </w:tcPr>
          <w:p w:rsidR="00977E16" w:rsidRPr="000610FE" w:rsidRDefault="00977E16" w:rsidP="009E6D6F">
            <w:pPr>
              <w:bidi/>
              <w:rPr>
                <w:b/>
                <w:bCs/>
                <w:rtl/>
              </w:rPr>
            </w:pPr>
            <w:r w:rsidRPr="000610FE">
              <w:rPr>
                <w:rFonts w:hint="cs"/>
                <w:b/>
                <w:bCs/>
                <w:rtl/>
              </w:rPr>
              <w:t xml:space="preserve">داشتن رابط کاربر گرافیکی خوب، </w:t>
            </w:r>
            <w:r w:rsidRPr="000610FE">
              <w:rPr>
                <w:rFonts w:hint="eastAsia"/>
                <w:b/>
                <w:bCs/>
                <w:rtl/>
              </w:rPr>
              <w:t>جذاب</w:t>
            </w:r>
            <w:r w:rsidRPr="000610FE">
              <w:rPr>
                <w:rFonts w:hint="cs"/>
                <w:b/>
                <w:bCs/>
                <w:rtl/>
              </w:rPr>
              <w:t>ی</w:t>
            </w:r>
            <w:r w:rsidRPr="000610FE">
              <w:rPr>
                <w:rFonts w:hint="eastAsia"/>
                <w:b/>
                <w:bCs/>
                <w:rtl/>
              </w:rPr>
              <w:t>ت</w:t>
            </w:r>
            <w:r w:rsidRPr="000610FE">
              <w:rPr>
                <w:rFonts w:hint="cs"/>
                <w:b/>
                <w:bCs/>
                <w:rtl/>
              </w:rPr>
              <w:t>،مناسب بودن لینک‌ها و منوها</w:t>
            </w:r>
            <w:r w:rsidRPr="000610FE">
              <w:rPr>
                <w:rFonts w:hint="eastAsia"/>
                <w:b/>
                <w:bCs/>
                <w:rtl/>
              </w:rPr>
              <w:t>،گراف</w:t>
            </w:r>
            <w:r w:rsidRPr="000610FE">
              <w:rPr>
                <w:rFonts w:hint="cs"/>
                <w:b/>
                <w:bCs/>
                <w:rtl/>
              </w:rPr>
              <w:t>ی</w:t>
            </w:r>
            <w:r w:rsidRPr="000610FE">
              <w:rPr>
                <w:rFonts w:hint="eastAsia"/>
                <w:b/>
                <w:bCs/>
                <w:rtl/>
              </w:rPr>
              <w:t>کخوب،قالب</w:t>
            </w:r>
            <w:r w:rsidR="00203CBC">
              <w:rPr>
                <w:rFonts w:hint="cs"/>
                <w:b/>
                <w:bCs/>
                <w:rtl/>
              </w:rPr>
              <w:t>طراحی‌شده</w:t>
            </w:r>
            <w:r w:rsidRPr="000610FE">
              <w:rPr>
                <w:rFonts w:hint="cs"/>
                <w:b/>
                <w:bCs/>
                <w:rtl/>
              </w:rPr>
              <w:t xml:space="preserve"> اصولی</w:t>
            </w:r>
            <w:r w:rsidRPr="000610FE">
              <w:rPr>
                <w:rFonts w:hint="eastAsia"/>
                <w:b/>
                <w:bCs/>
                <w:rtl/>
              </w:rPr>
              <w:t>،</w:t>
            </w:r>
            <w:r w:rsidRPr="000610FE">
              <w:rPr>
                <w:rFonts w:hint="cs"/>
                <w:b/>
                <w:bCs/>
                <w:rtl/>
              </w:rPr>
              <w:t xml:space="preserve">رعایت اصول </w:t>
            </w:r>
            <w:r w:rsidRPr="000610FE">
              <w:rPr>
                <w:rFonts w:hint="eastAsia"/>
                <w:b/>
                <w:bCs/>
                <w:rtl/>
              </w:rPr>
              <w:t>طراح</w:t>
            </w:r>
            <w:r w:rsidRPr="000610FE">
              <w:rPr>
                <w:rFonts w:hint="cs"/>
                <w:b/>
                <w:bCs/>
                <w:rtl/>
              </w:rPr>
              <w:t>ی منوها و ابزارها</w:t>
            </w:r>
            <w:r w:rsidRPr="000610FE">
              <w:rPr>
                <w:rFonts w:hint="eastAsia"/>
                <w:b/>
                <w:bCs/>
                <w:rtl/>
              </w:rPr>
              <w:t>،</w:t>
            </w:r>
            <w:r w:rsidRPr="000610FE">
              <w:rPr>
                <w:rFonts w:hint="cs"/>
                <w:b/>
                <w:bCs/>
                <w:rtl/>
              </w:rPr>
              <w:t>اندازه فونت، رنگ فونت، تضاد رنگ فونت و زمینه، نوع فونت، وجود</w:t>
            </w:r>
            <w:r w:rsidRPr="000610FE">
              <w:rPr>
                <w:rFonts w:hint="eastAsia"/>
                <w:b/>
                <w:bCs/>
                <w:rtl/>
              </w:rPr>
              <w:t>نظم</w:t>
            </w:r>
            <w:r w:rsidRPr="000610FE">
              <w:rPr>
                <w:rFonts w:hint="cs"/>
                <w:b/>
                <w:bCs/>
                <w:rtl/>
              </w:rPr>
              <w:t xml:space="preserve"> منطقی در سایت، </w:t>
            </w:r>
            <w:r w:rsidRPr="000610FE">
              <w:rPr>
                <w:rFonts w:hint="eastAsia"/>
                <w:b/>
                <w:bCs/>
                <w:rtl/>
              </w:rPr>
              <w:t>سهولتدسترس</w:t>
            </w:r>
            <w:r w:rsidRPr="000610FE">
              <w:rPr>
                <w:rFonts w:hint="cs"/>
                <w:b/>
                <w:bCs/>
                <w:rtl/>
              </w:rPr>
              <w:t>ی</w:t>
            </w:r>
            <w:r w:rsidRPr="000610FE">
              <w:rPr>
                <w:rFonts w:hint="eastAsia"/>
                <w:b/>
                <w:bCs/>
                <w:rtl/>
              </w:rPr>
              <w:t>به</w:t>
            </w:r>
            <w:r w:rsidRPr="000610FE">
              <w:rPr>
                <w:rFonts w:hint="cs"/>
                <w:b/>
                <w:bCs/>
                <w:rtl/>
              </w:rPr>
              <w:t>فایل</w:t>
            </w:r>
            <w:r w:rsidRPr="000610FE">
              <w:rPr>
                <w:rFonts w:hint="eastAsia"/>
                <w:b/>
                <w:bCs/>
                <w:rtl/>
              </w:rPr>
              <w:t>‌</w:t>
            </w:r>
            <w:r w:rsidRPr="000610FE">
              <w:rPr>
                <w:rFonts w:hint="cs"/>
                <w:b/>
                <w:bCs/>
                <w:rtl/>
              </w:rPr>
              <w:t xml:space="preserve">ها و </w:t>
            </w:r>
            <w:r w:rsidRPr="000610FE">
              <w:rPr>
                <w:rFonts w:hint="eastAsia"/>
                <w:b/>
                <w:bCs/>
                <w:rtl/>
              </w:rPr>
              <w:t>اطلاعات</w:t>
            </w:r>
          </w:p>
        </w:tc>
        <w:tc>
          <w:tcPr>
            <w:tcW w:w="414" w:type="pct"/>
            <w:vAlign w:val="center"/>
          </w:tcPr>
          <w:p w:rsidR="00977E16" w:rsidRPr="00A3162C" w:rsidRDefault="00977E16" w:rsidP="009E6D6F">
            <w:pPr>
              <w:bidi/>
              <w:rPr>
                <w:rtl/>
              </w:rPr>
            </w:pPr>
            <w:r w:rsidRPr="00A3162C">
              <w:rPr>
                <w:rFonts w:hint="cs"/>
                <w:rtl/>
              </w:rPr>
              <w:t>7</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90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11</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eastAsia"/>
                <w:b/>
                <w:bCs/>
                <w:rtl/>
              </w:rPr>
              <w:t>م</w:t>
            </w:r>
            <w:r w:rsidRPr="000610FE">
              <w:rPr>
                <w:rFonts w:hint="cs"/>
                <w:b/>
                <w:bCs/>
                <w:rtl/>
              </w:rPr>
              <w:t>ی</w:t>
            </w:r>
            <w:r w:rsidRPr="000610FE">
              <w:rPr>
                <w:rFonts w:hint="eastAsia"/>
                <w:b/>
                <w:bCs/>
                <w:rtl/>
              </w:rPr>
              <w:t>زانارائهخدماتالکترون</w:t>
            </w:r>
            <w:r w:rsidRPr="000610FE">
              <w:rPr>
                <w:rFonts w:hint="cs"/>
                <w:b/>
                <w:bCs/>
                <w:rtl/>
              </w:rPr>
              <w:t>ی</w:t>
            </w:r>
            <w:r w:rsidRPr="000610FE">
              <w:rPr>
                <w:rFonts w:hint="eastAsia"/>
                <w:b/>
                <w:bCs/>
                <w:rtl/>
              </w:rPr>
              <w:t>ک</w:t>
            </w:r>
            <w:r w:rsidRPr="000610FE">
              <w:rPr>
                <w:rFonts w:hint="cs"/>
                <w:b/>
                <w:bCs/>
                <w:rtl/>
              </w:rPr>
              <w:t>ی</w:t>
            </w:r>
          </w:p>
        </w:tc>
        <w:tc>
          <w:tcPr>
            <w:tcW w:w="3378" w:type="pct"/>
            <w:vAlign w:val="center"/>
          </w:tcPr>
          <w:p w:rsidR="00977E16" w:rsidRPr="000610FE" w:rsidRDefault="00977E16" w:rsidP="009E6D6F">
            <w:pPr>
              <w:bidi/>
              <w:rPr>
                <w:b/>
                <w:bCs/>
                <w:rtl/>
              </w:rPr>
            </w:pPr>
            <w:r w:rsidRPr="000610FE">
              <w:rPr>
                <w:rFonts w:hint="cs"/>
                <w:b/>
                <w:bCs/>
                <w:rtl/>
              </w:rPr>
              <w:t xml:space="preserve">دانلود </w:t>
            </w:r>
            <w:r w:rsidRPr="000610FE">
              <w:rPr>
                <w:rFonts w:hint="eastAsia"/>
                <w:b/>
                <w:bCs/>
                <w:rtl/>
              </w:rPr>
              <w:t>نرم‌افزار،کتاب،ف</w:t>
            </w:r>
            <w:r w:rsidRPr="000610FE">
              <w:rPr>
                <w:rFonts w:hint="cs"/>
                <w:b/>
                <w:bCs/>
                <w:rtl/>
              </w:rPr>
              <w:t>ی</w:t>
            </w:r>
            <w:r w:rsidRPr="000610FE">
              <w:rPr>
                <w:rFonts w:hint="eastAsia"/>
                <w:b/>
                <w:bCs/>
                <w:rtl/>
              </w:rPr>
              <w:t>لم</w:t>
            </w:r>
            <w:r w:rsidRPr="000610FE">
              <w:rPr>
                <w:rFonts w:hint="cs"/>
                <w:b/>
                <w:bCs/>
                <w:rtl/>
              </w:rPr>
              <w:t>، موسیقی، اپلیکشن‌ مفید،تبلیغات مفید، برنامه‌های آموزشی و ... متناسب با اهداف سایت</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640"/>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12</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اعتبار سایت</w:t>
            </w:r>
          </w:p>
        </w:tc>
        <w:tc>
          <w:tcPr>
            <w:tcW w:w="3378" w:type="pct"/>
            <w:vAlign w:val="center"/>
          </w:tcPr>
          <w:p w:rsidR="00977E16" w:rsidRPr="000610FE" w:rsidRDefault="00977E16" w:rsidP="009E6D6F">
            <w:pPr>
              <w:bidi/>
              <w:rPr>
                <w:b/>
                <w:bCs/>
              </w:rPr>
            </w:pPr>
            <w:r w:rsidRPr="000610FE">
              <w:rPr>
                <w:rFonts w:hint="eastAsia"/>
                <w:b/>
                <w:bCs/>
                <w:rtl/>
              </w:rPr>
              <w:t>داشتنمجوز</w:t>
            </w:r>
            <w:r w:rsidRPr="000610FE">
              <w:rPr>
                <w:rFonts w:hint="cs"/>
                <w:b/>
                <w:bCs/>
                <w:rtl/>
              </w:rPr>
              <w:t xml:space="preserve">، شهرت، </w:t>
            </w:r>
            <w:r w:rsidRPr="000610FE">
              <w:rPr>
                <w:rFonts w:hint="eastAsia"/>
                <w:b/>
                <w:bCs/>
                <w:rtl/>
              </w:rPr>
              <w:t>توجهبهامن</w:t>
            </w:r>
            <w:r w:rsidRPr="000610FE">
              <w:rPr>
                <w:rFonts w:hint="cs"/>
                <w:b/>
                <w:bCs/>
                <w:rtl/>
              </w:rPr>
              <w:t>ی</w:t>
            </w:r>
            <w:r w:rsidRPr="000610FE">
              <w:rPr>
                <w:rFonts w:hint="eastAsia"/>
                <w:b/>
                <w:bCs/>
                <w:rtl/>
              </w:rPr>
              <w:t>تسا</w:t>
            </w:r>
            <w:r w:rsidRPr="000610FE">
              <w:rPr>
                <w:rFonts w:hint="cs"/>
                <w:b/>
                <w:bCs/>
                <w:rtl/>
              </w:rPr>
              <w:t>ی</w:t>
            </w:r>
            <w:r w:rsidRPr="000610FE">
              <w:rPr>
                <w:rFonts w:hint="eastAsia"/>
                <w:b/>
                <w:bCs/>
                <w:rtl/>
              </w:rPr>
              <w:t>ت</w:t>
            </w:r>
            <w:r w:rsidRPr="000610FE">
              <w:rPr>
                <w:rFonts w:hint="cs"/>
                <w:b/>
                <w:bCs/>
                <w:rtl/>
              </w:rPr>
              <w:t xml:space="preserve">، </w:t>
            </w:r>
            <w:r w:rsidRPr="000610FE">
              <w:rPr>
                <w:rFonts w:hint="eastAsia"/>
                <w:b/>
                <w:bCs/>
                <w:rtl/>
              </w:rPr>
              <w:t>رعا</w:t>
            </w:r>
            <w:r w:rsidRPr="000610FE">
              <w:rPr>
                <w:rFonts w:hint="cs"/>
                <w:b/>
                <w:bCs/>
                <w:rtl/>
              </w:rPr>
              <w:t>ی</w:t>
            </w:r>
            <w:r w:rsidRPr="000610FE">
              <w:rPr>
                <w:rFonts w:hint="eastAsia"/>
                <w:b/>
                <w:bCs/>
                <w:rtl/>
              </w:rPr>
              <w:t>تحقوقخصوص</w:t>
            </w:r>
            <w:r w:rsidRPr="000610FE">
              <w:rPr>
                <w:rFonts w:hint="cs"/>
                <w:b/>
                <w:bCs/>
                <w:rtl/>
              </w:rPr>
              <w:t>ی</w:t>
            </w:r>
            <w:r w:rsidRPr="000610FE">
              <w:rPr>
                <w:rFonts w:hint="eastAsia"/>
                <w:b/>
                <w:bCs/>
                <w:rtl/>
              </w:rPr>
              <w:t>افرادوسازمان‌ها</w:t>
            </w:r>
            <w:r w:rsidRPr="000610FE">
              <w:rPr>
                <w:rFonts w:hint="cs"/>
                <w:b/>
                <w:bCs/>
                <w:rtl/>
              </w:rPr>
              <w:t xml:space="preserve">، </w:t>
            </w:r>
            <w:r w:rsidRPr="000610FE">
              <w:rPr>
                <w:rFonts w:hint="eastAsia"/>
                <w:b/>
                <w:bCs/>
                <w:rtl/>
              </w:rPr>
              <w:t>اعتبارنو</w:t>
            </w:r>
            <w:r w:rsidRPr="000610FE">
              <w:rPr>
                <w:rFonts w:hint="cs"/>
                <w:b/>
                <w:bCs/>
                <w:rtl/>
              </w:rPr>
              <w:t>ی</w:t>
            </w:r>
            <w:r w:rsidRPr="000610FE">
              <w:rPr>
                <w:rFonts w:hint="eastAsia"/>
                <w:b/>
                <w:bCs/>
                <w:rtl/>
              </w:rPr>
              <w:t>سنده</w:t>
            </w:r>
            <w:r w:rsidRPr="000610FE">
              <w:rPr>
                <w:rFonts w:hint="cs"/>
                <w:b/>
                <w:bCs/>
                <w:rtl/>
              </w:rPr>
              <w:t>ی</w:t>
            </w:r>
            <w:r w:rsidRPr="000610FE">
              <w:rPr>
                <w:rFonts w:hint="eastAsia"/>
                <w:b/>
                <w:bCs/>
                <w:rtl/>
              </w:rPr>
              <w:t>انو</w:t>
            </w:r>
            <w:r w:rsidRPr="000610FE">
              <w:rPr>
                <w:rFonts w:hint="cs"/>
                <w:b/>
                <w:bCs/>
                <w:rtl/>
              </w:rPr>
              <w:t>ی</w:t>
            </w:r>
            <w:r w:rsidRPr="000610FE">
              <w:rPr>
                <w:rFonts w:hint="eastAsia"/>
                <w:b/>
                <w:bCs/>
                <w:rtl/>
              </w:rPr>
              <w:t>سندگان</w:t>
            </w:r>
            <w:r w:rsidRPr="000610FE">
              <w:rPr>
                <w:rFonts w:hint="cs"/>
                <w:b/>
                <w:bCs/>
                <w:rtl/>
              </w:rPr>
              <w:t>، پشتیبانی مداوم</w:t>
            </w:r>
          </w:p>
        </w:tc>
        <w:tc>
          <w:tcPr>
            <w:tcW w:w="414" w:type="pct"/>
            <w:vAlign w:val="center"/>
          </w:tcPr>
          <w:p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36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13</w:t>
            </w:r>
          </w:p>
        </w:tc>
        <w:tc>
          <w:tcPr>
            <w:tcW w:w="579" w:type="pct"/>
            <w:shd w:val="clear" w:color="auto" w:fill="F2F2F2" w:themeFill="background1" w:themeFillShade="F2"/>
            <w:vAlign w:val="center"/>
          </w:tcPr>
          <w:p w:rsidR="00977E16" w:rsidRPr="000610FE" w:rsidRDefault="00203CBC" w:rsidP="009E6D6F">
            <w:pPr>
              <w:bidi/>
              <w:rPr>
                <w:b/>
                <w:bCs/>
                <w:rtl/>
              </w:rPr>
            </w:pPr>
            <w:r>
              <w:rPr>
                <w:rFonts w:hint="cs"/>
                <w:b/>
                <w:bCs/>
                <w:rtl/>
              </w:rPr>
              <w:t>به‌روزرسانی</w:t>
            </w:r>
          </w:p>
        </w:tc>
        <w:tc>
          <w:tcPr>
            <w:tcW w:w="3378" w:type="pct"/>
            <w:vAlign w:val="center"/>
          </w:tcPr>
          <w:p w:rsidR="00977E16" w:rsidRPr="000610FE" w:rsidRDefault="00203CBC" w:rsidP="009E6D6F">
            <w:pPr>
              <w:bidi/>
              <w:rPr>
                <w:b/>
                <w:bCs/>
              </w:rPr>
            </w:pPr>
            <w:r>
              <w:rPr>
                <w:rFonts w:hint="cs"/>
                <w:b/>
                <w:bCs/>
                <w:rtl/>
              </w:rPr>
              <w:t>به‌روزرسانی</w:t>
            </w:r>
            <w:r w:rsidR="00977E16" w:rsidRPr="000610FE">
              <w:rPr>
                <w:rFonts w:hint="cs"/>
                <w:b/>
                <w:bCs/>
                <w:rtl/>
              </w:rPr>
              <w:t xml:space="preserve"> مداوم فنی و </w:t>
            </w:r>
            <w:r>
              <w:rPr>
                <w:rFonts w:hint="cs"/>
                <w:b/>
                <w:bCs/>
                <w:rtl/>
              </w:rPr>
              <w:t>به‌روزرسانی</w:t>
            </w:r>
            <w:r w:rsidR="00977E16" w:rsidRPr="000610FE">
              <w:rPr>
                <w:rFonts w:hint="cs"/>
                <w:b/>
                <w:bCs/>
                <w:rtl/>
              </w:rPr>
              <w:t xml:space="preserve"> مداوم محتوایی</w:t>
            </w:r>
          </w:p>
        </w:tc>
        <w:tc>
          <w:tcPr>
            <w:tcW w:w="414" w:type="pct"/>
            <w:vAlign w:val="center"/>
          </w:tcPr>
          <w:p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892"/>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14</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رتبه</w:t>
            </w:r>
            <w:r w:rsidRPr="000610FE">
              <w:rPr>
                <w:rFonts w:hint="eastAsia"/>
                <w:b/>
                <w:bCs/>
                <w:rtl/>
              </w:rPr>
              <w:t>‌</w:t>
            </w:r>
            <w:r w:rsidRPr="000610FE">
              <w:rPr>
                <w:rFonts w:hint="cs"/>
                <w:b/>
                <w:bCs/>
                <w:rtl/>
              </w:rPr>
              <w:t>بندی</w:t>
            </w:r>
          </w:p>
        </w:tc>
        <w:tc>
          <w:tcPr>
            <w:tcW w:w="3378" w:type="pct"/>
            <w:vAlign w:val="center"/>
          </w:tcPr>
          <w:p w:rsidR="00977E16" w:rsidRPr="000610FE" w:rsidRDefault="00977E16" w:rsidP="009E6D6F">
            <w:pPr>
              <w:bidi/>
              <w:rPr>
                <w:b/>
                <w:bCs/>
              </w:rPr>
            </w:pPr>
            <w:r w:rsidRPr="000610FE">
              <w:rPr>
                <w:b/>
                <w:bCs/>
              </w:rPr>
              <w:t>SEO</w:t>
            </w:r>
            <w:r w:rsidRPr="000610FE">
              <w:rPr>
                <w:rFonts w:hint="cs"/>
                <w:b/>
                <w:bCs/>
                <w:rtl/>
              </w:rPr>
              <w:t>یا همان میزان شناخته بودن</w:t>
            </w:r>
            <w:r w:rsidRPr="000610FE">
              <w:rPr>
                <w:rFonts w:hint="eastAsia"/>
                <w:b/>
                <w:bCs/>
                <w:rtl/>
              </w:rPr>
              <w:t>وب‌سایتدرنتا</w:t>
            </w:r>
            <w:r w:rsidRPr="000610FE">
              <w:rPr>
                <w:rFonts w:hint="cs"/>
                <w:b/>
                <w:bCs/>
                <w:rtl/>
              </w:rPr>
              <w:t>ی</w:t>
            </w:r>
            <w:r w:rsidRPr="000610FE">
              <w:rPr>
                <w:rFonts w:hint="eastAsia"/>
                <w:b/>
                <w:bCs/>
                <w:rtl/>
              </w:rPr>
              <w:t>جموتورها</w:t>
            </w:r>
            <w:r w:rsidRPr="000610FE">
              <w:rPr>
                <w:rFonts w:hint="cs"/>
                <w:b/>
                <w:bCs/>
                <w:rtl/>
              </w:rPr>
              <w:t>ی</w:t>
            </w:r>
            <w:r w:rsidRPr="000610FE">
              <w:rPr>
                <w:rFonts w:hint="eastAsia"/>
                <w:b/>
                <w:bCs/>
                <w:rtl/>
              </w:rPr>
              <w:t>جستجومانندگوگل</w:t>
            </w:r>
            <w:r w:rsidRPr="000610FE">
              <w:rPr>
                <w:rFonts w:hint="cs"/>
                <w:b/>
                <w:bCs/>
                <w:rtl/>
              </w:rPr>
              <w:t>، رتبه در آمارگیر جهانی و کشوری</w:t>
            </w:r>
            <w:r w:rsidRPr="000610FE">
              <w:rPr>
                <w:b/>
                <w:bCs/>
              </w:rPr>
              <w:t>Alexa</w:t>
            </w:r>
            <w:r w:rsidRPr="000610FE">
              <w:rPr>
                <w:rFonts w:hint="cs"/>
                <w:b/>
                <w:bCs/>
                <w:rtl/>
              </w:rPr>
              <w:t xml:space="preserve">، </w:t>
            </w:r>
            <w:r w:rsidRPr="000610FE">
              <w:rPr>
                <w:rFonts w:hint="eastAsia"/>
                <w:b/>
                <w:bCs/>
                <w:rtl/>
              </w:rPr>
              <w:t>رتبهدرگوگل</w:t>
            </w:r>
            <w:r w:rsidRPr="000610FE">
              <w:rPr>
                <w:rFonts w:hint="cs"/>
                <w:b/>
                <w:bCs/>
                <w:rtl/>
              </w:rPr>
              <w:t xml:space="preserve"> یا </w:t>
            </w:r>
            <w:r w:rsidRPr="000610FE">
              <w:rPr>
                <w:b/>
                <w:bCs/>
              </w:rPr>
              <w:t>Page rank</w:t>
            </w:r>
            <w:r w:rsidRPr="000610FE">
              <w:rPr>
                <w:rFonts w:hint="cs"/>
                <w:b/>
                <w:bCs/>
                <w:rtl/>
              </w:rPr>
              <w:t>،</w:t>
            </w:r>
            <w:r w:rsidRPr="000610FE">
              <w:rPr>
                <w:rFonts w:hint="eastAsia"/>
                <w:b/>
                <w:bCs/>
                <w:rtl/>
              </w:rPr>
              <w:t>رتبه</w:t>
            </w:r>
            <w:r w:rsidRPr="000610FE">
              <w:rPr>
                <w:rFonts w:hint="cs"/>
                <w:b/>
                <w:bCs/>
                <w:rtl/>
              </w:rPr>
              <w:t>در سایر رصد کننده‌ها</w:t>
            </w:r>
          </w:p>
        </w:tc>
        <w:tc>
          <w:tcPr>
            <w:tcW w:w="414" w:type="pct"/>
            <w:vAlign w:val="center"/>
          </w:tcPr>
          <w:p w:rsidR="00977E16" w:rsidRPr="00A3162C" w:rsidRDefault="00977E16" w:rsidP="009E6D6F">
            <w:pPr>
              <w:bidi/>
              <w:rPr>
                <w:rtl/>
              </w:rPr>
            </w:pPr>
            <w:r w:rsidRPr="00A3162C">
              <w:rPr>
                <w:rFonts w:hint="cs"/>
                <w:rtl/>
              </w:rPr>
              <w:t>2</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361"/>
        </w:trPr>
        <w:tc>
          <w:tcPr>
            <w:tcW w:w="317" w:type="pct"/>
            <w:shd w:val="clear" w:color="auto" w:fill="F2F2F2" w:themeFill="background1" w:themeFillShade="F2"/>
            <w:vAlign w:val="center"/>
          </w:tcPr>
          <w:p w:rsidR="00977E16" w:rsidRPr="000610FE" w:rsidRDefault="00977E16" w:rsidP="009E6D6F">
            <w:pPr>
              <w:bidi/>
              <w:rPr>
                <w:b/>
                <w:bCs/>
                <w:rtl/>
              </w:rPr>
            </w:pPr>
          </w:p>
        </w:tc>
        <w:tc>
          <w:tcPr>
            <w:tcW w:w="4683" w:type="pct"/>
            <w:gridSpan w:val="4"/>
            <w:shd w:val="clear" w:color="auto" w:fill="F2F2F2" w:themeFill="background1" w:themeFillShade="F2"/>
            <w:vAlign w:val="center"/>
          </w:tcPr>
          <w:p w:rsidR="00977E16" w:rsidRPr="000610FE" w:rsidRDefault="00977E16" w:rsidP="009E6D6F">
            <w:pPr>
              <w:bidi/>
              <w:rPr>
                <w:b/>
                <w:bCs/>
              </w:rPr>
            </w:pPr>
            <w:r w:rsidRPr="000610FE">
              <w:rPr>
                <w:rFonts w:hint="cs"/>
                <w:b/>
                <w:bCs/>
                <w:rtl/>
              </w:rPr>
              <w:t xml:space="preserve">ب: </w:t>
            </w:r>
            <w:r w:rsidR="00E96664" w:rsidRPr="000610FE">
              <w:rPr>
                <w:rFonts w:hint="cs"/>
                <w:b/>
                <w:bCs/>
                <w:rtl/>
              </w:rPr>
              <w:t>شاخص‌های</w:t>
            </w:r>
            <w:r w:rsidRPr="000610FE">
              <w:rPr>
                <w:rFonts w:hint="cs"/>
                <w:b/>
                <w:bCs/>
                <w:rtl/>
              </w:rPr>
              <w:t xml:space="preserve"> داوری محتوایی وب‌سایت</w:t>
            </w:r>
          </w:p>
        </w:tc>
      </w:tr>
      <w:tr w:rsidR="00977E16" w:rsidRPr="00A3162C" w:rsidTr="00BD6223">
        <w:trPr>
          <w:cantSplit/>
          <w:trHeight w:hRule="exact" w:val="63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15</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سطح محتوا</w:t>
            </w:r>
          </w:p>
        </w:tc>
        <w:tc>
          <w:tcPr>
            <w:tcW w:w="3378" w:type="pct"/>
            <w:vAlign w:val="center"/>
          </w:tcPr>
          <w:p w:rsidR="00977E16" w:rsidRPr="000610FE" w:rsidRDefault="00977E16" w:rsidP="009E6D6F">
            <w:pPr>
              <w:bidi/>
              <w:rPr>
                <w:b/>
                <w:bCs/>
                <w:rtl/>
              </w:rPr>
            </w:pPr>
            <w:r w:rsidRPr="000610FE">
              <w:rPr>
                <w:rFonts w:hint="cs"/>
                <w:b/>
                <w:bCs/>
                <w:rtl/>
              </w:rPr>
              <w:t xml:space="preserve">تعیین مخاطبین، </w:t>
            </w:r>
            <w:r w:rsidR="00203CBC">
              <w:rPr>
                <w:rFonts w:hint="cs"/>
                <w:b/>
                <w:bCs/>
                <w:rtl/>
              </w:rPr>
              <w:t>قابل‌فهم</w:t>
            </w:r>
            <w:r w:rsidRPr="000610FE">
              <w:rPr>
                <w:rFonts w:hint="cs"/>
                <w:b/>
                <w:bCs/>
                <w:rtl/>
              </w:rPr>
              <w:t xml:space="preserve"> بودن، انطباق با اهداف و عنوان، جامعیت، تازگی و نو بودن محتوا، داشتن جذابیت</w:t>
            </w:r>
          </w:p>
        </w:tc>
        <w:tc>
          <w:tcPr>
            <w:tcW w:w="414" w:type="pct"/>
            <w:vAlign w:val="center"/>
          </w:tcPr>
          <w:p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622"/>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16</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ساختار محتوا</w:t>
            </w:r>
          </w:p>
        </w:tc>
        <w:tc>
          <w:tcPr>
            <w:tcW w:w="3378" w:type="pct"/>
            <w:vAlign w:val="center"/>
          </w:tcPr>
          <w:p w:rsidR="00977E16" w:rsidRPr="000610FE" w:rsidRDefault="00977E16" w:rsidP="009E6D6F">
            <w:pPr>
              <w:bidi/>
              <w:rPr>
                <w:b/>
                <w:bCs/>
                <w:rtl/>
              </w:rPr>
            </w:pPr>
            <w:r w:rsidRPr="000610FE">
              <w:rPr>
                <w:rFonts w:hint="cs"/>
                <w:b/>
                <w:bCs/>
                <w:rtl/>
              </w:rPr>
              <w:t xml:space="preserve">ارائه محتوا </w:t>
            </w:r>
            <w:r w:rsidR="00203CBC">
              <w:rPr>
                <w:rFonts w:hint="cs"/>
                <w:b/>
                <w:bCs/>
                <w:rtl/>
              </w:rPr>
              <w:t>به‌صورت</w:t>
            </w:r>
            <w:r w:rsidRPr="000610FE">
              <w:rPr>
                <w:rFonts w:hint="cs"/>
                <w:b/>
                <w:bCs/>
                <w:rtl/>
              </w:rPr>
              <w:t xml:space="preserve"> چندرسانه‌ای شامل متن، صوت، تصویر، فیلم، انیمیشن و ...، تعاملی بودن محتوای </w:t>
            </w:r>
            <w:r w:rsidR="00203CBC">
              <w:rPr>
                <w:rFonts w:hint="cs"/>
                <w:b/>
                <w:bCs/>
                <w:rtl/>
              </w:rPr>
              <w:t>چندرسانه‌ای</w:t>
            </w:r>
            <w:r w:rsidRPr="000610FE">
              <w:rPr>
                <w:rFonts w:hint="cs"/>
                <w:b/>
                <w:bCs/>
                <w:rtl/>
              </w:rPr>
              <w:t xml:space="preserve">، امکان کنترل </w:t>
            </w:r>
            <w:r w:rsidR="00203CBC">
              <w:rPr>
                <w:rFonts w:hint="cs"/>
                <w:b/>
                <w:bCs/>
                <w:rtl/>
              </w:rPr>
              <w:t>چندرسانه‌ای‌ها</w:t>
            </w:r>
            <w:r w:rsidRPr="000610FE">
              <w:rPr>
                <w:rFonts w:hint="cs"/>
                <w:b/>
                <w:bCs/>
                <w:rtl/>
              </w:rPr>
              <w:t>، تعدد صفحات محتوا</w:t>
            </w:r>
          </w:p>
        </w:tc>
        <w:tc>
          <w:tcPr>
            <w:tcW w:w="414" w:type="pct"/>
            <w:vAlign w:val="center"/>
          </w:tcPr>
          <w:p w:rsidR="00977E16" w:rsidRPr="00A3162C" w:rsidRDefault="00977E16" w:rsidP="009E6D6F">
            <w:pPr>
              <w:bidi/>
              <w:rPr>
                <w:rtl/>
              </w:rPr>
            </w:pPr>
            <w:r w:rsidRPr="00A3162C">
              <w:rPr>
                <w:rFonts w:hint="cs"/>
                <w:rtl/>
              </w:rPr>
              <w:t>8</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550"/>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17</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نگارش</w:t>
            </w:r>
          </w:p>
        </w:tc>
        <w:tc>
          <w:tcPr>
            <w:tcW w:w="3378" w:type="pct"/>
            <w:vAlign w:val="center"/>
          </w:tcPr>
          <w:p w:rsidR="00977E16" w:rsidRPr="000610FE" w:rsidRDefault="00977E16" w:rsidP="009E6D6F">
            <w:pPr>
              <w:bidi/>
              <w:rPr>
                <w:b/>
                <w:bCs/>
                <w:rtl/>
              </w:rPr>
            </w:pPr>
            <w:r w:rsidRPr="000610FE">
              <w:rPr>
                <w:rFonts w:hint="cs"/>
                <w:b/>
                <w:bCs/>
                <w:rtl/>
              </w:rPr>
              <w:t xml:space="preserve">رعایت آیین نگارش، فنون ادبی، حجم مطالب، تنوع مطالب، </w:t>
            </w:r>
            <w:r w:rsidR="00203CBC">
              <w:rPr>
                <w:rFonts w:hint="cs"/>
                <w:b/>
                <w:bCs/>
                <w:rtl/>
              </w:rPr>
              <w:t>ساده‌نویسی</w:t>
            </w:r>
            <w:r w:rsidRPr="000610FE">
              <w:rPr>
                <w:rFonts w:hint="cs"/>
                <w:b/>
                <w:bCs/>
                <w:rtl/>
              </w:rPr>
              <w:t xml:space="preserve">، </w:t>
            </w:r>
            <w:r w:rsidR="0064470D">
              <w:rPr>
                <w:rFonts w:hint="cs"/>
                <w:b/>
                <w:bCs/>
                <w:rtl/>
              </w:rPr>
              <w:t>اختصارگویی</w:t>
            </w:r>
            <w:r w:rsidRPr="000610FE">
              <w:rPr>
                <w:rFonts w:hint="cs"/>
                <w:b/>
                <w:bCs/>
                <w:rtl/>
              </w:rPr>
              <w:t>، ساختارمند بودن محتوا</w:t>
            </w:r>
          </w:p>
        </w:tc>
        <w:tc>
          <w:tcPr>
            <w:tcW w:w="414" w:type="pct"/>
            <w:vAlign w:val="center"/>
          </w:tcPr>
          <w:p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622"/>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18</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محتوا</w:t>
            </w:r>
          </w:p>
        </w:tc>
        <w:tc>
          <w:tcPr>
            <w:tcW w:w="3378" w:type="pct"/>
            <w:vAlign w:val="center"/>
          </w:tcPr>
          <w:p w:rsidR="00977E16" w:rsidRPr="000610FE" w:rsidRDefault="00977E16" w:rsidP="009E6D6F">
            <w:pPr>
              <w:bidi/>
              <w:rPr>
                <w:b/>
                <w:bCs/>
                <w:rtl/>
              </w:rPr>
            </w:pPr>
            <w:r w:rsidRPr="000610FE">
              <w:rPr>
                <w:rFonts w:hint="eastAsia"/>
                <w:b/>
                <w:bCs/>
                <w:rtl/>
              </w:rPr>
              <w:t>صحت</w:t>
            </w:r>
            <w:r w:rsidRPr="000610FE">
              <w:rPr>
                <w:rFonts w:hint="cs"/>
                <w:b/>
                <w:bCs/>
                <w:rtl/>
              </w:rPr>
              <w:t xml:space="preserve">علمی، اعتبار، غنی بودن محتوا، پوشش کامل اهداف، میزان </w:t>
            </w:r>
            <w:r w:rsidRPr="000610FE">
              <w:rPr>
                <w:rFonts w:hint="eastAsia"/>
                <w:b/>
                <w:bCs/>
                <w:rtl/>
              </w:rPr>
              <w:t>تراکموفشردگ</w:t>
            </w:r>
            <w:r w:rsidRPr="000610FE">
              <w:rPr>
                <w:rFonts w:hint="cs"/>
                <w:b/>
                <w:bCs/>
                <w:rtl/>
              </w:rPr>
              <w:t>ی</w:t>
            </w:r>
            <w:r w:rsidRPr="000610FE">
              <w:rPr>
                <w:rFonts w:hint="eastAsia"/>
                <w:b/>
                <w:bCs/>
                <w:rtl/>
              </w:rPr>
              <w:t>محتوا</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640"/>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19</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ارجاعات و استنادها</w:t>
            </w:r>
          </w:p>
        </w:tc>
        <w:tc>
          <w:tcPr>
            <w:tcW w:w="3378" w:type="pct"/>
            <w:vAlign w:val="center"/>
          </w:tcPr>
          <w:p w:rsidR="00977E16" w:rsidRPr="000610FE" w:rsidRDefault="00977E16" w:rsidP="009E6D6F">
            <w:pPr>
              <w:bidi/>
              <w:rPr>
                <w:b/>
                <w:bCs/>
                <w:rtl/>
              </w:rPr>
            </w:pPr>
            <w:r w:rsidRPr="000610FE">
              <w:rPr>
                <w:rFonts w:hint="cs"/>
                <w:b/>
                <w:bCs/>
                <w:rtl/>
              </w:rPr>
              <w:t>استناد داخل متن، درج منابع در پایان متن، رعایت اصول مرجع نویسی، رعایت حقوق مؤلفین، مصنفین و سازندگان</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352"/>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20</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ارزش</w:t>
            </w:r>
            <w:r w:rsidRPr="000610FE">
              <w:rPr>
                <w:rFonts w:hint="eastAsia"/>
                <w:b/>
                <w:bCs/>
                <w:rtl/>
              </w:rPr>
              <w:t>‌</w:t>
            </w:r>
            <w:r w:rsidRPr="000610FE">
              <w:rPr>
                <w:rFonts w:hint="cs"/>
                <w:b/>
                <w:bCs/>
                <w:rtl/>
              </w:rPr>
              <w:t>گذاری</w:t>
            </w:r>
          </w:p>
        </w:tc>
        <w:tc>
          <w:tcPr>
            <w:tcW w:w="3378" w:type="pct"/>
            <w:vAlign w:val="center"/>
          </w:tcPr>
          <w:p w:rsidR="00977E16" w:rsidRPr="000610FE" w:rsidRDefault="00977E16" w:rsidP="009E6D6F">
            <w:pPr>
              <w:bidi/>
              <w:rPr>
                <w:b/>
                <w:bCs/>
                <w:rtl/>
              </w:rPr>
            </w:pPr>
            <w:r w:rsidRPr="000610FE">
              <w:rPr>
                <w:rFonts w:hint="eastAsia"/>
                <w:b/>
                <w:bCs/>
                <w:rtl/>
              </w:rPr>
              <w:t>رعا</w:t>
            </w:r>
            <w:r w:rsidRPr="000610FE">
              <w:rPr>
                <w:rFonts w:hint="cs"/>
                <w:b/>
                <w:bCs/>
                <w:rtl/>
              </w:rPr>
              <w:t>ی</w:t>
            </w:r>
            <w:r w:rsidRPr="000610FE">
              <w:rPr>
                <w:rFonts w:hint="eastAsia"/>
                <w:b/>
                <w:bCs/>
                <w:rtl/>
              </w:rPr>
              <w:t>تاصول</w:t>
            </w:r>
            <w:r w:rsidRPr="000610FE">
              <w:rPr>
                <w:rFonts w:hint="cs"/>
                <w:b/>
                <w:bCs/>
                <w:rtl/>
              </w:rPr>
              <w:t xml:space="preserve"> و ارزش</w:t>
            </w:r>
            <w:r w:rsidRPr="000610FE">
              <w:rPr>
                <w:rFonts w:hint="eastAsia"/>
                <w:b/>
                <w:bCs/>
                <w:rtl/>
              </w:rPr>
              <w:t>‌</w:t>
            </w:r>
            <w:r w:rsidRPr="000610FE">
              <w:rPr>
                <w:rFonts w:hint="cs"/>
                <w:b/>
                <w:bCs/>
                <w:rtl/>
              </w:rPr>
              <w:t xml:space="preserve">هایاسلامی، </w:t>
            </w:r>
            <w:r w:rsidRPr="000610FE">
              <w:rPr>
                <w:rFonts w:hint="eastAsia"/>
                <w:b/>
                <w:bCs/>
                <w:rtl/>
              </w:rPr>
              <w:t>مذهب</w:t>
            </w:r>
            <w:r w:rsidRPr="000610FE">
              <w:rPr>
                <w:rFonts w:hint="cs"/>
                <w:b/>
                <w:bCs/>
                <w:rtl/>
              </w:rPr>
              <w:t>ی</w:t>
            </w:r>
            <w:r w:rsidRPr="000610FE">
              <w:rPr>
                <w:rFonts w:hint="eastAsia"/>
                <w:b/>
                <w:bCs/>
                <w:rtl/>
              </w:rPr>
              <w:t>،فرهنگ</w:t>
            </w:r>
            <w:r w:rsidRPr="000610FE">
              <w:rPr>
                <w:rFonts w:hint="cs"/>
                <w:b/>
                <w:bCs/>
                <w:rtl/>
              </w:rPr>
              <w:t>ی، ملی</w:t>
            </w:r>
            <w:r w:rsidRPr="000610FE">
              <w:rPr>
                <w:rFonts w:hint="eastAsia"/>
                <w:b/>
                <w:bCs/>
                <w:rtl/>
              </w:rPr>
              <w:t>واخلاق</w:t>
            </w:r>
            <w:r w:rsidRPr="000610FE">
              <w:rPr>
                <w:rFonts w:hint="cs"/>
                <w:b/>
                <w:bCs/>
                <w:rtl/>
              </w:rPr>
              <w:t>ی</w:t>
            </w:r>
          </w:p>
        </w:tc>
        <w:tc>
          <w:tcPr>
            <w:tcW w:w="414" w:type="pct"/>
            <w:vAlign w:val="center"/>
          </w:tcPr>
          <w:p w:rsidR="00977E16" w:rsidRPr="00A3162C" w:rsidRDefault="00977E16" w:rsidP="009E6D6F">
            <w:pPr>
              <w:bidi/>
              <w:rPr>
                <w:rtl/>
              </w:rPr>
            </w:pPr>
            <w:r w:rsidRPr="00A3162C">
              <w:rPr>
                <w:rFonts w:hint="cs"/>
                <w:rtl/>
              </w:rPr>
              <w:t>5</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622"/>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21</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خبررسانی</w:t>
            </w:r>
          </w:p>
        </w:tc>
        <w:tc>
          <w:tcPr>
            <w:tcW w:w="3378" w:type="pct"/>
            <w:vAlign w:val="center"/>
          </w:tcPr>
          <w:p w:rsidR="00977E16" w:rsidRPr="000610FE" w:rsidRDefault="00977E16" w:rsidP="009E6D6F">
            <w:pPr>
              <w:bidi/>
              <w:rPr>
                <w:b/>
                <w:bCs/>
                <w:rtl/>
              </w:rPr>
            </w:pPr>
            <w:r w:rsidRPr="000610FE">
              <w:rPr>
                <w:rFonts w:hint="cs"/>
                <w:b/>
                <w:bCs/>
                <w:rtl/>
              </w:rPr>
              <w:t xml:space="preserve">وجود بخش خبر، </w:t>
            </w:r>
            <w:r w:rsidRPr="000610FE">
              <w:rPr>
                <w:rFonts w:hint="eastAsia"/>
                <w:b/>
                <w:bCs/>
                <w:rtl/>
              </w:rPr>
              <w:t>داشتنخروج</w:t>
            </w:r>
            <w:r w:rsidRPr="000610FE">
              <w:rPr>
                <w:rFonts w:hint="cs"/>
                <w:b/>
                <w:bCs/>
                <w:rtl/>
              </w:rPr>
              <w:t>ی خبر خوان</w:t>
            </w:r>
            <w:r w:rsidRPr="000610FE">
              <w:rPr>
                <w:b/>
                <w:bCs/>
              </w:rPr>
              <w:t xml:space="preserve"> RSS</w:t>
            </w:r>
            <w:r w:rsidRPr="000610FE">
              <w:rPr>
                <w:rFonts w:hint="cs"/>
                <w:b/>
                <w:bCs/>
                <w:rtl/>
              </w:rPr>
              <w:t xml:space="preserve">، واکنش به وقایع و مناسبت‌ها </w:t>
            </w:r>
            <w:r w:rsidR="0064470D">
              <w:rPr>
                <w:rFonts w:hint="cs"/>
                <w:b/>
                <w:bCs/>
                <w:rtl/>
              </w:rPr>
              <w:t>به‌صورت</w:t>
            </w:r>
            <w:r w:rsidRPr="000610FE">
              <w:rPr>
                <w:rFonts w:hint="cs"/>
                <w:b/>
                <w:bCs/>
                <w:rtl/>
              </w:rPr>
              <w:t xml:space="preserve"> منطقی</w:t>
            </w:r>
          </w:p>
        </w:tc>
        <w:tc>
          <w:tcPr>
            <w:tcW w:w="414" w:type="pct"/>
            <w:vAlign w:val="center"/>
          </w:tcPr>
          <w:p w:rsidR="00977E16" w:rsidRPr="00A3162C" w:rsidRDefault="00977E16" w:rsidP="009E6D6F">
            <w:pPr>
              <w:bidi/>
              <w:rPr>
                <w:rtl/>
              </w:rPr>
            </w:pPr>
            <w:r w:rsidRPr="00A3162C">
              <w:rPr>
                <w:rFonts w:hint="cs"/>
                <w:rtl/>
              </w:rPr>
              <w:t>3</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36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22</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استانداردها</w:t>
            </w:r>
          </w:p>
        </w:tc>
        <w:tc>
          <w:tcPr>
            <w:tcW w:w="3378" w:type="pct"/>
            <w:vAlign w:val="center"/>
          </w:tcPr>
          <w:p w:rsidR="00977E16" w:rsidRPr="000610FE" w:rsidRDefault="00977E16" w:rsidP="009E6D6F">
            <w:pPr>
              <w:bidi/>
              <w:rPr>
                <w:b/>
                <w:bCs/>
                <w:rtl/>
              </w:rPr>
            </w:pPr>
            <w:r w:rsidRPr="000610FE">
              <w:rPr>
                <w:rFonts w:hint="eastAsia"/>
                <w:b/>
                <w:bCs/>
                <w:rtl/>
              </w:rPr>
              <w:t>م</w:t>
            </w:r>
            <w:r w:rsidRPr="000610FE">
              <w:rPr>
                <w:rFonts w:hint="cs"/>
                <w:b/>
                <w:bCs/>
                <w:rtl/>
              </w:rPr>
              <w:t>ی</w:t>
            </w:r>
            <w:r w:rsidRPr="000610FE">
              <w:rPr>
                <w:rFonts w:hint="eastAsia"/>
                <w:b/>
                <w:bCs/>
                <w:rtl/>
              </w:rPr>
              <w:t>زانرعا</w:t>
            </w:r>
            <w:r w:rsidRPr="000610FE">
              <w:rPr>
                <w:rFonts w:hint="cs"/>
                <w:b/>
                <w:bCs/>
                <w:rtl/>
              </w:rPr>
              <w:t>ی</w:t>
            </w:r>
            <w:r w:rsidRPr="000610FE">
              <w:rPr>
                <w:rFonts w:hint="eastAsia"/>
                <w:b/>
                <w:bCs/>
                <w:rtl/>
              </w:rPr>
              <w:t>تاستانداردها</w:t>
            </w:r>
            <w:r w:rsidRPr="000610FE">
              <w:rPr>
                <w:rFonts w:hint="cs"/>
                <w:b/>
                <w:bCs/>
                <w:rtl/>
              </w:rPr>
              <w:t>ی</w:t>
            </w:r>
            <w:r w:rsidRPr="000610FE">
              <w:rPr>
                <w:rFonts w:hint="eastAsia"/>
                <w:b/>
                <w:bCs/>
                <w:rtl/>
              </w:rPr>
              <w:t>تول</w:t>
            </w:r>
            <w:r w:rsidRPr="000610FE">
              <w:rPr>
                <w:rFonts w:hint="cs"/>
                <w:b/>
                <w:bCs/>
                <w:rtl/>
              </w:rPr>
              <w:t>ی</w:t>
            </w:r>
            <w:r w:rsidRPr="000610FE">
              <w:rPr>
                <w:rFonts w:hint="eastAsia"/>
                <w:b/>
                <w:bCs/>
                <w:rtl/>
              </w:rPr>
              <w:t>دمحتوا</w:t>
            </w:r>
            <w:r w:rsidRPr="000610FE">
              <w:rPr>
                <w:rFonts w:hint="cs"/>
                <w:b/>
                <w:bCs/>
                <w:rtl/>
              </w:rPr>
              <w:t xml:space="preserve">، </w:t>
            </w:r>
            <w:r w:rsidRPr="000610FE">
              <w:rPr>
                <w:rFonts w:hint="eastAsia"/>
                <w:b/>
                <w:bCs/>
                <w:rtl/>
              </w:rPr>
              <w:t>م</w:t>
            </w:r>
            <w:r w:rsidRPr="000610FE">
              <w:rPr>
                <w:rFonts w:hint="cs"/>
                <w:b/>
                <w:bCs/>
                <w:rtl/>
              </w:rPr>
              <w:t>ی</w:t>
            </w:r>
            <w:r w:rsidRPr="000610FE">
              <w:rPr>
                <w:rFonts w:hint="eastAsia"/>
                <w:b/>
                <w:bCs/>
                <w:rtl/>
              </w:rPr>
              <w:t>زانرعا</w:t>
            </w:r>
            <w:r w:rsidRPr="000610FE">
              <w:rPr>
                <w:rFonts w:hint="cs"/>
                <w:b/>
                <w:bCs/>
                <w:rtl/>
              </w:rPr>
              <w:t>ی</w:t>
            </w:r>
            <w:r w:rsidRPr="000610FE">
              <w:rPr>
                <w:rFonts w:hint="eastAsia"/>
                <w:b/>
                <w:bCs/>
                <w:rtl/>
              </w:rPr>
              <w:t>تاستانداردها</w:t>
            </w:r>
            <w:r w:rsidRPr="000610FE">
              <w:rPr>
                <w:rFonts w:hint="cs"/>
                <w:b/>
                <w:bCs/>
                <w:rtl/>
              </w:rPr>
              <w:t>ی</w:t>
            </w:r>
            <w:r w:rsidRPr="000610FE">
              <w:rPr>
                <w:rFonts w:hint="eastAsia"/>
                <w:b/>
                <w:bCs/>
                <w:rtl/>
              </w:rPr>
              <w:t>طراح</w:t>
            </w:r>
            <w:r w:rsidRPr="000610FE">
              <w:rPr>
                <w:rFonts w:hint="cs"/>
                <w:b/>
                <w:bCs/>
                <w:rtl/>
              </w:rPr>
              <w:t>ی</w:t>
            </w:r>
            <w:r w:rsidRPr="000610FE">
              <w:rPr>
                <w:rFonts w:hint="eastAsia"/>
                <w:b/>
                <w:bCs/>
                <w:rtl/>
              </w:rPr>
              <w:t>سا</w:t>
            </w:r>
            <w:r w:rsidRPr="000610FE">
              <w:rPr>
                <w:rFonts w:hint="cs"/>
                <w:b/>
                <w:bCs/>
                <w:rtl/>
              </w:rPr>
              <w:t>یت</w:t>
            </w:r>
          </w:p>
        </w:tc>
        <w:tc>
          <w:tcPr>
            <w:tcW w:w="414" w:type="pct"/>
            <w:vAlign w:val="center"/>
          </w:tcPr>
          <w:p w:rsidR="00977E16" w:rsidRPr="00A3162C" w:rsidRDefault="00977E16" w:rsidP="009E6D6F">
            <w:pPr>
              <w:bidi/>
              <w:rPr>
                <w:rtl/>
              </w:rPr>
            </w:pPr>
            <w:r w:rsidRPr="00A3162C">
              <w:rPr>
                <w:rFonts w:hint="cs"/>
                <w:rtl/>
              </w:rPr>
              <w:t>6</w:t>
            </w:r>
          </w:p>
        </w:tc>
        <w:tc>
          <w:tcPr>
            <w:tcW w:w="312" w:type="pct"/>
            <w:shd w:val="clear" w:color="auto" w:fill="F2F2F2" w:themeFill="background1" w:themeFillShade="F2"/>
            <w:vAlign w:val="center"/>
          </w:tcPr>
          <w:p w:rsidR="00977E16" w:rsidRPr="00A3162C" w:rsidRDefault="00977E16" w:rsidP="009E6D6F">
            <w:pPr>
              <w:bidi/>
              <w:rPr>
                <w:rtl/>
              </w:rPr>
            </w:pPr>
          </w:p>
        </w:tc>
      </w:tr>
      <w:tr w:rsidR="00977E16" w:rsidRPr="00A3162C" w:rsidTr="00BD6223">
        <w:trPr>
          <w:cantSplit/>
          <w:trHeight w:hRule="exact" w:val="361"/>
        </w:trPr>
        <w:tc>
          <w:tcPr>
            <w:tcW w:w="317"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23</w:t>
            </w:r>
          </w:p>
        </w:tc>
        <w:tc>
          <w:tcPr>
            <w:tcW w:w="579" w:type="pct"/>
            <w:shd w:val="clear" w:color="auto" w:fill="F2F2F2" w:themeFill="background1" w:themeFillShade="F2"/>
            <w:vAlign w:val="center"/>
          </w:tcPr>
          <w:p w:rsidR="00977E16" w:rsidRPr="000610FE" w:rsidRDefault="00977E16" w:rsidP="009E6D6F">
            <w:pPr>
              <w:bidi/>
              <w:rPr>
                <w:b/>
                <w:bCs/>
                <w:rtl/>
              </w:rPr>
            </w:pPr>
            <w:r w:rsidRPr="000610FE">
              <w:rPr>
                <w:rFonts w:hint="cs"/>
                <w:b/>
                <w:bCs/>
                <w:rtl/>
              </w:rPr>
              <w:t>کلی</w:t>
            </w:r>
          </w:p>
        </w:tc>
        <w:tc>
          <w:tcPr>
            <w:tcW w:w="3378" w:type="pct"/>
            <w:vAlign w:val="center"/>
          </w:tcPr>
          <w:p w:rsidR="00977E16" w:rsidRPr="000610FE" w:rsidRDefault="00977E16" w:rsidP="009E6D6F">
            <w:pPr>
              <w:bidi/>
              <w:rPr>
                <w:b/>
                <w:bCs/>
                <w:rtl/>
              </w:rPr>
            </w:pPr>
            <w:r w:rsidRPr="000610FE">
              <w:rPr>
                <w:rFonts w:hint="cs"/>
                <w:b/>
                <w:bCs/>
                <w:rtl/>
              </w:rPr>
              <w:t>نظر کلی ارزیاب</w:t>
            </w:r>
          </w:p>
        </w:tc>
        <w:tc>
          <w:tcPr>
            <w:tcW w:w="414" w:type="pct"/>
            <w:vAlign w:val="center"/>
          </w:tcPr>
          <w:p w:rsidR="00977E16" w:rsidRPr="00A3162C" w:rsidRDefault="00977E16" w:rsidP="009E6D6F">
            <w:pPr>
              <w:bidi/>
              <w:rPr>
                <w:rtl/>
              </w:rPr>
            </w:pPr>
            <w:r w:rsidRPr="00A3162C">
              <w:rPr>
                <w:rFonts w:hint="cs"/>
                <w:rtl/>
              </w:rPr>
              <w:t>4</w:t>
            </w:r>
          </w:p>
        </w:tc>
        <w:tc>
          <w:tcPr>
            <w:tcW w:w="312" w:type="pct"/>
            <w:shd w:val="clear" w:color="auto" w:fill="F2F2F2" w:themeFill="background1" w:themeFillShade="F2"/>
            <w:vAlign w:val="center"/>
          </w:tcPr>
          <w:p w:rsidR="00977E16" w:rsidRPr="00A3162C" w:rsidRDefault="00977E16" w:rsidP="009E6D6F">
            <w:pPr>
              <w:bidi/>
              <w:rPr>
                <w:rtl/>
              </w:rPr>
            </w:pPr>
          </w:p>
        </w:tc>
      </w:tr>
      <w:tr w:rsidR="006A3CBC" w:rsidRPr="00A3162C" w:rsidTr="00BD6223">
        <w:trPr>
          <w:cantSplit/>
          <w:trHeight w:hRule="exact" w:val="451"/>
        </w:trPr>
        <w:tc>
          <w:tcPr>
            <w:tcW w:w="4274" w:type="pct"/>
            <w:gridSpan w:val="3"/>
            <w:shd w:val="clear" w:color="auto" w:fill="F2F2F2" w:themeFill="background1" w:themeFillShade="F2"/>
            <w:vAlign w:val="center"/>
          </w:tcPr>
          <w:p w:rsidR="006A3CBC" w:rsidRPr="006A3CBC" w:rsidRDefault="006A3CBC" w:rsidP="006A3CBC">
            <w:pPr>
              <w:bidi/>
              <w:jc w:val="center"/>
              <w:rPr>
                <w:b/>
                <w:bCs/>
                <w:rtl/>
              </w:rPr>
            </w:pPr>
            <w:r w:rsidRPr="006A3CBC">
              <w:rPr>
                <w:rFonts w:hint="cs"/>
                <w:b/>
                <w:bCs/>
                <w:rtl/>
              </w:rPr>
              <w:t>جمع امتیاز کل</w:t>
            </w:r>
          </w:p>
        </w:tc>
        <w:tc>
          <w:tcPr>
            <w:tcW w:w="414" w:type="pct"/>
            <w:shd w:val="clear" w:color="auto" w:fill="F2F2F2" w:themeFill="background1" w:themeFillShade="F2"/>
            <w:vAlign w:val="center"/>
          </w:tcPr>
          <w:p w:rsidR="006A3CBC" w:rsidRPr="00A3162C" w:rsidRDefault="006A3CBC" w:rsidP="009E6D6F">
            <w:pPr>
              <w:bidi/>
              <w:rPr>
                <w:rtl/>
              </w:rPr>
            </w:pPr>
            <w:r w:rsidRPr="00A3162C">
              <w:rPr>
                <w:rFonts w:hint="cs"/>
                <w:rtl/>
              </w:rPr>
              <w:t>100</w:t>
            </w:r>
          </w:p>
        </w:tc>
        <w:tc>
          <w:tcPr>
            <w:tcW w:w="312" w:type="pct"/>
            <w:shd w:val="clear" w:color="auto" w:fill="F2F2F2" w:themeFill="background1" w:themeFillShade="F2"/>
            <w:vAlign w:val="center"/>
          </w:tcPr>
          <w:p w:rsidR="006A3CBC" w:rsidRPr="00A3162C" w:rsidRDefault="006A3CBC" w:rsidP="009E6D6F">
            <w:pPr>
              <w:bidi/>
              <w:rPr>
                <w:rtl/>
              </w:rPr>
            </w:pPr>
          </w:p>
        </w:tc>
      </w:tr>
    </w:tbl>
    <w:p w:rsidR="003E2A5F" w:rsidRDefault="003E2A5F" w:rsidP="00187410">
      <w:pPr>
        <w:pStyle w:val="Heading2"/>
        <w:bidi/>
        <w:rPr>
          <w:rFonts w:cs="B Zar"/>
          <w:b/>
          <w:bCs/>
          <w:color w:val="FF0000"/>
          <w:sz w:val="28"/>
          <w:szCs w:val="28"/>
          <w:lang w:bidi="fa-IR"/>
        </w:rPr>
      </w:pPr>
    </w:p>
    <w:p w:rsidR="00BD6223" w:rsidRDefault="00BD6223" w:rsidP="00BD6223">
      <w:pPr>
        <w:bidi/>
        <w:rPr>
          <w:lang w:bidi="fa-IR"/>
        </w:rPr>
      </w:pPr>
    </w:p>
    <w:p w:rsidR="00BD6223" w:rsidRDefault="00BD6223" w:rsidP="00BD6223">
      <w:pPr>
        <w:bidi/>
        <w:rPr>
          <w:lang w:bidi="fa-IR"/>
        </w:rPr>
      </w:pPr>
    </w:p>
    <w:p w:rsidR="00BD6223" w:rsidRDefault="00BD6223" w:rsidP="00BD6223">
      <w:pPr>
        <w:bidi/>
        <w:rPr>
          <w:lang w:bidi="fa-IR"/>
        </w:rPr>
      </w:pPr>
    </w:p>
    <w:p w:rsidR="00BD6223" w:rsidRPr="00BD6223" w:rsidRDefault="00BD6223" w:rsidP="00BD6223">
      <w:pPr>
        <w:bidi/>
        <w:rPr>
          <w:rtl/>
          <w:lang w:bidi="fa-IR"/>
        </w:rPr>
      </w:pPr>
    </w:p>
    <w:p w:rsidR="000E1101" w:rsidRPr="00E4015B" w:rsidRDefault="00977E16" w:rsidP="004976D7">
      <w:pPr>
        <w:pStyle w:val="Heading2"/>
        <w:bidi/>
        <w:rPr>
          <w:rFonts w:cs="B Titr"/>
          <w:b/>
          <w:bCs/>
          <w:color w:val="FF0000"/>
          <w:sz w:val="24"/>
          <w:szCs w:val="24"/>
          <w:rtl/>
        </w:rPr>
      </w:pPr>
      <w:bookmarkStart w:id="105" w:name="_Toc503356835"/>
      <w:r>
        <w:rPr>
          <w:rFonts w:cs="B Titr" w:hint="cs"/>
          <w:b/>
          <w:bCs/>
          <w:color w:val="FF0000"/>
          <w:sz w:val="24"/>
          <w:szCs w:val="24"/>
          <w:rtl/>
        </w:rPr>
        <w:lastRenderedPageBreak/>
        <w:t>5</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0E1101" w:rsidRPr="00E4015B">
        <w:rPr>
          <w:rFonts w:cs="B Titr"/>
          <w:b/>
          <w:bCs/>
          <w:color w:val="FF0000"/>
          <w:sz w:val="24"/>
          <w:szCs w:val="24"/>
          <w:rtl/>
        </w:rPr>
        <w:t>تولیدبازی‌هایرایانه‌ای</w:t>
      </w:r>
      <w:bookmarkEnd w:id="105"/>
    </w:p>
    <w:p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tl/>
        </w:rPr>
      </w:pPr>
      <w:r w:rsidRPr="005923C7">
        <w:rPr>
          <w:rFonts w:ascii="B Mitra" w:hAnsi="Calibri" w:cs="B Mitra" w:hint="cs"/>
          <w:b/>
          <w:bCs/>
          <w:sz w:val="28"/>
          <w:szCs w:val="28"/>
          <w:rtl/>
        </w:rPr>
        <w:t>محورهایبازی</w:t>
      </w:r>
      <w:r w:rsidRPr="00C976AD">
        <w:rPr>
          <w:rFonts w:ascii="B Mitra" w:hAnsi="Calibri" w:cs="B Mitra" w:hint="cs"/>
          <w:sz w:val="28"/>
          <w:szCs w:val="28"/>
        </w:rPr>
        <w:t xml:space="preserve">: </w:t>
      </w:r>
      <w:r w:rsidRPr="00C976AD">
        <w:rPr>
          <w:rFonts w:ascii="B Mitra" w:hAnsi="Calibri" w:cs="B Mitra" w:hint="cs"/>
          <w:sz w:val="28"/>
          <w:szCs w:val="28"/>
          <w:rtl/>
        </w:rPr>
        <w:t>آموزشیوتفریحیبارویکردتربیتی</w:t>
      </w:r>
      <w:r>
        <w:rPr>
          <w:rFonts w:ascii="B Mitra" w:hAnsi="Calibri" w:cs="B Mitra" w:hint="cs"/>
          <w:sz w:val="28"/>
          <w:szCs w:val="28"/>
          <w:rtl/>
        </w:rPr>
        <w:t>.</w:t>
      </w:r>
    </w:p>
    <w:p w:rsidR="000E1101" w:rsidRPr="00C976AD" w:rsidRDefault="0064470D"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b/>
          <w:bCs/>
          <w:sz w:val="28"/>
          <w:szCs w:val="28"/>
          <w:rtl/>
        </w:rPr>
        <w:t>ویژگی‌ها</w:t>
      </w:r>
      <w:r w:rsidR="000E1101" w:rsidRPr="005923C7">
        <w:rPr>
          <w:rFonts w:ascii="B Mitra" w:hAnsi="Calibri" w:cs="B Mitra" w:hint="cs"/>
          <w:b/>
          <w:bCs/>
          <w:sz w:val="28"/>
          <w:szCs w:val="28"/>
        </w:rPr>
        <w:t>:</w:t>
      </w:r>
      <w:r>
        <w:rPr>
          <w:rFonts w:ascii="B Mitra" w:hAnsi="Calibri" w:cs="B Mitra" w:hint="cs"/>
          <w:sz w:val="28"/>
          <w:szCs w:val="28"/>
          <w:rtl/>
        </w:rPr>
        <w:t>بازی‌ها</w:t>
      </w:r>
      <w:r w:rsidR="000E1101" w:rsidRPr="00C976AD">
        <w:rPr>
          <w:rFonts w:ascii="B Mitra" w:hAnsi="Calibri" w:cs="B Mitra" w:hint="cs"/>
          <w:sz w:val="28"/>
          <w:szCs w:val="28"/>
          <w:rtl/>
        </w:rPr>
        <w:t>نبایددرجشنواره‌هایدیگرشرکت</w:t>
      </w:r>
      <w:r>
        <w:rPr>
          <w:rFonts w:ascii="B Mitra" w:hAnsi="Calibri" w:cs="B Mitra" w:hint="cs"/>
          <w:sz w:val="28"/>
          <w:szCs w:val="28"/>
          <w:rtl/>
        </w:rPr>
        <w:t>داده‌شده</w:t>
      </w:r>
      <w:r w:rsidR="000E1101" w:rsidRPr="00C976AD">
        <w:rPr>
          <w:rFonts w:ascii="B Mitra" w:hAnsi="Calibri" w:cs="B Mitra" w:hint="cs"/>
          <w:sz w:val="28"/>
          <w:szCs w:val="28"/>
          <w:rtl/>
        </w:rPr>
        <w:t>باشند</w:t>
      </w:r>
      <w:r w:rsidR="000E1101" w:rsidRPr="00C976AD">
        <w:rPr>
          <w:rFonts w:ascii="B Mitra" w:hAnsi="Calibri" w:cs="B Mitra" w:hint="cs"/>
          <w:sz w:val="28"/>
          <w:szCs w:val="28"/>
        </w:rPr>
        <w:t>.</w:t>
      </w:r>
    </w:p>
    <w:p w:rsidR="000E1101" w:rsidRPr="00FC5C0D" w:rsidRDefault="000E1101" w:rsidP="0077223D">
      <w:pPr>
        <w:pStyle w:val="ListParagraph"/>
        <w:numPr>
          <w:ilvl w:val="0"/>
          <w:numId w:val="1"/>
        </w:numPr>
        <w:autoSpaceDE w:val="0"/>
        <w:autoSpaceDN w:val="0"/>
        <w:bidi/>
        <w:adjustRightInd w:val="0"/>
        <w:spacing w:after="0" w:line="240" w:lineRule="auto"/>
        <w:jc w:val="both"/>
        <w:rPr>
          <w:rFonts w:ascii="B Mitra" w:hAnsi="Calibri" w:cs="B Mitra"/>
          <w:color w:val="FF0000"/>
          <w:sz w:val="28"/>
          <w:szCs w:val="28"/>
        </w:rPr>
      </w:pPr>
      <w:r w:rsidRPr="00FC5C0D">
        <w:rPr>
          <w:rFonts w:ascii="B Mitra" w:hAnsi="Calibri" w:cs="B Mitra" w:hint="cs"/>
          <w:color w:val="FF0000"/>
          <w:sz w:val="28"/>
          <w:szCs w:val="28"/>
          <w:rtl/>
        </w:rPr>
        <w:t>متقاضیانبایدمحصولکارخودرابرروی</w:t>
      </w:r>
      <w:r w:rsidRPr="00FC5C0D">
        <w:rPr>
          <w:rFonts w:ascii="B Mitra" w:hAnsi="Calibri" w:cs="B Mitra" w:hint="cs"/>
          <w:color w:val="FF0000"/>
          <w:sz w:val="28"/>
          <w:szCs w:val="28"/>
        </w:rPr>
        <w:t xml:space="preserve"> DVD </w:t>
      </w:r>
      <w:r w:rsidRPr="00FC5C0D">
        <w:rPr>
          <w:rFonts w:ascii="B Mitra" w:hAnsi="Calibri" w:cs="B Mitra" w:hint="cs"/>
          <w:color w:val="FF0000"/>
          <w:sz w:val="28"/>
          <w:szCs w:val="28"/>
          <w:rtl/>
        </w:rPr>
        <w:t>یا</w:t>
      </w:r>
      <w:r w:rsidRPr="00FC5C0D">
        <w:rPr>
          <w:rFonts w:ascii="B Mitra" w:hAnsi="Calibri" w:cs="B Mitra" w:hint="cs"/>
          <w:color w:val="FF0000"/>
          <w:sz w:val="28"/>
          <w:szCs w:val="28"/>
        </w:rPr>
        <w:t xml:space="preserve"> CD </w:t>
      </w:r>
      <w:r w:rsidR="0064470D">
        <w:rPr>
          <w:rFonts w:ascii="B Mitra" w:hAnsi="Calibri" w:cs="B Mitra" w:hint="cs"/>
          <w:color w:val="FF0000"/>
          <w:sz w:val="28"/>
          <w:szCs w:val="28"/>
          <w:rtl/>
        </w:rPr>
        <w:t>به‌صورتتست‌شده</w:t>
      </w:r>
      <w:r w:rsidRPr="00FC5C0D">
        <w:rPr>
          <w:rFonts w:ascii="B Mitra" w:hAnsi="Calibri" w:cs="B Mitra" w:hint="cs"/>
          <w:color w:val="FF0000"/>
          <w:sz w:val="28"/>
          <w:szCs w:val="28"/>
          <w:rtl/>
        </w:rPr>
        <w:t>وسالمآمادهنمایند</w:t>
      </w:r>
      <w:r w:rsidRPr="00FC5C0D">
        <w:rPr>
          <w:rFonts w:ascii="B Mitra" w:hAnsi="Calibri" w:cs="B Mitra" w:hint="cs"/>
          <w:color w:val="FF0000"/>
          <w:sz w:val="28"/>
          <w:szCs w:val="28"/>
        </w:rPr>
        <w:t>.</w:t>
      </w:r>
    </w:p>
    <w:p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sz w:val="28"/>
          <w:szCs w:val="28"/>
          <w:rtl/>
        </w:rPr>
        <w:t>نحوه تولیدوریز</w:t>
      </w:r>
      <w:r w:rsidR="006A3CBC">
        <w:rPr>
          <w:rFonts w:ascii="B Mitra" w:hAnsi="Calibri" w:cs="B Mitra" w:hint="cs"/>
          <w:sz w:val="28"/>
          <w:szCs w:val="28"/>
          <w:rtl/>
        </w:rPr>
        <w:t>فعالیت‌ها</w:t>
      </w:r>
      <w:r w:rsidRPr="00C976AD">
        <w:rPr>
          <w:rFonts w:ascii="B Mitra" w:hAnsi="Calibri" w:cs="B Mitra" w:hint="cs"/>
          <w:sz w:val="28"/>
          <w:szCs w:val="28"/>
          <w:rtl/>
        </w:rPr>
        <w:t>بایدموجودباشد</w:t>
      </w:r>
      <w:r w:rsidRPr="00C976AD">
        <w:rPr>
          <w:rFonts w:ascii="B Mitra" w:hAnsi="Calibri" w:cs="B Mitra" w:hint="cs"/>
          <w:sz w:val="28"/>
          <w:szCs w:val="28"/>
        </w:rPr>
        <w:t>.</w:t>
      </w:r>
    </w:p>
    <w:p w:rsidR="000E1101" w:rsidRPr="00E22A89" w:rsidRDefault="0064470D" w:rsidP="001F4E58">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درصورتی‌که</w:t>
      </w:r>
      <w:r w:rsidR="000E1101" w:rsidRPr="00C976AD">
        <w:rPr>
          <w:rFonts w:ascii="B Mitra" w:hAnsi="Calibri" w:cs="B Mitra" w:hint="cs"/>
          <w:sz w:val="28"/>
          <w:szCs w:val="28"/>
          <w:rtl/>
        </w:rPr>
        <w:t>در</w:t>
      </w:r>
      <w:r w:rsidR="003C2716">
        <w:rPr>
          <w:rFonts w:ascii="B Mitra" w:hAnsi="Calibri" w:cs="B Mitra" w:hint="cs"/>
          <w:sz w:val="28"/>
          <w:szCs w:val="28"/>
          <w:rtl/>
        </w:rPr>
        <w:t>برنامه‌نویسی</w:t>
      </w:r>
      <w:r w:rsidR="000E1101" w:rsidRPr="00C976AD">
        <w:rPr>
          <w:rFonts w:ascii="B Mitra" w:hAnsi="Calibri" w:cs="B Mitra" w:hint="cs"/>
          <w:sz w:val="28"/>
          <w:szCs w:val="28"/>
          <w:rtl/>
        </w:rPr>
        <w:t>وگرافیک،صداوموسیقی،دیزاینبازیاز</w:t>
      </w:r>
      <w:r>
        <w:rPr>
          <w:rFonts w:ascii="B Mitra" w:hAnsi="Calibri" w:cs="B Mitra" w:hint="cs"/>
          <w:sz w:val="28"/>
          <w:szCs w:val="28"/>
          <w:rtl/>
        </w:rPr>
        <w:t>میان‌افزارها</w:t>
      </w:r>
      <w:r w:rsidR="000E1101" w:rsidRPr="00C976AD">
        <w:rPr>
          <w:rFonts w:ascii="B Mitra" w:hAnsi="Calibri" w:cs="B Mitra" w:hint="cs"/>
          <w:sz w:val="28"/>
          <w:szCs w:val="28"/>
          <w:rtl/>
        </w:rPr>
        <w:t>ویامنابعآمادهیاسورسبازکهتوسّطخود</w:t>
      </w:r>
      <w:r w:rsidR="003C2716">
        <w:rPr>
          <w:rFonts w:ascii="B Mitra" w:hAnsi="Calibri" w:cs="B Mitra" w:hint="cs"/>
          <w:sz w:val="28"/>
          <w:szCs w:val="28"/>
          <w:rtl/>
        </w:rPr>
        <w:t>تولیدکننده</w:t>
      </w:r>
      <w:r w:rsidR="000E1101">
        <w:rPr>
          <w:rFonts w:ascii="B Mitra" w:hAnsi="Calibri" w:cs="B Mitra" w:hint="cs"/>
          <w:sz w:val="28"/>
          <w:szCs w:val="28"/>
          <w:rtl/>
        </w:rPr>
        <w:t>؛</w:t>
      </w:r>
      <w:r w:rsidR="000E1101" w:rsidRPr="00C976AD">
        <w:rPr>
          <w:rFonts w:ascii="B Mitra" w:hAnsi="Calibri" w:cs="B Mitra" w:hint="cs"/>
          <w:sz w:val="28"/>
          <w:szCs w:val="28"/>
          <w:rtl/>
        </w:rPr>
        <w:t>تولیدنشدهباشد؛استفادهشود؛باید</w:t>
      </w:r>
      <w:r>
        <w:rPr>
          <w:rFonts w:ascii="B Mitra" w:hAnsi="Calibri" w:cs="B Mitra" w:hint="cs"/>
          <w:sz w:val="28"/>
          <w:szCs w:val="28"/>
          <w:rtl/>
        </w:rPr>
        <w:t>به‌صورتجزءبه‌جزء</w:t>
      </w:r>
      <w:r w:rsidR="000E1101" w:rsidRPr="00C976AD">
        <w:rPr>
          <w:rFonts w:ascii="B Mitra" w:hAnsi="Calibri" w:cs="B Mitra" w:hint="cs"/>
          <w:sz w:val="28"/>
          <w:szCs w:val="28"/>
          <w:rtl/>
        </w:rPr>
        <w:t>وکاملاشاره</w:t>
      </w:r>
      <w:r w:rsidR="001F4E58">
        <w:rPr>
          <w:rFonts w:ascii="B Mitra" w:hAnsi="Calibri" w:cs="B Mitra" w:hint="cs"/>
          <w:sz w:val="28"/>
          <w:szCs w:val="28"/>
          <w:rtl/>
        </w:rPr>
        <w:t>شود.</w:t>
      </w:r>
    </w:p>
    <w:p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محصولبایدداراینصبسریعوآسانبودهو</w:t>
      </w:r>
      <w:r w:rsidR="0064470D">
        <w:rPr>
          <w:rFonts w:ascii="B Mitra" w:hAnsi="Calibri" w:cs="B Mitra" w:hint="cs"/>
          <w:sz w:val="28"/>
          <w:szCs w:val="28"/>
          <w:rtl/>
        </w:rPr>
        <w:t>درصورتی‌که</w:t>
      </w:r>
      <w:r w:rsidRPr="00C976AD">
        <w:rPr>
          <w:rFonts w:ascii="B Mitra" w:hAnsi="Calibri" w:cs="B Mitra" w:hint="cs"/>
          <w:sz w:val="28"/>
          <w:szCs w:val="28"/>
          <w:rtl/>
        </w:rPr>
        <w:t>نصبواجرایبازینیازمندطیمراحل</w:t>
      </w:r>
      <w:r w:rsidR="0064470D">
        <w:rPr>
          <w:rFonts w:ascii="B Mitra" w:hAnsi="Calibri" w:cs="B Mitra" w:hint="cs"/>
          <w:sz w:val="28"/>
          <w:szCs w:val="28"/>
          <w:rtl/>
        </w:rPr>
        <w:t>خاصی</w:t>
      </w:r>
      <w:r w:rsidRPr="00C976AD">
        <w:rPr>
          <w:rFonts w:ascii="B Mitra" w:hAnsi="Calibri" w:cs="B Mitra" w:hint="cs"/>
          <w:sz w:val="28"/>
          <w:szCs w:val="28"/>
          <w:rtl/>
        </w:rPr>
        <w:t>باشد؛بایدبه</w:t>
      </w:r>
      <w:r w:rsidR="003C2716">
        <w:rPr>
          <w:rFonts w:ascii="B Mitra" w:hAnsi="Calibri" w:cs="B Mitra" w:hint="cs"/>
          <w:sz w:val="28"/>
          <w:szCs w:val="28"/>
          <w:rtl/>
        </w:rPr>
        <w:t>پیش‌نیازها</w:t>
      </w:r>
      <w:r w:rsidRPr="00C976AD">
        <w:rPr>
          <w:rFonts w:ascii="B Mitra" w:hAnsi="Calibri" w:cs="B Mitra" w:hint="cs"/>
          <w:sz w:val="28"/>
          <w:szCs w:val="28"/>
          <w:rtl/>
        </w:rPr>
        <w:t xml:space="preserve"> اشارهشود</w:t>
      </w:r>
      <w:r w:rsidRPr="00C976AD">
        <w:rPr>
          <w:rFonts w:ascii="B Mitra" w:hAnsi="Calibri" w:cs="B Mitra" w:hint="cs"/>
          <w:sz w:val="28"/>
          <w:szCs w:val="28"/>
        </w:rPr>
        <w:t>.</w:t>
      </w:r>
    </w:p>
    <w:p w:rsidR="000E1101" w:rsidRDefault="0064470D"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درصورتی‌که</w:t>
      </w:r>
      <w:r w:rsidR="000E1101" w:rsidRPr="00C976AD">
        <w:rPr>
          <w:rFonts w:ascii="B Mitra" w:hAnsi="Calibri" w:cs="B Mitra" w:hint="cs"/>
          <w:sz w:val="28"/>
          <w:szCs w:val="28"/>
          <w:rtl/>
        </w:rPr>
        <w:t>تیمداوریبههردلیلیقادربهنصبواجرایبازینباشد</w:t>
      </w:r>
      <w:r w:rsidR="000E1101">
        <w:rPr>
          <w:rFonts w:ascii="B Mitra" w:hAnsi="Calibri" w:cs="B Mitra" w:hint="cs"/>
          <w:sz w:val="28"/>
          <w:szCs w:val="28"/>
          <w:rtl/>
        </w:rPr>
        <w:t>،</w:t>
      </w:r>
      <w:r w:rsidR="000E1101" w:rsidRPr="00C976AD">
        <w:rPr>
          <w:rFonts w:ascii="B Mitra" w:hAnsi="Calibri" w:cs="B Mitra" w:hint="cs"/>
          <w:sz w:val="28"/>
          <w:szCs w:val="28"/>
          <w:rtl/>
        </w:rPr>
        <w:t>محصول</w:t>
      </w:r>
      <w:r w:rsidR="00CC0007">
        <w:rPr>
          <w:rFonts w:ascii="B Mitra" w:hAnsi="Calibri" w:cs="B Mitra" w:hint="cs"/>
          <w:sz w:val="28"/>
          <w:szCs w:val="28"/>
          <w:rtl/>
        </w:rPr>
        <w:t>موردنظر</w:t>
      </w:r>
      <w:r w:rsidR="000E1101" w:rsidRPr="00C976AD">
        <w:rPr>
          <w:rFonts w:ascii="B Mitra" w:hAnsi="Calibri" w:cs="B Mitra" w:hint="cs"/>
          <w:sz w:val="28"/>
          <w:szCs w:val="28"/>
          <w:rtl/>
        </w:rPr>
        <w:t>ازمسابقهحذفمی‌شود</w:t>
      </w:r>
      <w:r w:rsidR="000E1101" w:rsidRPr="00C976AD">
        <w:rPr>
          <w:rFonts w:ascii="B Mitra" w:hAnsi="Calibri" w:cs="B Mitra" w:hint="cs"/>
          <w:sz w:val="28"/>
          <w:szCs w:val="28"/>
        </w:rPr>
        <w:t>.</w:t>
      </w:r>
    </w:p>
    <w:p w:rsidR="006A3CBC" w:rsidRPr="006A3CBC" w:rsidRDefault="0064470D" w:rsidP="006A3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راه‌یافتگان</w:t>
      </w:r>
      <w:r w:rsidR="000E1101">
        <w:rPr>
          <w:rFonts w:ascii="B Mitra" w:hAnsi="Calibri" w:cs="B Mitra" w:hint="cs"/>
          <w:sz w:val="28"/>
          <w:szCs w:val="28"/>
          <w:rtl/>
        </w:rPr>
        <w:t xml:space="preserve"> به مرحله كشوري يك نسخه از كار خود را همراه داشته باشند.</w:t>
      </w:r>
    </w:p>
    <w:p w:rsidR="00FC5C0D" w:rsidRDefault="001864C6" w:rsidP="00C43509">
      <w:pPr>
        <w:pStyle w:val="ListParagraph"/>
        <w:autoSpaceDE w:val="0"/>
        <w:autoSpaceDN w:val="0"/>
        <w:bidi/>
        <w:adjustRightInd w:val="0"/>
        <w:spacing w:after="0" w:line="240" w:lineRule="auto"/>
        <w:jc w:val="both"/>
        <w:rPr>
          <w:rFonts w:cs="B Mitra"/>
          <w:sz w:val="28"/>
          <w:szCs w:val="28"/>
          <w:rtl/>
          <w:lang w:bidi="fa-IR"/>
        </w:rPr>
      </w:pPr>
      <w:r w:rsidRPr="001864C6">
        <w:rPr>
          <w:rFonts w:ascii="B Mitra" w:hAnsi="Calibri" w:cs="B Mitra"/>
          <w:sz w:val="28"/>
          <w:szCs w:val="28"/>
          <w:rtl/>
        </w:rPr>
        <w:t>*</w:t>
      </w:r>
      <w:r w:rsidRPr="001864C6">
        <w:rPr>
          <w:rFonts w:ascii="B Mitra" w:hAnsi="Calibri" w:cs="B Mitra" w:hint="cs"/>
          <w:sz w:val="28"/>
          <w:szCs w:val="28"/>
          <w:rtl/>
        </w:rPr>
        <w:t>نفراتاول</w:t>
      </w:r>
      <w:r w:rsidR="001F4E58">
        <w:rPr>
          <w:rFonts w:ascii="B Mitra" w:hAnsi="Calibri" w:cs="B Mitra" w:hint="cs"/>
          <w:sz w:val="28"/>
          <w:szCs w:val="28"/>
          <w:rtl/>
        </w:rPr>
        <w:t>استان‌ها</w:t>
      </w:r>
      <w:r w:rsidR="0084663E">
        <w:rPr>
          <w:rFonts w:ascii="B Mitra" w:hAnsi="Calibri" w:cs="B Mitra" w:hint="cs"/>
          <w:sz w:val="28"/>
          <w:szCs w:val="28"/>
          <w:rtl/>
        </w:rPr>
        <w:t xml:space="preserve"> به تفکیک خواهر و برادر</w:t>
      </w:r>
      <w:r>
        <w:rPr>
          <w:rFonts w:ascii="B Mitra" w:hAnsi="Calibri" w:cs="B Mitra" w:hint="cs"/>
          <w:sz w:val="28"/>
          <w:szCs w:val="28"/>
          <w:rtl/>
        </w:rPr>
        <w:t xml:space="preserve">آثار خود را در قالب </w:t>
      </w:r>
      <w:r>
        <w:rPr>
          <w:rFonts w:cs="B Mitra"/>
          <w:sz w:val="28"/>
          <w:szCs w:val="28"/>
        </w:rPr>
        <w:t>CD</w:t>
      </w:r>
      <w:r>
        <w:rPr>
          <w:rFonts w:cs="B Mitra" w:hint="cs"/>
          <w:sz w:val="28"/>
          <w:szCs w:val="28"/>
          <w:rtl/>
          <w:lang w:bidi="fa-IR"/>
        </w:rPr>
        <w:t xml:space="preserve">یا </w:t>
      </w:r>
      <w:r>
        <w:rPr>
          <w:rFonts w:cs="B Mitra"/>
          <w:sz w:val="28"/>
          <w:szCs w:val="28"/>
          <w:lang w:bidi="fa-IR"/>
        </w:rPr>
        <w:t xml:space="preserve">DVD </w:t>
      </w:r>
      <w:r>
        <w:rPr>
          <w:rFonts w:cs="B Mitra" w:hint="cs"/>
          <w:sz w:val="28"/>
          <w:szCs w:val="28"/>
          <w:rtl/>
          <w:lang w:bidi="fa-IR"/>
        </w:rPr>
        <w:t xml:space="preserve">به </w:t>
      </w:r>
      <w:r w:rsidR="00C43509">
        <w:rPr>
          <w:rFonts w:cs="B Mitra" w:hint="cs"/>
          <w:sz w:val="28"/>
          <w:szCs w:val="28"/>
          <w:rtl/>
          <w:lang w:bidi="fa-IR"/>
        </w:rPr>
        <w:t>اداره جشنواره ها</w:t>
      </w:r>
      <w:r>
        <w:rPr>
          <w:rFonts w:cs="B Mitra" w:hint="cs"/>
          <w:sz w:val="28"/>
          <w:szCs w:val="28"/>
          <w:rtl/>
          <w:lang w:bidi="fa-IR"/>
        </w:rPr>
        <w:t xml:space="preserve"> ارسال نمایند.</w:t>
      </w:r>
    </w:p>
    <w:p w:rsidR="00FC5C0D" w:rsidRPr="00FC5C0D" w:rsidRDefault="00FC5C0D" w:rsidP="00E22A89">
      <w:pPr>
        <w:bidi/>
        <w:spacing w:after="0" w:line="259" w:lineRule="auto"/>
        <w:jc w:val="center"/>
        <w:rPr>
          <w:rFonts w:ascii="B Mitra" w:hAnsi="Calibri" w:cs="B Mitra"/>
          <w:sz w:val="28"/>
          <w:szCs w:val="28"/>
        </w:rPr>
      </w:pPr>
    </w:p>
    <w:tbl>
      <w:tblPr>
        <w:tblStyle w:val="TableGrid"/>
        <w:bidiVisual/>
        <w:tblW w:w="8552" w:type="dxa"/>
        <w:tblInd w:w="288" w:type="dxa"/>
        <w:tblLook w:val="04A0"/>
      </w:tblPr>
      <w:tblGrid>
        <w:gridCol w:w="973"/>
        <w:gridCol w:w="829"/>
        <w:gridCol w:w="4860"/>
        <w:gridCol w:w="810"/>
        <w:gridCol w:w="1080"/>
      </w:tblGrid>
      <w:tr w:rsidR="00E22A89" w:rsidRPr="000E3834" w:rsidTr="00E22A89">
        <w:trPr>
          <w:trHeight w:hRule="exact" w:val="730"/>
        </w:trPr>
        <w:tc>
          <w:tcPr>
            <w:tcW w:w="973" w:type="dxa"/>
            <w:vAlign w:val="center"/>
          </w:tcPr>
          <w:p w:rsidR="00E22A89" w:rsidRPr="000E3834" w:rsidRDefault="0064470D" w:rsidP="0064470D">
            <w:pPr>
              <w:bidi/>
              <w:spacing w:after="160" w:line="259" w:lineRule="auto"/>
              <w:jc w:val="center"/>
              <w:rPr>
                <w:rFonts w:cs="B Nazanin"/>
                <w:b/>
                <w:bCs/>
                <w:sz w:val="20"/>
                <w:szCs w:val="20"/>
                <w:rtl/>
              </w:rPr>
            </w:pPr>
            <w:r>
              <w:rPr>
                <w:rFonts w:cs="B Nazanin" w:hint="cs"/>
                <w:b/>
                <w:bCs/>
                <w:sz w:val="20"/>
                <w:szCs w:val="20"/>
                <w:rtl/>
              </w:rPr>
              <w:t>مؤلفه‌ها</w:t>
            </w:r>
          </w:p>
        </w:tc>
        <w:tc>
          <w:tcPr>
            <w:tcW w:w="829" w:type="dxa"/>
            <w:vAlign w:val="center"/>
          </w:tcPr>
          <w:p w:rsidR="00E22A89" w:rsidRPr="000E3834" w:rsidRDefault="00E22A89" w:rsidP="008F588E">
            <w:pPr>
              <w:bidi/>
              <w:spacing w:after="160" w:line="259" w:lineRule="auto"/>
              <w:jc w:val="center"/>
              <w:rPr>
                <w:rFonts w:cs="B Nazanin"/>
                <w:b/>
                <w:bCs/>
                <w:sz w:val="20"/>
                <w:szCs w:val="20"/>
                <w:rtl/>
              </w:rPr>
            </w:pPr>
            <w:r w:rsidRPr="000E3834">
              <w:rPr>
                <w:rFonts w:cs="B Nazanin" w:hint="cs"/>
                <w:b/>
                <w:bCs/>
                <w:sz w:val="20"/>
                <w:szCs w:val="20"/>
                <w:rtl/>
              </w:rPr>
              <w:t>ردیف</w:t>
            </w:r>
          </w:p>
        </w:tc>
        <w:tc>
          <w:tcPr>
            <w:tcW w:w="4860" w:type="dxa"/>
            <w:vAlign w:val="center"/>
          </w:tcPr>
          <w:p w:rsidR="00E22A89" w:rsidRPr="000E3834" w:rsidRDefault="00E22A89" w:rsidP="008F588E">
            <w:pPr>
              <w:bidi/>
              <w:spacing w:after="160" w:line="259" w:lineRule="auto"/>
              <w:jc w:val="center"/>
              <w:rPr>
                <w:rFonts w:cs="B Nazanin"/>
                <w:b/>
                <w:bCs/>
                <w:sz w:val="20"/>
                <w:szCs w:val="20"/>
                <w:rtl/>
              </w:rPr>
            </w:pPr>
            <w:r w:rsidRPr="000E3834">
              <w:rPr>
                <w:rFonts w:cs="B Nazanin" w:hint="cs"/>
                <w:b/>
                <w:bCs/>
                <w:sz w:val="20"/>
                <w:szCs w:val="20"/>
                <w:rtl/>
              </w:rPr>
              <w:t>معیارهای ارزیابی</w:t>
            </w:r>
            <w:r w:rsidRPr="00FC5C0D">
              <w:rPr>
                <w:rFonts w:ascii="B Mitra" w:hAnsi="Calibri" w:cs="B Mitra" w:hint="cs"/>
                <w:sz w:val="28"/>
                <w:szCs w:val="28"/>
                <w:rtl/>
              </w:rPr>
              <w:t xml:space="preserve"> رشته </w:t>
            </w:r>
            <w:r w:rsidR="003C2716">
              <w:rPr>
                <w:rFonts w:ascii="B Mitra" w:hAnsi="Calibri" w:cs="B Mitra" w:hint="cs"/>
                <w:sz w:val="28"/>
                <w:szCs w:val="28"/>
                <w:rtl/>
              </w:rPr>
              <w:t>بازی‌هایرایانه‌ای</w:t>
            </w:r>
          </w:p>
        </w:tc>
        <w:tc>
          <w:tcPr>
            <w:tcW w:w="810" w:type="dxa"/>
            <w:vAlign w:val="center"/>
          </w:tcPr>
          <w:p w:rsidR="00E22A89" w:rsidRPr="000E3834" w:rsidRDefault="00E22A89" w:rsidP="008F588E">
            <w:pPr>
              <w:bidi/>
              <w:spacing w:after="160" w:line="259" w:lineRule="auto"/>
              <w:jc w:val="center"/>
              <w:rPr>
                <w:rFonts w:cs="B Nazanin"/>
                <w:b/>
                <w:bCs/>
                <w:sz w:val="20"/>
                <w:szCs w:val="20"/>
                <w:rtl/>
              </w:rPr>
            </w:pPr>
            <w:r>
              <w:rPr>
                <w:rFonts w:cs="B Nazanin" w:hint="cs"/>
                <w:b/>
                <w:bCs/>
                <w:sz w:val="20"/>
                <w:szCs w:val="20"/>
                <w:rtl/>
              </w:rPr>
              <w:t>حداکثر نمره</w:t>
            </w:r>
          </w:p>
        </w:tc>
        <w:tc>
          <w:tcPr>
            <w:tcW w:w="1080" w:type="dxa"/>
            <w:vAlign w:val="center"/>
          </w:tcPr>
          <w:p w:rsidR="00E22A89" w:rsidRPr="000E3834" w:rsidRDefault="00E22A89" w:rsidP="008F588E">
            <w:pPr>
              <w:bidi/>
              <w:spacing w:after="160" w:line="259" w:lineRule="auto"/>
              <w:jc w:val="center"/>
              <w:rPr>
                <w:rFonts w:cs="B Nazanin"/>
                <w:b/>
                <w:bCs/>
                <w:sz w:val="20"/>
                <w:szCs w:val="20"/>
                <w:rtl/>
              </w:rPr>
            </w:pPr>
            <w:r>
              <w:rPr>
                <w:rFonts w:cs="B Nazanin" w:hint="cs"/>
                <w:b/>
                <w:bCs/>
                <w:sz w:val="20"/>
                <w:szCs w:val="20"/>
                <w:rtl/>
              </w:rPr>
              <w:t>نمره داور</w:t>
            </w:r>
          </w:p>
        </w:tc>
      </w:tr>
      <w:tr w:rsidR="00E22A89" w:rsidRPr="000E3834" w:rsidTr="00E22A89">
        <w:trPr>
          <w:trHeight w:hRule="exact" w:val="432"/>
        </w:trPr>
        <w:tc>
          <w:tcPr>
            <w:tcW w:w="973" w:type="dxa"/>
            <w:vMerge w:val="restart"/>
            <w:textDirection w:val="tbRl"/>
            <w:vAlign w:val="center"/>
          </w:tcPr>
          <w:p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طراحی بازی</w:t>
            </w: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w:t>
            </w:r>
          </w:p>
        </w:tc>
        <w:tc>
          <w:tcPr>
            <w:tcW w:w="4860" w:type="dxa"/>
            <w:vAlign w:val="center"/>
          </w:tcPr>
          <w:p w:rsidR="00E22A89" w:rsidRPr="000E3834" w:rsidRDefault="003C2716" w:rsidP="00E22A89">
            <w:pPr>
              <w:bidi/>
              <w:spacing w:after="160" w:line="259" w:lineRule="auto"/>
              <w:rPr>
                <w:rFonts w:cs="B Nazanin"/>
                <w:b/>
                <w:bCs/>
                <w:sz w:val="20"/>
                <w:szCs w:val="20"/>
                <w:lang w:bidi="fa-IR"/>
              </w:rPr>
            </w:pPr>
            <w:r>
              <w:rPr>
                <w:rFonts w:cs="B Nazanin" w:hint="cs"/>
                <w:b/>
                <w:bCs/>
                <w:sz w:val="20"/>
                <w:szCs w:val="20"/>
                <w:rtl/>
              </w:rPr>
              <w:t>خلاقیت</w:t>
            </w:r>
            <w:r w:rsidR="00E22A89" w:rsidRPr="000E3834">
              <w:rPr>
                <w:rFonts w:cs="B Nazanin"/>
                <w:b/>
                <w:bCs/>
                <w:sz w:val="20"/>
                <w:szCs w:val="20"/>
                <w:rtl/>
              </w:rPr>
              <w:t xml:space="preserve"> و </w:t>
            </w:r>
            <w:r>
              <w:rPr>
                <w:rFonts w:cs="B Nazanin" w:hint="cs"/>
                <w:b/>
                <w:bCs/>
                <w:sz w:val="20"/>
                <w:szCs w:val="20"/>
                <w:rtl/>
              </w:rPr>
              <w:t>نوآوری‌های</w:t>
            </w:r>
            <w:r w:rsidR="00E22A89" w:rsidRPr="000E3834">
              <w:rPr>
                <w:rFonts w:cs="B Nazanin"/>
                <w:b/>
                <w:bCs/>
                <w:sz w:val="20"/>
                <w:szCs w:val="20"/>
                <w:rtl/>
              </w:rPr>
              <w:t xml:space="preserve"> بکر در بازی</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8F588E">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2</w:t>
            </w:r>
          </w:p>
        </w:tc>
        <w:tc>
          <w:tcPr>
            <w:tcW w:w="4860" w:type="dxa"/>
            <w:vAlign w:val="center"/>
          </w:tcPr>
          <w:p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روند کلی بازی</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8F588E">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3</w:t>
            </w:r>
          </w:p>
        </w:tc>
        <w:tc>
          <w:tcPr>
            <w:tcW w:w="4860" w:type="dxa"/>
            <w:vAlign w:val="center"/>
          </w:tcPr>
          <w:p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داستان و پردازش کاراکترهای اصلی بازی</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E22A89">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4</w:t>
            </w:r>
          </w:p>
        </w:tc>
        <w:tc>
          <w:tcPr>
            <w:tcW w:w="4860" w:type="dxa"/>
            <w:vAlign w:val="center"/>
          </w:tcPr>
          <w:p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تنوع </w:t>
            </w:r>
            <w:r w:rsidRPr="000E3834">
              <w:rPr>
                <w:rFonts w:cs="B Nazanin" w:hint="cs"/>
                <w:b/>
                <w:bCs/>
                <w:sz w:val="20"/>
                <w:szCs w:val="20"/>
                <w:rtl/>
              </w:rPr>
              <w:t>و</w:t>
            </w:r>
            <w:r w:rsidR="003C2716">
              <w:rPr>
                <w:rFonts w:cs="B Nazanin"/>
                <w:b/>
                <w:bCs/>
                <w:sz w:val="20"/>
                <w:szCs w:val="20"/>
                <w:rtl/>
              </w:rPr>
              <w:t>سرگرم‌کننده</w:t>
            </w:r>
            <w:r w:rsidRPr="000E3834">
              <w:rPr>
                <w:rFonts w:cs="B Nazanin"/>
                <w:b/>
                <w:bCs/>
                <w:sz w:val="20"/>
                <w:szCs w:val="20"/>
                <w:rtl/>
              </w:rPr>
              <w:t xml:space="preserve"> بودن بازی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E22A89">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5</w:t>
            </w:r>
          </w:p>
        </w:tc>
        <w:tc>
          <w:tcPr>
            <w:tcW w:w="4860" w:type="dxa"/>
            <w:vAlign w:val="center"/>
          </w:tcPr>
          <w:p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جذابیت </w:t>
            </w:r>
            <w:r w:rsidR="003C2716">
              <w:rPr>
                <w:rFonts w:cs="B Nazanin"/>
                <w:b/>
                <w:bCs/>
                <w:sz w:val="20"/>
                <w:szCs w:val="20"/>
                <w:rtl/>
              </w:rPr>
              <w:t>مکانیک‌های</w:t>
            </w:r>
            <w:r w:rsidR="0064470D">
              <w:rPr>
                <w:rFonts w:cs="B Nazanin" w:hint="cs"/>
                <w:b/>
                <w:bCs/>
                <w:sz w:val="20"/>
                <w:szCs w:val="20"/>
                <w:rtl/>
              </w:rPr>
              <w:t>طراحی‌شده</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val="restart"/>
            <w:textDirection w:val="tbRl"/>
            <w:vAlign w:val="center"/>
          </w:tcPr>
          <w:p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کیفیت فنی (ضریب 2)</w:t>
            </w: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6</w:t>
            </w:r>
          </w:p>
        </w:tc>
        <w:tc>
          <w:tcPr>
            <w:tcW w:w="4860" w:type="dxa"/>
            <w:vAlign w:val="center"/>
          </w:tcPr>
          <w:p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پیچیدگی بازی </w:t>
            </w:r>
            <w:r w:rsidRPr="000E3834">
              <w:rPr>
                <w:rFonts w:cs="B Nazanin" w:hint="cs"/>
                <w:b/>
                <w:bCs/>
                <w:sz w:val="20"/>
                <w:szCs w:val="20"/>
                <w:rtl/>
              </w:rPr>
              <w:t xml:space="preserve">بر مبنای </w:t>
            </w:r>
            <w:r w:rsidR="003C2716">
              <w:rPr>
                <w:rFonts w:cs="B Nazanin"/>
                <w:b/>
                <w:bCs/>
                <w:sz w:val="20"/>
                <w:szCs w:val="20"/>
                <w:rtl/>
              </w:rPr>
              <w:t>زیرساخت‌های</w:t>
            </w:r>
            <w:r w:rsidR="0064470D">
              <w:rPr>
                <w:rFonts w:cs="B Nazanin" w:hint="cs"/>
                <w:b/>
                <w:bCs/>
                <w:sz w:val="20"/>
                <w:szCs w:val="20"/>
                <w:rtl/>
              </w:rPr>
              <w:t>استفاده‌شده</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8F588E">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7</w:t>
            </w:r>
          </w:p>
        </w:tc>
        <w:tc>
          <w:tcPr>
            <w:tcW w:w="4860" w:type="dxa"/>
            <w:vAlign w:val="center"/>
          </w:tcPr>
          <w:p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کارایی</w:t>
            </w:r>
            <w:r w:rsidR="00E22A89" w:rsidRPr="000E3834">
              <w:rPr>
                <w:rFonts w:cs="B Nazanin"/>
                <w:b/>
                <w:bCs/>
                <w:sz w:val="20"/>
                <w:szCs w:val="20"/>
                <w:rtl/>
              </w:rPr>
              <w:t xml:space="preserve"> موتورهای پایه بازی</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8F588E">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8</w:t>
            </w:r>
          </w:p>
        </w:tc>
        <w:tc>
          <w:tcPr>
            <w:tcW w:w="4860" w:type="dxa"/>
            <w:vAlign w:val="center"/>
          </w:tcPr>
          <w:p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پیاده‌سازی</w:t>
            </w:r>
            <w:r w:rsidR="00E22A89" w:rsidRPr="000E3834">
              <w:rPr>
                <w:rFonts w:cs="B Nazanin"/>
                <w:b/>
                <w:bCs/>
                <w:sz w:val="20"/>
                <w:szCs w:val="20"/>
                <w:rtl/>
              </w:rPr>
              <w:t xml:space="preserve"> درست فنی </w:t>
            </w:r>
            <w:r w:rsidR="003C2716">
              <w:rPr>
                <w:rFonts w:cs="B Nazanin"/>
                <w:b/>
                <w:bCs/>
                <w:sz w:val="20"/>
                <w:szCs w:val="20"/>
                <w:rtl/>
              </w:rPr>
              <w:t>مکانیک‌های</w:t>
            </w:r>
            <w:r w:rsidR="00E22A89" w:rsidRPr="000E3834">
              <w:rPr>
                <w:rFonts w:cs="B Nazanin"/>
                <w:b/>
                <w:bCs/>
                <w:sz w:val="20"/>
                <w:szCs w:val="20"/>
                <w:rtl/>
              </w:rPr>
              <w:t xml:space="preserve"> بازی</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8F588E">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9</w:t>
            </w:r>
          </w:p>
        </w:tc>
        <w:tc>
          <w:tcPr>
            <w:tcW w:w="4860" w:type="dxa"/>
            <w:vAlign w:val="center"/>
          </w:tcPr>
          <w:p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پیاده‌سازی</w:t>
            </w:r>
            <w:r w:rsidR="00E22A89" w:rsidRPr="000E3834">
              <w:rPr>
                <w:rFonts w:cs="B Nazanin"/>
                <w:b/>
                <w:bCs/>
                <w:sz w:val="20"/>
                <w:szCs w:val="20"/>
                <w:rtl/>
              </w:rPr>
              <w:t xml:space="preserve"> مطلوب و صحیح فنی بازی</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val="restart"/>
            <w:textDirection w:val="tbRl"/>
            <w:vAlign w:val="center"/>
          </w:tcPr>
          <w:p w:rsidR="00E22A89" w:rsidRPr="000E3834" w:rsidRDefault="00E22A89" w:rsidP="00E22A89">
            <w:pPr>
              <w:bidi/>
              <w:spacing w:after="160" w:line="259" w:lineRule="auto"/>
              <w:jc w:val="center"/>
              <w:rPr>
                <w:rFonts w:cs="B Nazanin"/>
                <w:b/>
                <w:bCs/>
                <w:sz w:val="20"/>
                <w:szCs w:val="20"/>
                <w:rtl/>
                <w:lang w:bidi="fa-IR"/>
              </w:rPr>
            </w:pPr>
            <w:r w:rsidRPr="000E3834">
              <w:rPr>
                <w:rFonts w:cs="B Nazanin" w:hint="cs"/>
                <w:b/>
                <w:bCs/>
                <w:sz w:val="20"/>
                <w:szCs w:val="20"/>
                <w:rtl/>
                <w:lang w:bidi="fa-IR"/>
              </w:rPr>
              <w:t>محتوای فرهنگی</w:t>
            </w: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10</w:t>
            </w:r>
          </w:p>
        </w:tc>
        <w:tc>
          <w:tcPr>
            <w:tcW w:w="4860" w:type="dxa"/>
            <w:vAlign w:val="center"/>
          </w:tcPr>
          <w:p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 xml:space="preserve">پرهیزاز </w:t>
            </w:r>
            <w:r>
              <w:rPr>
                <w:rFonts w:cs="B Nazanin" w:hint="cs"/>
                <w:b/>
                <w:bCs/>
                <w:sz w:val="20"/>
                <w:szCs w:val="20"/>
                <w:rtl/>
              </w:rPr>
              <w:t>به‌کارگیری</w:t>
            </w:r>
            <w:r w:rsidRPr="000E3834">
              <w:rPr>
                <w:rFonts w:cs="B Nazanin" w:hint="cs"/>
                <w:b/>
                <w:bCs/>
                <w:sz w:val="20"/>
                <w:szCs w:val="20"/>
                <w:rtl/>
              </w:rPr>
              <w:t xml:space="preserve">نمادها و </w:t>
            </w:r>
            <w:r w:rsidR="0064470D">
              <w:rPr>
                <w:rFonts w:cs="B Nazanin" w:hint="cs"/>
                <w:b/>
                <w:bCs/>
                <w:sz w:val="20"/>
                <w:szCs w:val="20"/>
                <w:rtl/>
              </w:rPr>
              <w:t>شخصیت‌های</w:t>
            </w:r>
            <w:r w:rsidRPr="000E3834">
              <w:rPr>
                <w:rFonts w:cs="B Nazanin" w:hint="cs"/>
                <w:b/>
                <w:bCs/>
                <w:sz w:val="20"/>
                <w:szCs w:val="20"/>
                <w:rtl/>
              </w:rPr>
              <w:t xml:space="preserve"> مغایر </w:t>
            </w:r>
            <w:r w:rsidR="0064470D">
              <w:rPr>
                <w:rFonts w:cs="B Nazanin" w:hint="cs"/>
                <w:b/>
                <w:bCs/>
                <w:sz w:val="20"/>
                <w:szCs w:val="20"/>
                <w:rtl/>
              </w:rPr>
              <w:t>بافرهنگ</w:t>
            </w:r>
            <w:r w:rsidRPr="000E3834">
              <w:rPr>
                <w:rFonts w:cs="B Nazanin" w:hint="cs"/>
                <w:b/>
                <w:bCs/>
                <w:sz w:val="20"/>
                <w:szCs w:val="20"/>
                <w:rtl/>
              </w:rPr>
              <w:t xml:space="preserve"> اسلامی-ایرانی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E22A89">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11</w:t>
            </w:r>
          </w:p>
        </w:tc>
        <w:tc>
          <w:tcPr>
            <w:tcW w:w="4860" w:type="dxa"/>
            <w:vAlign w:val="center"/>
          </w:tcPr>
          <w:p w:rsidR="00E22A89" w:rsidRPr="000E3834" w:rsidRDefault="00E22A89" w:rsidP="00E22A89">
            <w:pPr>
              <w:bidi/>
              <w:spacing w:after="160" w:line="259" w:lineRule="auto"/>
              <w:rPr>
                <w:rFonts w:cs="B Nazanin"/>
                <w:b/>
                <w:bCs/>
                <w:sz w:val="20"/>
                <w:szCs w:val="20"/>
                <w:rtl/>
              </w:rPr>
            </w:pPr>
            <w:r w:rsidRPr="000E3834">
              <w:rPr>
                <w:rFonts w:cs="B Nazanin"/>
                <w:b/>
                <w:bCs/>
                <w:sz w:val="20"/>
                <w:szCs w:val="20"/>
                <w:rtl/>
              </w:rPr>
              <w:t xml:space="preserve">خلاقیت در </w:t>
            </w:r>
            <w:r w:rsidR="0064470D">
              <w:rPr>
                <w:rFonts w:cs="B Nazanin" w:hint="cs"/>
                <w:b/>
                <w:bCs/>
                <w:sz w:val="20"/>
                <w:szCs w:val="20"/>
                <w:rtl/>
              </w:rPr>
              <w:t>ارائه</w:t>
            </w:r>
            <w:r w:rsidRPr="000E3834">
              <w:rPr>
                <w:rFonts w:cs="B Nazanin"/>
                <w:b/>
                <w:bCs/>
                <w:sz w:val="20"/>
                <w:szCs w:val="20"/>
                <w:rtl/>
              </w:rPr>
              <w:t xml:space="preserve"> و </w:t>
            </w:r>
            <w:r>
              <w:rPr>
                <w:rFonts w:cs="B Nazanin"/>
                <w:b/>
                <w:bCs/>
                <w:sz w:val="20"/>
                <w:szCs w:val="20"/>
                <w:rtl/>
              </w:rPr>
              <w:t>شخصیت‌پردازی</w:t>
            </w:r>
            <w:r w:rsidRPr="000E3834">
              <w:rPr>
                <w:rFonts w:cs="B Nazanin" w:hint="cs"/>
                <w:b/>
                <w:bCs/>
                <w:sz w:val="20"/>
                <w:szCs w:val="20"/>
                <w:rtl/>
              </w:rPr>
              <w:t xml:space="preserve">الگوهای مطلوب و جذاب </w:t>
            </w:r>
            <w:r>
              <w:rPr>
                <w:rFonts w:cs="B Nazanin" w:hint="cs"/>
                <w:b/>
                <w:bCs/>
                <w:sz w:val="20"/>
                <w:szCs w:val="20"/>
                <w:rtl/>
              </w:rPr>
              <w:t>فرهنگی</w:t>
            </w:r>
            <w:r>
              <w:rPr>
                <w:rFonts w:cs="B Nazanin"/>
                <w:b/>
                <w:bCs/>
                <w:sz w:val="20"/>
                <w:szCs w:val="20"/>
                <w:rtl/>
              </w:rPr>
              <w:t xml:space="preserve"> (</w:t>
            </w:r>
            <w:r w:rsidRPr="000E3834">
              <w:rPr>
                <w:rFonts w:cs="B Nazanin" w:hint="cs"/>
                <w:b/>
                <w:bCs/>
                <w:sz w:val="20"/>
                <w:szCs w:val="20"/>
                <w:rtl/>
              </w:rPr>
              <w:t>ترویج فرهنگ جوانمردی و پهلوانی)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E22A89">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12</w:t>
            </w:r>
          </w:p>
        </w:tc>
        <w:tc>
          <w:tcPr>
            <w:tcW w:w="4860" w:type="dxa"/>
            <w:vAlign w:val="center"/>
          </w:tcPr>
          <w:p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ترویج فرهنگ نوشتاری و گفتاری مطلوب فارسی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textDirection w:val="tbRl"/>
            <w:vAlign w:val="center"/>
          </w:tcPr>
          <w:p w:rsidR="00E22A89" w:rsidRPr="000E3834" w:rsidRDefault="00E22A89" w:rsidP="00E22A89">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13</w:t>
            </w:r>
          </w:p>
        </w:tc>
        <w:tc>
          <w:tcPr>
            <w:tcW w:w="4860" w:type="dxa"/>
            <w:vAlign w:val="center"/>
          </w:tcPr>
          <w:p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ترویج</w:t>
            </w:r>
            <w:r w:rsidR="0064470D">
              <w:rPr>
                <w:rFonts w:cs="B Nazanin" w:hint="cs"/>
                <w:b/>
                <w:bCs/>
                <w:sz w:val="20"/>
                <w:szCs w:val="20"/>
                <w:rtl/>
              </w:rPr>
              <w:t>غیرمستقیم</w:t>
            </w:r>
            <w:r w:rsidRPr="000E3834">
              <w:rPr>
                <w:rFonts w:cs="B Nazanin" w:hint="cs"/>
                <w:b/>
                <w:bCs/>
                <w:sz w:val="20"/>
                <w:szCs w:val="20"/>
                <w:rtl/>
              </w:rPr>
              <w:t xml:space="preserve"> نمادهای فرهنگ دینی و ملی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val="restart"/>
            <w:textDirection w:val="tbRl"/>
            <w:vAlign w:val="center"/>
          </w:tcPr>
          <w:p w:rsidR="00E22A89" w:rsidRPr="000E3834" w:rsidRDefault="00E22A89" w:rsidP="00E22A89">
            <w:pPr>
              <w:bidi/>
              <w:spacing w:after="160" w:line="259" w:lineRule="auto"/>
              <w:jc w:val="center"/>
              <w:rPr>
                <w:rFonts w:cs="B Nazanin"/>
                <w:b/>
                <w:bCs/>
                <w:sz w:val="20"/>
                <w:szCs w:val="20"/>
                <w:rtl/>
                <w:lang w:bidi="fa-IR"/>
              </w:rPr>
            </w:pPr>
            <w:r w:rsidRPr="000E3834">
              <w:rPr>
                <w:rFonts w:cs="B Nazanin" w:hint="cs"/>
                <w:b/>
                <w:bCs/>
                <w:sz w:val="20"/>
                <w:szCs w:val="20"/>
                <w:rtl/>
                <w:lang w:bidi="fa-IR"/>
              </w:rPr>
              <w:t>کیفیت هنری</w:t>
            </w: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14</w:t>
            </w:r>
          </w:p>
        </w:tc>
        <w:tc>
          <w:tcPr>
            <w:tcW w:w="4860" w:type="dxa"/>
            <w:vAlign w:val="center"/>
          </w:tcPr>
          <w:p w:rsidR="00E22A89" w:rsidRPr="000E3834" w:rsidRDefault="0064470D" w:rsidP="00E22A89">
            <w:pPr>
              <w:bidi/>
              <w:spacing w:after="160" w:line="259" w:lineRule="auto"/>
              <w:rPr>
                <w:rFonts w:cs="B Nazanin"/>
                <w:b/>
                <w:bCs/>
                <w:sz w:val="20"/>
                <w:szCs w:val="20"/>
                <w:rtl/>
              </w:rPr>
            </w:pPr>
            <w:r>
              <w:rPr>
                <w:rFonts w:cs="B Nazanin" w:hint="cs"/>
                <w:b/>
                <w:bCs/>
                <w:sz w:val="20"/>
                <w:szCs w:val="20"/>
                <w:rtl/>
              </w:rPr>
              <w:t>جلوه‌های</w:t>
            </w:r>
            <w:r w:rsidR="00E22A89" w:rsidRPr="000E3834">
              <w:rPr>
                <w:rFonts w:cs="B Nazanin" w:hint="cs"/>
                <w:b/>
                <w:bCs/>
                <w:sz w:val="20"/>
                <w:szCs w:val="20"/>
                <w:rtl/>
              </w:rPr>
              <w:t xml:space="preserve">ظاهری و </w:t>
            </w:r>
            <w:r>
              <w:rPr>
                <w:rFonts w:cs="B Nazanin" w:hint="cs"/>
                <w:b/>
                <w:bCs/>
                <w:sz w:val="20"/>
                <w:szCs w:val="20"/>
                <w:rtl/>
              </w:rPr>
              <w:t>پس‌زمینه‌ها</w:t>
            </w:r>
            <w:r w:rsidR="00E22A89" w:rsidRPr="000E3834">
              <w:rPr>
                <w:rFonts w:cs="B Nazanin" w:hint="cs"/>
                <w:b/>
                <w:bCs/>
                <w:sz w:val="20"/>
                <w:szCs w:val="20"/>
                <w:rtl/>
              </w:rPr>
              <w:t xml:space="preserve"> گرافیک و </w:t>
            </w:r>
            <w:r>
              <w:rPr>
                <w:rFonts w:cs="B Nazanin" w:hint="cs"/>
                <w:b/>
                <w:bCs/>
                <w:sz w:val="20"/>
                <w:szCs w:val="20"/>
                <w:rtl/>
              </w:rPr>
              <w:t>زیبایی‌های</w:t>
            </w:r>
            <w:r w:rsidR="00E22A89" w:rsidRPr="000E3834">
              <w:rPr>
                <w:rFonts w:cs="B Nazanin"/>
                <w:b/>
                <w:bCs/>
                <w:sz w:val="20"/>
                <w:szCs w:val="20"/>
                <w:rtl/>
              </w:rPr>
              <w:t xml:space="preserve"> هنری بازی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vAlign w:val="center"/>
          </w:tcPr>
          <w:p w:rsidR="00E22A89" w:rsidRPr="000E3834" w:rsidRDefault="00E22A89" w:rsidP="00E22A89">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15</w:t>
            </w:r>
          </w:p>
        </w:tc>
        <w:tc>
          <w:tcPr>
            <w:tcW w:w="4860" w:type="dxa"/>
            <w:vAlign w:val="center"/>
          </w:tcPr>
          <w:p w:rsidR="00E22A89" w:rsidRPr="000E3834" w:rsidRDefault="0064470D" w:rsidP="00E22A89">
            <w:pPr>
              <w:bidi/>
              <w:spacing w:after="160" w:line="259" w:lineRule="auto"/>
              <w:rPr>
                <w:rFonts w:cs="B Nazanin"/>
                <w:b/>
                <w:bCs/>
                <w:sz w:val="20"/>
                <w:szCs w:val="20"/>
                <w:rtl/>
              </w:rPr>
            </w:pPr>
            <w:r>
              <w:rPr>
                <w:rFonts w:cs="B Nazanin" w:hint="cs"/>
                <w:b/>
                <w:bCs/>
                <w:sz w:val="20"/>
                <w:szCs w:val="20"/>
                <w:rtl/>
              </w:rPr>
              <w:t>صداگذاری</w:t>
            </w:r>
            <w:r w:rsidR="00E22A89" w:rsidRPr="000E3834">
              <w:rPr>
                <w:rFonts w:cs="B Nazanin" w:hint="cs"/>
                <w:b/>
                <w:bCs/>
                <w:sz w:val="20"/>
                <w:szCs w:val="20"/>
                <w:rtl/>
              </w:rPr>
              <w:t xml:space="preserve">وقایع و </w:t>
            </w:r>
            <w:r>
              <w:rPr>
                <w:rFonts w:cs="B Nazanin" w:hint="cs"/>
                <w:b/>
                <w:bCs/>
                <w:sz w:val="20"/>
                <w:szCs w:val="20"/>
                <w:rtl/>
              </w:rPr>
              <w:t>شخصیت‌های</w:t>
            </w:r>
            <w:r w:rsidR="00E22A89" w:rsidRPr="000E3834">
              <w:rPr>
                <w:rFonts w:cs="B Nazanin" w:hint="cs"/>
                <w:b/>
                <w:bCs/>
                <w:sz w:val="20"/>
                <w:szCs w:val="20"/>
                <w:rtl/>
              </w:rPr>
              <w:t xml:space="preserve"> بازی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vAlign w:val="center"/>
          </w:tcPr>
          <w:p w:rsidR="00E22A89" w:rsidRPr="000E3834" w:rsidRDefault="00E22A89" w:rsidP="00E22A89">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16</w:t>
            </w:r>
          </w:p>
        </w:tc>
        <w:tc>
          <w:tcPr>
            <w:tcW w:w="4860" w:type="dxa"/>
            <w:vAlign w:val="center"/>
          </w:tcPr>
          <w:p w:rsidR="00E22A89" w:rsidRPr="000E3834" w:rsidRDefault="00E22A89" w:rsidP="00E22A89">
            <w:pPr>
              <w:bidi/>
              <w:spacing w:after="160" w:line="259" w:lineRule="auto"/>
              <w:rPr>
                <w:rFonts w:cs="B Nazanin"/>
                <w:b/>
                <w:bCs/>
                <w:sz w:val="20"/>
                <w:szCs w:val="20"/>
                <w:rtl/>
              </w:rPr>
            </w:pPr>
            <w:r w:rsidRPr="000E3834">
              <w:rPr>
                <w:rFonts w:cs="B Nazanin"/>
                <w:b/>
                <w:bCs/>
                <w:sz w:val="20"/>
                <w:szCs w:val="20"/>
                <w:rtl/>
              </w:rPr>
              <w:t xml:space="preserve">موسیقی </w:t>
            </w:r>
            <w:r w:rsidRPr="000E3834">
              <w:rPr>
                <w:rFonts w:cs="B Nazanin" w:hint="cs"/>
                <w:b/>
                <w:bCs/>
                <w:sz w:val="20"/>
                <w:szCs w:val="20"/>
                <w:rtl/>
              </w:rPr>
              <w:t>متن بازی</w:t>
            </w:r>
          </w:p>
        </w:tc>
        <w:tc>
          <w:tcPr>
            <w:tcW w:w="810" w:type="dxa"/>
            <w:vAlign w:val="center"/>
          </w:tcPr>
          <w:p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E22A89">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973" w:type="dxa"/>
            <w:vMerge/>
            <w:vAlign w:val="center"/>
          </w:tcPr>
          <w:p w:rsidR="00E22A89" w:rsidRPr="000E3834" w:rsidRDefault="00E22A89" w:rsidP="008F588E">
            <w:pPr>
              <w:bidi/>
              <w:spacing w:after="160" w:line="259" w:lineRule="auto"/>
              <w:jc w:val="center"/>
              <w:rPr>
                <w:rFonts w:cs="B Nazanin"/>
                <w:b/>
                <w:bCs/>
                <w:sz w:val="20"/>
                <w:szCs w:val="20"/>
                <w:rtl/>
                <w:lang w:bidi="fa-IR"/>
              </w:rPr>
            </w:pPr>
          </w:p>
        </w:tc>
        <w:tc>
          <w:tcPr>
            <w:tcW w:w="829" w:type="dxa"/>
          </w:tcPr>
          <w:p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17</w:t>
            </w:r>
          </w:p>
        </w:tc>
        <w:tc>
          <w:tcPr>
            <w:tcW w:w="4860" w:type="dxa"/>
            <w:vAlign w:val="center"/>
          </w:tcPr>
          <w:p w:rsidR="00E22A89" w:rsidRPr="000E3834" w:rsidRDefault="0064470D" w:rsidP="00E22A89">
            <w:pPr>
              <w:bidi/>
              <w:spacing w:after="160" w:line="259" w:lineRule="auto"/>
              <w:rPr>
                <w:rFonts w:cs="B Nazanin"/>
                <w:b/>
                <w:bCs/>
                <w:sz w:val="20"/>
                <w:szCs w:val="20"/>
                <w:rtl/>
              </w:rPr>
            </w:pPr>
            <w:r>
              <w:rPr>
                <w:rFonts w:cs="B Nazanin" w:hint="cs"/>
                <w:b/>
                <w:bCs/>
                <w:sz w:val="20"/>
                <w:szCs w:val="20"/>
                <w:rtl/>
              </w:rPr>
              <w:t>دارائی‌های</w:t>
            </w:r>
            <w:r w:rsidR="00E22A89" w:rsidRPr="000E3834">
              <w:rPr>
                <w:rFonts w:cs="B Nazanin"/>
                <w:b/>
                <w:bCs/>
                <w:sz w:val="20"/>
                <w:szCs w:val="20"/>
                <w:lang w:bidi="fa-IR"/>
              </w:rPr>
              <w:t xml:space="preserve"> (assets) </w:t>
            </w:r>
            <w:r w:rsidR="00E22A89" w:rsidRPr="000E3834">
              <w:rPr>
                <w:rFonts w:cs="B Nazanin"/>
                <w:b/>
                <w:bCs/>
                <w:sz w:val="20"/>
                <w:szCs w:val="20"/>
                <w:rtl/>
              </w:rPr>
              <w:t xml:space="preserve">هنری </w:t>
            </w:r>
            <w:r>
              <w:rPr>
                <w:rFonts w:cs="B Nazanin" w:hint="cs"/>
                <w:b/>
                <w:bCs/>
                <w:sz w:val="20"/>
                <w:szCs w:val="20"/>
                <w:rtl/>
              </w:rPr>
              <w:t>تولیدشده</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r w:rsidR="00E22A89" w:rsidRPr="000E3834" w:rsidTr="00E22A89">
        <w:trPr>
          <w:trHeight w:hRule="exact" w:val="432"/>
        </w:trPr>
        <w:tc>
          <w:tcPr>
            <w:tcW w:w="6662" w:type="dxa"/>
            <w:gridSpan w:val="3"/>
            <w:vAlign w:val="center"/>
          </w:tcPr>
          <w:p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جمع امتیازات</w:t>
            </w:r>
          </w:p>
        </w:tc>
        <w:tc>
          <w:tcPr>
            <w:tcW w:w="810" w:type="dxa"/>
            <w:vAlign w:val="center"/>
          </w:tcPr>
          <w:p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210</w:t>
            </w:r>
          </w:p>
        </w:tc>
        <w:tc>
          <w:tcPr>
            <w:tcW w:w="1080" w:type="dxa"/>
            <w:vAlign w:val="center"/>
          </w:tcPr>
          <w:p w:rsidR="00E22A89" w:rsidRPr="000E3834" w:rsidRDefault="00E22A89" w:rsidP="008F588E">
            <w:pPr>
              <w:bidi/>
              <w:spacing w:after="160" w:line="259" w:lineRule="auto"/>
              <w:jc w:val="center"/>
              <w:rPr>
                <w:rFonts w:cs="B Nazanin"/>
                <w:b/>
                <w:bCs/>
                <w:sz w:val="20"/>
                <w:szCs w:val="20"/>
                <w:rtl/>
                <w:lang w:bidi="fa-IR"/>
              </w:rPr>
            </w:pPr>
          </w:p>
        </w:tc>
      </w:tr>
    </w:tbl>
    <w:p w:rsidR="00FC5C0D" w:rsidRPr="00E83696" w:rsidRDefault="00FC5C0D" w:rsidP="00E90CBC">
      <w:pPr>
        <w:pStyle w:val="ListParagraph"/>
        <w:numPr>
          <w:ilvl w:val="0"/>
          <w:numId w:val="8"/>
        </w:numPr>
        <w:autoSpaceDE w:val="0"/>
        <w:autoSpaceDN w:val="0"/>
        <w:bidi/>
        <w:adjustRightInd w:val="0"/>
        <w:spacing w:after="0" w:line="240" w:lineRule="auto"/>
        <w:jc w:val="both"/>
        <w:rPr>
          <w:rFonts w:ascii="B Mitra" w:hAnsi="Calibri" w:cs="B Nazanin"/>
          <w:b/>
          <w:bCs/>
          <w:sz w:val="24"/>
          <w:szCs w:val="24"/>
          <w:rtl/>
        </w:rPr>
      </w:pPr>
      <w:r w:rsidRPr="00E83696">
        <w:rPr>
          <w:rFonts w:ascii="B Mitra" w:hAnsi="Calibri" w:cs="B Nazanin" w:hint="cs"/>
          <w:b/>
          <w:bCs/>
          <w:sz w:val="24"/>
          <w:szCs w:val="24"/>
          <w:rtl/>
        </w:rPr>
        <w:lastRenderedPageBreak/>
        <w:t xml:space="preserve">انواع </w:t>
      </w:r>
      <w:r w:rsidR="0064470D">
        <w:rPr>
          <w:rFonts w:ascii="B Mitra" w:hAnsi="Calibri" w:cs="B Nazanin" w:hint="cs"/>
          <w:b/>
          <w:bCs/>
          <w:sz w:val="24"/>
          <w:szCs w:val="24"/>
          <w:rtl/>
        </w:rPr>
        <w:t>بازی‌ها</w:t>
      </w:r>
      <w:r w:rsidRPr="00E83696">
        <w:rPr>
          <w:rFonts w:ascii="B Mitra" w:hAnsi="Calibri" w:cs="B Nazanin" w:hint="cs"/>
          <w:b/>
          <w:bCs/>
          <w:sz w:val="24"/>
          <w:szCs w:val="24"/>
          <w:rtl/>
        </w:rPr>
        <w:t xml:space="preserve"> برای داوری: </w:t>
      </w:r>
      <w:r w:rsidRPr="00E83696">
        <w:rPr>
          <w:rFonts w:ascii="B Mitra" w:hAnsi="Calibri" w:cs="B Nazanin"/>
          <w:b/>
          <w:bCs/>
          <w:sz w:val="24"/>
          <w:szCs w:val="24"/>
          <w:rtl/>
        </w:rPr>
        <w:t xml:space="preserve">مسابقه </w:t>
      </w:r>
      <w:r w:rsidR="003C2716">
        <w:rPr>
          <w:rFonts w:ascii="B Mitra" w:hAnsi="Calibri" w:cs="B Nazanin"/>
          <w:b/>
          <w:bCs/>
          <w:sz w:val="24"/>
          <w:szCs w:val="24"/>
          <w:rtl/>
        </w:rPr>
        <w:t>بازی‌های</w:t>
      </w:r>
      <w:r w:rsidRPr="00E83696">
        <w:rPr>
          <w:rFonts w:ascii="B Mitra" w:hAnsi="Calibri" w:cs="B Nazanin"/>
          <w:b/>
          <w:bCs/>
          <w:sz w:val="24"/>
          <w:szCs w:val="24"/>
          <w:rtl/>
        </w:rPr>
        <w:t xml:space="preserve"> بزرگ</w:t>
      </w:r>
      <w:r w:rsidRPr="00E83696">
        <w:rPr>
          <w:rFonts w:ascii="B Mitra" w:hAnsi="Calibri" w:cs="B Nazanin" w:hint="cs"/>
          <w:b/>
          <w:bCs/>
          <w:sz w:val="24"/>
          <w:szCs w:val="24"/>
          <w:rtl/>
        </w:rPr>
        <w:t xml:space="preserve">، </w:t>
      </w:r>
      <w:r w:rsidRPr="00E83696">
        <w:rPr>
          <w:rFonts w:ascii="B Mitra" w:hAnsi="Calibri" w:cs="B Nazanin"/>
          <w:b/>
          <w:bCs/>
          <w:sz w:val="24"/>
          <w:szCs w:val="24"/>
          <w:rtl/>
        </w:rPr>
        <w:t>مسابقه بازی‌های برخط</w:t>
      </w:r>
      <w:r w:rsidRPr="00E83696">
        <w:rPr>
          <w:rFonts w:ascii="B Mitra" w:hAnsi="Calibri" w:cs="B Nazanin" w:hint="cs"/>
          <w:b/>
          <w:bCs/>
          <w:sz w:val="24"/>
          <w:szCs w:val="24"/>
          <w:rtl/>
        </w:rPr>
        <w:t>،</w:t>
      </w:r>
      <w:r w:rsidRPr="00E83696">
        <w:rPr>
          <w:rFonts w:ascii="B Mitra" w:hAnsi="Calibri" w:cs="B Nazanin"/>
          <w:b/>
          <w:bCs/>
          <w:sz w:val="24"/>
          <w:szCs w:val="24"/>
        </w:rPr>
        <w:t>Online</w:t>
      </w:r>
      <w:r w:rsidRPr="00E83696">
        <w:rPr>
          <w:rFonts w:ascii="B Mitra" w:hAnsi="Calibri" w:cs="B Nazanin"/>
          <w:b/>
          <w:bCs/>
          <w:sz w:val="24"/>
          <w:szCs w:val="24"/>
          <w:rtl/>
        </w:rPr>
        <w:t xml:space="preserve"> مسابقه </w:t>
      </w:r>
      <w:r w:rsidR="003C2716">
        <w:rPr>
          <w:rFonts w:ascii="B Mitra" w:hAnsi="Calibri" w:cs="B Nazanin"/>
          <w:b/>
          <w:bCs/>
          <w:sz w:val="24"/>
          <w:szCs w:val="24"/>
          <w:rtl/>
        </w:rPr>
        <w:t>بازی‌های</w:t>
      </w:r>
      <w:r w:rsidRPr="00E83696">
        <w:rPr>
          <w:rFonts w:ascii="B Mitra" w:hAnsi="Calibri" w:cs="B Nazanin"/>
          <w:b/>
          <w:bCs/>
          <w:sz w:val="24"/>
          <w:szCs w:val="24"/>
          <w:rtl/>
        </w:rPr>
        <w:t xml:space="preserve"> تغییریافته</w:t>
      </w:r>
      <w:r w:rsidRPr="00E83696">
        <w:rPr>
          <w:rFonts w:ascii="B Mitra" w:hAnsi="Calibri" w:cs="B Nazanin"/>
          <w:b/>
          <w:bCs/>
          <w:sz w:val="24"/>
          <w:szCs w:val="24"/>
        </w:rPr>
        <w:t xml:space="preserve"> (Mod)</w:t>
      </w:r>
    </w:p>
    <w:p w:rsidR="00FC5C0D" w:rsidRPr="00E83696" w:rsidRDefault="00FC5C0D" w:rsidP="00E90CBC">
      <w:pPr>
        <w:pStyle w:val="ListParagraph"/>
        <w:numPr>
          <w:ilvl w:val="0"/>
          <w:numId w:val="8"/>
        </w:numPr>
        <w:autoSpaceDE w:val="0"/>
        <w:autoSpaceDN w:val="0"/>
        <w:bidi/>
        <w:adjustRightInd w:val="0"/>
        <w:spacing w:after="0" w:line="240" w:lineRule="auto"/>
        <w:jc w:val="both"/>
        <w:rPr>
          <w:rFonts w:ascii="B Mitra" w:hAnsi="Calibri" w:cs="B Nazanin"/>
          <w:b/>
          <w:bCs/>
          <w:sz w:val="24"/>
          <w:szCs w:val="24"/>
        </w:rPr>
      </w:pPr>
      <w:r w:rsidRPr="00E83696">
        <w:rPr>
          <w:rFonts w:ascii="B Mitra" w:hAnsi="Calibri" w:cs="B Nazanin"/>
          <w:b/>
          <w:bCs/>
          <w:sz w:val="24"/>
          <w:szCs w:val="24"/>
          <w:rtl/>
        </w:rPr>
        <w:t>بدیهی است که حجم اشتباهات و خطاهای فنی بازی دارای امتیاز منفی خواهد بود</w:t>
      </w:r>
      <w:r w:rsidRPr="00E83696">
        <w:rPr>
          <w:rFonts w:ascii="B Mitra" w:hAnsi="Calibri" w:cs="B Nazanin"/>
          <w:b/>
          <w:bCs/>
          <w:sz w:val="24"/>
          <w:szCs w:val="24"/>
        </w:rPr>
        <w:t>.</w:t>
      </w:r>
    </w:p>
    <w:p w:rsidR="00BB22E0" w:rsidRDefault="00BB22E0" w:rsidP="005D4C4C">
      <w:pPr>
        <w:pStyle w:val="Heading2"/>
        <w:bidi/>
        <w:rPr>
          <w:rFonts w:ascii="B Mitra" w:hAnsi="Calibri" w:cs="B Mitra"/>
          <w:sz w:val="28"/>
          <w:szCs w:val="28"/>
          <w:rtl/>
        </w:rPr>
      </w:pPr>
    </w:p>
    <w:p w:rsidR="001F4129" w:rsidRDefault="005F29E2" w:rsidP="004976D7">
      <w:pPr>
        <w:pStyle w:val="Heading2"/>
        <w:bidi/>
        <w:rPr>
          <w:rFonts w:cs="B Titr"/>
          <w:b/>
          <w:bCs/>
          <w:color w:val="FF0000"/>
          <w:sz w:val="24"/>
          <w:szCs w:val="24"/>
          <w:rtl/>
        </w:rPr>
      </w:pPr>
      <w:bookmarkStart w:id="106" w:name="_Toc503356836"/>
      <w:r>
        <w:rPr>
          <w:rFonts w:cs="B Titr" w:hint="cs"/>
          <w:b/>
          <w:bCs/>
          <w:color w:val="FF0000"/>
          <w:sz w:val="24"/>
          <w:szCs w:val="24"/>
          <w:rtl/>
        </w:rPr>
        <w:t>6</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1F4129" w:rsidRPr="00E4015B">
        <w:rPr>
          <w:rFonts w:cs="B Titr"/>
          <w:b/>
          <w:bCs/>
          <w:color w:val="FF0000"/>
          <w:sz w:val="24"/>
          <w:szCs w:val="24"/>
          <w:rtl/>
        </w:rPr>
        <w:t>تلخیصکتاب</w:t>
      </w:r>
      <w:bookmarkEnd w:id="106"/>
    </w:p>
    <w:p w:rsidR="000A32FC" w:rsidRDefault="000A32FC" w:rsidP="000A32FC">
      <w:pPr>
        <w:bidi/>
        <w:rPr>
          <w:rFonts w:ascii="B Mitra" w:hAnsi="Calibri" w:cs="B Mitra"/>
          <w:b/>
          <w:bCs/>
          <w:sz w:val="28"/>
          <w:szCs w:val="28"/>
          <w:rtl/>
        </w:rPr>
      </w:pPr>
      <w:r>
        <w:rPr>
          <w:rFonts w:ascii="B Mitra" w:hAnsi="Calibri" w:cs="B Mitra" w:hint="cs"/>
          <w:b/>
          <w:bCs/>
          <w:sz w:val="28"/>
          <w:szCs w:val="28"/>
          <w:rtl/>
        </w:rPr>
        <w:t xml:space="preserve">منبع </w:t>
      </w:r>
      <w:r w:rsidR="00AE5147">
        <w:rPr>
          <w:rFonts w:ascii="B Mitra" w:hAnsi="Calibri" w:cs="B Mitra" w:hint="cs"/>
          <w:b/>
          <w:bCs/>
          <w:sz w:val="28"/>
          <w:szCs w:val="28"/>
          <w:rtl/>
        </w:rPr>
        <w:t>مطالعاتی این رشته</w:t>
      </w:r>
      <w:r w:rsidR="009E47C2" w:rsidRPr="009E47C2">
        <w:rPr>
          <w:rFonts w:ascii="B Mitra" w:hAnsi="Calibri" w:cs="B Mitra" w:hint="cs"/>
          <w:b/>
          <w:bCs/>
          <w:sz w:val="28"/>
          <w:szCs w:val="28"/>
          <w:rtl/>
        </w:rPr>
        <w:t>:</w:t>
      </w:r>
    </w:p>
    <w:p w:rsidR="00484A08" w:rsidRDefault="00484A08" w:rsidP="00484A08">
      <w:pPr>
        <w:bidi/>
        <w:rPr>
          <w:rFonts w:ascii="B Mitra" w:hAnsi="Calibri" w:cs="B Mitra"/>
          <w:b/>
          <w:bCs/>
          <w:sz w:val="28"/>
          <w:szCs w:val="28"/>
          <w:rtl/>
        </w:rPr>
      </w:pPr>
      <w:r>
        <w:rPr>
          <w:rFonts w:ascii="B Mitra" w:hAnsi="Calibri" w:cs="B Mitra" w:hint="cs"/>
          <w:b/>
          <w:bCs/>
          <w:sz w:val="28"/>
          <w:szCs w:val="28"/>
          <w:rtl/>
        </w:rPr>
        <w:t>1.تلخیص و بازنویسی کتاب چهل حدیث امام(ره)</w:t>
      </w:r>
    </w:p>
    <w:p w:rsidR="00484A08" w:rsidRDefault="00484A08" w:rsidP="00484A08">
      <w:pPr>
        <w:bidi/>
        <w:rPr>
          <w:rFonts w:ascii="B Mitra" w:hAnsi="Calibri" w:cs="B Mitra"/>
          <w:b/>
          <w:bCs/>
          <w:sz w:val="28"/>
          <w:szCs w:val="28"/>
          <w:rtl/>
        </w:rPr>
      </w:pPr>
      <w:r>
        <w:rPr>
          <w:rFonts w:ascii="B Mitra" w:hAnsi="Calibri" w:cs="B Mitra" w:hint="cs"/>
          <w:b/>
          <w:bCs/>
          <w:sz w:val="28"/>
          <w:szCs w:val="28"/>
          <w:rtl/>
        </w:rPr>
        <w:t>2. تلخیص و بازنویسی آثار استاد شهید مرتضی مطهری(ره)، کتاب خدمات متقابل اسلام و ایران</w:t>
      </w:r>
    </w:p>
    <w:p w:rsidR="00AE5147" w:rsidRPr="00173711" w:rsidRDefault="00484A08" w:rsidP="00173711">
      <w:pPr>
        <w:bidi/>
        <w:rPr>
          <w:rFonts w:ascii="B Mitra" w:hAnsi="Calibri" w:cs="B Mitra"/>
          <w:b/>
          <w:bCs/>
          <w:sz w:val="28"/>
          <w:szCs w:val="28"/>
          <w:rtl/>
        </w:rPr>
      </w:pPr>
      <w:r>
        <w:rPr>
          <w:rFonts w:ascii="B Mitra" w:hAnsi="Calibri" w:cs="B Mitra" w:hint="cs"/>
          <w:b/>
          <w:bCs/>
          <w:sz w:val="28"/>
          <w:szCs w:val="28"/>
          <w:rtl/>
        </w:rPr>
        <w:t>3. تلخیص و بازنویسی آثار حضرت آیت الله جوادی آملی، کتاب مراحل اخلاق در قرآن</w:t>
      </w:r>
    </w:p>
    <w:p w:rsidR="00AE5147" w:rsidRPr="006A3CBC" w:rsidRDefault="00AE5147" w:rsidP="006A3CBC">
      <w:pPr>
        <w:autoSpaceDE w:val="0"/>
        <w:autoSpaceDN w:val="0"/>
        <w:bidi/>
        <w:adjustRightInd w:val="0"/>
        <w:spacing w:after="0" w:line="240" w:lineRule="auto"/>
        <w:jc w:val="both"/>
        <w:rPr>
          <w:rFonts w:ascii="B Mitra" w:hAnsi="Calibri" w:cs="B Nazanin"/>
          <w:b/>
          <w:bCs/>
          <w:sz w:val="24"/>
          <w:szCs w:val="24"/>
          <w:rtl/>
        </w:rPr>
      </w:pPr>
      <w:r w:rsidRPr="00AE5147">
        <w:rPr>
          <w:rFonts w:ascii="B Mitra" w:hAnsi="Calibri" w:cs="B Nazanin" w:hint="cs"/>
          <w:b/>
          <w:bCs/>
          <w:sz w:val="28"/>
          <w:szCs w:val="28"/>
          <w:rtl/>
        </w:rPr>
        <w:t xml:space="preserve">نفرات اول </w:t>
      </w:r>
      <w:r w:rsidR="001F4E58">
        <w:rPr>
          <w:rFonts w:ascii="B Mitra" w:hAnsi="Calibri" w:cs="B Nazanin" w:hint="cs"/>
          <w:b/>
          <w:bCs/>
          <w:sz w:val="28"/>
          <w:szCs w:val="28"/>
          <w:rtl/>
        </w:rPr>
        <w:t>استان‌ها</w:t>
      </w:r>
      <w:r w:rsidR="00741C58">
        <w:rPr>
          <w:rFonts w:ascii="B Mitra" w:hAnsi="Calibri" w:cs="B Nazanin" w:hint="cs"/>
          <w:b/>
          <w:bCs/>
          <w:sz w:val="28"/>
          <w:szCs w:val="28"/>
          <w:rtl/>
        </w:rPr>
        <w:t xml:space="preserve"> به تفکیک خواهر و برادر </w:t>
      </w:r>
      <w:r w:rsidRPr="00AE5147">
        <w:rPr>
          <w:rFonts w:ascii="B Mitra" w:hAnsi="Calibri" w:cs="B Nazanin" w:hint="cs"/>
          <w:b/>
          <w:bCs/>
          <w:sz w:val="28"/>
          <w:szCs w:val="28"/>
          <w:rtl/>
        </w:rPr>
        <w:t xml:space="preserve">فایل اثر خود را بر روی </w:t>
      </w:r>
      <w:r w:rsidR="003C20A8">
        <w:rPr>
          <w:rFonts w:ascii="B Mitra" w:hAnsi="Calibri" w:cs="B Nazanin" w:hint="cs"/>
          <w:b/>
          <w:bCs/>
          <w:sz w:val="28"/>
          <w:szCs w:val="28"/>
          <w:rtl/>
        </w:rPr>
        <w:t xml:space="preserve">سامانه جامع </w:t>
      </w:r>
      <w:r w:rsidR="001F4E58">
        <w:rPr>
          <w:rFonts w:ascii="B Mitra" w:hAnsi="Calibri" w:cs="B Nazanin" w:hint="cs"/>
          <w:b/>
          <w:bCs/>
          <w:sz w:val="28"/>
          <w:szCs w:val="28"/>
          <w:rtl/>
        </w:rPr>
        <w:t>ثبت‌نام</w:t>
      </w:r>
      <w:r w:rsidRPr="00AE5147">
        <w:rPr>
          <w:rFonts w:ascii="B Mitra" w:hAnsi="Calibri" w:cs="B Nazanin" w:hint="cs"/>
          <w:b/>
          <w:bCs/>
          <w:sz w:val="28"/>
          <w:szCs w:val="28"/>
          <w:rtl/>
        </w:rPr>
        <w:t>بارگذاری نمایند</w:t>
      </w:r>
      <w:r>
        <w:rPr>
          <w:rFonts w:ascii="B Mitra" w:hAnsi="Calibri" w:cs="B Nazanin" w:hint="cs"/>
          <w:b/>
          <w:bCs/>
          <w:sz w:val="24"/>
          <w:szCs w:val="24"/>
          <w:rtl/>
        </w:rPr>
        <w:t>.</w:t>
      </w:r>
    </w:p>
    <w:p w:rsidR="001D72EC" w:rsidRPr="000A32FC" w:rsidRDefault="00AE5147" w:rsidP="00BD6223">
      <w:pPr>
        <w:autoSpaceDE w:val="0"/>
        <w:autoSpaceDN w:val="0"/>
        <w:bidi/>
        <w:adjustRightInd w:val="0"/>
        <w:spacing w:after="0" w:line="240" w:lineRule="auto"/>
        <w:rPr>
          <w:rFonts w:ascii="Calibri" w:eastAsia="Calibri" w:hAnsi="Calibri" w:cs="B Nazanin"/>
          <w:b/>
          <w:bCs/>
          <w:rtl/>
          <w:lang w:bidi="fa-IR"/>
        </w:rPr>
      </w:pPr>
      <w:r>
        <w:rPr>
          <w:rFonts w:ascii="B Mitra" w:hAnsi="Calibri" w:cs="B Mitra" w:hint="cs"/>
          <w:b/>
          <w:bCs/>
          <w:sz w:val="28"/>
          <w:szCs w:val="28"/>
          <w:rtl/>
        </w:rPr>
        <w:t>منبع مرحله ملي:</w:t>
      </w:r>
      <w:r w:rsidR="00C55697">
        <w:rPr>
          <w:rFonts w:ascii="B Mitra" w:hAnsi="Calibri" w:cs="B Mitra" w:hint="cs"/>
          <w:b/>
          <w:bCs/>
          <w:sz w:val="28"/>
          <w:szCs w:val="28"/>
          <w:rtl/>
        </w:rPr>
        <w:t xml:space="preserve"> متعاقبا اعلام می شود</w:t>
      </w:r>
      <w:r w:rsidR="00D0664B">
        <w:rPr>
          <w:rFonts w:ascii="B Mitra" w:hAnsi="Calibri" w:cs="B Mitra" w:hint="cs"/>
          <w:b/>
          <w:bCs/>
          <w:sz w:val="28"/>
          <w:szCs w:val="28"/>
          <w:rtl/>
        </w:rPr>
        <w:t>.</w:t>
      </w:r>
    </w:p>
    <w:tbl>
      <w:tblPr>
        <w:tblStyle w:val="TableGrid11"/>
        <w:tblpPr w:leftFromText="180" w:rightFromText="180" w:vertAnchor="text" w:horzAnchor="margin" w:tblpY="999"/>
        <w:tblOverlap w:val="never"/>
        <w:tblW w:w="9230" w:type="dxa"/>
        <w:shd w:val="clear" w:color="auto" w:fill="FFFFFF" w:themeFill="background1"/>
        <w:tblLook w:val="04A0"/>
      </w:tblPr>
      <w:tblGrid>
        <w:gridCol w:w="1021"/>
        <w:gridCol w:w="1248"/>
        <w:gridCol w:w="6448"/>
        <w:gridCol w:w="513"/>
      </w:tblGrid>
      <w:tr w:rsidR="006A3CBC" w:rsidRPr="003E2A5F" w:rsidTr="006A3CBC">
        <w:trPr>
          <w:trHeight w:val="270"/>
        </w:trPr>
        <w:tc>
          <w:tcPr>
            <w:tcW w:w="1021" w:type="dxa"/>
            <w:shd w:val="clear" w:color="auto" w:fill="FFFFFF" w:themeFill="background1"/>
            <w:vAlign w:val="center"/>
          </w:tcPr>
          <w:p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امتیاز داور</w:t>
            </w:r>
          </w:p>
        </w:tc>
        <w:tc>
          <w:tcPr>
            <w:tcW w:w="1248" w:type="dxa"/>
            <w:shd w:val="clear" w:color="auto" w:fill="FFFFFF" w:themeFill="background1"/>
            <w:vAlign w:val="center"/>
          </w:tcPr>
          <w:p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حداکثر امتیاز</w:t>
            </w:r>
          </w:p>
        </w:tc>
        <w:tc>
          <w:tcPr>
            <w:tcW w:w="6448" w:type="dxa"/>
            <w:shd w:val="clear" w:color="auto" w:fill="FFFFFF" w:themeFill="background1"/>
            <w:vAlign w:val="center"/>
          </w:tcPr>
          <w:p w:rsidR="006A3CBC" w:rsidRPr="003E2A5F" w:rsidRDefault="006A3CBC" w:rsidP="006A3CBC">
            <w:pPr>
              <w:spacing w:before="240" w:after="0" w:line="240" w:lineRule="auto"/>
              <w:jc w:val="center"/>
              <w:rPr>
                <w:rFonts w:ascii="Calibri" w:eastAsia="Calibri" w:hAnsi="Calibri" w:cs="B Mitra"/>
                <w:b/>
                <w:bCs/>
                <w:sz w:val="24"/>
                <w:szCs w:val="24"/>
                <w:rtl/>
              </w:rPr>
            </w:pPr>
            <w:r>
              <w:rPr>
                <w:rFonts w:ascii="B Mitra" w:hAnsi="Calibri" w:cs="B Mitra" w:hint="cs"/>
                <w:b/>
                <w:bCs/>
                <w:sz w:val="28"/>
                <w:szCs w:val="28"/>
                <w:rtl/>
              </w:rPr>
              <w:t>شاخص‌های</w:t>
            </w:r>
            <w:r w:rsidRPr="003E2A5F">
              <w:rPr>
                <w:rFonts w:ascii="B Mitra" w:hAnsi="Calibri" w:cs="B Mitra" w:hint="cs"/>
                <w:b/>
                <w:bCs/>
                <w:sz w:val="28"/>
                <w:szCs w:val="28"/>
                <w:rtl/>
              </w:rPr>
              <w:t>داوری</w:t>
            </w:r>
            <w:r>
              <w:rPr>
                <w:rFonts w:ascii="B Mitra" w:hAnsi="Calibri" w:cs="B Mitra" w:hint="cs"/>
                <w:b/>
                <w:bCs/>
                <w:sz w:val="28"/>
                <w:szCs w:val="28"/>
                <w:rtl/>
              </w:rPr>
              <w:t xml:space="preserve"> رشته</w:t>
            </w:r>
            <w:r w:rsidRPr="003E2A5F">
              <w:rPr>
                <w:rFonts w:ascii="Calibri" w:eastAsia="Calibri" w:hAnsi="Calibri" w:cs="B Mitra" w:hint="cs"/>
                <w:b/>
                <w:bCs/>
                <w:sz w:val="24"/>
                <w:szCs w:val="24"/>
                <w:rtl/>
              </w:rPr>
              <w:t>تلخیص کتاب</w:t>
            </w:r>
          </w:p>
          <w:p w:rsidR="006A3CBC" w:rsidRPr="000E3834" w:rsidRDefault="006A3CBC" w:rsidP="006A3CBC">
            <w:pPr>
              <w:bidi/>
              <w:jc w:val="center"/>
              <w:rPr>
                <w:rFonts w:eastAsiaTheme="minorHAnsi" w:cs="B Nazanin"/>
                <w:b/>
                <w:bCs/>
                <w:sz w:val="20"/>
                <w:szCs w:val="20"/>
              </w:rPr>
            </w:pPr>
          </w:p>
        </w:tc>
        <w:tc>
          <w:tcPr>
            <w:tcW w:w="513" w:type="dxa"/>
            <w:shd w:val="clear" w:color="auto" w:fill="FFFFFF" w:themeFill="background1"/>
          </w:tcPr>
          <w:p w:rsidR="006A3CBC" w:rsidRPr="000E3834" w:rsidRDefault="006A3CBC" w:rsidP="006A3CBC">
            <w:pPr>
              <w:spacing w:before="240" w:after="0" w:line="240" w:lineRule="auto"/>
              <w:jc w:val="center"/>
              <w:rPr>
                <w:rFonts w:cs="B Nazanin"/>
                <w:b/>
                <w:bCs/>
                <w:sz w:val="20"/>
                <w:szCs w:val="20"/>
                <w:rtl/>
              </w:rPr>
            </w:pPr>
          </w:p>
        </w:tc>
      </w:tr>
      <w:tr w:rsidR="006A3CBC" w:rsidRPr="003E2A5F" w:rsidTr="006A3CBC">
        <w:trPr>
          <w:trHeight w:hRule="exact" w:val="327"/>
        </w:trPr>
        <w:tc>
          <w:tcPr>
            <w:tcW w:w="1021"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10</w:t>
            </w:r>
          </w:p>
        </w:tc>
        <w:tc>
          <w:tcPr>
            <w:tcW w:w="6448" w:type="dxa"/>
            <w:shd w:val="clear" w:color="auto" w:fill="FFFFFF" w:themeFill="background1"/>
            <w:vAlign w:val="center"/>
          </w:tcPr>
          <w:p w:rsidR="006A3CBC" w:rsidRPr="000E3834" w:rsidRDefault="006A3CBC" w:rsidP="006A3CBC">
            <w:pPr>
              <w:bidi/>
              <w:rPr>
                <w:rFonts w:eastAsiaTheme="minorHAnsi" w:cs="B Nazanin"/>
                <w:b/>
                <w:bCs/>
                <w:sz w:val="20"/>
                <w:szCs w:val="20"/>
              </w:rPr>
            </w:pPr>
            <w:r w:rsidRPr="000E3834">
              <w:rPr>
                <w:rFonts w:eastAsiaTheme="minorHAnsi" w:cs="B Nazanin" w:hint="cs"/>
                <w:b/>
                <w:bCs/>
                <w:sz w:val="20"/>
                <w:szCs w:val="20"/>
                <w:rtl/>
              </w:rPr>
              <w:t xml:space="preserve">روشنی </w:t>
            </w:r>
            <w:r>
              <w:rPr>
                <w:rFonts w:eastAsiaTheme="minorHAnsi" w:cs="B Nazanin" w:hint="cs"/>
                <w:b/>
                <w:bCs/>
                <w:sz w:val="20"/>
                <w:szCs w:val="20"/>
                <w:rtl/>
              </w:rPr>
              <w:t>و</w:t>
            </w:r>
            <w:r w:rsidRPr="000E3834">
              <w:rPr>
                <w:rFonts w:eastAsiaTheme="minorHAnsi" w:cs="B Nazanin" w:hint="cs"/>
                <w:b/>
                <w:bCs/>
                <w:sz w:val="20"/>
                <w:szCs w:val="20"/>
                <w:rtl/>
              </w:rPr>
              <w:t xml:space="preserve">ضوح مفهوم </w:t>
            </w:r>
            <w:r>
              <w:rPr>
                <w:rFonts w:eastAsiaTheme="minorHAnsi" w:cs="B Nazanin" w:hint="cs"/>
                <w:b/>
                <w:bCs/>
                <w:sz w:val="20"/>
                <w:szCs w:val="20"/>
                <w:rtl/>
              </w:rPr>
              <w:t>ارائه‌شده</w:t>
            </w:r>
            <w:r w:rsidRPr="000E3834">
              <w:rPr>
                <w:rFonts w:eastAsiaTheme="minorHAnsi" w:cs="B Nazanin" w:hint="cs"/>
                <w:b/>
                <w:bCs/>
                <w:sz w:val="20"/>
                <w:szCs w:val="20"/>
                <w:rtl/>
              </w:rPr>
              <w:t xml:space="preserve"> در متن </w:t>
            </w:r>
            <w:r w:rsidR="0064470D">
              <w:rPr>
                <w:rFonts w:eastAsiaTheme="minorHAnsi" w:cs="B Nazanin" w:hint="cs"/>
                <w:b/>
                <w:bCs/>
                <w:sz w:val="20"/>
                <w:szCs w:val="20"/>
                <w:rtl/>
              </w:rPr>
              <w:t>خلاصه‌شده</w:t>
            </w:r>
          </w:p>
        </w:tc>
        <w:tc>
          <w:tcPr>
            <w:tcW w:w="513" w:type="dxa"/>
            <w:shd w:val="clear" w:color="auto" w:fill="FFFFFF" w:themeFill="background1"/>
          </w:tcPr>
          <w:p w:rsidR="006A3CBC" w:rsidRPr="000E3834" w:rsidRDefault="006A3CBC" w:rsidP="006A3CBC">
            <w:pPr>
              <w:bidi/>
              <w:jc w:val="center"/>
              <w:rPr>
                <w:rFonts w:cs="B Nazanin"/>
                <w:b/>
                <w:bCs/>
                <w:sz w:val="20"/>
                <w:szCs w:val="20"/>
                <w:rtl/>
              </w:rPr>
            </w:pPr>
            <w:r>
              <w:rPr>
                <w:rFonts w:cs="B Nazanin" w:hint="cs"/>
                <w:b/>
                <w:bCs/>
                <w:sz w:val="20"/>
                <w:szCs w:val="20"/>
                <w:rtl/>
              </w:rPr>
              <w:t>1</w:t>
            </w:r>
          </w:p>
        </w:tc>
      </w:tr>
      <w:tr w:rsidR="006A3CBC" w:rsidRPr="003E2A5F" w:rsidTr="006A3CBC">
        <w:trPr>
          <w:trHeight w:hRule="exact" w:val="327"/>
        </w:trPr>
        <w:tc>
          <w:tcPr>
            <w:tcW w:w="1021"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12</w:t>
            </w:r>
          </w:p>
        </w:tc>
        <w:tc>
          <w:tcPr>
            <w:tcW w:w="6448" w:type="dxa"/>
            <w:shd w:val="clear" w:color="auto" w:fill="FFFFFF" w:themeFill="background1"/>
            <w:vAlign w:val="center"/>
          </w:tcPr>
          <w:p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وجود انسجام و ارتباط معنایی و مفهومی</w:t>
            </w:r>
          </w:p>
        </w:tc>
        <w:tc>
          <w:tcPr>
            <w:tcW w:w="513" w:type="dxa"/>
            <w:shd w:val="clear" w:color="auto" w:fill="FFFFFF" w:themeFill="background1"/>
          </w:tcPr>
          <w:p w:rsidR="006A3CBC" w:rsidRPr="000E3834" w:rsidRDefault="006A3CBC" w:rsidP="006A3CBC">
            <w:pPr>
              <w:bidi/>
              <w:jc w:val="center"/>
              <w:rPr>
                <w:rFonts w:cs="B Nazanin"/>
                <w:b/>
                <w:bCs/>
                <w:sz w:val="20"/>
                <w:szCs w:val="20"/>
                <w:rtl/>
              </w:rPr>
            </w:pPr>
            <w:r>
              <w:rPr>
                <w:rFonts w:cs="B Nazanin" w:hint="cs"/>
                <w:b/>
                <w:bCs/>
                <w:sz w:val="20"/>
                <w:szCs w:val="20"/>
                <w:rtl/>
              </w:rPr>
              <w:t>2</w:t>
            </w:r>
          </w:p>
        </w:tc>
      </w:tr>
      <w:tr w:rsidR="006A3CBC" w:rsidRPr="003E2A5F" w:rsidTr="006A3CBC">
        <w:trPr>
          <w:trHeight w:hRule="exact" w:val="327"/>
        </w:trPr>
        <w:tc>
          <w:tcPr>
            <w:tcW w:w="1021"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p>
        </w:tc>
        <w:tc>
          <w:tcPr>
            <w:tcW w:w="1248" w:type="dxa"/>
            <w:tcBorders>
              <w:bottom w:val="single" w:sz="4" w:space="0" w:color="auto"/>
            </w:tcBorders>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15</w:t>
            </w:r>
          </w:p>
        </w:tc>
        <w:tc>
          <w:tcPr>
            <w:tcW w:w="6448" w:type="dxa"/>
            <w:shd w:val="clear" w:color="auto" w:fill="FFFFFF" w:themeFill="background1"/>
            <w:vAlign w:val="center"/>
          </w:tcPr>
          <w:p w:rsidR="006A3CBC" w:rsidRPr="000E3834" w:rsidRDefault="0064470D" w:rsidP="006A3CBC">
            <w:pPr>
              <w:bidi/>
              <w:rPr>
                <w:rFonts w:eastAsiaTheme="minorHAnsi" w:cs="B Nazanin"/>
                <w:b/>
                <w:bCs/>
                <w:sz w:val="20"/>
                <w:szCs w:val="20"/>
                <w:rtl/>
              </w:rPr>
            </w:pPr>
            <w:r>
              <w:rPr>
                <w:rFonts w:eastAsiaTheme="minorHAnsi" w:cs="B Nazanin" w:hint="cs"/>
                <w:b/>
                <w:bCs/>
                <w:sz w:val="20"/>
                <w:szCs w:val="20"/>
                <w:rtl/>
              </w:rPr>
              <w:t>جامع‌ومانع</w:t>
            </w:r>
            <w:r w:rsidR="006A3CBC" w:rsidRPr="000E3834">
              <w:rPr>
                <w:rFonts w:eastAsiaTheme="minorHAnsi" w:cs="B Nazanin" w:hint="cs"/>
                <w:b/>
                <w:bCs/>
                <w:sz w:val="20"/>
                <w:szCs w:val="20"/>
                <w:rtl/>
              </w:rPr>
              <w:t xml:space="preserve"> بودن مطالب تلخیص شده</w:t>
            </w:r>
          </w:p>
        </w:tc>
        <w:tc>
          <w:tcPr>
            <w:tcW w:w="513" w:type="dxa"/>
            <w:shd w:val="clear" w:color="auto" w:fill="FFFFFF" w:themeFill="background1"/>
          </w:tcPr>
          <w:p w:rsidR="006A3CBC" w:rsidRPr="000E3834" w:rsidRDefault="006A3CBC" w:rsidP="006A3CBC">
            <w:pPr>
              <w:bidi/>
              <w:jc w:val="center"/>
              <w:rPr>
                <w:rFonts w:cs="B Nazanin"/>
                <w:b/>
                <w:bCs/>
                <w:sz w:val="20"/>
                <w:szCs w:val="20"/>
                <w:rtl/>
              </w:rPr>
            </w:pPr>
            <w:r>
              <w:rPr>
                <w:rFonts w:cs="B Nazanin" w:hint="cs"/>
                <w:b/>
                <w:bCs/>
                <w:sz w:val="20"/>
                <w:szCs w:val="20"/>
                <w:rtl/>
              </w:rPr>
              <w:t>3</w:t>
            </w:r>
          </w:p>
        </w:tc>
      </w:tr>
      <w:tr w:rsidR="006A3CBC" w:rsidRPr="003E2A5F" w:rsidTr="006A3CBC">
        <w:trPr>
          <w:trHeight w:hRule="exact" w:val="327"/>
        </w:trPr>
        <w:tc>
          <w:tcPr>
            <w:tcW w:w="1021"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p>
        </w:tc>
        <w:tc>
          <w:tcPr>
            <w:tcW w:w="1248" w:type="dxa"/>
            <w:tcBorders>
              <w:top w:val="single" w:sz="4" w:space="0" w:color="auto"/>
            </w:tcBorders>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15</w:t>
            </w:r>
          </w:p>
        </w:tc>
        <w:tc>
          <w:tcPr>
            <w:tcW w:w="6448" w:type="dxa"/>
            <w:shd w:val="clear" w:color="auto" w:fill="FFFFFF" w:themeFill="background1"/>
            <w:vAlign w:val="center"/>
          </w:tcPr>
          <w:p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 xml:space="preserve">رعایت </w:t>
            </w:r>
            <w:r w:rsidR="0064470D">
              <w:rPr>
                <w:rFonts w:eastAsiaTheme="minorHAnsi" w:cs="B Nazanin" w:hint="cs"/>
                <w:b/>
                <w:bCs/>
                <w:sz w:val="20"/>
                <w:szCs w:val="20"/>
                <w:rtl/>
              </w:rPr>
              <w:t>امانت‌داری</w:t>
            </w:r>
            <w:r>
              <w:rPr>
                <w:rFonts w:eastAsiaTheme="minorHAnsi" w:cs="B Nazanin" w:hint="cs"/>
                <w:b/>
                <w:bCs/>
                <w:sz w:val="20"/>
                <w:szCs w:val="20"/>
                <w:rtl/>
              </w:rPr>
              <w:t>و</w:t>
            </w:r>
            <w:r w:rsidRPr="000E3834">
              <w:rPr>
                <w:rFonts w:eastAsiaTheme="minorHAnsi" w:cs="B Nazanin" w:hint="cs"/>
                <w:b/>
                <w:bCs/>
                <w:sz w:val="20"/>
                <w:szCs w:val="20"/>
                <w:rtl/>
              </w:rPr>
              <w:t xml:space="preserve">فاداری به اصل کتاب </w:t>
            </w:r>
            <w:r>
              <w:rPr>
                <w:rFonts w:eastAsiaTheme="minorHAnsi" w:cs="B Nazanin"/>
                <w:b/>
                <w:bCs/>
                <w:sz w:val="20"/>
                <w:szCs w:val="20"/>
                <w:rtl/>
              </w:rPr>
              <w:t>(</w:t>
            </w:r>
            <w:r w:rsidRPr="000E3834">
              <w:rPr>
                <w:rFonts w:eastAsiaTheme="minorHAnsi" w:cs="B Nazanin" w:hint="cs"/>
                <w:b/>
                <w:bCs/>
                <w:sz w:val="20"/>
                <w:szCs w:val="20"/>
                <w:rtl/>
              </w:rPr>
              <w:t>میزان انطباق با متن اصلی</w:t>
            </w:r>
            <w:r>
              <w:rPr>
                <w:rFonts w:eastAsiaTheme="minorHAnsi" w:cs="B Nazanin"/>
                <w:b/>
                <w:bCs/>
                <w:sz w:val="20"/>
                <w:szCs w:val="20"/>
                <w:rtl/>
              </w:rPr>
              <w:t>)</w:t>
            </w:r>
          </w:p>
        </w:tc>
        <w:tc>
          <w:tcPr>
            <w:tcW w:w="513" w:type="dxa"/>
            <w:shd w:val="clear" w:color="auto" w:fill="FFFFFF" w:themeFill="background1"/>
          </w:tcPr>
          <w:p w:rsidR="006A3CBC" w:rsidRPr="000E3834" w:rsidRDefault="006A3CBC" w:rsidP="006A3CBC">
            <w:pPr>
              <w:bidi/>
              <w:jc w:val="center"/>
              <w:rPr>
                <w:rFonts w:cs="B Nazanin"/>
                <w:b/>
                <w:bCs/>
                <w:sz w:val="20"/>
                <w:szCs w:val="20"/>
                <w:rtl/>
              </w:rPr>
            </w:pPr>
            <w:r>
              <w:rPr>
                <w:rFonts w:cs="B Nazanin" w:hint="cs"/>
                <w:b/>
                <w:bCs/>
                <w:sz w:val="20"/>
                <w:szCs w:val="20"/>
                <w:rtl/>
              </w:rPr>
              <w:t>4</w:t>
            </w:r>
          </w:p>
        </w:tc>
      </w:tr>
      <w:tr w:rsidR="006A3CBC" w:rsidRPr="003E2A5F" w:rsidTr="006A3CBC">
        <w:trPr>
          <w:trHeight w:hRule="exact" w:val="327"/>
        </w:trPr>
        <w:tc>
          <w:tcPr>
            <w:tcW w:w="1021"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8</w:t>
            </w:r>
          </w:p>
        </w:tc>
        <w:tc>
          <w:tcPr>
            <w:tcW w:w="6448" w:type="dxa"/>
            <w:shd w:val="clear" w:color="auto" w:fill="FFFFFF" w:themeFill="background1"/>
            <w:vAlign w:val="center"/>
          </w:tcPr>
          <w:p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میزان تسلط بر زمینه تخصصی منبع</w:t>
            </w:r>
          </w:p>
        </w:tc>
        <w:tc>
          <w:tcPr>
            <w:tcW w:w="513" w:type="dxa"/>
            <w:shd w:val="clear" w:color="auto" w:fill="FFFFFF" w:themeFill="background1"/>
          </w:tcPr>
          <w:p w:rsidR="006A3CBC" w:rsidRPr="000E3834" w:rsidRDefault="006A3CBC" w:rsidP="006A3CBC">
            <w:pPr>
              <w:bidi/>
              <w:jc w:val="center"/>
              <w:rPr>
                <w:rFonts w:cs="B Nazanin"/>
                <w:b/>
                <w:bCs/>
                <w:sz w:val="20"/>
                <w:szCs w:val="20"/>
                <w:rtl/>
              </w:rPr>
            </w:pPr>
            <w:r>
              <w:rPr>
                <w:rFonts w:cs="B Nazanin" w:hint="cs"/>
                <w:b/>
                <w:bCs/>
                <w:sz w:val="20"/>
                <w:szCs w:val="20"/>
                <w:rtl/>
              </w:rPr>
              <w:t>5</w:t>
            </w:r>
          </w:p>
        </w:tc>
      </w:tr>
      <w:tr w:rsidR="006A3CBC" w:rsidRPr="003E2A5F" w:rsidTr="006A3CBC">
        <w:trPr>
          <w:trHeight w:hRule="exact" w:val="327"/>
        </w:trPr>
        <w:tc>
          <w:tcPr>
            <w:tcW w:w="1021" w:type="dxa"/>
            <w:shd w:val="clear" w:color="auto" w:fill="FFFFFF" w:themeFill="background1"/>
            <w:vAlign w:val="center"/>
          </w:tcPr>
          <w:p w:rsidR="006A3CBC" w:rsidRPr="000E3834" w:rsidRDefault="006A3CBC" w:rsidP="006A3CBC">
            <w:pPr>
              <w:bidi/>
              <w:jc w:val="center"/>
              <w:rPr>
                <w:rFonts w:eastAsiaTheme="minorHAnsi" w:cs="B Nazanin"/>
                <w:b/>
                <w:bCs/>
                <w:sz w:val="20"/>
                <w:szCs w:val="20"/>
              </w:rPr>
            </w:pPr>
          </w:p>
        </w:tc>
        <w:tc>
          <w:tcPr>
            <w:tcW w:w="1248" w:type="dxa"/>
            <w:shd w:val="clear" w:color="auto" w:fill="FFFFFF" w:themeFill="background1"/>
            <w:vAlign w:val="center"/>
          </w:tcPr>
          <w:p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5</w:t>
            </w:r>
          </w:p>
        </w:tc>
        <w:tc>
          <w:tcPr>
            <w:tcW w:w="6448" w:type="dxa"/>
            <w:shd w:val="clear" w:color="auto" w:fill="FFFFFF" w:themeFill="background1"/>
            <w:vAlign w:val="center"/>
          </w:tcPr>
          <w:p w:rsidR="006A3CBC" w:rsidRPr="000E3834" w:rsidRDefault="006A3CBC" w:rsidP="006A3CBC">
            <w:pPr>
              <w:bidi/>
              <w:rPr>
                <w:rFonts w:eastAsiaTheme="minorHAnsi" w:cs="B Nazanin"/>
                <w:b/>
                <w:bCs/>
                <w:sz w:val="20"/>
                <w:szCs w:val="20"/>
              </w:rPr>
            </w:pPr>
            <w:r w:rsidRPr="000E3834">
              <w:rPr>
                <w:rFonts w:eastAsiaTheme="minorHAnsi" w:cs="B Nazanin" w:hint="cs"/>
                <w:b/>
                <w:bCs/>
                <w:sz w:val="20"/>
                <w:szCs w:val="20"/>
                <w:rtl/>
              </w:rPr>
              <w:t>ترتیب، توالی و نظم مطالب</w:t>
            </w:r>
          </w:p>
        </w:tc>
        <w:tc>
          <w:tcPr>
            <w:tcW w:w="513" w:type="dxa"/>
            <w:shd w:val="clear" w:color="auto" w:fill="FFFFFF" w:themeFill="background1"/>
          </w:tcPr>
          <w:p w:rsidR="006A3CBC" w:rsidRPr="000E3834" w:rsidRDefault="006A3CBC" w:rsidP="006A3CBC">
            <w:pPr>
              <w:bidi/>
              <w:jc w:val="center"/>
              <w:rPr>
                <w:rFonts w:cs="B Nazanin"/>
                <w:b/>
                <w:bCs/>
                <w:sz w:val="20"/>
                <w:szCs w:val="20"/>
                <w:rtl/>
              </w:rPr>
            </w:pPr>
            <w:r>
              <w:rPr>
                <w:rFonts w:cs="B Nazanin" w:hint="cs"/>
                <w:b/>
                <w:bCs/>
                <w:sz w:val="20"/>
                <w:szCs w:val="20"/>
                <w:rtl/>
              </w:rPr>
              <w:t>6</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rsidR="006A3CBC" w:rsidRPr="00396256" w:rsidRDefault="0064470D" w:rsidP="006A3CBC">
            <w:pPr>
              <w:bidi/>
              <w:rPr>
                <w:rFonts w:eastAsiaTheme="minorHAnsi" w:cs="B Nazanin"/>
                <w:b/>
                <w:bCs/>
                <w:sz w:val="20"/>
                <w:szCs w:val="20"/>
                <w:rtl/>
              </w:rPr>
            </w:pPr>
            <w:r>
              <w:rPr>
                <w:rFonts w:eastAsiaTheme="minorHAnsi" w:cs="B Nazanin" w:hint="cs"/>
                <w:b/>
                <w:bCs/>
                <w:sz w:val="20"/>
                <w:szCs w:val="20"/>
                <w:rtl/>
              </w:rPr>
              <w:t>دسته‌بندی</w:t>
            </w:r>
            <w:r w:rsidR="006A3CBC" w:rsidRPr="00396256">
              <w:rPr>
                <w:rFonts w:eastAsiaTheme="minorHAnsi" w:cs="B Nazanin" w:hint="cs"/>
                <w:b/>
                <w:bCs/>
                <w:sz w:val="20"/>
                <w:szCs w:val="20"/>
                <w:rtl/>
              </w:rPr>
              <w:t xml:space="preserve"> علمی و هدفمند</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7</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رعایت اسلوب ساده و </w:t>
            </w:r>
            <w:r w:rsidR="0064470D">
              <w:rPr>
                <w:rFonts w:eastAsiaTheme="minorHAnsi" w:cs="B Nazanin" w:hint="cs"/>
                <w:b/>
                <w:bCs/>
                <w:sz w:val="20"/>
                <w:szCs w:val="20"/>
                <w:rtl/>
              </w:rPr>
              <w:t>سره‌نویسی</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8</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استفاده از </w:t>
            </w:r>
            <w:r w:rsidR="0064470D">
              <w:rPr>
                <w:rFonts w:eastAsiaTheme="minorHAnsi" w:cs="B Nazanin" w:hint="cs"/>
                <w:b/>
                <w:bCs/>
                <w:sz w:val="20"/>
                <w:szCs w:val="20"/>
                <w:rtl/>
              </w:rPr>
              <w:t>نمودارها</w:t>
            </w:r>
            <w:r w:rsidRPr="00396256">
              <w:rPr>
                <w:rFonts w:eastAsiaTheme="minorHAnsi" w:cs="B Nazanin" w:hint="cs"/>
                <w:b/>
                <w:bCs/>
                <w:sz w:val="20"/>
                <w:szCs w:val="20"/>
                <w:rtl/>
              </w:rPr>
              <w:t xml:space="preserve">، جداول و سایر </w:t>
            </w:r>
            <w:r w:rsidR="0064470D">
              <w:rPr>
                <w:rFonts w:eastAsiaTheme="minorHAnsi" w:cs="B Nazanin" w:hint="cs"/>
                <w:b/>
                <w:bCs/>
                <w:sz w:val="20"/>
                <w:szCs w:val="20"/>
                <w:rtl/>
              </w:rPr>
              <w:t>تکنیک‌های</w:t>
            </w:r>
            <w:r w:rsidRPr="00396256">
              <w:rPr>
                <w:rFonts w:eastAsiaTheme="minorHAnsi" w:cs="B Nazanin" w:hint="cs"/>
                <w:b/>
                <w:bCs/>
                <w:sz w:val="20"/>
                <w:szCs w:val="20"/>
                <w:rtl/>
              </w:rPr>
              <w:t xml:space="preserve"> گزیده نویسی</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9</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Pr>
            </w:pPr>
            <w:r w:rsidRPr="00396256">
              <w:rPr>
                <w:rFonts w:eastAsiaTheme="minorHAnsi" w:cs="B Nazanin" w:hint="cs"/>
                <w:b/>
                <w:bCs/>
                <w:sz w:val="20"/>
                <w:szCs w:val="20"/>
                <w:rtl/>
              </w:rPr>
              <w:t xml:space="preserve">روانی و شیوایی متن </w:t>
            </w:r>
            <w:r w:rsidR="0064470D">
              <w:rPr>
                <w:rFonts w:eastAsiaTheme="minorHAnsi" w:cs="B Nazanin" w:hint="cs"/>
                <w:b/>
                <w:bCs/>
                <w:sz w:val="20"/>
                <w:szCs w:val="20"/>
                <w:rtl/>
              </w:rPr>
              <w:t>خلاصه‌شده</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10</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رعایت نکات نگارشی، ویرایشی و دستوری</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11</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خلاقیت و نواری </w:t>
            </w:r>
            <w:r w:rsidRPr="00396256">
              <w:rPr>
                <w:rFonts w:eastAsiaTheme="minorHAnsi" w:cs="B Nazanin"/>
                <w:b/>
                <w:bCs/>
                <w:sz w:val="20"/>
                <w:szCs w:val="20"/>
                <w:rtl/>
              </w:rPr>
              <w:t>(</w:t>
            </w:r>
            <w:r w:rsidRPr="00396256">
              <w:rPr>
                <w:rFonts w:eastAsiaTheme="minorHAnsi" w:cs="B Nazanin" w:hint="cs"/>
                <w:b/>
                <w:bCs/>
                <w:sz w:val="20"/>
                <w:szCs w:val="20"/>
                <w:rtl/>
              </w:rPr>
              <w:t xml:space="preserve">در ارائه </w:t>
            </w:r>
            <w:r w:rsidR="0064470D">
              <w:rPr>
                <w:rFonts w:eastAsiaTheme="minorHAnsi" w:cs="B Nazanin" w:hint="cs"/>
                <w:b/>
                <w:bCs/>
                <w:sz w:val="20"/>
                <w:szCs w:val="20"/>
                <w:rtl/>
              </w:rPr>
              <w:t>دیدگاه‌ها</w:t>
            </w:r>
            <w:r w:rsidRPr="00396256">
              <w:rPr>
                <w:rFonts w:eastAsiaTheme="minorHAnsi" w:cs="B Nazanin" w:hint="cs"/>
                <w:b/>
                <w:bCs/>
                <w:sz w:val="20"/>
                <w:szCs w:val="20"/>
                <w:rtl/>
              </w:rPr>
              <w:t xml:space="preserve"> و سبک شخصی</w:t>
            </w:r>
            <w:r w:rsidRPr="00396256">
              <w:rPr>
                <w:rFonts w:eastAsiaTheme="minorHAnsi" w:cs="B Nazanin"/>
                <w:b/>
                <w:bCs/>
                <w:sz w:val="20"/>
                <w:szCs w:val="20"/>
                <w:rtl/>
              </w:rPr>
              <w:t>)</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12</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استحکام، انسجام و پیوستگی ساختار</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13</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توفیق در انتقال ویژگی‌های سبکی کتاب</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14</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تناسب حجم کمی مطالب</w:t>
            </w:r>
          </w:p>
        </w:tc>
        <w:tc>
          <w:tcPr>
            <w:tcW w:w="513" w:type="dxa"/>
            <w:shd w:val="clear" w:color="auto" w:fill="FFFFFF" w:themeFill="background1"/>
          </w:tcPr>
          <w:p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15</w:t>
            </w:r>
          </w:p>
        </w:tc>
      </w:tr>
      <w:tr w:rsidR="006A3CBC" w:rsidRPr="003E2A5F" w:rsidTr="006A3CBC">
        <w:trPr>
          <w:trHeight w:hRule="exact" w:val="327"/>
        </w:trPr>
        <w:tc>
          <w:tcPr>
            <w:tcW w:w="1021" w:type="dxa"/>
            <w:shd w:val="clear" w:color="auto" w:fill="FFFFFF" w:themeFill="background1"/>
            <w:vAlign w:val="center"/>
          </w:tcPr>
          <w:p w:rsidR="006A3CBC" w:rsidRPr="003E2A5F" w:rsidRDefault="006A3CBC" w:rsidP="006A3CBC">
            <w:pPr>
              <w:bidi/>
              <w:jc w:val="center"/>
              <w:rPr>
                <w:rFonts w:ascii="Calibri" w:hAnsi="Calibri" w:cs="B Mitra"/>
                <w:sz w:val="20"/>
                <w:szCs w:val="20"/>
                <w:rtl/>
                <w:lang w:bidi="fa-IR"/>
              </w:rPr>
            </w:pPr>
          </w:p>
          <w:p w:rsidR="006A3CBC" w:rsidRPr="003E2A5F" w:rsidRDefault="006A3CBC" w:rsidP="006A3CBC">
            <w:pPr>
              <w:bidi/>
              <w:jc w:val="center"/>
              <w:rPr>
                <w:rFonts w:ascii="Calibri" w:hAnsi="Calibri" w:cs="B Mitra"/>
                <w:sz w:val="20"/>
                <w:szCs w:val="20"/>
                <w:lang w:bidi="fa-IR"/>
              </w:rPr>
            </w:pPr>
          </w:p>
        </w:tc>
        <w:tc>
          <w:tcPr>
            <w:tcW w:w="1248" w:type="dxa"/>
            <w:shd w:val="clear" w:color="auto" w:fill="FFFFFF" w:themeFill="background1"/>
            <w:vAlign w:val="center"/>
          </w:tcPr>
          <w:p w:rsidR="006A3CBC" w:rsidRPr="003E2A5F" w:rsidRDefault="006A3CBC" w:rsidP="006A3CBC">
            <w:pPr>
              <w:bidi/>
              <w:jc w:val="center"/>
              <w:rPr>
                <w:rFonts w:ascii="Calibri" w:hAnsi="Calibri" w:cs="B Mitra"/>
                <w:sz w:val="20"/>
                <w:szCs w:val="20"/>
                <w:lang w:bidi="fa-IR"/>
              </w:rPr>
            </w:pPr>
            <w:r w:rsidRPr="003E2A5F">
              <w:rPr>
                <w:rFonts w:ascii="Calibri" w:hAnsi="Calibri" w:cs="B Mitra" w:hint="cs"/>
                <w:sz w:val="20"/>
                <w:szCs w:val="20"/>
                <w:rtl/>
                <w:lang w:bidi="fa-IR"/>
              </w:rPr>
              <w:t>100</w:t>
            </w:r>
          </w:p>
        </w:tc>
        <w:tc>
          <w:tcPr>
            <w:tcW w:w="6961" w:type="dxa"/>
            <w:gridSpan w:val="2"/>
            <w:shd w:val="clear" w:color="auto" w:fill="FFFFFF" w:themeFill="background1"/>
            <w:vAlign w:val="center"/>
          </w:tcPr>
          <w:p w:rsidR="006A3CBC" w:rsidRPr="003E2A5F" w:rsidRDefault="006A3CBC" w:rsidP="006A3CBC">
            <w:pPr>
              <w:bidi/>
              <w:rPr>
                <w:rFonts w:ascii="Calibri" w:hAnsi="Calibri" w:cs="B Mitra"/>
                <w:sz w:val="20"/>
                <w:szCs w:val="20"/>
                <w:lang w:bidi="fa-IR"/>
              </w:rPr>
            </w:pPr>
            <w:r>
              <w:rPr>
                <w:rFonts w:ascii="Calibri" w:hAnsi="Calibri" w:cs="B Mitra" w:hint="cs"/>
                <w:sz w:val="20"/>
                <w:szCs w:val="20"/>
                <w:rtl/>
                <w:lang w:bidi="fa-IR"/>
              </w:rPr>
              <w:t>جمع</w:t>
            </w:r>
          </w:p>
        </w:tc>
      </w:tr>
    </w:tbl>
    <w:p w:rsidR="006A3CBC" w:rsidRDefault="006A3CBC" w:rsidP="00995261">
      <w:pPr>
        <w:bidi/>
        <w:rPr>
          <w:rFonts w:ascii="B Mitra" w:hAnsi="Calibri" w:cs="B Nazanin"/>
          <w:b/>
          <w:bCs/>
          <w:sz w:val="24"/>
          <w:szCs w:val="24"/>
          <w:rtl/>
        </w:rPr>
      </w:pPr>
    </w:p>
    <w:p w:rsidR="00584622" w:rsidRPr="006A3CBC" w:rsidRDefault="006A3CBC" w:rsidP="006A3CBC">
      <w:pPr>
        <w:bidi/>
        <w:rPr>
          <w:rFonts w:ascii="Cambria" w:hAnsi="Cambria" w:cs="B Nazanin"/>
          <w:b/>
          <w:bCs/>
          <w:sz w:val="24"/>
          <w:szCs w:val="24"/>
          <w:lang w:bidi="fa-IR"/>
        </w:rPr>
      </w:pPr>
      <w:r>
        <w:rPr>
          <w:rFonts w:ascii="B Mitra" w:hAnsi="Calibri" w:cs="B Nazanin" w:hint="cs"/>
          <w:b/>
          <w:bCs/>
          <w:sz w:val="24"/>
          <w:szCs w:val="24"/>
          <w:rtl/>
        </w:rPr>
        <w:t xml:space="preserve">نفرات اول </w:t>
      </w:r>
      <w:r w:rsidR="001F4E58">
        <w:rPr>
          <w:rFonts w:ascii="B Mitra" w:hAnsi="Calibri" w:cs="B Nazanin" w:hint="cs"/>
          <w:b/>
          <w:bCs/>
          <w:sz w:val="24"/>
          <w:szCs w:val="24"/>
          <w:rtl/>
        </w:rPr>
        <w:t>استان‌ها</w:t>
      </w:r>
      <w:r w:rsidR="005F29E2">
        <w:rPr>
          <w:rFonts w:ascii="B Mitra" w:hAnsi="Calibri" w:cs="B Nazanin" w:hint="cs"/>
          <w:b/>
          <w:bCs/>
          <w:sz w:val="24"/>
          <w:szCs w:val="24"/>
          <w:rtl/>
        </w:rPr>
        <w:t xml:space="preserve"> به تفکیک خواهر و برادر</w:t>
      </w:r>
      <w:r>
        <w:rPr>
          <w:rFonts w:ascii="B Mitra" w:hAnsi="Calibri" w:cs="B Nazanin" w:hint="cs"/>
          <w:b/>
          <w:bCs/>
          <w:sz w:val="24"/>
          <w:szCs w:val="24"/>
          <w:rtl/>
        </w:rPr>
        <w:t xml:space="preserve">فایل اثر خود را بر روی </w:t>
      </w:r>
      <w:r w:rsidR="003C20A8">
        <w:rPr>
          <w:rFonts w:ascii="B Mitra" w:hAnsi="Calibri" w:cs="B Nazanin" w:hint="cs"/>
          <w:b/>
          <w:bCs/>
          <w:sz w:val="24"/>
          <w:szCs w:val="24"/>
          <w:rtl/>
        </w:rPr>
        <w:t xml:space="preserve">سامانه جامع </w:t>
      </w:r>
      <w:r w:rsidR="001F4E58">
        <w:rPr>
          <w:rFonts w:ascii="B Mitra" w:hAnsi="Calibri" w:cs="B Nazanin" w:hint="cs"/>
          <w:b/>
          <w:bCs/>
          <w:sz w:val="24"/>
          <w:szCs w:val="24"/>
          <w:rtl/>
        </w:rPr>
        <w:t>ثبت‌نام</w:t>
      </w:r>
      <w:r>
        <w:rPr>
          <w:rFonts w:ascii="B Mitra" w:hAnsi="Calibri" w:cs="B Nazanin" w:hint="cs"/>
          <w:b/>
          <w:bCs/>
          <w:sz w:val="24"/>
          <w:szCs w:val="24"/>
          <w:rtl/>
        </w:rPr>
        <w:t>بارگذاری نمایند.</w:t>
      </w:r>
    </w:p>
    <w:p w:rsidR="007875BC" w:rsidRDefault="007875BC" w:rsidP="00187410">
      <w:pPr>
        <w:bidi/>
        <w:jc w:val="both"/>
        <w:rPr>
          <w:rFonts w:ascii="Calibri" w:eastAsia="Calibri" w:hAnsi="Calibri" w:cs="B Nazanin"/>
          <w:b/>
          <w:bCs/>
          <w:rtl/>
          <w:lang w:bidi="fa-IR"/>
        </w:rPr>
      </w:pPr>
      <w:r>
        <w:rPr>
          <w:rFonts w:ascii="Calibri" w:eastAsia="Calibri" w:hAnsi="Calibri" w:cs="B Nazanin" w:hint="cs"/>
          <w:b/>
          <w:bCs/>
          <w:rtl/>
          <w:lang w:bidi="fa-IR"/>
        </w:rPr>
        <w:lastRenderedPageBreak/>
        <w:t>تذکرات:</w:t>
      </w:r>
    </w:p>
    <w:p w:rsidR="003E2A5F" w:rsidRPr="00396256" w:rsidRDefault="003E2A5F" w:rsidP="007875BC">
      <w:pPr>
        <w:bidi/>
        <w:jc w:val="both"/>
        <w:rPr>
          <w:rFonts w:ascii="Calibri" w:eastAsia="Calibri" w:hAnsi="Calibri" w:cs="B Nazanin"/>
          <w:b/>
          <w:bCs/>
          <w:rtl/>
          <w:lang w:bidi="fa-IR"/>
        </w:rPr>
      </w:pPr>
      <w:r w:rsidRPr="00396256">
        <w:rPr>
          <w:rFonts w:ascii="Calibri" w:eastAsia="Calibri" w:hAnsi="Calibri" w:cs="B Nazanin"/>
          <w:b/>
          <w:bCs/>
          <w:rtl/>
          <w:lang w:bidi="fa-IR"/>
        </w:rPr>
        <w:t>1-</w:t>
      </w:r>
      <w:r w:rsidRPr="00396256">
        <w:rPr>
          <w:rFonts w:ascii="Calibri" w:eastAsia="Calibri" w:hAnsi="Calibri" w:cs="B Nazanin" w:hint="cs"/>
          <w:b/>
          <w:bCs/>
          <w:rtl/>
          <w:lang w:bidi="fa-IR"/>
        </w:rPr>
        <w:t xml:space="preserve"> منبع کامل کتاب باید از آغاز به شرح ذیل درج شود:</w:t>
      </w:r>
    </w:p>
    <w:p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برای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تألیفی:</w:t>
      </w:r>
      <w:r w:rsidR="003C7A27" w:rsidRPr="00396256">
        <w:rPr>
          <w:rFonts w:ascii="Calibri" w:eastAsia="Calibri" w:hAnsi="Calibri" w:cs="B Nazanin" w:hint="eastAsia"/>
          <w:b/>
          <w:bCs/>
          <w:rtl/>
          <w:lang w:bidi="fa-IR"/>
        </w:rPr>
        <w:t>نام</w:t>
      </w:r>
      <w:r w:rsidRPr="00396256">
        <w:rPr>
          <w:rFonts w:ascii="Calibri" w:eastAsia="Calibri" w:hAnsi="Calibri" w:cs="B Nazanin" w:hint="cs"/>
          <w:b/>
          <w:bCs/>
          <w:rtl/>
          <w:lang w:bidi="fa-IR"/>
        </w:rPr>
        <w:t xml:space="preserve"> خانوادگی مؤلف، نام کوچک مؤلف، سال انتشار در پرانتز، نام کامل کتاب، محل نشر، نام ناشر، تعداد صفحات کتاب. مثال: سجودی، فرزان (1383) </w:t>
      </w:r>
      <w:r w:rsidR="0064470D">
        <w:rPr>
          <w:rFonts w:ascii="Calibri" w:eastAsia="Calibri" w:hAnsi="Calibri" w:cs="B Nazanin" w:hint="cs"/>
          <w:b/>
          <w:bCs/>
          <w:rtl/>
          <w:lang w:bidi="fa-IR"/>
        </w:rPr>
        <w:t>نشانه‌شناسی</w:t>
      </w:r>
      <w:r w:rsidRPr="00396256">
        <w:rPr>
          <w:rFonts w:ascii="Calibri" w:eastAsia="Calibri" w:hAnsi="Calibri" w:cs="B Nazanin" w:hint="cs"/>
          <w:b/>
          <w:bCs/>
          <w:rtl/>
          <w:lang w:bidi="fa-IR"/>
        </w:rPr>
        <w:t xml:space="preserve"> کاربردی، تهران: نشر قصه. تعداد صفحات: 240.</w:t>
      </w:r>
    </w:p>
    <w:p w:rsidR="007875BC" w:rsidRPr="00396256" w:rsidRDefault="003E2A5F" w:rsidP="007875BC">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برای </w:t>
      </w:r>
      <w:r w:rsidR="0064470D">
        <w:rPr>
          <w:rFonts w:ascii="Calibri" w:eastAsia="Calibri" w:hAnsi="Calibri" w:cs="B Nazanin" w:hint="cs"/>
          <w:b/>
          <w:bCs/>
          <w:rtl/>
          <w:lang w:bidi="fa-IR"/>
        </w:rPr>
        <w:t>کتاب‌هایترجمه‌ای</w:t>
      </w:r>
      <w:r w:rsidRPr="00396256">
        <w:rPr>
          <w:rFonts w:ascii="Calibri" w:eastAsia="Calibri" w:hAnsi="Calibri" w:cs="B Nazanin" w:hint="cs"/>
          <w:b/>
          <w:bCs/>
          <w:rtl/>
          <w:lang w:bidi="fa-IR"/>
        </w:rPr>
        <w:t>: نام خانوادگی مؤلف، نام کوچک مؤلف، سال انتشار در پرانتز، نام کامل کتاب، نام مترجم، محل نشر، نام ناشر، تعداد صفحات کتاب.</w:t>
      </w:r>
      <w:r w:rsidR="007875BC" w:rsidRPr="00396256">
        <w:rPr>
          <w:rFonts w:ascii="Calibri" w:eastAsia="Calibri" w:hAnsi="Calibri" w:cs="B Nazanin" w:hint="cs"/>
          <w:b/>
          <w:bCs/>
          <w:rtl/>
          <w:lang w:bidi="fa-IR"/>
        </w:rPr>
        <w:t xml:space="preserve">مثال: استوری، جان (1385) مطالعات فرهنگی درباره </w:t>
      </w:r>
      <w:r w:rsidR="0064470D">
        <w:rPr>
          <w:rFonts w:ascii="Calibri" w:eastAsia="Calibri" w:hAnsi="Calibri" w:cs="B Nazanin" w:hint="cs"/>
          <w:b/>
          <w:bCs/>
          <w:rtl/>
          <w:lang w:bidi="fa-IR"/>
        </w:rPr>
        <w:t>فرهنگ‌عامه</w:t>
      </w:r>
      <w:r w:rsidR="007875BC" w:rsidRPr="00396256">
        <w:rPr>
          <w:rFonts w:ascii="Calibri" w:eastAsia="Calibri" w:hAnsi="Calibri" w:cs="B Nazanin" w:hint="cs"/>
          <w:b/>
          <w:bCs/>
          <w:rtl/>
          <w:lang w:bidi="fa-IR"/>
        </w:rPr>
        <w:t xml:space="preserve">، ترجمه: حسین پاینده، تهران: </w:t>
      </w:r>
      <w:r w:rsidR="0064470D">
        <w:rPr>
          <w:rFonts w:ascii="Calibri" w:eastAsia="Calibri" w:hAnsi="Calibri" w:cs="B Nazanin" w:hint="cs"/>
          <w:b/>
          <w:bCs/>
          <w:rtl/>
          <w:lang w:bidi="fa-IR"/>
        </w:rPr>
        <w:t>نشرآگه</w:t>
      </w:r>
      <w:r w:rsidR="007875BC" w:rsidRPr="00396256">
        <w:rPr>
          <w:rFonts w:ascii="Calibri" w:eastAsia="Calibri" w:hAnsi="Calibri" w:cs="B Nazanin" w:hint="cs"/>
          <w:b/>
          <w:bCs/>
          <w:rtl/>
          <w:lang w:bidi="fa-IR"/>
        </w:rPr>
        <w:t>، تعداد صفحات: 367.</w:t>
      </w:r>
    </w:p>
    <w:p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b/>
          <w:bCs/>
          <w:rtl/>
          <w:lang w:bidi="fa-IR"/>
        </w:rPr>
        <w:t>2-</w:t>
      </w:r>
      <w:r w:rsidRPr="00396256">
        <w:rPr>
          <w:rFonts w:ascii="Cambria" w:eastAsia="Calibri" w:hAnsi="Cambria" w:cs="Cambria" w:hint="cs"/>
          <w:b/>
          <w:bCs/>
          <w:rtl/>
          <w:lang w:bidi="fa-IR"/>
        </w:rPr>
        <w:t> </w:t>
      </w:r>
      <w:r w:rsidRPr="00396256">
        <w:rPr>
          <w:rFonts w:ascii="Calibri" w:eastAsia="Calibri" w:hAnsi="Calibri" w:cs="B Nazanin" w:hint="cs"/>
          <w:b/>
          <w:bCs/>
          <w:rtl/>
          <w:lang w:bidi="fa-IR"/>
        </w:rPr>
        <w:t xml:space="preserve">معرفی کلی کتاب: حداکثر/ </w:t>
      </w:r>
      <w:r w:rsidR="0064470D">
        <w:rPr>
          <w:rFonts w:ascii="Calibri" w:eastAsia="Calibri" w:hAnsi="Calibri" w:cs="B Nazanin" w:hint="cs"/>
          <w:b/>
          <w:bCs/>
          <w:rtl/>
          <w:lang w:bidi="fa-IR"/>
        </w:rPr>
        <w:t>حتی‌الامکان</w:t>
      </w:r>
      <w:r w:rsidRPr="00396256">
        <w:rPr>
          <w:rFonts w:ascii="Calibri" w:eastAsia="Calibri" w:hAnsi="Calibri" w:cs="B Nazanin" w:hint="cs"/>
          <w:b/>
          <w:bCs/>
          <w:rtl/>
          <w:lang w:bidi="fa-IR"/>
        </w:rPr>
        <w:t>، یک صفحه نسبت به معرفی کلی کتاب که شامل موارد ذیل است:</w:t>
      </w:r>
    </w:p>
    <w:p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موضوع کلی </w:t>
      </w:r>
      <w:r w:rsidR="0064470D">
        <w:rPr>
          <w:rFonts w:ascii="Calibri" w:eastAsia="Calibri" w:hAnsi="Calibri" w:cs="B Nazanin" w:hint="cs"/>
          <w:b/>
          <w:bCs/>
          <w:rtl/>
          <w:lang w:bidi="fa-IR"/>
        </w:rPr>
        <w:t>موردبحث</w:t>
      </w:r>
      <w:r w:rsidRPr="00396256">
        <w:rPr>
          <w:rFonts w:ascii="Calibri" w:eastAsia="Calibri" w:hAnsi="Calibri" w:cs="B Nazanin" w:hint="cs"/>
          <w:b/>
          <w:bCs/>
          <w:rtl/>
          <w:lang w:bidi="fa-IR"/>
        </w:rPr>
        <w:t xml:space="preserve"> کتاب</w:t>
      </w:r>
    </w:p>
    <w:p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اهمیت کتاب در مقایسه با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مشابه</w:t>
      </w:r>
    </w:p>
    <w:p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تعداد تقسیمات کتاب که شامل </w:t>
      </w:r>
      <w:r w:rsidR="0064470D">
        <w:rPr>
          <w:rFonts w:ascii="Calibri" w:eastAsia="Calibri" w:hAnsi="Calibri" w:cs="B Nazanin" w:hint="cs"/>
          <w:b/>
          <w:bCs/>
          <w:rtl/>
          <w:lang w:bidi="fa-IR"/>
        </w:rPr>
        <w:t>بخش‌ها</w:t>
      </w:r>
      <w:r w:rsidRPr="00396256">
        <w:rPr>
          <w:rFonts w:ascii="Calibri" w:eastAsia="Calibri" w:hAnsi="Calibri" w:cs="B Nazanin" w:hint="cs"/>
          <w:b/>
          <w:bCs/>
          <w:rtl/>
          <w:lang w:bidi="fa-IR"/>
        </w:rPr>
        <w:t xml:space="preserve"> و فصول کتاب. در اینجا باید عناوین </w:t>
      </w:r>
      <w:r w:rsidR="0064470D">
        <w:rPr>
          <w:rFonts w:ascii="Calibri" w:eastAsia="Calibri" w:hAnsi="Calibri" w:cs="B Nazanin" w:hint="cs"/>
          <w:b/>
          <w:bCs/>
          <w:rtl/>
          <w:lang w:bidi="fa-IR"/>
        </w:rPr>
        <w:t>بخش‌ها</w:t>
      </w:r>
      <w:r w:rsidRPr="00396256">
        <w:rPr>
          <w:rFonts w:ascii="Calibri" w:eastAsia="Calibri" w:hAnsi="Calibri" w:cs="B Nazanin" w:hint="cs"/>
          <w:b/>
          <w:bCs/>
          <w:rtl/>
          <w:lang w:bidi="fa-IR"/>
        </w:rPr>
        <w:t xml:space="preserve"> و فصول </w:t>
      </w:r>
      <w:r w:rsidR="0064470D">
        <w:rPr>
          <w:rFonts w:ascii="Calibri" w:eastAsia="Calibri" w:hAnsi="Calibri" w:cs="B Nazanin" w:hint="cs"/>
          <w:b/>
          <w:bCs/>
          <w:rtl/>
          <w:lang w:bidi="fa-IR"/>
        </w:rPr>
        <w:t>کاملاً</w:t>
      </w:r>
      <w:r w:rsidRPr="00396256">
        <w:rPr>
          <w:rFonts w:ascii="Calibri" w:eastAsia="Calibri" w:hAnsi="Calibri" w:cs="B Nazanin" w:hint="cs"/>
          <w:b/>
          <w:bCs/>
          <w:rtl/>
          <w:lang w:bidi="fa-IR"/>
        </w:rPr>
        <w:t xml:space="preserve"> آورده شوند. اگر کتاب از مقالات مختلفی </w:t>
      </w:r>
      <w:r w:rsidR="0064470D">
        <w:rPr>
          <w:rFonts w:ascii="Calibri" w:eastAsia="Calibri" w:hAnsi="Calibri" w:cs="B Nazanin" w:hint="cs"/>
          <w:b/>
          <w:bCs/>
          <w:rtl/>
          <w:lang w:bidi="fa-IR"/>
        </w:rPr>
        <w:t>تشکیل‌شده</w:t>
      </w:r>
      <w:r w:rsidRPr="00396256">
        <w:rPr>
          <w:rFonts w:ascii="Calibri" w:eastAsia="Calibri" w:hAnsi="Calibri" w:cs="B Nazanin" w:hint="cs"/>
          <w:b/>
          <w:bCs/>
          <w:rtl/>
          <w:lang w:bidi="fa-IR"/>
        </w:rPr>
        <w:t xml:space="preserve"> است، باید ضمن آوردن عناوین فصول، نام نویسندگان </w:t>
      </w:r>
      <w:r w:rsidR="008749EA" w:rsidRPr="00396256">
        <w:rPr>
          <w:rFonts w:ascii="Calibri" w:eastAsia="Calibri" w:hAnsi="Calibri" w:cs="B Nazanin" w:hint="cs"/>
          <w:b/>
          <w:bCs/>
          <w:rtl/>
          <w:lang w:bidi="fa-IR"/>
        </w:rPr>
        <w:t>آن‌ها</w:t>
      </w:r>
      <w:r w:rsidRPr="00396256">
        <w:rPr>
          <w:rFonts w:ascii="Calibri" w:eastAsia="Calibri" w:hAnsi="Calibri" w:cs="B Nazanin" w:hint="cs"/>
          <w:b/>
          <w:bCs/>
          <w:rtl/>
          <w:lang w:bidi="fa-IR"/>
        </w:rPr>
        <w:t xml:space="preserve"> نیز ذکر شوند.</w:t>
      </w:r>
    </w:p>
    <w:p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b/>
          <w:bCs/>
          <w:rtl/>
          <w:lang w:bidi="fa-IR"/>
        </w:rPr>
        <w:t>3-</w:t>
      </w:r>
      <w:r w:rsidRPr="00396256">
        <w:rPr>
          <w:rFonts w:ascii="Cambria" w:eastAsia="Calibri" w:hAnsi="Cambria" w:cs="Cambria" w:hint="cs"/>
          <w:b/>
          <w:bCs/>
          <w:rtl/>
          <w:lang w:bidi="fa-IR"/>
        </w:rPr>
        <w:t> </w:t>
      </w:r>
      <w:r w:rsidRPr="00396256">
        <w:rPr>
          <w:rFonts w:ascii="Calibri" w:eastAsia="Calibri" w:hAnsi="Calibri" w:cs="B Nazanin" w:hint="cs"/>
          <w:b/>
          <w:bCs/>
          <w:rtl/>
          <w:lang w:bidi="fa-IR"/>
        </w:rPr>
        <w:t>تلخیص هر فصل به شکل جداگانه. با ذکر عنوان فصل. توجه شود که بدون درج خلاصه هر فصل معلوم نخواهد شد که موضوع بحث در هر فصل چیست.</w:t>
      </w:r>
    </w:p>
    <w:p w:rsidR="003E2A5F" w:rsidRPr="00E83696" w:rsidRDefault="003E2A5F" w:rsidP="00187410">
      <w:pPr>
        <w:bidi/>
        <w:jc w:val="both"/>
        <w:rPr>
          <w:rFonts w:ascii="Calibri" w:eastAsia="Times New Roman" w:hAnsi="Calibri" w:cs="B Nazanin"/>
          <w:b/>
          <w:bCs/>
          <w:sz w:val="20"/>
          <w:szCs w:val="20"/>
          <w:rtl/>
          <w:lang w:bidi="fa-IR"/>
        </w:rPr>
      </w:pPr>
      <w:r w:rsidRPr="00E83696">
        <w:rPr>
          <w:rFonts w:ascii="Calibri" w:eastAsia="Times New Roman" w:hAnsi="Calibri" w:cs="B Nazanin" w:hint="cs"/>
          <w:b/>
          <w:bCs/>
          <w:sz w:val="20"/>
          <w:szCs w:val="20"/>
          <w:rtl/>
          <w:lang w:bidi="fa-IR"/>
        </w:rPr>
        <w:t xml:space="preserve">ـ برای ورود در هر فصل </w:t>
      </w:r>
      <w:r w:rsidR="0064470D">
        <w:rPr>
          <w:rFonts w:ascii="Calibri" w:eastAsia="Times New Roman" w:hAnsi="Calibri" w:cs="B Nazanin" w:hint="eastAsia"/>
          <w:b/>
          <w:bCs/>
          <w:sz w:val="20"/>
          <w:szCs w:val="20"/>
          <w:rtl/>
          <w:lang w:bidi="fa-IR"/>
        </w:rPr>
        <w:t>به‌طور</w:t>
      </w:r>
      <w:r w:rsidRPr="00E83696">
        <w:rPr>
          <w:rFonts w:ascii="Calibri" w:eastAsia="Times New Roman" w:hAnsi="Calibri" w:cs="B Nazanin" w:hint="cs"/>
          <w:b/>
          <w:bCs/>
          <w:sz w:val="20"/>
          <w:szCs w:val="20"/>
          <w:rtl/>
          <w:lang w:bidi="fa-IR"/>
        </w:rPr>
        <w:t xml:space="preserve"> خیلی خلاصه موضوع فصل </w:t>
      </w:r>
      <w:r w:rsidR="0064470D">
        <w:rPr>
          <w:rFonts w:ascii="Calibri" w:eastAsia="Times New Roman" w:hAnsi="Calibri" w:cs="B Nazanin" w:hint="eastAsia"/>
          <w:b/>
          <w:bCs/>
          <w:sz w:val="20"/>
          <w:szCs w:val="20"/>
          <w:rtl/>
          <w:lang w:bidi="fa-IR"/>
        </w:rPr>
        <w:t>گفته‌شده</w:t>
      </w:r>
      <w:r w:rsidRPr="00E83696">
        <w:rPr>
          <w:rFonts w:ascii="Calibri" w:eastAsia="Times New Roman" w:hAnsi="Calibri" w:cs="B Nazanin" w:hint="cs"/>
          <w:b/>
          <w:bCs/>
          <w:sz w:val="20"/>
          <w:szCs w:val="20"/>
          <w:rtl/>
          <w:lang w:bidi="fa-IR"/>
        </w:rPr>
        <w:t xml:space="preserve"> و سپس به شکل </w:t>
      </w:r>
      <w:r w:rsidR="0064470D">
        <w:rPr>
          <w:rFonts w:ascii="Calibri" w:eastAsia="Times New Roman" w:hAnsi="Calibri" w:cs="B Nazanin" w:hint="eastAsia"/>
          <w:b/>
          <w:bCs/>
          <w:sz w:val="20"/>
          <w:szCs w:val="20"/>
          <w:rtl/>
          <w:lang w:bidi="fa-IR"/>
        </w:rPr>
        <w:t>قابل‌فهمخلاصه‌بردار</w:t>
      </w:r>
      <w:r w:rsidR="0064470D">
        <w:rPr>
          <w:rFonts w:ascii="Calibri" w:eastAsia="Times New Roman" w:hAnsi="Calibri" w:cs="B Nazanin" w:hint="cs"/>
          <w:b/>
          <w:bCs/>
          <w:sz w:val="20"/>
          <w:szCs w:val="20"/>
          <w:rtl/>
          <w:lang w:bidi="fa-IR"/>
        </w:rPr>
        <w:t>ی‌</w:t>
      </w:r>
      <w:r w:rsidR="0064470D">
        <w:rPr>
          <w:rFonts w:ascii="Calibri" w:eastAsia="Times New Roman" w:hAnsi="Calibri" w:cs="B Nazanin" w:hint="eastAsia"/>
          <w:b/>
          <w:bCs/>
          <w:sz w:val="20"/>
          <w:szCs w:val="20"/>
          <w:rtl/>
          <w:lang w:bidi="fa-IR"/>
        </w:rPr>
        <w:t>ها</w:t>
      </w:r>
      <w:r w:rsidRPr="00E83696">
        <w:rPr>
          <w:rFonts w:ascii="Calibri" w:eastAsia="Times New Roman" w:hAnsi="Calibri" w:cs="B Nazanin" w:hint="cs"/>
          <w:b/>
          <w:bCs/>
          <w:sz w:val="20"/>
          <w:szCs w:val="20"/>
          <w:rtl/>
          <w:lang w:bidi="fa-IR"/>
        </w:rPr>
        <w:t xml:space="preserve"> صورت گیرند. </w:t>
      </w:r>
      <w:r w:rsidR="00CC0007">
        <w:rPr>
          <w:rFonts w:ascii="Calibri" w:eastAsia="Times New Roman" w:hAnsi="Calibri" w:cs="B Nazanin" w:hint="cs"/>
          <w:b/>
          <w:bCs/>
          <w:sz w:val="20"/>
          <w:szCs w:val="20"/>
          <w:rtl/>
          <w:lang w:bidi="fa-IR"/>
        </w:rPr>
        <w:t>مهم‌ترین</w:t>
      </w:r>
      <w:r w:rsidRPr="00E83696">
        <w:rPr>
          <w:rFonts w:ascii="Calibri" w:eastAsia="Times New Roman" w:hAnsi="Calibri" w:cs="B Nazanin" w:hint="cs"/>
          <w:b/>
          <w:bCs/>
          <w:sz w:val="20"/>
          <w:szCs w:val="20"/>
          <w:rtl/>
          <w:lang w:bidi="fa-IR"/>
        </w:rPr>
        <w:t xml:space="preserve"> نکته در اینجا این است که موارد </w:t>
      </w:r>
      <w:r w:rsidR="0064470D">
        <w:rPr>
          <w:rFonts w:ascii="Calibri" w:eastAsia="Times New Roman" w:hAnsi="Calibri" w:cs="B Nazanin" w:hint="eastAsia"/>
          <w:b/>
          <w:bCs/>
          <w:sz w:val="20"/>
          <w:szCs w:val="20"/>
          <w:rtl/>
          <w:lang w:bidi="fa-IR"/>
        </w:rPr>
        <w:t>خلاصه‌شده</w:t>
      </w:r>
      <w:r w:rsidRPr="00E83696">
        <w:rPr>
          <w:rFonts w:ascii="Calibri" w:eastAsia="Times New Roman" w:hAnsi="Calibri" w:cs="B Nazanin" w:hint="cs"/>
          <w:b/>
          <w:bCs/>
          <w:sz w:val="20"/>
          <w:szCs w:val="20"/>
          <w:rtl/>
          <w:lang w:bidi="fa-IR"/>
        </w:rPr>
        <w:t xml:space="preserve"> با همدیگر ارتباط منطقی داشته باشند. در غیر </w:t>
      </w:r>
      <w:r w:rsidR="0064470D">
        <w:rPr>
          <w:rFonts w:ascii="Calibri" w:eastAsia="Times New Roman" w:hAnsi="Calibri" w:cs="B Nazanin" w:hint="eastAsia"/>
          <w:b/>
          <w:bCs/>
          <w:sz w:val="20"/>
          <w:szCs w:val="20"/>
          <w:rtl/>
          <w:lang w:bidi="fa-IR"/>
        </w:rPr>
        <w:t>ا</w:t>
      </w:r>
      <w:r w:rsidR="0064470D">
        <w:rPr>
          <w:rFonts w:ascii="Calibri" w:eastAsia="Times New Roman" w:hAnsi="Calibri" w:cs="B Nazanin" w:hint="cs"/>
          <w:b/>
          <w:bCs/>
          <w:sz w:val="20"/>
          <w:szCs w:val="20"/>
          <w:rtl/>
          <w:lang w:bidi="fa-IR"/>
        </w:rPr>
        <w:t>ی</w:t>
      </w:r>
      <w:r w:rsidR="0064470D">
        <w:rPr>
          <w:rFonts w:ascii="Calibri" w:eastAsia="Times New Roman" w:hAnsi="Calibri" w:cs="B Nazanin" w:hint="eastAsia"/>
          <w:b/>
          <w:bCs/>
          <w:sz w:val="20"/>
          <w:szCs w:val="20"/>
          <w:rtl/>
          <w:lang w:bidi="fa-IR"/>
        </w:rPr>
        <w:t>نصورت</w:t>
      </w:r>
      <w:r w:rsidRPr="00E83696">
        <w:rPr>
          <w:rFonts w:ascii="Calibri" w:eastAsia="Times New Roman" w:hAnsi="Calibri" w:cs="B Nazanin" w:hint="cs"/>
          <w:b/>
          <w:bCs/>
          <w:sz w:val="20"/>
          <w:szCs w:val="20"/>
          <w:rtl/>
          <w:lang w:bidi="fa-IR"/>
        </w:rPr>
        <w:t xml:space="preserve"> معلوم نیست که هر بخش با بخش قبلی چه </w:t>
      </w:r>
      <w:r w:rsidR="0064470D">
        <w:rPr>
          <w:rFonts w:ascii="Calibri" w:eastAsia="Times New Roman" w:hAnsi="Calibri" w:cs="B Nazanin" w:hint="eastAsia"/>
          <w:b/>
          <w:bCs/>
          <w:sz w:val="20"/>
          <w:szCs w:val="20"/>
          <w:rtl/>
          <w:lang w:bidi="fa-IR"/>
        </w:rPr>
        <w:t>رابطه‌ا</w:t>
      </w:r>
      <w:r w:rsidR="0064470D">
        <w:rPr>
          <w:rFonts w:ascii="Calibri" w:eastAsia="Times New Roman" w:hAnsi="Calibri" w:cs="B Nazanin" w:hint="cs"/>
          <w:b/>
          <w:bCs/>
          <w:sz w:val="20"/>
          <w:szCs w:val="20"/>
          <w:rtl/>
          <w:lang w:bidi="fa-IR"/>
        </w:rPr>
        <w:t>ی</w:t>
      </w:r>
      <w:r w:rsidRPr="00E83696">
        <w:rPr>
          <w:rFonts w:ascii="Calibri" w:eastAsia="Times New Roman" w:hAnsi="Calibri" w:cs="B Nazanin" w:hint="cs"/>
          <w:b/>
          <w:bCs/>
          <w:sz w:val="20"/>
          <w:szCs w:val="20"/>
          <w:rtl/>
          <w:lang w:bidi="fa-IR"/>
        </w:rPr>
        <w:t xml:space="preserve"> دارد.</w:t>
      </w:r>
    </w:p>
    <w:p w:rsidR="003E2A5F" w:rsidRPr="003E2A5F" w:rsidRDefault="003E2A5F" w:rsidP="00187410">
      <w:pPr>
        <w:bidi/>
        <w:jc w:val="both"/>
        <w:rPr>
          <w:rFonts w:ascii="Calibri" w:eastAsia="Times New Roman" w:hAnsi="Calibri" w:cs="B Mitra"/>
          <w:rtl/>
          <w:lang w:bidi="fa-IR"/>
        </w:rPr>
      </w:pPr>
      <w:r w:rsidRPr="003E2A5F">
        <w:rPr>
          <w:rFonts w:ascii="Calibri" w:eastAsia="Times New Roman" w:hAnsi="Calibri" w:cs="B Mitra" w:hint="cs"/>
          <w:rtl/>
          <w:lang w:bidi="fa-IR"/>
        </w:rPr>
        <w:t>4</w:t>
      </w:r>
      <w:r w:rsidRPr="003E2A5F">
        <w:rPr>
          <w:rFonts w:ascii="Calibri" w:eastAsia="Times New Roman" w:hAnsi="Calibri" w:cs="B Mitra"/>
          <w:b/>
          <w:bCs/>
          <w:rtl/>
          <w:lang w:bidi="fa-IR"/>
        </w:rPr>
        <w:t>-</w:t>
      </w:r>
      <w:r w:rsidRPr="003E2A5F">
        <w:rPr>
          <w:rFonts w:ascii="Times New Roman" w:eastAsia="Times New Roman" w:hAnsi="Times New Roman" w:cs="Times New Roman" w:hint="cs"/>
          <w:b/>
          <w:bCs/>
          <w:rtl/>
          <w:lang w:bidi="fa-IR"/>
        </w:rPr>
        <w:t> </w:t>
      </w:r>
      <w:r w:rsidRPr="003E2A5F">
        <w:rPr>
          <w:rFonts w:ascii="Calibri" w:eastAsia="Times New Roman" w:hAnsi="Calibri" w:cs="B Mitra" w:hint="cs"/>
          <w:b/>
          <w:bCs/>
          <w:rtl/>
          <w:lang w:bidi="fa-IR"/>
        </w:rPr>
        <w:t xml:space="preserve">مشخص کردن </w:t>
      </w:r>
      <w:r w:rsidR="0064470D">
        <w:rPr>
          <w:rFonts w:ascii="Calibri" w:eastAsia="Times New Roman" w:hAnsi="Calibri" w:cs="B Mitra" w:hint="eastAsia"/>
          <w:b/>
          <w:bCs/>
          <w:rtl/>
          <w:lang w:bidi="fa-IR"/>
        </w:rPr>
        <w:t>نقل‌قول‌ها</w:t>
      </w:r>
      <w:r w:rsidR="0064470D">
        <w:rPr>
          <w:rFonts w:ascii="Calibri" w:eastAsia="Times New Roman" w:hAnsi="Calibri" w:cs="B Mitra" w:hint="cs"/>
          <w:b/>
          <w:bCs/>
          <w:rtl/>
          <w:lang w:bidi="fa-IR"/>
        </w:rPr>
        <w:t>ی</w:t>
      </w:r>
      <w:r w:rsidRPr="003E2A5F">
        <w:rPr>
          <w:rFonts w:ascii="Calibri" w:eastAsia="Times New Roman" w:hAnsi="Calibri" w:cs="B Mitra" w:hint="cs"/>
          <w:b/>
          <w:bCs/>
          <w:rtl/>
          <w:lang w:bidi="fa-IR"/>
        </w:rPr>
        <w:t xml:space="preserve"> مستقیم و </w:t>
      </w:r>
      <w:r w:rsidR="0064470D">
        <w:rPr>
          <w:rFonts w:ascii="Calibri" w:eastAsia="Times New Roman" w:hAnsi="Calibri" w:cs="B Mitra" w:hint="eastAsia"/>
          <w:b/>
          <w:bCs/>
          <w:rtl/>
          <w:lang w:bidi="fa-IR"/>
        </w:rPr>
        <w:t>غ</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رمستق</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م</w:t>
      </w:r>
      <w:r w:rsidRPr="003E2A5F">
        <w:rPr>
          <w:rFonts w:ascii="Calibri" w:eastAsia="Times New Roman" w:hAnsi="Calibri" w:cs="B Mitra" w:hint="cs"/>
          <w:b/>
          <w:bCs/>
          <w:rtl/>
          <w:lang w:bidi="fa-IR"/>
        </w:rPr>
        <w:t xml:space="preserve"> در خلاصه کردن.</w:t>
      </w:r>
      <w:r w:rsidR="0064470D">
        <w:rPr>
          <w:rFonts w:ascii="Calibri" w:eastAsia="Times New Roman" w:hAnsi="Calibri" w:cs="B Nazanin" w:hint="eastAsia"/>
          <w:b/>
          <w:bCs/>
          <w:sz w:val="20"/>
          <w:szCs w:val="20"/>
          <w:rtl/>
          <w:lang w:bidi="fa-IR"/>
        </w:rPr>
        <w:t>متأسفانه</w:t>
      </w:r>
      <w:r w:rsidRPr="00E83696">
        <w:rPr>
          <w:rFonts w:ascii="Calibri" w:eastAsia="Times New Roman" w:hAnsi="Calibri" w:cs="B Nazanin" w:hint="cs"/>
          <w:b/>
          <w:bCs/>
          <w:sz w:val="20"/>
          <w:szCs w:val="20"/>
          <w:rtl/>
          <w:lang w:bidi="fa-IR"/>
        </w:rPr>
        <w:t xml:space="preserve"> بیشتر دانشجویان به این نکته توجه ندارند که </w:t>
      </w:r>
      <w:r w:rsidR="0064470D">
        <w:rPr>
          <w:rFonts w:ascii="Calibri" w:eastAsia="Times New Roman" w:hAnsi="Calibri" w:cs="B Nazanin" w:hint="eastAsia"/>
          <w:b/>
          <w:bCs/>
          <w:sz w:val="20"/>
          <w:szCs w:val="20"/>
          <w:rtl/>
          <w:lang w:bidi="fa-IR"/>
        </w:rPr>
        <w:t>به‌هرحال</w:t>
      </w:r>
      <w:r w:rsidRPr="00E83696">
        <w:rPr>
          <w:rFonts w:ascii="Calibri" w:eastAsia="Times New Roman" w:hAnsi="Calibri" w:cs="B Nazanin" w:hint="cs"/>
          <w:b/>
          <w:bCs/>
          <w:sz w:val="20"/>
          <w:szCs w:val="20"/>
          <w:rtl/>
          <w:lang w:bidi="fa-IR"/>
        </w:rPr>
        <w:t xml:space="preserve"> باید مشخص شود که خلاصه کردن چقدر مستند است. مستند کردن خلاصه یکی از </w:t>
      </w:r>
      <w:r w:rsidR="00CC0007">
        <w:rPr>
          <w:rFonts w:ascii="Calibri" w:eastAsia="Times New Roman" w:hAnsi="Calibri" w:cs="B Nazanin" w:hint="cs"/>
          <w:b/>
          <w:bCs/>
          <w:sz w:val="20"/>
          <w:szCs w:val="20"/>
          <w:rtl/>
          <w:lang w:bidi="fa-IR"/>
        </w:rPr>
        <w:t>مهم‌ترین</w:t>
      </w:r>
      <w:r w:rsidRPr="00E83696">
        <w:rPr>
          <w:rFonts w:ascii="Calibri" w:eastAsia="Times New Roman" w:hAnsi="Calibri" w:cs="B Nazanin" w:hint="cs"/>
          <w:b/>
          <w:bCs/>
          <w:sz w:val="20"/>
          <w:szCs w:val="20"/>
          <w:rtl/>
          <w:lang w:bidi="fa-IR"/>
        </w:rPr>
        <w:t xml:space="preserve"> کارهای </w:t>
      </w:r>
      <w:r w:rsidR="0064470D">
        <w:rPr>
          <w:rFonts w:ascii="Calibri" w:eastAsia="Times New Roman" w:hAnsi="Calibri" w:cs="B Nazanin" w:hint="eastAsia"/>
          <w:b/>
          <w:bCs/>
          <w:sz w:val="20"/>
          <w:szCs w:val="20"/>
          <w:rtl/>
          <w:lang w:bidi="fa-IR"/>
        </w:rPr>
        <w:t>خلاصه‌بردار</w:t>
      </w:r>
      <w:r w:rsidR="0064470D">
        <w:rPr>
          <w:rFonts w:ascii="Calibri" w:eastAsia="Times New Roman" w:hAnsi="Calibri" w:cs="B Nazanin" w:hint="cs"/>
          <w:b/>
          <w:bCs/>
          <w:sz w:val="20"/>
          <w:szCs w:val="20"/>
          <w:rtl/>
          <w:lang w:bidi="fa-IR"/>
        </w:rPr>
        <w:t>ی</w:t>
      </w:r>
      <w:r w:rsidRPr="00E83696">
        <w:rPr>
          <w:rFonts w:ascii="Calibri" w:eastAsia="Times New Roman" w:hAnsi="Calibri" w:cs="B Nazanin" w:hint="cs"/>
          <w:b/>
          <w:bCs/>
          <w:sz w:val="20"/>
          <w:szCs w:val="20"/>
          <w:rtl/>
          <w:lang w:bidi="fa-IR"/>
        </w:rPr>
        <w:t xml:space="preserve"> است.</w:t>
      </w:r>
    </w:p>
    <w:p w:rsidR="003E2A5F" w:rsidRPr="003E2A5F" w:rsidRDefault="003E2A5F" w:rsidP="00187410">
      <w:pPr>
        <w:bidi/>
        <w:jc w:val="both"/>
        <w:rPr>
          <w:rFonts w:ascii="Calibri" w:eastAsia="Times New Roman" w:hAnsi="Calibri" w:cs="B Mitra"/>
          <w:b/>
          <w:bCs/>
          <w:rtl/>
          <w:lang w:bidi="fa-IR"/>
        </w:rPr>
      </w:pPr>
      <w:r w:rsidRPr="003E2A5F">
        <w:rPr>
          <w:rFonts w:ascii="Calibri" w:eastAsia="Times New Roman" w:hAnsi="Calibri" w:cs="B Mitra" w:hint="cs"/>
          <w:b/>
          <w:bCs/>
          <w:rtl/>
          <w:lang w:bidi="fa-IR"/>
        </w:rPr>
        <w:t>5</w:t>
      </w:r>
      <w:r w:rsidRPr="003E2A5F">
        <w:rPr>
          <w:rFonts w:ascii="Calibri" w:eastAsia="Times New Roman" w:hAnsi="Calibri" w:cs="B Mitra"/>
          <w:b/>
          <w:bCs/>
          <w:rtl/>
          <w:lang w:bidi="fa-IR"/>
        </w:rPr>
        <w:t>-</w:t>
      </w:r>
      <w:r w:rsidRPr="003E2A5F">
        <w:rPr>
          <w:rFonts w:ascii="Times New Roman" w:eastAsia="Times New Roman" w:hAnsi="Times New Roman" w:cs="Times New Roman" w:hint="cs"/>
          <w:b/>
          <w:bCs/>
          <w:rtl/>
          <w:lang w:bidi="fa-IR"/>
        </w:rPr>
        <w:t> </w:t>
      </w:r>
      <w:r w:rsidRPr="003E2A5F">
        <w:rPr>
          <w:rFonts w:ascii="Calibri" w:eastAsia="Times New Roman" w:hAnsi="Calibri" w:cs="B Mitra" w:hint="cs"/>
          <w:b/>
          <w:bCs/>
          <w:rtl/>
          <w:lang w:bidi="fa-IR"/>
        </w:rPr>
        <w:t xml:space="preserve">مستند کردن </w:t>
      </w:r>
      <w:r w:rsidR="0064470D">
        <w:rPr>
          <w:rFonts w:ascii="Calibri" w:eastAsia="Times New Roman" w:hAnsi="Calibri" w:cs="B Mitra" w:hint="eastAsia"/>
          <w:b/>
          <w:bCs/>
          <w:rtl/>
          <w:lang w:bidi="fa-IR"/>
        </w:rPr>
        <w:t>نقل‌قول‌ها</w:t>
      </w:r>
      <w:r w:rsidR="0064470D">
        <w:rPr>
          <w:rFonts w:ascii="Calibri" w:eastAsia="Times New Roman" w:hAnsi="Calibri" w:cs="B Mitra" w:hint="cs"/>
          <w:b/>
          <w:bCs/>
          <w:rtl/>
          <w:lang w:bidi="fa-IR"/>
        </w:rPr>
        <w:t>ی</w:t>
      </w:r>
      <w:r w:rsidRPr="003E2A5F">
        <w:rPr>
          <w:rFonts w:ascii="Calibri" w:eastAsia="Times New Roman" w:hAnsi="Calibri" w:cs="B Mitra" w:hint="cs"/>
          <w:b/>
          <w:bCs/>
          <w:rtl/>
          <w:lang w:bidi="fa-IR"/>
        </w:rPr>
        <w:t xml:space="preserve"> مستقیم و </w:t>
      </w:r>
      <w:r w:rsidR="0064470D">
        <w:rPr>
          <w:rFonts w:ascii="Calibri" w:eastAsia="Times New Roman" w:hAnsi="Calibri" w:cs="B Mitra" w:hint="eastAsia"/>
          <w:b/>
          <w:bCs/>
          <w:rtl/>
          <w:lang w:bidi="fa-IR"/>
        </w:rPr>
        <w:t>غ</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رمستق</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م</w:t>
      </w:r>
      <w:r w:rsidRPr="003E2A5F">
        <w:rPr>
          <w:rFonts w:ascii="Calibri" w:eastAsia="Times New Roman" w:hAnsi="Calibri" w:cs="B Mitra" w:hint="cs"/>
          <w:b/>
          <w:bCs/>
          <w:rtl/>
          <w:lang w:bidi="fa-IR"/>
        </w:rPr>
        <w:t xml:space="preserve"> به شکل ذیل:</w:t>
      </w:r>
    </w:p>
    <w:p w:rsidR="003E2A5F" w:rsidRPr="003E2A5F" w:rsidRDefault="0064470D" w:rsidP="007875BC">
      <w:pPr>
        <w:bidi/>
        <w:jc w:val="both"/>
        <w:rPr>
          <w:rFonts w:ascii="Calibri" w:eastAsia="Times New Roman" w:hAnsi="Calibri" w:cs="B Mitra"/>
          <w:sz w:val="24"/>
          <w:szCs w:val="24"/>
          <w:rtl/>
          <w:lang w:bidi="fa-IR"/>
        </w:rPr>
      </w:pPr>
      <w:r>
        <w:rPr>
          <w:rFonts w:ascii="Calibri" w:eastAsia="Times New Roman" w:hAnsi="Calibri" w:cs="B Mitra" w:hint="eastAsia"/>
          <w:b/>
          <w:bCs/>
          <w:rtl/>
          <w:lang w:bidi="fa-IR"/>
        </w:rPr>
        <w:t>نقل‌قول</w:t>
      </w:r>
      <w:r w:rsidR="003E2A5F" w:rsidRPr="003E2A5F">
        <w:rPr>
          <w:rFonts w:ascii="Calibri" w:eastAsia="Times New Roman" w:hAnsi="Calibri" w:cs="B Mitra" w:hint="cs"/>
          <w:b/>
          <w:bCs/>
          <w:rtl/>
          <w:lang w:bidi="fa-IR"/>
        </w:rPr>
        <w:t xml:space="preserve"> مستقیم:</w:t>
      </w:r>
      <w:r w:rsidR="003C7A27">
        <w:rPr>
          <w:rFonts w:ascii="Calibri" w:eastAsia="Times New Roman" w:hAnsi="Calibri" w:cs="B Nazanin" w:hint="eastAsia"/>
          <w:b/>
          <w:bCs/>
          <w:sz w:val="20"/>
          <w:szCs w:val="20"/>
          <w:rtl/>
          <w:lang w:bidi="fa-IR"/>
        </w:rPr>
        <w:t>مطلب</w:t>
      </w:r>
      <w:r>
        <w:rPr>
          <w:rFonts w:ascii="Calibri" w:eastAsia="Times New Roman" w:hAnsi="Calibri" w:cs="B Nazanin" w:hint="eastAsia"/>
          <w:b/>
          <w:bCs/>
          <w:sz w:val="20"/>
          <w:szCs w:val="20"/>
          <w:rtl/>
          <w:lang w:bidi="fa-IR"/>
        </w:rPr>
        <w:t>نقل‌قول</w:t>
      </w:r>
      <w:r w:rsidR="003E2A5F" w:rsidRPr="00E83696">
        <w:rPr>
          <w:rFonts w:ascii="Calibri" w:eastAsia="Times New Roman" w:hAnsi="Calibri" w:cs="B Nazanin" w:hint="cs"/>
          <w:b/>
          <w:bCs/>
          <w:sz w:val="20"/>
          <w:szCs w:val="20"/>
          <w:rtl/>
          <w:lang w:bidi="fa-IR"/>
        </w:rPr>
        <w:t xml:space="preserve"> شده باید میان دو گیومه </w:t>
      </w:r>
      <w:r>
        <w:rPr>
          <w:rFonts w:ascii="Calibri" w:eastAsia="Times New Roman" w:hAnsi="Calibri" w:cs="B Nazanin" w:hint="eastAsia"/>
          <w:b/>
          <w:bCs/>
          <w:sz w:val="20"/>
          <w:szCs w:val="20"/>
          <w:rtl/>
          <w:lang w:bidi="fa-IR"/>
        </w:rPr>
        <w:t>قرارگرفته</w:t>
      </w:r>
      <w:r w:rsidR="003E2A5F" w:rsidRPr="00E83696">
        <w:rPr>
          <w:rFonts w:ascii="Calibri" w:eastAsia="Times New Roman" w:hAnsi="Calibri" w:cs="B Nazanin" w:hint="cs"/>
          <w:b/>
          <w:bCs/>
          <w:sz w:val="20"/>
          <w:szCs w:val="20"/>
          <w:rtl/>
          <w:lang w:bidi="fa-IR"/>
        </w:rPr>
        <w:t xml:space="preserve"> و سپس منبع </w:t>
      </w:r>
      <w:r>
        <w:rPr>
          <w:rFonts w:ascii="Calibri" w:eastAsia="Times New Roman" w:hAnsi="Calibri" w:cs="B Nazanin" w:hint="eastAsia"/>
          <w:b/>
          <w:bCs/>
          <w:sz w:val="20"/>
          <w:szCs w:val="20"/>
          <w:rtl/>
          <w:lang w:bidi="fa-IR"/>
        </w:rPr>
        <w:t>آن‌که</w:t>
      </w:r>
      <w:r w:rsidR="003E2A5F" w:rsidRPr="00E83696">
        <w:rPr>
          <w:rFonts w:ascii="Calibri" w:eastAsia="Times New Roman" w:hAnsi="Calibri" w:cs="B Nazanin" w:hint="cs"/>
          <w:b/>
          <w:bCs/>
          <w:sz w:val="20"/>
          <w:szCs w:val="20"/>
          <w:rtl/>
          <w:lang w:bidi="fa-IR"/>
        </w:rPr>
        <w:t xml:space="preserve"> شامل: نام خانوادگی مؤلف، سال انتشار، شماره صفحه است در پایان آن و </w:t>
      </w:r>
      <w:r>
        <w:rPr>
          <w:rFonts w:ascii="Calibri" w:eastAsia="Times New Roman" w:hAnsi="Calibri" w:cs="B Nazanin" w:hint="eastAsia"/>
          <w:b/>
          <w:bCs/>
          <w:sz w:val="20"/>
          <w:szCs w:val="20"/>
          <w:rtl/>
          <w:lang w:bidi="fa-IR"/>
        </w:rPr>
        <w:t>درون‌متن</w:t>
      </w:r>
      <w:r w:rsidR="003E2A5F" w:rsidRPr="00E83696">
        <w:rPr>
          <w:rFonts w:ascii="Calibri" w:eastAsia="Times New Roman" w:hAnsi="Calibri" w:cs="B Nazanin" w:hint="cs"/>
          <w:b/>
          <w:bCs/>
          <w:sz w:val="20"/>
          <w:szCs w:val="20"/>
          <w:rtl/>
          <w:lang w:bidi="fa-IR"/>
        </w:rPr>
        <w:t xml:space="preserve"> آورده شود.</w:t>
      </w:r>
      <w:r w:rsidR="007875BC" w:rsidRPr="003E2A5F">
        <w:rPr>
          <w:rFonts w:ascii="Calibri" w:eastAsia="Times New Roman" w:hAnsi="Calibri" w:cs="B Mitra" w:hint="cs"/>
          <w:b/>
          <w:bCs/>
          <w:rtl/>
          <w:lang w:bidi="fa-IR"/>
        </w:rPr>
        <w:t>مثال:</w:t>
      </w:r>
      <w:r w:rsidR="007875BC" w:rsidRPr="00E83696">
        <w:rPr>
          <w:rFonts w:ascii="Calibri" w:eastAsia="Times New Roman" w:hAnsi="Calibri" w:cs="B Nazanin" w:hint="cs"/>
          <w:b/>
          <w:bCs/>
          <w:sz w:val="20"/>
          <w:szCs w:val="20"/>
          <w:rtl/>
          <w:lang w:bidi="fa-IR"/>
        </w:rPr>
        <w:t xml:space="preserve">«نشانه زبانی رابطه بین </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ک‌چ</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ز</w:t>
      </w:r>
      <w:r w:rsidR="007875BC" w:rsidRPr="00E83696">
        <w:rPr>
          <w:rFonts w:ascii="Calibri" w:eastAsia="Times New Roman" w:hAnsi="Calibri" w:cs="B Nazanin" w:hint="cs"/>
          <w:b/>
          <w:bCs/>
          <w:sz w:val="20"/>
          <w:szCs w:val="20"/>
          <w:rtl/>
          <w:lang w:bidi="fa-IR"/>
        </w:rPr>
        <w:t xml:space="preserve"> و یک نام نیست، بلکه </w:t>
      </w:r>
      <w:r>
        <w:rPr>
          <w:rFonts w:ascii="Calibri" w:eastAsia="Times New Roman" w:hAnsi="Calibri" w:cs="B Nazanin" w:hint="eastAsia"/>
          <w:b/>
          <w:bCs/>
          <w:sz w:val="20"/>
          <w:szCs w:val="20"/>
          <w:rtl/>
          <w:lang w:bidi="fa-IR"/>
        </w:rPr>
        <w:t>رابطه‌ا</w:t>
      </w:r>
      <w:r>
        <w:rPr>
          <w:rFonts w:ascii="Calibri" w:eastAsia="Times New Roman" w:hAnsi="Calibri" w:cs="B Nazanin" w:hint="cs"/>
          <w:b/>
          <w:bCs/>
          <w:sz w:val="20"/>
          <w:szCs w:val="20"/>
          <w:rtl/>
          <w:lang w:bidi="fa-IR"/>
        </w:rPr>
        <w:t>ی</w:t>
      </w:r>
      <w:r w:rsidR="007875BC" w:rsidRPr="00E83696">
        <w:rPr>
          <w:rFonts w:ascii="Calibri" w:eastAsia="Times New Roman" w:hAnsi="Calibri" w:cs="B Nazanin" w:hint="cs"/>
          <w:b/>
          <w:bCs/>
          <w:sz w:val="20"/>
          <w:szCs w:val="20"/>
          <w:rtl/>
          <w:lang w:bidi="fa-IR"/>
        </w:rPr>
        <w:t xml:space="preserve"> است بین یک مفهوم و یک الگوی صوتی»(سجودی، 1383، </w:t>
      </w:r>
      <w:r w:rsidR="007875BC">
        <w:rPr>
          <w:rFonts w:ascii="Calibri" w:eastAsia="Times New Roman" w:hAnsi="Calibri" w:cs="B Nazanin" w:hint="eastAsia"/>
          <w:b/>
          <w:bCs/>
          <w:sz w:val="20"/>
          <w:szCs w:val="20"/>
          <w:rtl/>
          <w:lang w:bidi="fa-IR"/>
        </w:rPr>
        <w:t>ص</w:t>
      </w:r>
      <w:r w:rsidR="007875BC">
        <w:rPr>
          <w:rFonts w:ascii="Calibri" w:eastAsia="Times New Roman" w:hAnsi="Calibri" w:cs="B Nazanin"/>
          <w:b/>
          <w:bCs/>
          <w:sz w:val="20"/>
          <w:szCs w:val="20"/>
          <w:rtl/>
          <w:lang w:bidi="fa-IR"/>
        </w:rPr>
        <w:t xml:space="preserve"> 23</w:t>
      </w:r>
      <w:r w:rsidR="007875BC" w:rsidRPr="00E83696">
        <w:rPr>
          <w:rFonts w:ascii="Calibri" w:eastAsia="Times New Roman" w:hAnsi="Calibri" w:cs="B Nazanin" w:hint="cs"/>
          <w:b/>
          <w:bCs/>
          <w:sz w:val="20"/>
          <w:szCs w:val="20"/>
          <w:rtl/>
          <w:lang w:bidi="fa-IR"/>
        </w:rPr>
        <w:t>).</w:t>
      </w:r>
    </w:p>
    <w:p w:rsidR="003E2A5F" w:rsidRPr="003E2A5F" w:rsidRDefault="0064470D" w:rsidP="00187410">
      <w:pPr>
        <w:bidi/>
        <w:jc w:val="both"/>
        <w:rPr>
          <w:rFonts w:ascii="Calibri" w:eastAsia="Times New Roman" w:hAnsi="Calibri" w:cs="B Mitra"/>
          <w:sz w:val="24"/>
          <w:szCs w:val="24"/>
          <w:rtl/>
          <w:lang w:bidi="fa-IR"/>
        </w:rPr>
      </w:pPr>
      <w:r>
        <w:rPr>
          <w:rFonts w:ascii="Calibri" w:eastAsia="Times New Roman" w:hAnsi="Calibri" w:cs="B Mitra" w:hint="eastAsia"/>
          <w:b/>
          <w:bCs/>
          <w:rtl/>
          <w:lang w:bidi="fa-IR"/>
        </w:rPr>
        <w:t>نقل‌قول</w:t>
      </w:r>
      <w:r w:rsidR="003E2A5F" w:rsidRPr="003E2A5F">
        <w:rPr>
          <w:rFonts w:ascii="Calibri" w:eastAsia="Times New Roman" w:hAnsi="Calibri" w:cs="B Mitra" w:hint="cs"/>
          <w:b/>
          <w:bCs/>
          <w:rtl/>
          <w:lang w:bidi="fa-IR"/>
        </w:rPr>
        <w:t xml:space="preserve"> غیرمستقیم:</w:t>
      </w:r>
      <w:r w:rsidR="003C7A27">
        <w:rPr>
          <w:rFonts w:ascii="Calibri" w:eastAsia="Times New Roman" w:hAnsi="Calibri" w:cs="B Nazanin" w:hint="eastAsia"/>
          <w:b/>
          <w:bCs/>
          <w:sz w:val="20"/>
          <w:szCs w:val="20"/>
          <w:rtl/>
          <w:lang w:bidi="fa-IR"/>
        </w:rPr>
        <w:t>چون</w:t>
      </w:r>
      <w:r>
        <w:rPr>
          <w:rFonts w:ascii="Calibri" w:eastAsia="Times New Roman" w:hAnsi="Calibri" w:cs="B Nazanin" w:hint="eastAsia"/>
          <w:b/>
          <w:bCs/>
          <w:sz w:val="20"/>
          <w:szCs w:val="20"/>
          <w:rtl/>
          <w:lang w:bidi="fa-IR"/>
        </w:rPr>
        <w:t>اصولاً</w:t>
      </w:r>
      <w:r w:rsidR="003E2A5F" w:rsidRPr="00E83696">
        <w:rPr>
          <w:rFonts w:ascii="Calibri" w:eastAsia="Times New Roman" w:hAnsi="Calibri" w:cs="B Nazanin" w:hint="cs"/>
          <w:b/>
          <w:bCs/>
          <w:sz w:val="20"/>
          <w:szCs w:val="20"/>
          <w:rtl/>
          <w:lang w:bidi="fa-IR"/>
        </w:rPr>
        <w:t xml:space="preserve"> خلاصه کردن </w:t>
      </w:r>
      <w:r>
        <w:rPr>
          <w:rFonts w:ascii="Calibri" w:eastAsia="Times New Roman" w:hAnsi="Calibri" w:cs="B Nazanin" w:hint="eastAsia"/>
          <w:b/>
          <w:bCs/>
          <w:sz w:val="20"/>
          <w:szCs w:val="20"/>
          <w:rtl/>
          <w:lang w:bidi="fa-IR"/>
        </w:rPr>
        <w:t>به‌طور</w:t>
      </w:r>
      <w:r w:rsidR="003E2A5F" w:rsidRPr="00E83696">
        <w:rPr>
          <w:rFonts w:ascii="Calibri" w:eastAsia="Times New Roman" w:hAnsi="Calibri" w:cs="B Nazanin" w:hint="cs"/>
          <w:b/>
          <w:bCs/>
          <w:sz w:val="20"/>
          <w:szCs w:val="20"/>
          <w:rtl/>
          <w:lang w:bidi="fa-IR"/>
        </w:rPr>
        <w:t xml:space="preserve"> اساسی </w:t>
      </w:r>
      <w:r>
        <w:rPr>
          <w:rFonts w:ascii="Calibri" w:eastAsia="Times New Roman" w:hAnsi="Calibri" w:cs="B Nazanin" w:hint="eastAsia"/>
          <w:b/>
          <w:bCs/>
          <w:sz w:val="20"/>
          <w:szCs w:val="20"/>
          <w:rtl/>
          <w:lang w:bidi="fa-IR"/>
        </w:rPr>
        <w:t>برداشت‌ها</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غ</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رمستق</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م</w:t>
      </w:r>
      <w:r w:rsidR="003E2A5F" w:rsidRPr="00E83696">
        <w:rPr>
          <w:rFonts w:ascii="Calibri" w:eastAsia="Times New Roman" w:hAnsi="Calibri" w:cs="B Nazanin" w:hint="cs"/>
          <w:b/>
          <w:bCs/>
          <w:sz w:val="20"/>
          <w:szCs w:val="20"/>
          <w:rtl/>
          <w:lang w:bidi="fa-IR"/>
        </w:rPr>
        <w:t xml:space="preserve"> است لذا </w:t>
      </w:r>
      <w:r>
        <w:rPr>
          <w:rFonts w:ascii="Calibri" w:eastAsia="Times New Roman" w:hAnsi="Calibri" w:cs="B Nazanin" w:hint="eastAsia"/>
          <w:b/>
          <w:bCs/>
          <w:sz w:val="20"/>
          <w:szCs w:val="20"/>
          <w:rtl/>
          <w:lang w:bidi="fa-IR"/>
        </w:rPr>
        <w:t>معمولاً</w:t>
      </w:r>
      <w:r w:rsidR="003E2A5F" w:rsidRPr="00E83696">
        <w:rPr>
          <w:rFonts w:ascii="Calibri" w:eastAsia="Times New Roman" w:hAnsi="Calibri" w:cs="B Nazanin" w:hint="cs"/>
          <w:b/>
          <w:bCs/>
          <w:sz w:val="20"/>
          <w:szCs w:val="20"/>
          <w:rtl/>
          <w:lang w:bidi="fa-IR"/>
        </w:rPr>
        <w:t xml:space="preserve"> باید در هر پاراگراف فقط صفحه یا صفحات مورد خلاصه در پایان پاراگراف و در میان پرانتز آورده شوند تا مراجعه به آن صفحات </w:t>
      </w:r>
      <w:r>
        <w:rPr>
          <w:rFonts w:ascii="Calibri" w:eastAsia="Times New Roman" w:hAnsi="Calibri" w:cs="B Nazanin" w:hint="eastAsia"/>
          <w:b/>
          <w:bCs/>
          <w:sz w:val="20"/>
          <w:szCs w:val="20"/>
          <w:rtl/>
          <w:lang w:bidi="fa-IR"/>
        </w:rPr>
        <w:t>امکان‌پذ</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ر</w:t>
      </w:r>
      <w:r w:rsidR="003E2A5F" w:rsidRPr="00E83696">
        <w:rPr>
          <w:rFonts w:ascii="Calibri" w:eastAsia="Times New Roman" w:hAnsi="Calibri" w:cs="B Nazanin" w:hint="cs"/>
          <w:b/>
          <w:bCs/>
          <w:sz w:val="20"/>
          <w:szCs w:val="20"/>
          <w:rtl/>
          <w:lang w:bidi="fa-IR"/>
        </w:rPr>
        <w:t xml:space="preserve"> باشد.</w:t>
      </w:r>
    </w:p>
    <w:p w:rsidR="003E2A5F" w:rsidRPr="005F29E2" w:rsidRDefault="003E2A5F" w:rsidP="005F29E2">
      <w:pPr>
        <w:pStyle w:val="ListParagraph"/>
        <w:numPr>
          <w:ilvl w:val="0"/>
          <w:numId w:val="37"/>
        </w:numPr>
        <w:bidi/>
        <w:jc w:val="both"/>
        <w:rPr>
          <w:rFonts w:ascii="Calibri" w:eastAsia="Times New Roman" w:hAnsi="Calibri" w:cs="B Nazanin"/>
          <w:b/>
          <w:bCs/>
          <w:sz w:val="20"/>
          <w:szCs w:val="20"/>
          <w:rtl/>
          <w:lang w:bidi="fa-IR"/>
        </w:rPr>
      </w:pPr>
      <w:r w:rsidRPr="005F29E2">
        <w:rPr>
          <w:rFonts w:ascii="Calibri" w:eastAsia="Times New Roman" w:hAnsi="Calibri" w:cs="B Nazanin" w:hint="cs"/>
          <w:b/>
          <w:bCs/>
          <w:sz w:val="20"/>
          <w:szCs w:val="20"/>
          <w:rtl/>
          <w:lang w:bidi="fa-IR"/>
        </w:rPr>
        <w:t xml:space="preserve">اگر </w:t>
      </w:r>
      <w:r w:rsidR="0064470D" w:rsidRPr="005F29E2">
        <w:rPr>
          <w:rFonts w:ascii="Calibri" w:eastAsia="Times New Roman" w:hAnsi="Calibri" w:cs="B Nazanin" w:hint="eastAsia"/>
          <w:b/>
          <w:bCs/>
          <w:sz w:val="20"/>
          <w:szCs w:val="20"/>
          <w:rtl/>
          <w:lang w:bidi="fa-IR"/>
        </w:rPr>
        <w:t>نقل‌قول</w:t>
      </w:r>
      <w:r w:rsidR="0064470D" w:rsidRPr="005F29E2">
        <w:rPr>
          <w:rFonts w:ascii="Calibri" w:eastAsia="Times New Roman" w:hAnsi="Calibri" w:cs="B Nazanin" w:hint="cs"/>
          <w:b/>
          <w:bCs/>
          <w:sz w:val="20"/>
          <w:szCs w:val="20"/>
          <w:rtl/>
          <w:lang w:bidi="fa-IR"/>
        </w:rPr>
        <w:t>ی</w:t>
      </w:r>
      <w:r w:rsidRPr="005F29E2">
        <w:rPr>
          <w:rFonts w:ascii="Calibri" w:eastAsia="Times New Roman" w:hAnsi="Calibri" w:cs="B Nazanin" w:hint="cs"/>
          <w:b/>
          <w:bCs/>
          <w:sz w:val="20"/>
          <w:szCs w:val="20"/>
          <w:rtl/>
          <w:lang w:bidi="fa-IR"/>
        </w:rPr>
        <w:t xml:space="preserve"> در کتاب از شخص دیگری غیر از نویسنده اصلی کتاب باشد، لازم است که در خلاصه گنجانده شود</w:t>
      </w:r>
      <w:r w:rsidR="008749EA" w:rsidRPr="005F29E2">
        <w:rPr>
          <w:rFonts w:ascii="Calibri" w:eastAsia="Times New Roman" w:hAnsi="Calibri" w:cs="B Nazanin" w:hint="eastAsia"/>
          <w:b/>
          <w:bCs/>
          <w:sz w:val="20"/>
          <w:szCs w:val="20"/>
          <w:rtl/>
          <w:lang w:bidi="fa-IR"/>
        </w:rPr>
        <w:t>؛</w:t>
      </w:r>
      <w:r w:rsidR="0064470D" w:rsidRPr="005F29E2">
        <w:rPr>
          <w:rFonts w:ascii="Calibri" w:eastAsia="Times New Roman" w:hAnsi="Calibri" w:cs="B Nazanin" w:hint="eastAsia"/>
          <w:b/>
          <w:bCs/>
          <w:sz w:val="20"/>
          <w:szCs w:val="20"/>
          <w:rtl/>
          <w:lang w:bidi="fa-IR"/>
        </w:rPr>
        <w:t>به‌عبارت‌د</w:t>
      </w:r>
      <w:r w:rsidR="0064470D" w:rsidRPr="005F29E2">
        <w:rPr>
          <w:rFonts w:ascii="Calibri" w:eastAsia="Times New Roman" w:hAnsi="Calibri" w:cs="B Nazanin" w:hint="cs"/>
          <w:b/>
          <w:bCs/>
          <w:sz w:val="20"/>
          <w:szCs w:val="20"/>
          <w:rtl/>
          <w:lang w:bidi="fa-IR"/>
        </w:rPr>
        <w:t>ی</w:t>
      </w:r>
      <w:r w:rsidR="0064470D" w:rsidRPr="005F29E2">
        <w:rPr>
          <w:rFonts w:ascii="Calibri" w:eastAsia="Times New Roman" w:hAnsi="Calibri" w:cs="B Nazanin" w:hint="eastAsia"/>
          <w:b/>
          <w:bCs/>
          <w:sz w:val="20"/>
          <w:szCs w:val="20"/>
          <w:rtl/>
          <w:lang w:bidi="fa-IR"/>
        </w:rPr>
        <w:t>گر</w:t>
      </w:r>
      <w:r w:rsidRPr="005F29E2">
        <w:rPr>
          <w:rFonts w:ascii="Calibri" w:eastAsia="Times New Roman" w:hAnsi="Calibri" w:cs="B Nazanin" w:hint="cs"/>
          <w:b/>
          <w:bCs/>
          <w:sz w:val="20"/>
          <w:szCs w:val="20"/>
          <w:rtl/>
          <w:lang w:bidi="fa-IR"/>
        </w:rPr>
        <w:t xml:space="preserve"> مطلب </w:t>
      </w:r>
      <w:r w:rsidR="0064470D" w:rsidRPr="005F29E2">
        <w:rPr>
          <w:rFonts w:ascii="Calibri" w:eastAsia="Times New Roman" w:hAnsi="Calibri" w:cs="B Nazanin" w:hint="eastAsia"/>
          <w:b/>
          <w:bCs/>
          <w:sz w:val="20"/>
          <w:szCs w:val="20"/>
          <w:rtl/>
          <w:lang w:bidi="fa-IR"/>
        </w:rPr>
        <w:t>نقل‌شدهحتماً</w:t>
      </w:r>
      <w:r w:rsidRPr="005F29E2">
        <w:rPr>
          <w:rFonts w:ascii="Calibri" w:eastAsia="Times New Roman" w:hAnsi="Calibri" w:cs="B Nazanin" w:hint="cs"/>
          <w:b/>
          <w:bCs/>
          <w:sz w:val="20"/>
          <w:szCs w:val="20"/>
          <w:rtl/>
          <w:lang w:bidi="fa-IR"/>
        </w:rPr>
        <w:t xml:space="preserve"> باید اگر </w:t>
      </w:r>
      <w:r w:rsidR="0064470D" w:rsidRPr="005F29E2">
        <w:rPr>
          <w:rFonts w:ascii="Calibri" w:eastAsia="Times New Roman" w:hAnsi="Calibri" w:cs="B Nazanin" w:hint="eastAsia"/>
          <w:b/>
          <w:bCs/>
          <w:sz w:val="20"/>
          <w:szCs w:val="20"/>
          <w:rtl/>
          <w:lang w:bidi="fa-IR"/>
        </w:rPr>
        <w:t>نقل‌قول</w:t>
      </w:r>
      <w:r w:rsidRPr="005F29E2">
        <w:rPr>
          <w:rFonts w:ascii="Calibri" w:eastAsia="Times New Roman" w:hAnsi="Calibri" w:cs="B Nazanin" w:hint="cs"/>
          <w:b/>
          <w:bCs/>
          <w:sz w:val="20"/>
          <w:szCs w:val="20"/>
          <w:rtl/>
          <w:lang w:bidi="fa-IR"/>
        </w:rPr>
        <w:t xml:space="preserve"> مستقیم باشد بین دو گیومه قرار گیرد و در پایان آن همانند منبع گذاری برای نویسنده اصلی کتاب میان دو پرانتز نام خانوادگی، سال نشر، شماره صفحه نوشته شود. ولی </w:t>
      </w:r>
      <w:r w:rsidR="0064470D" w:rsidRPr="005F29E2">
        <w:rPr>
          <w:rFonts w:ascii="Calibri" w:eastAsia="Times New Roman" w:hAnsi="Calibri" w:cs="B Nazanin" w:hint="eastAsia"/>
          <w:b/>
          <w:bCs/>
          <w:sz w:val="20"/>
          <w:szCs w:val="20"/>
          <w:rtl/>
          <w:lang w:bidi="fa-IR"/>
        </w:rPr>
        <w:t>آنچه</w:t>
      </w:r>
      <w:r w:rsidRPr="005F29E2">
        <w:rPr>
          <w:rFonts w:ascii="Calibri" w:eastAsia="Times New Roman" w:hAnsi="Calibri" w:cs="B Nazanin" w:hint="cs"/>
          <w:b/>
          <w:bCs/>
          <w:sz w:val="20"/>
          <w:szCs w:val="20"/>
          <w:rtl/>
          <w:lang w:bidi="fa-IR"/>
        </w:rPr>
        <w:t xml:space="preserve"> در اینجا تفاوت دارد این است که این منبع گذاری متعلق به نویسنده دوم (غیر از نویسنده اصلی کتاب) و سال نشر و شماره صفحه کتاب آن نویسنده دیگری است نه نویسنده اصلی کتاب مورد </w:t>
      </w:r>
      <w:r w:rsidR="0064470D" w:rsidRPr="005F29E2">
        <w:rPr>
          <w:rFonts w:ascii="Calibri" w:eastAsia="Times New Roman" w:hAnsi="Calibri" w:cs="B Nazanin" w:hint="eastAsia"/>
          <w:b/>
          <w:bCs/>
          <w:sz w:val="20"/>
          <w:szCs w:val="20"/>
          <w:rtl/>
          <w:lang w:bidi="fa-IR"/>
        </w:rPr>
        <w:t>خلاصه‌شده</w:t>
      </w:r>
      <w:r w:rsidRPr="005F29E2">
        <w:rPr>
          <w:rFonts w:ascii="Calibri" w:eastAsia="Times New Roman" w:hAnsi="Calibri" w:cs="B Nazanin" w:hint="cs"/>
          <w:b/>
          <w:bCs/>
          <w:sz w:val="20"/>
          <w:szCs w:val="20"/>
          <w:rtl/>
          <w:lang w:bidi="fa-IR"/>
        </w:rPr>
        <w:t>.</w:t>
      </w:r>
    </w:p>
    <w:p w:rsidR="005F29E2" w:rsidRDefault="005F29E2" w:rsidP="00B93510">
      <w:pPr>
        <w:pStyle w:val="Heading2"/>
        <w:bidi/>
        <w:ind w:left="644"/>
        <w:rPr>
          <w:rFonts w:cs="B Titr"/>
          <w:b/>
          <w:bCs/>
          <w:color w:val="FF0000"/>
          <w:sz w:val="24"/>
          <w:szCs w:val="24"/>
          <w:rtl/>
        </w:rPr>
      </w:pPr>
      <w:bookmarkStart w:id="107" w:name="_Toc503356837"/>
      <w:r>
        <w:rPr>
          <w:rFonts w:cs="B Titr" w:hint="cs"/>
          <w:b/>
          <w:bCs/>
          <w:color w:val="FF0000"/>
          <w:sz w:val="24"/>
          <w:szCs w:val="24"/>
          <w:rtl/>
        </w:rPr>
        <w:lastRenderedPageBreak/>
        <w:t>7</w:t>
      </w:r>
      <w:r w:rsidRPr="00E4015B">
        <w:rPr>
          <w:rFonts w:cs="B Titr" w:hint="cs"/>
          <w:b/>
          <w:bCs/>
          <w:color w:val="FF0000"/>
          <w:sz w:val="24"/>
          <w:szCs w:val="24"/>
          <w:rtl/>
        </w:rPr>
        <w:t>-</w:t>
      </w:r>
      <w:r>
        <w:rPr>
          <w:rFonts w:cs="B Titr" w:hint="cs"/>
          <w:b/>
          <w:bCs/>
          <w:color w:val="FF0000"/>
          <w:sz w:val="24"/>
          <w:szCs w:val="24"/>
          <w:rtl/>
        </w:rPr>
        <w:t>5</w:t>
      </w:r>
      <w:r w:rsidRPr="00523D43">
        <w:rPr>
          <w:rFonts w:cs="B Titr" w:hint="cs"/>
          <w:b/>
          <w:bCs/>
          <w:color w:val="FF0000"/>
          <w:sz w:val="24"/>
          <w:szCs w:val="24"/>
          <w:rtl/>
        </w:rPr>
        <w:t>-</w:t>
      </w:r>
      <w:r>
        <w:rPr>
          <w:rFonts w:cs="B Titr" w:hint="cs"/>
          <w:b/>
          <w:bCs/>
          <w:color w:val="FF0000"/>
          <w:sz w:val="24"/>
          <w:szCs w:val="24"/>
          <w:rtl/>
        </w:rPr>
        <w:t>9</w:t>
      </w:r>
      <w:r w:rsidRPr="00523D43">
        <w:rPr>
          <w:rFonts w:cs="B Titr" w:hint="cs"/>
          <w:b/>
          <w:bCs/>
          <w:color w:val="FF0000"/>
          <w:sz w:val="24"/>
          <w:szCs w:val="24"/>
          <w:rtl/>
        </w:rPr>
        <w:t>-</w:t>
      </w:r>
      <w:r w:rsidR="00B93510">
        <w:rPr>
          <w:rFonts w:cs="B Titr" w:hint="cs"/>
          <w:b/>
          <w:bCs/>
          <w:color w:val="FF0000"/>
          <w:sz w:val="24"/>
          <w:szCs w:val="24"/>
          <w:rtl/>
        </w:rPr>
        <w:t>تولید اپلیکیشن و ربات</w:t>
      </w:r>
      <w:bookmarkEnd w:id="107"/>
    </w:p>
    <w:p w:rsidR="00176706" w:rsidRPr="00E65911" w:rsidRDefault="00176706" w:rsidP="00176706">
      <w:pPr>
        <w:bidi/>
        <w:rPr>
          <w:rFonts w:ascii="B Mitra" w:hAnsi="Calibri" w:cs="B Mitra"/>
          <w:b/>
          <w:bCs/>
          <w:sz w:val="28"/>
          <w:szCs w:val="28"/>
          <w:rtl/>
        </w:rPr>
      </w:pPr>
      <w:r w:rsidRPr="00E65911">
        <w:rPr>
          <w:rFonts w:ascii="B Mitra" w:hAnsi="Calibri" w:cs="B Mitra" w:hint="cs"/>
          <w:b/>
          <w:bCs/>
          <w:sz w:val="28"/>
          <w:szCs w:val="28"/>
          <w:rtl/>
        </w:rPr>
        <w:t>موضوع :</w:t>
      </w:r>
      <w:r w:rsidRPr="007E61F6">
        <w:rPr>
          <w:rFonts w:cs="B Nazanin" w:hint="cs"/>
          <w:sz w:val="28"/>
          <w:szCs w:val="28"/>
          <w:rtl/>
        </w:rPr>
        <w:t>مرتبط با قرآن و عترت و یا تعلیم و تربیت است</w:t>
      </w:r>
    </w:p>
    <w:p w:rsidR="00E11B55" w:rsidRDefault="00E11B55" w:rsidP="00F01B89">
      <w:pPr>
        <w:bidi/>
        <w:rPr>
          <w:rtl/>
        </w:rPr>
      </w:pPr>
    </w:p>
    <w:tbl>
      <w:tblPr>
        <w:tblStyle w:val="TableGrid"/>
        <w:bidiVisual/>
        <w:tblW w:w="9639" w:type="dxa"/>
        <w:tblInd w:w="2644" w:type="dxa"/>
        <w:tblLayout w:type="fixed"/>
        <w:tblLook w:val="04A0"/>
      </w:tblPr>
      <w:tblGrid>
        <w:gridCol w:w="425"/>
        <w:gridCol w:w="1134"/>
        <w:gridCol w:w="2532"/>
        <w:gridCol w:w="4272"/>
        <w:gridCol w:w="709"/>
        <w:gridCol w:w="567"/>
      </w:tblGrid>
      <w:tr w:rsidR="004D2E85" w:rsidRPr="004D2E85" w:rsidTr="004D2E85">
        <w:trPr>
          <w:trHeight w:val="348"/>
        </w:trPr>
        <w:tc>
          <w:tcPr>
            <w:tcW w:w="4091" w:type="dxa"/>
            <w:gridSpan w:val="3"/>
            <w:shd w:val="clear" w:color="auto" w:fill="F2F2F2" w:themeFill="background1" w:themeFillShade="F2"/>
          </w:tcPr>
          <w:p w:rsidR="004D2E85" w:rsidRPr="00B75A1F" w:rsidRDefault="004D2E85" w:rsidP="004D2E85">
            <w:pPr>
              <w:bidi/>
              <w:rPr>
                <w:rFonts w:cs="B Nazanin"/>
                <w:b/>
                <w:bCs/>
                <w:rtl/>
              </w:rPr>
            </w:pPr>
            <w:r w:rsidRPr="00B75A1F">
              <w:rPr>
                <w:rFonts w:cs="B Nazanin"/>
                <w:b/>
                <w:bCs/>
                <w:rtl/>
              </w:rPr>
              <w:t xml:space="preserve">نام و نام خانوادگي </w:t>
            </w:r>
            <w:r w:rsidRPr="00B75A1F">
              <w:rPr>
                <w:rFonts w:cs="B Nazanin" w:hint="cs"/>
                <w:b/>
                <w:bCs/>
                <w:rtl/>
              </w:rPr>
              <w:t>دانشجو:</w:t>
            </w:r>
          </w:p>
        </w:tc>
        <w:tc>
          <w:tcPr>
            <w:tcW w:w="5548" w:type="dxa"/>
            <w:gridSpan w:val="3"/>
            <w:shd w:val="clear" w:color="auto" w:fill="F2F2F2" w:themeFill="background1" w:themeFillShade="F2"/>
          </w:tcPr>
          <w:p w:rsidR="004D2E85" w:rsidRPr="00B75A1F" w:rsidRDefault="004D2E85" w:rsidP="004D2E85">
            <w:pPr>
              <w:bidi/>
              <w:rPr>
                <w:rFonts w:cs="B Nazanin"/>
                <w:b/>
                <w:bCs/>
                <w:rtl/>
              </w:rPr>
            </w:pPr>
            <w:r w:rsidRPr="00B75A1F">
              <w:rPr>
                <w:rFonts w:cs="B Nazanin" w:hint="cs"/>
                <w:b/>
                <w:bCs/>
                <w:rtl/>
              </w:rPr>
              <w:t>دانشگاه/پردیس:</w:t>
            </w:r>
          </w:p>
        </w:tc>
      </w:tr>
      <w:tr w:rsidR="004D2E85" w:rsidRPr="004D2E85" w:rsidTr="004D2E85">
        <w:trPr>
          <w:trHeight w:val="346"/>
        </w:trPr>
        <w:tc>
          <w:tcPr>
            <w:tcW w:w="1559" w:type="dxa"/>
            <w:gridSpan w:val="2"/>
            <w:shd w:val="clear" w:color="auto" w:fill="FFFFFF" w:themeFill="background1"/>
          </w:tcPr>
          <w:p w:rsidR="004D2E85" w:rsidRPr="00B75A1F" w:rsidRDefault="004D2E85" w:rsidP="004D2E85">
            <w:pPr>
              <w:bidi/>
              <w:rPr>
                <w:rFonts w:cs="B Nazanin"/>
                <w:b/>
                <w:bCs/>
                <w:rtl/>
              </w:rPr>
            </w:pPr>
            <w:r w:rsidRPr="00B75A1F">
              <w:rPr>
                <w:rFonts w:cs="B Nazanin" w:hint="cs"/>
                <w:b/>
                <w:bCs/>
                <w:rtl/>
              </w:rPr>
              <w:t xml:space="preserve">نام اپلیکیشن </w:t>
            </w:r>
            <w:r w:rsidRPr="00B75A1F">
              <w:rPr>
                <w:rFonts w:cs="B Nazanin" w:hint="cs"/>
                <w:b/>
                <w:bCs/>
              </w:rPr>
              <w:sym w:font="MAJIID SHADOW1 HITEK" w:char="F0FE"/>
            </w:r>
            <w:r w:rsidRPr="00B75A1F">
              <w:rPr>
                <w:rFonts w:cs="B Nazanin" w:hint="cs"/>
                <w:b/>
                <w:bCs/>
                <w:rtl/>
              </w:rPr>
              <w:t xml:space="preserve"> / ربات</w:t>
            </w:r>
            <w:r w:rsidRPr="00B75A1F">
              <w:rPr>
                <w:rFonts w:cs="B Nazanin" w:hint="cs"/>
                <w:b/>
                <w:bCs/>
              </w:rPr>
              <w:sym w:font="MAJIID SHADOW1 HITEK" w:char="F0FE"/>
            </w:r>
            <w:r w:rsidRPr="00B75A1F">
              <w:rPr>
                <w:rFonts w:cs="B Nazanin" w:hint="cs"/>
                <w:b/>
                <w:bCs/>
                <w:rtl/>
              </w:rPr>
              <w:t xml:space="preserve"> :                                        </w:t>
            </w:r>
          </w:p>
        </w:tc>
        <w:tc>
          <w:tcPr>
            <w:tcW w:w="2532" w:type="dxa"/>
            <w:shd w:val="clear" w:color="auto" w:fill="FFFFFF" w:themeFill="background1"/>
          </w:tcPr>
          <w:p w:rsidR="004D2E85" w:rsidRPr="00B75A1F" w:rsidRDefault="004D2E85" w:rsidP="004D2E85">
            <w:pPr>
              <w:bidi/>
              <w:rPr>
                <w:rFonts w:cs="B Nazanin"/>
                <w:b/>
                <w:bCs/>
                <w:rtl/>
              </w:rPr>
            </w:pPr>
            <w:r w:rsidRPr="00B75A1F">
              <w:rPr>
                <w:rFonts w:cs="B Nazanin" w:hint="cs"/>
                <w:b/>
                <w:bCs/>
                <w:rtl/>
              </w:rPr>
              <w:t>نام کاربری:</w:t>
            </w:r>
          </w:p>
        </w:tc>
        <w:tc>
          <w:tcPr>
            <w:tcW w:w="5548" w:type="dxa"/>
            <w:gridSpan w:val="3"/>
            <w:shd w:val="clear" w:color="auto" w:fill="FFFFFF" w:themeFill="background1"/>
          </w:tcPr>
          <w:p w:rsidR="004D2E85" w:rsidRPr="00B75A1F" w:rsidRDefault="004D2E85" w:rsidP="004D2E85">
            <w:pPr>
              <w:bidi/>
              <w:rPr>
                <w:rFonts w:cs="B Nazanin"/>
                <w:b/>
                <w:bCs/>
                <w:rtl/>
              </w:rPr>
            </w:pPr>
            <w:r w:rsidRPr="00B75A1F">
              <w:rPr>
                <w:rFonts w:cs="B Nazanin" w:hint="cs"/>
                <w:b/>
                <w:bCs/>
                <w:rtl/>
              </w:rPr>
              <w:t>استان/شهر:</w:t>
            </w:r>
          </w:p>
        </w:tc>
      </w:tr>
      <w:tr w:rsidR="004D2E85" w:rsidRPr="004D2E85" w:rsidTr="004D2E85">
        <w:trPr>
          <w:trHeight w:val="346"/>
        </w:trPr>
        <w:tc>
          <w:tcPr>
            <w:tcW w:w="1559" w:type="dxa"/>
            <w:gridSpan w:val="2"/>
            <w:shd w:val="clear" w:color="auto" w:fill="FFFFFF" w:themeFill="background1"/>
          </w:tcPr>
          <w:p w:rsidR="004D2E85" w:rsidRPr="00B75A1F" w:rsidRDefault="004D2E85" w:rsidP="004D2E85">
            <w:pPr>
              <w:bidi/>
              <w:rPr>
                <w:rFonts w:cs="B Nazanin"/>
                <w:b/>
                <w:bCs/>
                <w:rtl/>
              </w:rPr>
            </w:pPr>
            <w:r w:rsidRPr="00B75A1F">
              <w:rPr>
                <w:rFonts w:cs="B Nazanin" w:hint="cs"/>
                <w:b/>
                <w:bCs/>
                <w:rtl/>
              </w:rPr>
              <w:t xml:space="preserve">مخاطبان:                                        </w:t>
            </w:r>
          </w:p>
        </w:tc>
        <w:tc>
          <w:tcPr>
            <w:tcW w:w="2532" w:type="dxa"/>
            <w:shd w:val="clear" w:color="auto" w:fill="FFFFFF" w:themeFill="background1"/>
          </w:tcPr>
          <w:p w:rsidR="004D2E85" w:rsidRPr="00B75A1F" w:rsidRDefault="004D2E85" w:rsidP="004D2E85">
            <w:pPr>
              <w:bidi/>
              <w:rPr>
                <w:rFonts w:cs="B Nazanin"/>
                <w:b/>
                <w:bCs/>
                <w:rtl/>
              </w:rPr>
            </w:pPr>
            <w:r w:rsidRPr="00B75A1F">
              <w:rPr>
                <w:rFonts w:cs="B Nazanin" w:hint="cs"/>
                <w:b/>
                <w:bCs/>
                <w:rtl/>
              </w:rPr>
              <w:t>موضوع:</w:t>
            </w:r>
          </w:p>
        </w:tc>
        <w:tc>
          <w:tcPr>
            <w:tcW w:w="5548" w:type="dxa"/>
            <w:gridSpan w:val="3"/>
            <w:shd w:val="clear" w:color="auto" w:fill="FFFFFF" w:themeFill="background1"/>
          </w:tcPr>
          <w:p w:rsidR="004D2E85" w:rsidRPr="00B75A1F" w:rsidRDefault="004D2E85" w:rsidP="004D2E85">
            <w:pPr>
              <w:bidi/>
              <w:rPr>
                <w:rFonts w:cs="B Nazanin"/>
                <w:b/>
                <w:bCs/>
                <w:rtl/>
              </w:rPr>
            </w:pPr>
            <w:r w:rsidRPr="00B75A1F">
              <w:rPr>
                <w:rFonts w:cs="B Nazanin" w:hint="cs"/>
                <w:b/>
                <w:bCs/>
                <w:rtl/>
              </w:rPr>
              <w:t>شماره دانشجویی:</w:t>
            </w:r>
          </w:p>
        </w:tc>
      </w:tr>
      <w:tr w:rsidR="004D2E85" w:rsidRPr="004D2E85" w:rsidTr="004D2E85">
        <w:trPr>
          <w:cantSplit/>
          <w:trHeight w:val="465"/>
        </w:trPr>
        <w:tc>
          <w:tcPr>
            <w:tcW w:w="425" w:type="dxa"/>
            <w:shd w:val="clear" w:color="auto" w:fill="F2F2F2" w:themeFill="background1" w:themeFillShade="F2"/>
            <w:textDirection w:val="btLr"/>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ردیف</w:t>
            </w:r>
          </w:p>
        </w:tc>
        <w:tc>
          <w:tcPr>
            <w:tcW w:w="1134"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محور</w:t>
            </w:r>
          </w:p>
        </w:tc>
        <w:tc>
          <w:tcPr>
            <w:tcW w:w="6804" w:type="dxa"/>
            <w:gridSpan w:val="2"/>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676B23">
              <w:rPr>
                <w:rFonts w:cs="B Nazanin" w:hint="cs"/>
                <w:b/>
                <w:bCs/>
                <w:sz w:val="32"/>
                <w:szCs w:val="32"/>
                <w:rtl/>
              </w:rPr>
              <w:t>الف: شاخص‌های مربوط به اپلیکیشن (</w:t>
            </w:r>
            <w:r w:rsidRPr="00676B23">
              <w:rPr>
                <w:rFonts w:cs="B Nazanin"/>
                <w:b/>
                <w:bCs/>
                <w:sz w:val="32"/>
                <w:szCs w:val="32"/>
              </w:rPr>
              <w:t>Application</w:t>
            </w:r>
            <w:r w:rsidRPr="00676B23">
              <w:rPr>
                <w:rFonts w:cs="B Nazanin" w:hint="cs"/>
                <w:b/>
                <w:bCs/>
                <w:sz w:val="32"/>
                <w:szCs w:val="32"/>
                <w:rtl/>
              </w:rPr>
              <w:t xml:space="preserve">) </w:t>
            </w:r>
          </w:p>
        </w:tc>
        <w:tc>
          <w:tcPr>
            <w:tcW w:w="709" w:type="dxa"/>
            <w:shd w:val="clear" w:color="auto" w:fill="F2F2F2" w:themeFill="background1" w:themeFillShade="F2"/>
            <w:vAlign w:val="center"/>
          </w:tcPr>
          <w:p w:rsidR="004D2E85" w:rsidRPr="00676B23" w:rsidRDefault="004D2E85" w:rsidP="004D2E85">
            <w:pPr>
              <w:bidi/>
              <w:rPr>
                <w:rFonts w:cs="B Nazanin"/>
                <w:b/>
                <w:bCs/>
              </w:rPr>
            </w:pPr>
            <w:r w:rsidRPr="00676B23">
              <w:rPr>
                <w:rFonts w:cs="B Nazanin" w:hint="cs"/>
                <w:b/>
                <w:bCs/>
                <w:rtl/>
              </w:rPr>
              <w:t>امتیازشاخص</w:t>
            </w:r>
          </w:p>
        </w:tc>
        <w:tc>
          <w:tcPr>
            <w:tcW w:w="567" w:type="dxa"/>
            <w:shd w:val="clear" w:color="auto" w:fill="F2F2F2" w:themeFill="background1" w:themeFillShade="F2"/>
            <w:vAlign w:val="center"/>
          </w:tcPr>
          <w:p w:rsidR="004D2E85" w:rsidRPr="00676B23" w:rsidRDefault="004D2E85" w:rsidP="004D2E85">
            <w:pPr>
              <w:bidi/>
              <w:rPr>
                <w:rFonts w:cs="B Nazanin"/>
                <w:b/>
                <w:bCs/>
              </w:rPr>
            </w:pPr>
            <w:r w:rsidRPr="00676B23">
              <w:rPr>
                <w:rFonts w:cs="B Nazanin" w:hint="cs"/>
                <w:b/>
                <w:bCs/>
                <w:rtl/>
              </w:rPr>
              <w:t>امتیازداور</w:t>
            </w:r>
          </w:p>
        </w:tc>
      </w:tr>
      <w:tr w:rsidR="004D2E85" w:rsidRPr="004D2E85" w:rsidTr="004D2E85">
        <w:trPr>
          <w:cantSplit/>
          <w:trHeight w:val="465"/>
        </w:trPr>
        <w:tc>
          <w:tcPr>
            <w:tcW w:w="425" w:type="dxa"/>
            <w:shd w:val="clear" w:color="auto" w:fill="F2F2F2" w:themeFill="background1" w:themeFillShade="F2"/>
            <w:vAlign w:val="center"/>
          </w:tcPr>
          <w:p w:rsidR="004D2E85" w:rsidRPr="004D2E85" w:rsidRDefault="004D2E85" w:rsidP="004D2E85">
            <w:pPr>
              <w:bidi/>
              <w:rPr>
                <w:rFonts w:cs="B Titr"/>
                <w:sz w:val="16"/>
                <w:szCs w:val="16"/>
                <w:rtl/>
                <w:lang w:bidi="fa-IR"/>
              </w:rPr>
            </w:pPr>
            <w:r w:rsidRPr="004D2E85">
              <w:rPr>
                <w:rFonts w:cs="B Titr" w:hint="cs"/>
                <w:b/>
                <w:bCs/>
                <w:sz w:val="16"/>
                <w:szCs w:val="16"/>
                <w:rtl/>
                <w:lang w:bidi="fa-IR"/>
              </w:rPr>
              <w:t>1</w:t>
            </w:r>
          </w:p>
        </w:tc>
        <w:tc>
          <w:tcPr>
            <w:tcW w:w="1134" w:type="dxa"/>
            <w:shd w:val="clear" w:color="auto" w:fill="auto"/>
            <w:vAlign w:val="center"/>
          </w:tcPr>
          <w:p w:rsidR="004D2E85" w:rsidRPr="00B75A1F" w:rsidRDefault="004D2E85" w:rsidP="004D2E85">
            <w:pPr>
              <w:bidi/>
              <w:rPr>
                <w:rFonts w:cs="B Nazanin"/>
                <w:b/>
                <w:bCs/>
                <w:rtl/>
              </w:rPr>
            </w:pPr>
            <w:r w:rsidRPr="00B75A1F">
              <w:rPr>
                <w:rFonts w:cs="B Nazanin" w:hint="cs"/>
                <w:b/>
                <w:bCs/>
                <w:rtl/>
              </w:rPr>
              <w:t>مشخصات عمومی</w:t>
            </w:r>
          </w:p>
        </w:tc>
        <w:tc>
          <w:tcPr>
            <w:tcW w:w="6804" w:type="dxa"/>
            <w:gridSpan w:val="2"/>
            <w:shd w:val="clear" w:color="auto" w:fill="auto"/>
            <w:vAlign w:val="center"/>
          </w:tcPr>
          <w:p w:rsidR="004D2E85" w:rsidRPr="004D2E85" w:rsidRDefault="004D2E85" w:rsidP="00B75A1F">
            <w:pPr>
              <w:pStyle w:val="ListParagraph"/>
              <w:numPr>
                <w:ilvl w:val="0"/>
                <w:numId w:val="29"/>
              </w:numPr>
              <w:bidi/>
              <w:rPr>
                <w:rFonts w:cs="B Titr"/>
                <w:sz w:val="16"/>
                <w:szCs w:val="16"/>
                <w:rtl/>
                <w:lang w:bidi="fa-IR"/>
              </w:rPr>
            </w:pPr>
            <w:r w:rsidRPr="00B75A1F">
              <w:rPr>
                <w:rFonts w:cs="B Nazanin" w:hint="cs"/>
                <w:b/>
                <w:bCs/>
                <w:rtl/>
              </w:rPr>
              <w:t>کاربر پسند بودن (گرافیک خوب و جذابیت ظاهری)؛ داشتن راهنما و کانال ارتباطی؛ رعایت فونت و رسم</w:t>
            </w:r>
            <w:r w:rsidRPr="00B75A1F">
              <w:rPr>
                <w:rFonts w:cs="B Nazanin"/>
                <w:b/>
                <w:bCs/>
                <w:rtl/>
              </w:rPr>
              <w:softHyphen/>
            </w:r>
            <w:r w:rsidRPr="00B75A1F">
              <w:rPr>
                <w:rFonts w:cs="B Nazanin" w:hint="cs"/>
                <w:b/>
                <w:bCs/>
                <w:rtl/>
              </w:rPr>
              <w:t>الخط؛ سادگی رابط کاربری (استفاده از گزینه</w:t>
            </w:r>
            <w:r w:rsidRPr="00B75A1F">
              <w:rPr>
                <w:rFonts w:cs="B Nazanin"/>
                <w:b/>
                <w:bCs/>
                <w:rtl/>
              </w:rPr>
              <w:softHyphen/>
            </w:r>
            <w:r w:rsidRPr="00B75A1F">
              <w:rPr>
                <w:rFonts w:cs="B Nazanin" w:hint="cs"/>
                <w:b/>
                <w:bCs/>
                <w:rtl/>
              </w:rPr>
              <w:t>های کم و منوی ساده)؛ شباهت منوها و شکل ظاهری با برند</w:t>
            </w:r>
            <w:r w:rsidRPr="00B75A1F">
              <w:rPr>
                <w:rFonts w:cs="B Nazanin"/>
                <w:b/>
                <w:bCs/>
                <w:rtl/>
              </w:rPr>
              <w:softHyphen/>
            </w:r>
            <w:r w:rsidRPr="00B75A1F">
              <w:rPr>
                <w:rFonts w:cs="B Nazanin" w:hint="cs"/>
                <w:b/>
                <w:bCs/>
                <w:rtl/>
              </w:rPr>
              <w:t>های بین</w:t>
            </w:r>
            <w:r w:rsidRPr="00B75A1F">
              <w:rPr>
                <w:rFonts w:cs="B Nazanin"/>
                <w:b/>
                <w:bCs/>
                <w:rtl/>
              </w:rPr>
              <w:softHyphen/>
            </w:r>
            <w:r w:rsidRPr="00B75A1F">
              <w:rPr>
                <w:rFonts w:cs="B Nazanin" w:hint="cs"/>
                <w:b/>
                <w:bCs/>
                <w:rtl/>
              </w:rPr>
              <w:t>المللی و استاندارد</w:t>
            </w:r>
          </w:p>
        </w:tc>
        <w:tc>
          <w:tcPr>
            <w:tcW w:w="709" w:type="dxa"/>
            <w:shd w:val="clear" w:color="auto" w:fill="FFFFFF" w:themeFill="background1"/>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465"/>
        </w:trPr>
        <w:tc>
          <w:tcPr>
            <w:tcW w:w="425" w:type="dxa"/>
            <w:vMerge w:val="restart"/>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2</w:t>
            </w:r>
          </w:p>
        </w:tc>
        <w:tc>
          <w:tcPr>
            <w:tcW w:w="1134" w:type="dxa"/>
            <w:vMerge w:val="restart"/>
            <w:shd w:val="clear" w:color="auto" w:fill="auto"/>
            <w:vAlign w:val="center"/>
          </w:tcPr>
          <w:p w:rsidR="004D2E85" w:rsidRPr="004D2E85" w:rsidRDefault="004D2E85" w:rsidP="004D2E85">
            <w:pPr>
              <w:bidi/>
              <w:rPr>
                <w:rFonts w:cs="B Titr"/>
                <w:sz w:val="16"/>
                <w:szCs w:val="16"/>
                <w:rtl/>
                <w:lang w:bidi="fa-IR"/>
              </w:rPr>
            </w:pPr>
            <w:r w:rsidRPr="00B75A1F">
              <w:rPr>
                <w:rFonts w:cs="B Nazanin" w:hint="cs"/>
                <w:b/>
                <w:bCs/>
                <w:rtl/>
              </w:rPr>
              <w:t>ابعاد فنی اپلیکیشن</w:t>
            </w:r>
          </w:p>
        </w:tc>
        <w:tc>
          <w:tcPr>
            <w:tcW w:w="6804" w:type="dxa"/>
            <w:gridSpan w:val="2"/>
            <w:shd w:val="clear" w:color="auto" w:fill="auto"/>
            <w:vAlign w:val="center"/>
          </w:tcPr>
          <w:p w:rsidR="004D2E85" w:rsidRPr="004D2E85" w:rsidRDefault="004D2E85" w:rsidP="004D2E85">
            <w:pPr>
              <w:bidi/>
              <w:rPr>
                <w:rFonts w:cs="B Titr"/>
                <w:sz w:val="16"/>
                <w:szCs w:val="16"/>
                <w:rtl/>
                <w:lang w:bidi="fa-IR"/>
              </w:rPr>
            </w:pPr>
            <w:r w:rsidRPr="00B75A1F">
              <w:rPr>
                <w:rFonts w:cs="B Nazanin" w:hint="cs"/>
                <w:b/>
                <w:bCs/>
                <w:rtl/>
              </w:rPr>
              <w:t>نصب آسان؛ قابلیت اجرا در انواع سیستم</w:t>
            </w:r>
            <w:r w:rsidRPr="00B75A1F">
              <w:rPr>
                <w:rFonts w:cs="B Nazanin"/>
                <w:b/>
                <w:bCs/>
                <w:rtl/>
              </w:rPr>
              <w:softHyphen/>
            </w:r>
            <w:r w:rsidRPr="00B75A1F">
              <w:rPr>
                <w:rFonts w:cs="B Nazanin" w:hint="cs"/>
                <w:b/>
                <w:bCs/>
                <w:rtl/>
              </w:rPr>
              <w:t xml:space="preserve"> عامل</w:t>
            </w:r>
            <w:r w:rsidRPr="00B75A1F">
              <w:rPr>
                <w:rFonts w:cs="B Nazanin"/>
                <w:b/>
                <w:bCs/>
                <w:rtl/>
              </w:rPr>
              <w:softHyphen/>
            </w:r>
            <w:r w:rsidRPr="00B75A1F">
              <w:rPr>
                <w:rFonts w:cs="B Nazanin" w:hint="cs"/>
                <w:b/>
                <w:bCs/>
                <w:rtl/>
              </w:rPr>
              <w:t>های متعارف؛ پاسخگویی واضح در مورد موضوعی که ساخته شده؛ داشتن تدبیر در مقابل بدافزارها و ویروس</w:t>
            </w:r>
            <w:r w:rsidRPr="00B75A1F">
              <w:rPr>
                <w:rFonts w:cs="B Nazanin"/>
                <w:b/>
                <w:bCs/>
                <w:rtl/>
              </w:rPr>
              <w:softHyphen/>
            </w:r>
            <w:r w:rsidRPr="00B75A1F">
              <w:rPr>
                <w:rFonts w:cs="B Nazanin" w:hint="cs"/>
                <w:b/>
                <w:bCs/>
                <w:rtl/>
              </w:rPr>
              <w:t>ها؛ انتقال ایده اصلی یا تجارب به صورت زمان واقعی؛ وجود کادرهای محاوره</w:t>
            </w:r>
            <w:r w:rsidRPr="00B75A1F">
              <w:rPr>
                <w:rFonts w:cs="B Nazanin"/>
                <w:b/>
                <w:bCs/>
                <w:rtl/>
              </w:rPr>
              <w:softHyphen/>
            </w:r>
            <w:r w:rsidRPr="00B75A1F">
              <w:rPr>
                <w:rFonts w:cs="B Nazanin" w:hint="cs"/>
                <w:b/>
                <w:bCs/>
                <w:rtl/>
              </w:rPr>
              <w:t>ای (</w:t>
            </w:r>
            <w:r w:rsidRPr="00B75A1F">
              <w:rPr>
                <w:rFonts w:cs="B Nazanin"/>
                <w:b/>
                <w:bCs/>
              </w:rPr>
              <w:t>Dialog Boxes</w:t>
            </w:r>
            <w:r w:rsidRPr="00B75A1F">
              <w:rPr>
                <w:rFonts w:cs="B Nazanin" w:hint="cs"/>
                <w:b/>
                <w:bCs/>
                <w:rtl/>
              </w:rPr>
              <w:t>) یا رابط کاربری مناسب؛ ارسال پیام</w:t>
            </w:r>
            <w:r w:rsidRPr="00B75A1F">
              <w:rPr>
                <w:rFonts w:cs="B Nazanin"/>
                <w:b/>
                <w:bCs/>
                <w:rtl/>
              </w:rPr>
              <w:softHyphen/>
            </w:r>
            <w:r w:rsidRPr="00B75A1F">
              <w:rPr>
                <w:rFonts w:cs="B Nazanin" w:hint="cs"/>
                <w:b/>
                <w:bCs/>
                <w:rtl/>
              </w:rPr>
              <w:t xml:space="preserve">های </w:t>
            </w:r>
            <w:r w:rsidRPr="00B75A1F">
              <w:rPr>
                <w:rFonts w:cs="B Nazanin"/>
                <w:b/>
                <w:bCs/>
              </w:rPr>
              <w:t>Push Notifications</w:t>
            </w:r>
            <w:r w:rsidRPr="00B75A1F">
              <w:rPr>
                <w:rFonts w:cs="B Nazanin" w:hint="cs"/>
                <w:b/>
                <w:bCs/>
                <w:rtl/>
              </w:rPr>
              <w:t xml:space="preserve"> به کاربران اپلیکیشن بدون پرداخت هزینه؛ استفاده از قابلیت </w:t>
            </w:r>
            <w:r w:rsidRPr="00B75A1F">
              <w:rPr>
                <w:rFonts w:cs="B Nazanin"/>
                <w:b/>
                <w:bCs/>
              </w:rPr>
              <w:t>RSS</w:t>
            </w:r>
            <w:r w:rsidRPr="00B75A1F">
              <w:rPr>
                <w:rFonts w:cs="B Nazanin" w:hint="cs"/>
                <w:b/>
                <w:bCs/>
                <w:rtl/>
              </w:rPr>
              <w:t>؛ قابلیت نمایش وب</w:t>
            </w:r>
            <w:r w:rsidRPr="00B75A1F">
              <w:rPr>
                <w:rFonts w:cs="B Nazanin"/>
                <w:b/>
                <w:bCs/>
                <w:rtl/>
              </w:rPr>
              <w:softHyphen/>
            </w:r>
            <w:r w:rsidRPr="00B75A1F">
              <w:rPr>
                <w:rFonts w:cs="B Nazanin" w:hint="cs"/>
                <w:b/>
                <w:bCs/>
                <w:rtl/>
              </w:rPr>
              <w:t>سایت؛ قابلیت مدیریت فایل</w:t>
            </w:r>
            <w:r w:rsidRPr="00B75A1F">
              <w:rPr>
                <w:rFonts w:cs="B Nazanin"/>
                <w:b/>
                <w:bCs/>
                <w:rtl/>
              </w:rPr>
              <w:softHyphen/>
            </w:r>
            <w:r w:rsidRPr="00B75A1F">
              <w:rPr>
                <w:rFonts w:cs="B Nazanin" w:hint="cs"/>
                <w:b/>
                <w:bCs/>
                <w:rtl/>
              </w:rPr>
              <w:t>ها</w:t>
            </w:r>
          </w:p>
        </w:tc>
        <w:tc>
          <w:tcPr>
            <w:tcW w:w="709" w:type="dxa"/>
            <w:shd w:val="clear" w:color="auto" w:fill="FFFFFF" w:themeFill="background1"/>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465"/>
        </w:trPr>
        <w:tc>
          <w:tcPr>
            <w:tcW w:w="425" w:type="dxa"/>
            <w:vMerge/>
            <w:shd w:val="clear" w:color="auto" w:fill="F2F2F2" w:themeFill="background1" w:themeFillShade="F2"/>
            <w:vAlign w:val="center"/>
          </w:tcPr>
          <w:p w:rsidR="004D2E85" w:rsidRPr="004D2E85" w:rsidRDefault="004D2E85" w:rsidP="004D2E85">
            <w:pPr>
              <w:bidi/>
              <w:rPr>
                <w:rFonts w:cs="B Titr"/>
                <w:b/>
                <w:bCs/>
                <w:sz w:val="16"/>
                <w:szCs w:val="16"/>
                <w:rtl/>
                <w:lang w:bidi="fa-IR"/>
              </w:rPr>
            </w:pPr>
          </w:p>
        </w:tc>
        <w:tc>
          <w:tcPr>
            <w:tcW w:w="1134" w:type="dxa"/>
            <w:vMerge/>
            <w:shd w:val="clear" w:color="auto" w:fill="auto"/>
            <w:vAlign w:val="center"/>
          </w:tcPr>
          <w:p w:rsidR="004D2E85" w:rsidRPr="004D2E85" w:rsidRDefault="004D2E85" w:rsidP="004D2E85">
            <w:pPr>
              <w:bidi/>
              <w:rPr>
                <w:rFonts w:cs="B Titr"/>
                <w:sz w:val="16"/>
                <w:szCs w:val="16"/>
                <w:rtl/>
                <w:lang w:bidi="fa-IR"/>
              </w:rPr>
            </w:pPr>
          </w:p>
        </w:tc>
        <w:tc>
          <w:tcPr>
            <w:tcW w:w="6804" w:type="dxa"/>
            <w:gridSpan w:val="2"/>
            <w:shd w:val="clear" w:color="auto" w:fill="auto"/>
            <w:vAlign w:val="center"/>
          </w:tcPr>
          <w:p w:rsidR="004D2E85" w:rsidRPr="004D2E85" w:rsidRDefault="004D2E85" w:rsidP="004D2E85">
            <w:pPr>
              <w:bidi/>
              <w:rPr>
                <w:rFonts w:cs="B Titr"/>
                <w:sz w:val="16"/>
                <w:szCs w:val="16"/>
                <w:rtl/>
                <w:lang w:bidi="fa-IR"/>
              </w:rPr>
            </w:pPr>
            <w:r w:rsidRPr="00B75A1F">
              <w:rPr>
                <w:rFonts w:cs="B Nazanin" w:hint="cs"/>
                <w:b/>
                <w:bCs/>
                <w:rtl/>
              </w:rPr>
              <w:t xml:space="preserve">داشتن منوی </w:t>
            </w:r>
            <w:r w:rsidRPr="00B75A1F">
              <w:rPr>
                <w:rFonts w:cs="B Nazanin"/>
                <w:b/>
                <w:bCs/>
              </w:rPr>
              <w:t>Help</w:t>
            </w:r>
            <w:r w:rsidRPr="00B75A1F">
              <w:rPr>
                <w:rFonts w:cs="B Nazanin" w:hint="cs"/>
                <w:b/>
                <w:bCs/>
                <w:rtl/>
              </w:rPr>
              <w:t>؛ داشتن کنترل حساب کاربری؛ امکان توسعه و بروز رسانی؛ عدم ناسازگاری با برنامه</w:t>
            </w:r>
            <w:r w:rsidRPr="00B75A1F">
              <w:rPr>
                <w:rFonts w:cs="B Nazanin"/>
                <w:b/>
                <w:bCs/>
                <w:rtl/>
              </w:rPr>
              <w:softHyphen/>
            </w:r>
            <w:r w:rsidRPr="00B75A1F">
              <w:rPr>
                <w:rFonts w:cs="B Nazanin" w:hint="cs"/>
                <w:b/>
                <w:bCs/>
                <w:rtl/>
              </w:rPr>
              <w:t>ها و اپلیکیشن</w:t>
            </w:r>
            <w:r w:rsidRPr="00B75A1F">
              <w:rPr>
                <w:rFonts w:cs="B Nazanin"/>
                <w:b/>
                <w:bCs/>
                <w:rtl/>
              </w:rPr>
              <w:softHyphen/>
            </w:r>
            <w:r w:rsidRPr="00B75A1F">
              <w:rPr>
                <w:rFonts w:cs="B Nazanin" w:hint="cs"/>
                <w:b/>
                <w:bCs/>
                <w:rtl/>
              </w:rPr>
              <w:t>های نصب شده روی سیستم عامل کامپیوتر یا موبایل؛ وجود منوها، نوار ابزار و لیست کشویی؛ امکان جستجو؛ عدم کپی برداری از دیگر اپلیکیشن</w:t>
            </w:r>
            <w:r w:rsidRPr="00B75A1F">
              <w:rPr>
                <w:rFonts w:cs="B Nazanin"/>
                <w:b/>
                <w:bCs/>
                <w:rtl/>
              </w:rPr>
              <w:softHyphen/>
            </w:r>
            <w:r w:rsidRPr="00B75A1F">
              <w:rPr>
                <w:rFonts w:cs="B Nazanin" w:hint="cs"/>
                <w:b/>
                <w:bCs/>
                <w:rtl/>
              </w:rPr>
              <w:t>ها؛ قابلیت استفاده برای معلولین مثل افراد نابینا؛ دانلود از طریق بارکد دیجیتالی؛ محدود نکردن کاربران به امکانات خاص</w:t>
            </w:r>
          </w:p>
        </w:tc>
        <w:tc>
          <w:tcPr>
            <w:tcW w:w="709" w:type="dxa"/>
            <w:shd w:val="clear" w:color="auto" w:fill="FFFFFF" w:themeFill="background1"/>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465"/>
        </w:trPr>
        <w:tc>
          <w:tcPr>
            <w:tcW w:w="425"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3</w:t>
            </w:r>
          </w:p>
        </w:tc>
        <w:tc>
          <w:tcPr>
            <w:tcW w:w="1134" w:type="dxa"/>
            <w:shd w:val="clear" w:color="auto" w:fill="auto"/>
            <w:vAlign w:val="center"/>
          </w:tcPr>
          <w:p w:rsidR="004D2E85" w:rsidRPr="004D2E85" w:rsidRDefault="004D2E85" w:rsidP="004D2E85">
            <w:pPr>
              <w:bidi/>
              <w:rPr>
                <w:rFonts w:cs="B Titr"/>
                <w:sz w:val="16"/>
                <w:szCs w:val="16"/>
                <w:rtl/>
                <w:lang w:bidi="fa-IR"/>
              </w:rPr>
            </w:pPr>
            <w:r w:rsidRPr="00B75A1F">
              <w:rPr>
                <w:rFonts w:cs="B Nazanin" w:hint="cs"/>
                <w:b/>
                <w:bCs/>
                <w:rtl/>
              </w:rPr>
              <w:t>ابعاد تعاملی اپلیکیشن</w:t>
            </w:r>
          </w:p>
        </w:tc>
        <w:tc>
          <w:tcPr>
            <w:tcW w:w="6804" w:type="dxa"/>
            <w:gridSpan w:val="2"/>
            <w:shd w:val="clear" w:color="auto" w:fill="auto"/>
            <w:vAlign w:val="center"/>
          </w:tcPr>
          <w:p w:rsidR="004D2E85" w:rsidRPr="004D2E85" w:rsidRDefault="004D2E85" w:rsidP="004D2E85">
            <w:pPr>
              <w:bidi/>
              <w:rPr>
                <w:rFonts w:cs="B Titr"/>
                <w:sz w:val="16"/>
                <w:szCs w:val="16"/>
              </w:rPr>
            </w:pPr>
            <w:r w:rsidRPr="00B75A1F">
              <w:rPr>
                <w:rFonts w:cs="B Nazanin" w:hint="cs"/>
                <w:b/>
                <w:bCs/>
                <w:rtl/>
              </w:rPr>
              <w:t>نمایش کامل اطلاعات سازنده؛ قابلیت چند زبانه بودن؛ انفرادی کردن برنامه (شخصی سازی)؛ وجود لینک</w:t>
            </w:r>
            <w:r w:rsidRPr="00B75A1F">
              <w:rPr>
                <w:rFonts w:cs="B Nazanin"/>
                <w:b/>
                <w:bCs/>
                <w:rtl/>
              </w:rPr>
              <w:softHyphen/>
            </w:r>
            <w:r w:rsidRPr="00B75A1F">
              <w:rPr>
                <w:rFonts w:cs="B Nazanin" w:hint="cs"/>
                <w:b/>
                <w:bCs/>
                <w:rtl/>
              </w:rPr>
              <w:t>های یادآوری و مرتبط با موضوع؛ تعامل همزمان و غیر همزمان؛ توجه به مسائل هنری و اصول روانشناسی در ساخت اپلیکیشن؛ گرفتن بازخورد از کاربر پس از بکارگیری اپلیکیشن؛ شفافیت در ارائه پیام</w:t>
            </w:r>
            <w:r w:rsidRPr="00B75A1F">
              <w:rPr>
                <w:rFonts w:cs="B Nazanin"/>
                <w:b/>
                <w:bCs/>
                <w:rtl/>
              </w:rPr>
              <w:softHyphen/>
            </w:r>
            <w:r w:rsidRPr="00B75A1F">
              <w:rPr>
                <w:rFonts w:cs="B Nazanin" w:hint="cs"/>
                <w:b/>
                <w:bCs/>
                <w:rtl/>
              </w:rPr>
              <w:t>های خطا، هشدار، تأیید و اطلاعیه</w:t>
            </w:r>
            <w:r w:rsidRPr="00B75A1F">
              <w:rPr>
                <w:rFonts w:cs="B Nazanin"/>
                <w:b/>
                <w:bCs/>
                <w:rtl/>
              </w:rPr>
              <w:softHyphen/>
            </w:r>
            <w:r w:rsidRPr="00B75A1F">
              <w:rPr>
                <w:rFonts w:cs="B Nazanin" w:hint="cs"/>
                <w:b/>
                <w:bCs/>
                <w:rtl/>
              </w:rPr>
              <w:t>ها؛ ارسال و دریافت پیامک با قابلیت مسدود کردن آن و امکان گفتگو (چت) در حین کار؛ قفل اپلیکیشن با اثر انگشت یا رمز</w:t>
            </w:r>
          </w:p>
        </w:tc>
        <w:tc>
          <w:tcPr>
            <w:tcW w:w="709" w:type="dxa"/>
            <w:shd w:val="clear" w:color="auto" w:fill="FFFFFF" w:themeFill="background1"/>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465"/>
        </w:trPr>
        <w:tc>
          <w:tcPr>
            <w:tcW w:w="425"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lastRenderedPageBreak/>
              <w:t>4</w:t>
            </w:r>
          </w:p>
        </w:tc>
        <w:tc>
          <w:tcPr>
            <w:tcW w:w="1134" w:type="dxa"/>
            <w:shd w:val="clear" w:color="auto" w:fill="auto"/>
            <w:vAlign w:val="center"/>
          </w:tcPr>
          <w:p w:rsidR="004D2E85" w:rsidRPr="004D2E85" w:rsidRDefault="004D2E85" w:rsidP="004D2E85">
            <w:pPr>
              <w:bidi/>
              <w:rPr>
                <w:rFonts w:cs="B Titr"/>
                <w:sz w:val="16"/>
                <w:szCs w:val="16"/>
                <w:rtl/>
                <w:lang w:bidi="fa-IR"/>
              </w:rPr>
            </w:pPr>
            <w:r w:rsidRPr="00B75A1F">
              <w:rPr>
                <w:rFonts w:cs="B Nazanin" w:hint="cs"/>
                <w:b/>
                <w:bCs/>
                <w:rtl/>
              </w:rPr>
              <w:t>ابعاد چند رسانه</w:t>
            </w:r>
            <w:r w:rsidRPr="00B75A1F">
              <w:rPr>
                <w:rFonts w:cs="B Nazanin"/>
                <w:b/>
                <w:bCs/>
                <w:rtl/>
              </w:rPr>
              <w:softHyphen/>
            </w:r>
            <w:r w:rsidRPr="00B75A1F">
              <w:rPr>
                <w:rFonts w:cs="B Nazanin" w:hint="cs"/>
                <w:b/>
                <w:bCs/>
                <w:rtl/>
              </w:rPr>
              <w:t>ای اپلیکیشن</w:t>
            </w:r>
          </w:p>
        </w:tc>
        <w:tc>
          <w:tcPr>
            <w:tcW w:w="6804" w:type="dxa"/>
            <w:gridSpan w:val="2"/>
            <w:shd w:val="clear" w:color="auto" w:fill="auto"/>
          </w:tcPr>
          <w:p w:rsidR="004D2E85" w:rsidRPr="004D2E85" w:rsidRDefault="004D2E85" w:rsidP="004D2E85">
            <w:pPr>
              <w:bidi/>
              <w:rPr>
                <w:rFonts w:cs="B Titr"/>
                <w:sz w:val="16"/>
                <w:szCs w:val="16"/>
              </w:rPr>
            </w:pPr>
            <w:r w:rsidRPr="00B75A1F">
              <w:rPr>
                <w:rFonts w:cs="B Nazanin" w:hint="cs"/>
                <w:b/>
                <w:bCs/>
                <w:rtl/>
              </w:rPr>
              <w:t>ایجاد گالری، همگام</w:t>
            </w:r>
            <w:r w:rsidRPr="00B75A1F">
              <w:rPr>
                <w:rFonts w:cs="B Nazanin"/>
                <w:b/>
                <w:bCs/>
                <w:rtl/>
              </w:rPr>
              <w:softHyphen/>
            </w:r>
            <w:r w:rsidRPr="00B75A1F">
              <w:rPr>
                <w:rFonts w:cs="B Nazanin" w:hint="cs"/>
                <w:b/>
                <w:bCs/>
                <w:rtl/>
              </w:rPr>
              <w:t>سازی و آپلود نوشتار، عکس، فیلم و صدا؛ پخش کننده جریانی یا آنلاین حرفه</w:t>
            </w:r>
            <w:r w:rsidRPr="00B75A1F">
              <w:rPr>
                <w:rFonts w:cs="B Nazanin"/>
                <w:b/>
                <w:bCs/>
                <w:rtl/>
              </w:rPr>
              <w:softHyphen/>
            </w:r>
            <w:r w:rsidRPr="00B75A1F">
              <w:rPr>
                <w:rFonts w:cs="B Nazanin" w:hint="cs"/>
                <w:b/>
                <w:bCs/>
                <w:rtl/>
              </w:rPr>
              <w:t>ای ویدئو و صوت؛ امکان تماس صوتی و تصویری قوی؛ بومی بودن قالب و عناصر اپلیکیشن از قبیل فیلم و تصاویر و ...؛ صحت علمی متون، تصاویر، فیلم، انیمیشن و سایر برنامه</w:t>
            </w:r>
            <w:r w:rsidRPr="00B75A1F">
              <w:rPr>
                <w:rFonts w:cs="B Nazanin"/>
                <w:b/>
                <w:bCs/>
                <w:rtl/>
              </w:rPr>
              <w:softHyphen/>
            </w:r>
            <w:r w:rsidRPr="00B75A1F">
              <w:rPr>
                <w:rFonts w:cs="B Nazanin" w:hint="cs"/>
                <w:b/>
                <w:bCs/>
                <w:rtl/>
              </w:rPr>
              <w:t>های ارائه شده در اپلیکیشن</w:t>
            </w:r>
          </w:p>
        </w:tc>
        <w:tc>
          <w:tcPr>
            <w:tcW w:w="709" w:type="dxa"/>
            <w:shd w:val="clear" w:color="auto" w:fill="FFFFFF" w:themeFill="background1"/>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465"/>
        </w:trPr>
        <w:tc>
          <w:tcPr>
            <w:tcW w:w="425"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5</w:t>
            </w:r>
          </w:p>
        </w:tc>
        <w:tc>
          <w:tcPr>
            <w:tcW w:w="1134" w:type="dxa"/>
            <w:shd w:val="clear" w:color="auto" w:fill="auto"/>
            <w:vAlign w:val="center"/>
          </w:tcPr>
          <w:p w:rsidR="004D2E85" w:rsidRPr="004D2E85" w:rsidRDefault="004D2E85" w:rsidP="004D2E85">
            <w:pPr>
              <w:bidi/>
              <w:rPr>
                <w:rFonts w:cs="B Titr"/>
                <w:sz w:val="16"/>
                <w:szCs w:val="16"/>
                <w:rtl/>
                <w:lang w:bidi="fa-IR"/>
              </w:rPr>
            </w:pPr>
            <w:r w:rsidRPr="00B75A1F">
              <w:rPr>
                <w:rFonts w:cs="B Nazanin" w:hint="cs"/>
                <w:b/>
                <w:bCs/>
                <w:rtl/>
              </w:rPr>
              <w:t>ابعاد محتوایی</w:t>
            </w:r>
          </w:p>
        </w:tc>
        <w:tc>
          <w:tcPr>
            <w:tcW w:w="6804" w:type="dxa"/>
            <w:gridSpan w:val="2"/>
            <w:shd w:val="clear" w:color="auto" w:fill="auto"/>
            <w:vAlign w:val="center"/>
          </w:tcPr>
          <w:p w:rsidR="004D2E85" w:rsidRPr="004D2E85" w:rsidRDefault="004D2E85" w:rsidP="004D2E85">
            <w:pPr>
              <w:bidi/>
              <w:rPr>
                <w:rFonts w:cs="B Titr"/>
                <w:sz w:val="16"/>
                <w:szCs w:val="16"/>
                <w:rtl/>
                <w:lang w:bidi="fa-IR"/>
              </w:rPr>
            </w:pPr>
            <w:r w:rsidRPr="00B75A1F">
              <w:rPr>
                <w:rFonts w:cs="B Nazanin" w:hint="cs"/>
                <w:b/>
                <w:bCs/>
                <w:rtl/>
              </w:rPr>
              <w:t>توجه به مسائل فرهنگی، مذهبی و ارزش</w:t>
            </w:r>
            <w:r w:rsidRPr="00B75A1F">
              <w:rPr>
                <w:rFonts w:cs="B Nazanin"/>
                <w:b/>
                <w:bCs/>
                <w:rtl/>
              </w:rPr>
              <w:softHyphen/>
            </w:r>
            <w:r w:rsidRPr="00B75A1F">
              <w:rPr>
                <w:rFonts w:cs="B Nazanin" w:hint="cs"/>
                <w:b/>
                <w:bCs/>
                <w:rtl/>
              </w:rPr>
              <w:t>های حاکم بر جامعه در محتوا؛ انطباق محتوا با اهداف و برنامه</w:t>
            </w:r>
            <w:r w:rsidRPr="00B75A1F">
              <w:rPr>
                <w:rFonts w:cs="B Nazanin"/>
                <w:b/>
                <w:bCs/>
                <w:rtl/>
              </w:rPr>
              <w:softHyphen/>
            </w:r>
            <w:r w:rsidRPr="00B75A1F">
              <w:rPr>
                <w:rFonts w:cs="B Nazanin" w:hint="cs"/>
                <w:b/>
                <w:bCs/>
                <w:rtl/>
              </w:rPr>
              <w:t>های جشنواره فرهنگی قرآن و عترت</w:t>
            </w:r>
          </w:p>
        </w:tc>
        <w:tc>
          <w:tcPr>
            <w:tcW w:w="709" w:type="dxa"/>
            <w:shd w:val="clear" w:color="auto" w:fill="FFFFFF" w:themeFill="background1"/>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465"/>
        </w:trPr>
        <w:tc>
          <w:tcPr>
            <w:tcW w:w="425" w:type="dxa"/>
            <w:shd w:val="clear" w:color="auto" w:fill="F2F2F2" w:themeFill="background1" w:themeFillShade="F2"/>
            <w:textDirection w:val="btLr"/>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ردیف</w:t>
            </w:r>
          </w:p>
        </w:tc>
        <w:tc>
          <w:tcPr>
            <w:tcW w:w="7938" w:type="dxa"/>
            <w:gridSpan w:val="3"/>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B75A1F">
              <w:rPr>
                <w:rFonts w:cs="B Nazanin" w:hint="cs"/>
                <w:b/>
                <w:bCs/>
                <w:sz w:val="28"/>
                <w:szCs w:val="28"/>
                <w:rtl/>
              </w:rPr>
              <w:t>ب: شاخص‌های مربوط به ربات (</w:t>
            </w:r>
            <w:r w:rsidRPr="00B75A1F">
              <w:rPr>
                <w:rFonts w:cs="B Nazanin"/>
                <w:b/>
                <w:bCs/>
                <w:sz w:val="28"/>
                <w:szCs w:val="28"/>
              </w:rPr>
              <w:t>Robot</w:t>
            </w:r>
            <w:r w:rsidRPr="00B75A1F">
              <w:rPr>
                <w:rFonts w:cs="B Nazanin" w:hint="cs"/>
                <w:b/>
                <w:bCs/>
                <w:sz w:val="28"/>
                <w:szCs w:val="28"/>
                <w:rtl/>
              </w:rPr>
              <w:t>) تلگرام</w:t>
            </w:r>
          </w:p>
        </w:tc>
        <w:tc>
          <w:tcPr>
            <w:tcW w:w="709" w:type="dxa"/>
            <w:shd w:val="clear" w:color="auto" w:fill="F2F2F2" w:themeFill="background1" w:themeFillShade="F2"/>
            <w:vAlign w:val="center"/>
          </w:tcPr>
          <w:p w:rsidR="004D2E85" w:rsidRPr="004D2E85" w:rsidRDefault="004D2E85" w:rsidP="004D2E85">
            <w:pPr>
              <w:bidi/>
              <w:rPr>
                <w:rFonts w:cs="B Titr"/>
                <w:b/>
                <w:bCs/>
                <w:sz w:val="16"/>
                <w:szCs w:val="16"/>
              </w:rPr>
            </w:pPr>
            <w:r w:rsidRPr="004D2E85">
              <w:rPr>
                <w:rFonts w:cs="B Titr" w:hint="cs"/>
                <w:b/>
                <w:bCs/>
                <w:sz w:val="16"/>
                <w:szCs w:val="16"/>
                <w:rtl/>
                <w:lang w:bidi="fa-IR"/>
              </w:rPr>
              <w:t>امتیازشاخص</w:t>
            </w:r>
          </w:p>
        </w:tc>
        <w:tc>
          <w:tcPr>
            <w:tcW w:w="567" w:type="dxa"/>
            <w:shd w:val="clear" w:color="auto" w:fill="F2F2F2" w:themeFill="background1" w:themeFillShade="F2"/>
            <w:vAlign w:val="center"/>
          </w:tcPr>
          <w:p w:rsidR="004D2E85" w:rsidRPr="004D2E85" w:rsidRDefault="004D2E85" w:rsidP="004D2E85">
            <w:pPr>
              <w:bidi/>
              <w:rPr>
                <w:rFonts w:cs="B Titr"/>
                <w:b/>
                <w:bCs/>
                <w:sz w:val="16"/>
                <w:szCs w:val="16"/>
              </w:rPr>
            </w:pPr>
            <w:r w:rsidRPr="004D2E85">
              <w:rPr>
                <w:rFonts w:cs="B Titr" w:hint="cs"/>
                <w:b/>
                <w:bCs/>
                <w:sz w:val="16"/>
                <w:szCs w:val="16"/>
                <w:rtl/>
                <w:lang w:bidi="fa-IR"/>
              </w:rPr>
              <w:t>امتیازداور</w:t>
            </w:r>
          </w:p>
        </w:tc>
      </w:tr>
      <w:tr w:rsidR="004D2E85" w:rsidRPr="004D2E85" w:rsidTr="004D2E85">
        <w:trPr>
          <w:cantSplit/>
          <w:trHeight w:val="1157"/>
        </w:trPr>
        <w:tc>
          <w:tcPr>
            <w:tcW w:w="425" w:type="dxa"/>
            <w:shd w:val="clear" w:color="auto" w:fill="F2F2F2" w:themeFill="background1" w:themeFillShade="F2"/>
            <w:vAlign w:val="center"/>
          </w:tcPr>
          <w:p w:rsidR="004D2E85" w:rsidRPr="004D2E85" w:rsidRDefault="004D2E85" w:rsidP="004D2E85">
            <w:pPr>
              <w:bidi/>
              <w:rPr>
                <w:rFonts w:cs="B Titr"/>
                <w:sz w:val="16"/>
                <w:szCs w:val="16"/>
                <w:rtl/>
                <w:lang w:bidi="fa-IR"/>
              </w:rPr>
            </w:pPr>
            <w:r w:rsidRPr="004D2E85">
              <w:rPr>
                <w:rFonts w:cs="B Titr" w:hint="cs"/>
                <w:b/>
                <w:bCs/>
                <w:sz w:val="16"/>
                <w:szCs w:val="16"/>
                <w:rtl/>
                <w:lang w:bidi="fa-IR"/>
              </w:rPr>
              <w:t>1</w:t>
            </w:r>
          </w:p>
        </w:tc>
        <w:tc>
          <w:tcPr>
            <w:tcW w:w="1134" w:type="dxa"/>
            <w:vAlign w:val="center"/>
          </w:tcPr>
          <w:p w:rsidR="004D2E85" w:rsidRPr="004D2E85" w:rsidRDefault="004D2E85" w:rsidP="004D2E85">
            <w:pPr>
              <w:bidi/>
              <w:rPr>
                <w:rFonts w:cs="B Titr"/>
                <w:sz w:val="16"/>
                <w:szCs w:val="16"/>
                <w:rtl/>
                <w:lang w:bidi="fa-IR"/>
              </w:rPr>
            </w:pPr>
            <w:r w:rsidRPr="00B75A1F">
              <w:rPr>
                <w:rFonts w:cs="B Nazanin" w:hint="cs"/>
                <w:b/>
                <w:bCs/>
                <w:rtl/>
              </w:rPr>
              <w:t>مشخصات عمومی</w:t>
            </w:r>
          </w:p>
        </w:tc>
        <w:tc>
          <w:tcPr>
            <w:tcW w:w="6804" w:type="dxa"/>
            <w:gridSpan w:val="2"/>
          </w:tcPr>
          <w:p w:rsidR="004D2E85" w:rsidRPr="004D2E85" w:rsidRDefault="004D2E85" w:rsidP="004D2E85">
            <w:pPr>
              <w:bidi/>
              <w:rPr>
                <w:rFonts w:cs="B Titr"/>
                <w:sz w:val="16"/>
                <w:szCs w:val="16"/>
                <w:rtl/>
                <w:lang w:bidi="fa-IR"/>
              </w:rPr>
            </w:pPr>
            <w:r w:rsidRPr="00B75A1F">
              <w:rPr>
                <w:rFonts w:cs="B Nazanin" w:hint="cs"/>
                <w:b/>
                <w:bCs/>
                <w:rtl/>
              </w:rPr>
              <w:t xml:space="preserve">استفاده از نام مناسب و همسو با عملکرد ربات (ترجیحاً به زبان فارسی)؛ داشتن نام کاربری مناسب و مختصر اما بیانگر عملکرد ربات؛ استفاده ازتصویر مناسب برای </w:t>
            </w:r>
            <w:r w:rsidRPr="00B75A1F">
              <w:rPr>
                <w:rFonts w:cs="B Nazanin"/>
                <w:b/>
                <w:bCs/>
                <w:rtl/>
              </w:rPr>
              <w:t>عکس پروفا</w:t>
            </w:r>
            <w:r w:rsidRPr="00B75A1F">
              <w:rPr>
                <w:rFonts w:cs="B Nazanin" w:hint="cs"/>
                <w:b/>
                <w:bCs/>
                <w:rtl/>
              </w:rPr>
              <w:t>ی</w:t>
            </w:r>
            <w:r w:rsidRPr="00B75A1F">
              <w:rPr>
                <w:rFonts w:cs="B Nazanin" w:hint="eastAsia"/>
                <w:b/>
                <w:bCs/>
                <w:rtl/>
              </w:rPr>
              <w:t>ل</w:t>
            </w:r>
            <w:r w:rsidRPr="00B75A1F">
              <w:rPr>
                <w:rFonts w:cs="B Nazanin"/>
                <w:b/>
                <w:bCs/>
                <w:rtl/>
              </w:rPr>
              <w:t xml:space="preserve"> ربات </w:t>
            </w:r>
            <w:r w:rsidRPr="00B75A1F">
              <w:rPr>
                <w:rFonts w:cs="B Nazanin" w:hint="cs"/>
                <w:b/>
                <w:bCs/>
                <w:rtl/>
              </w:rPr>
              <w:t>که بومی، همسو با اهداف جشنواره و عملکرد ربات باشد؛ ارائه توضیح مختصر درباره ربات در کنار نام کاربری؛ برخورداری از ظاهری خوب و جذاب</w:t>
            </w:r>
          </w:p>
        </w:tc>
        <w:tc>
          <w:tcPr>
            <w:tcW w:w="709" w:type="dxa"/>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1157"/>
        </w:trPr>
        <w:tc>
          <w:tcPr>
            <w:tcW w:w="425"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2</w:t>
            </w:r>
          </w:p>
        </w:tc>
        <w:tc>
          <w:tcPr>
            <w:tcW w:w="1134" w:type="dxa"/>
            <w:vAlign w:val="center"/>
          </w:tcPr>
          <w:p w:rsidR="004D2E85" w:rsidRPr="004D2E85" w:rsidRDefault="004D2E85" w:rsidP="004D2E85">
            <w:pPr>
              <w:bidi/>
              <w:rPr>
                <w:rFonts w:cs="B Titr"/>
                <w:sz w:val="16"/>
                <w:szCs w:val="16"/>
                <w:rtl/>
                <w:lang w:bidi="fa-IR"/>
              </w:rPr>
            </w:pPr>
            <w:r w:rsidRPr="00B75A1F">
              <w:rPr>
                <w:rFonts w:cs="B Nazanin" w:hint="cs"/>
                <w:b/>
                <w:bCs/>
                <w:rtl/>
              </w:rPr>
              <w:t>ابعاد فنی ربات</w:t>
            </w:r>
          </w:p>
        </w:tc>
        <w:tc>
          <w:tcPr>
            <w:tcW w:w="6804" w:type="dxa"/>
            <w:gridSpan w:val="2"/>
          </w:tcPr>
          <w:p w:rsidR="004D2E85" w:rsidRPr="004D2E85" w:rsidRDefault="004D2E85" w:rsidP="004D2E85">
            <w:pPr>
              <w:bidi/>
              <w:rPr>
                <w:rFonts w:cs="B Titr"/>
                <w:sz w:val="16"/>
                <w:szCs w:val="16"/>
                <w:rtl/>
                <w:lang w:bidi="fa-IR"/>
              </w:rPr>
            </w:pPr>
            <w:r w:rsidRPr="00B75A1F">
              <w:rPr>
                <w:rFonts w:cs="B Nazanin" w:hint="cs"/>
                <w:b/>
                <w:bCs/>
                <w:rtl/>
              </w:rPr>
              <w:t>استفاده از سرور قوی و برنامه</w:t>
            </w:r>
            <w:r w:rsidRPr="00B75A1F">
              <w:rPr>
                <w:rFonts w:cs="B Nazanin"/>
                <w:b/>
                <w:bCs/>
                <w:rtl/>
              </w:rPr>
              <w:softHyphen/>
            </w:r>
            <w:r w:rsidRPr="00B75A1F">
              <w:rPr>
                <w:rFonts w:cs="B Nazanin" w:hint="cs"/>
                <w:b/>
                <w:bCs/>
                <w:rtl/>
              </w:rPr>
              <w:t>نویسی قوی؛ فعال بودن امکاناتی همچون افزودن به گروه، پاک کردن تاریخچه، حذف گفتگو، متوقف کردن ربات و یا مسدود کردن آن؛ وجود منو و کیبورد و استفاده از زبان فارسی در آن</w:t>
            </w:r>
            <w:r w:rsidRPr="00B75A1F">
              <w:rPr>
                <w:rFonts w:cs="B Nazanin"/>
                <w:b/>
                <w:bCs/>
                <w:rtl/>
              </w:rPr>
              <w:softHyphen/>
            </w:r>
            <w:r w:rsidRPr="00B75A1F">
              <w:rPr>
                <w:rFonts w:cs="B Nazanin" w:hint="cs"/>
                <w:b/>
                <w:bCs/>
                <w:rtl/>
              </w:rPr>
              <w:t>ها تا حد مقدور؛ صحت عملکرد فنی و بی</w:t>
            </w:r>
            <w:r w:rsidRPr="00B75A1F">
              <w:rPr>
                <w:rFonts w:cs="B Nazanin"/>
                <w:b/>
                <w:bCs/>
                <w:rtl/>
              </w:rPr>
              <w:softHyphen/>
            </w:r>
            <w:r w:rsidRPr="00B75A1F">
              <w:rPr>
                <w:rFonts w:cs="B Nazanin" w:hint="cs"/>
                <w:b/>
                <w:bCs/>
                <w:rtl/>
              </w:rPr>
              <w:t>عیب و نقص بودن کار ربات؛ داشتن سرعت عملکرد مطلوب و پاسخگویی سریع به درخواست کاربر</w:t>
            </w:r>
          </w:p>
        </w:tc>
        <w:tc>
          <w:tcPr>
            <w:tcW w:w="709" w:type="dxa"/>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30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780"/>
        </w:trPr>
        <w:tc>
          <w:tcPr>
            <w:tcW w:w="425"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3</w:t>
            </w:r>
          </w:p>
        </w:tc>
        <w:tc>
          <w:tcPr>
            <w:tcW w:w="1134" w:type="dxa"/>
            <w:vAlign w:val="center"/>
          </w:tcPr>
          <w:p w:rsidR="004D2E85" w:rsidRPr="00B75A1F" w:rsidRDefault="004D2E85" w:rsidP="004D2E85">
            <w:pPr>
              <w:bidi/>
              <w:rPr>
                <w:rFonts w:cs="B Nazanin"/>
                <w:b/>
                <w:bCs/>
                <w:rtl/>
              </w:rPr>
            </w:pPr>
            <w:r w:rsidRPr="00B75A1F">
              <w:rPr>
                <w:rFonts w:cs="B Nazanin" w:hint="cs"/>
                <w:b/>
                <w:bCs/>
                <w:rtl/>
              </w:rPr>
              <w:t>ابعاد تعاملی ربات</w:t>
            </w:r>
          </w:p>
        </w:tc>
        <w:tc>
          <w:tcPr>
            <w:tcW w:w="6804" w:type="dxa"/>
            <w:gridSpan w:val="2"/>
          </w:tcPr>
          <w:p w:rsidR="004D2E85" w:rsidRPr="004D2E85" w:rsidRDefault="004D2E85" w:rsidP="004D2E85">
            <w:pPr>
              <w:bidi/>
              <w:rPr>
                <w:rFonts w:cs="B Titr"/>
                <w:sz w:val="16"/>
                <w:szCs w:val="16"/>
                <w:rtl/>
                <w:lang w:bidi="fa-IR"/>
              </w:rPr>
            </w:pPr>
            <w:r w:rsidRPr="00B75A1F">
              <w:rPr>
                <w:rFonts w:cs="B Nazanin" w:hint="cs"/>
                <w:b/>
                <w:bCs/>
                <w:rtl/>
              </w:rPr>
              <w:t>ارائه پیام خوش آمد گویی به کاربران جدید و خداحافظی از کابران ترک کننده؛ ارائه پاسخ</w:t>
            </w:r>
            <w:r w:rsidRPr="00B75A1F">
              <w:rPr>
                <w:rFonts w:cs="B Nazanin"/>
                <w:b/>
                <w:bCs/>
                <w:rtl/>
              </w:rPr>
              <w:softHyphen/>
            </w:r>
            <w:r w:rsidRPr="00B75A1F">
              <w:rPr>
                <w:rFonts w:cs="B Nazanin" w:hint="cs"/>
                <w:b/>
                <w:bCs/>
                <w:rtl/>
              </w:rPr>
              <w:t>ها و پیام</w:t>
            </w:r>
            <w:r w:rsidRPr="00B75A1F">
              <w:rPr>
                <w:rFonts w:cs="B Nazanin"/>
                <w:b/>
                <w:bCs/>
                <w:rtl/>
              </w:rPr>
              <w:softHyphen/>
            </w:r>
            <w:r w:rsidRPr="00B75A1F">
              <w:rPr>
                <w:rFonts w:cs="B Nazanin" w:hint="cs"/>
                <w:b/>
                <w:bCs/>
                <w:rtl/>
              </w:rPr>
              <w:t>های متناسب با در خواست کاربرد</w:t>
            </w:r>
          </w:p>
        </w:tc>
        <w:tc>
          <w:tcPr>
            <w:tcW w:w="709" w:type="dxa"/>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1157"/>
        </w:trPr>
        <w:tc>
          <w:tcPr>
            <w:tcW w:w="425"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4</w:t>
            </w:r>
          </w:p>
        </w:tc>
        <w:tc>
          <w:tcPr>
            <w:tcW w:w="1134" w:type="dxa"/>
            <w:vAlign w:val="center"/>
          </w:tcPr>
          <w:p w:rsidR="004D2E85" w:rsidRPr="004D2E85" w:rsidRDefault="004D2E85" w:rsidP="004D2E85">
            <w:pPr>
              <w:bidi/>
              <w:rPr>
                <w:rFonts w:cs="B Titr"/>
                <w:sz w:val="16"/>
                <w:szCs w:val="16"/>
                <w:rtl/>
                <w:lang w:bidi="fa-IR"/>
              </w:rPr>
            </w:pPr>
            <w:r w:rsidRPr="00B75A1F">
              <w:rPr>
                <w:rFonts w:cs="B Nazanin" w:hint="cs"/>
                <w:b/>
                <w:bCs/>
                <w:rtl/>
              </w:rPr>
              <w:t>تعیین نوع ربات</w:t>
            </w:r>
          </w:p>
        </w:tc>
        <w:tc>
          <w:tcPr>
            <w:tcW w:w="6804" w:type="dxa"/>
            <w:gridSpan w:val="2"/>
          </w:tcPr>
          <w:p w:rsidR="004D2E85" w:rsidRPr="004D2E85" w:rsidRDefault="004D2E85" w:rsidP="004D2E85">
            <w:pPr>
              <w:bidi/>
              <w:rPr>
                <w:rFonts w:cs="B Titr"/>
                <w:sz w:val="16"/>
                <w:szCs w:val="16"/>
                <w:rtl/>
                <w:lang w:bidi="fa-IR"/>
              </w:rPr>
            </w:pPr>
            <w:r w:rsidRPr="00B75A1F">
              <w:rPr>
                <w:rFonts w:cs="B Nazanin" w:hint="cs"/>
                <w:b/>
                <w:bCs/>
                <w:rtl/>
              </w:rPr>
              <w:t>تعیین نوع ربات در قسمت توضیحات، به شکلی که ربات قابلیت کاربرد داشته باشد مثل ربات نظرسنجی، هشدار دهنده، مترجم، آموزش دهنده، هواشناسی، ویرایشگر تصویر، استیکرساز، آموش قرآن، خبر رسان، مبدل متن به گفتار و بالعکس، مبدل فرمت، ویرایشگر صوتی، سرگرمی، بازی، موسیقی، کتابخانه، اطلاعات ورزشی و سایر موارد</w:t>
            </w:r>
          </w:p>
        </w:tc>
        <w:tc>
          <w:tcPr>
            <w:tcW w:w="709" w:type="dxa"/>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1157"/>
        </w:trPr>
        <w:tc>
          <w:tcPr>
            <w:tcW w:w="425" w:type="dxa"/>
            <w:shd w:val="clear" w:color="auto" w:fill="F2F2F2" w:themeFill="background1" w:themeFillShade="F2"/>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5</w:t>
            </w:r>
          </w:p>
        </w:tc>
        <w:tc>
          <w:tcPr>
            <w:tcW w:w="1134" w:type="dxa"/>
            <w:vAlign w:val="center"/>
          </w:tcPr>
          <w:p w:rsidR="004D2E85" w:rsidRPr="004D2E85" w:rsidRDefault="004D2E85" w:rsidP="004D2E85">
            <w:pPr>
              <w:bidi/>
              <w:rPr>
                <w:rFonts w:cs="B Titr"/>
                <w:sz w:val="16"/>
                <w:szCs w:val="16"/>
                <w:rtl/>
                <w:lang w:bidi="fa-IR"/>
              </w:rPr>
            </w:pPr>
            <w:r w:rsidRPr="00B75A1F">
              <w:rPr>
                <w:rFonts w:cs="B Nazanin" w:hint="cs"/>
                <w:b/>
                <w:bCs/>
                <w:rtl/>
              </w:rPr>
              <w:t>ابعاد محتوایی</w:t>
            </w:r>
          </w:p>
        </w:tc>
        <w:tc>
          <w:tcPr>
            <w:tcW w:w="6804" w:type="dxa"/>
            <w:gridSpan w:val="2"/>
          </w:tcPr>
          <w:p w:rsidR="004D2E85" w:rsidRPr="004D2E85" w:rsidRDefault="004D2E85" w:rsidP="004D2E85">
            <w:pPr>
              <w:bidi/>
              <w:rPr>
                <w:rFonts w:cs="B Titr"/>
                <w:sz w:val="16"/>
                <w:szCs w:val="16"/>
                <w:rtl/>
                <w:lang w:bidi="fa-IR"/>
              </w:rPr>
            </w:pPr>
            <w:r w:rsidRPr="00B75A1F">
              <w:rPr>
                <w:rFonts w:cs="B Nazanin" w:hint="cs"/>
                <w:b/>
                <w:bCs/>
                <w:rtl/>
              </w:rPr>
              <w:t>همسو بودن عملکرد ربات با اهداف و موضوعات جشنواره؛ بومی بودن محتوا و عدم منافات محتوای ارائه شده توسط ربات با ارزش</w:t>
            </w:r>
            <w:r w:rsidRPr="00B75A1F">
              <w:rPr>
                <w:rFonts w:cs="B Nazanin"/>
                <w:b/>
                <w:bCs/>
                <w:rtl/>
              </w:rPr>
              <w:softHyphen/>
            </w:r>
            <w:r w:rsidRPr="00B75A1F">
              <w:rPr>
                <w:rFonts w:cs="B Nazanin" w:hint="cs"/>
                <w:b/>
                <w:bCs/>
                <w:rtl/>
              </w:rPr>
              <w:t>های حاکم بر جامعه و شئونات مذهبی؛ صحت محتوایی پاسخ</w:t>
            </w:r>
            <w:r w:rsidRPr="00B75A1F">
              <w:rPr>
                <w:rFonts w:cs="B Nazanin"/>
                <w:b/>
                <w:bCs/>
                <w:rtl/>
              </w:rPr>
              <w:softHyphen/>
            </w:r>
            <w:r w:rsidRPr="00B75A1F">
              <w:rPr>
                <w:rFonts w:cs="B Nazanin" w:hint="cs"/>
                <w:b/>
                <w:bCs/>
                <w:rtl/>
              </w:rPr>
              <w:t>ها و بازخوردهای ارائه شده از سوی ربات</w:t>
            </w:r>
          </w:p>
        </w:tc>
        <w:tc>
          <w:tcPr>
            <w:tcW w:w="709" w:type="dxa"/>
            <w:vAlign w:val="center"/>
          </w:tcPr>
          <w:p w:rsidR="004D2E85" w:rsidRPr="004D2E85" w:rsidRDefault="004D2E85" w:rsidP="004D2E85">
            <w:pPr>
              <w:bidi/>
              <w:rPr>
                <w:rFonts w:cs="B Titr"/>
                <w:b/>
                <w:bCs/>
                <w:sz w:val="16"/>
                <w:szCs w:val="16"/>
                <w:rtl/>
                <w:lang w:bidi="fa-IR"/>
              </w:rPr>
            </w:pPr>
            <w:r w:rsidRPr="004D2E85">
              <w:rPr>
                <w:rFonts w:cs="B Titr" w:hint="cs"/>
                <w:b/>
                <w:bCs/>
                <w:sz w:val="16"/>
                <w:szCs w:val="16"/>
                <w:rtl/>
                <w:lang w:bidi="fa-IR"/>
              </w:rPr>
              <w:t>30</w:t>
            </w:r>
          </w:p>
        </w:tc>
        <w:tc>
          <w:tcPr>
            <w:tcW w:w="567" w:type="dxa"/>
            <w:shd w:val="clear" w:color="auto" w:fill="F2F2F2" w:themeFill="background1" w:themeFillShade="F2"/>
            <w:vAlign w:val="center"/>
          </w:tcPr>
          <w:p w:rsidR="004D2E85" w:rsidRPr="004D2E85" w:rsidRDefault="004D2E85" w:rsidP="004D2E85">
            <w:pPr>
              <w:bidi/>
              <w:rPr>
                <w:rFonts w:cs="B Titr"/>
                <w:sz w:val="16"/>
                <w:szCs w:val="16"/>
                <w:rtl/>
                <w:lang w:bidi="fa-IR"/>
              </w:rPr>
            </w:pPr>
          </w:p>
        </w:tc>
      </w:tr>
      <w:tr w:rsidR="004D2E85" w:rsidRPr="004D2E85" w:rsidTr="004D2E85">
        <w:trPr>
          <w:cantSplit/>
          <w:trHeight w:val="163"/>
        </w:trPr>
        <w:tc>
          <w:tcPr>
            <w:tcW w:w="9639" w:type="dxa"/>
            <w:gridSpan w:val="6"/>
            <w:shd w:val="clear" w:color="auto" w:fill="F2F2F2" w:themeFill="background1" w:themeFillShade="F2"/>
            <w:vAlign w:val="center"/>
          </w:tcPr>
          <w:p w:rsidR="004D2E85" w:rsidRPr="004D2E85" w:rsidRDefault="004D2E85" w:rsidP="004D2E85">
            <w:pPr>
              <w:bidi/>
              <w:rPr>
                <w:rFonts w:cs="B Titr"/>
                <w:sz w:val="16"/>
                <w:szCs w:val="16"/>
                <w:rtl/>
                <w:lang w:bidi="fa-IR"/>
              </w:rPr>
            </w:pPr>
          </w:p>
        </w:tc>
      </w:tr>
    </w:tbl>
    <w:p w:rsidR="00F01B89" w:rsidRDefault="00F01B89" w:rsidP="00F01B89">
      <w:pPr>
        <w:bidi/>
        <w:rPr>
          <w:rtl/>
        </w:rPr>
      </w:pPr>
    </w:p>
    <w:tbl>
      <w:tblPr>
        <w:tblStyle w:val="TableGrid9"/>
        <w:bidiVisual/>
        <w:tblW w:w="0" w:type="auto"/>
        <w:tblInd w:w="-425" w:type="dxa"/>
        <w:tblLook w:val="04A0"/>
      </w:tblPr>
      <w:tblGrid>
        <w:gridCol w:w="2790"/>
        <w:gridCol w:w="2367"/>
        <w:gridCol w:w="2364"/>
        <w:gridCol w:w="2260"/>
      </w:tblGrid>
      <w:tr w:rsidR="004D2E85" w:rsidRPr="004D2E85" w:rsidTr="00B75A1F">
        <w:tc>
          <w:tcPr>
            <w:tcW w:w="3009" w:type="dxa"/>
          </w:tcPr>
          <w:p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نام و نام خانوادگی داور</w:t>
            </w:r>
          </w:p>
        </w:tc>
        <w:tc>
          <w:tcPr>
            <w:tcW w:w="2584" w:type="dxa"/>
          </w:tcPr>
          <w:p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تاریخ و امضاء</w:t>
            </w:r>
          </w:p>
        </w:tc>
        <w:tc>
          <w:tcPr>
            <w:tcW w:w="2585" w:type="dxa"/>
          </w:tcPr>
          <w:p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جمع امتیاز به عدد</w:t>
            </w:r>
          </w:p>
        </w:tc>
        <w:tc>
          <w:tcPr>
            <w:tcW w:w="2451" w:type="dxa"/>
          </w:tcPr>
          <w:p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به حروف</w:t>
            </w:r>
          </w:p>
        </w:tc>
      </w:tr>
      <w:tr w:rsidR="004D2E85" w:rsidRPr="004D2E85" w:rsidTr="00B75A1F">
        <w:trPr>
          <w:trHeight w:val="1217"/>
        </w:trPr>
        <w:tc>
          <w:tcPr>
            <w:tcW w:w="3009" w:type="dxa"/>
          </w:tcPr>
          <w:p w:rsidR="004D2E85" w:rsidRPr="004D2E85" w:rsidRDefault="004D2E85" w:rsidP="004D2E85">
            <w:pPr>
              <w:bidi/>
              <w:jc w:val="both"/>
              <w:rPr>
                <w:rtl/>
                <w:lang w:bidi="fa-IR"/>
              </w:rPr>
            </w:pPr>
          </w:p>
        </w:tc>
        <w:tc>
          <w:tcPr>
            <w:tcW w:w="2584" w:type="dxa"/>
          </w:tcPr>
          <w:p w:rsidR="004D2E85" w:rsidRPr="004D2E85" w:rsidRDefault="004D2E85" w:rsidP="004D2E85">
            <w:pPr>
              <w:bidi/>
              <w:jc w:val="both"/>
              <w:rPr>
                <w:rtl/>
                <w:lang w:bidi="fa-IR"/>
              </w:rPr>
            </w:pPr>
          </w:p>
        </w:tc>
        <w:tc>
          <w:tcPr>
            <w:tcW w:w="2585" w:type="dxa"/>
          </w:tcPr>
          <w:p w:rsidR="004D2E85" w:rsidRPr="004D2E85" w:rsidRDefault="004D2E85" w:rsidP="004D2E85">
            <w:pPr>
              <w:bidi/>
              <w:jc w:val="both"/>
              <w:rPr>
                <w:rtl/>
                <w:lang w:bidi="fa-IR"/>
              </w:rPr>
            </w:pPr>
          </w:p>
        </w:tc>
        <w:tc>
          <w:tcPr>
            <w:tcW w:w="2451" w:type="dxa"/>
          </w:tcPr>
          <w:p w:rsidR="004D2E85" w:rsidRPr="004D2E85" w:rsidRDefault="004D2E85" w:rsidP="004D2E85">
            <w:pPr>
              <w:bidi/>
              <w:jc w:val="both"/>
              <w:rPr>
                <w:rtl/>
                <w:lang w:bidi="fa-IR"/>
              </w:rPr>
            </w:pPr>
          </w:p>
        </w:tc>
      </w:tr>
    </w:tbl>
    <w:p w:rsidR="004D2E85" w:rsidRDefault="004D2E85" w:rsidP="004D2E85">
      <w:pPr>
        <w:bidi/>
        <w:rPr>
          <w:rtl/>
        </w:rPr>
      </w:pPr>
    </w:p>
    <w:p w:rsidR="00F01B89" w:rsidRPr="00F01B89" w:rsidRDefault="00F01B89" w:rsidP="00F01B89">
      <w:pPr>
        <w:bidi/>
        <w:jc w:val="both"/>
        <w:rPr>
          <w:rFonts w:eastAsiaTheme="minorEastAsia"/>
          <w:rtl/>
          <w:lang w:bidi="fa-IR"/>
        </w:rPr>
      </w:pPr>
    </w:p>
    <w:p w:rsidR="004D2E85" w:rsidRDefault="004D2E85" w:rsidP="00F01B89">
      <w:pPr>
        <w:bidi/>
        <w:jc w:val="both"/>
        <w:rPr>
          <w:rFonts w:eastAsiaTheme="minorEastAsia" w:cs="B Lotus"/>
          <w:b/>
          <w:bCs/>
          <w:sz w:val="28"/>
          <w:szCs w:val="28"/>
          <w:rtl/>
          <w:lang w:bidi="fa-IR"/>
        </w:rPr>
      </w:pPr>
    </w:p>
    <w:p w:rsidR="004D2E85" w:rsidRDefault="004D2E85" w:rsidP="004D2E85">
      <w:pPr>
        <w:bidi/>
        <w:jc w:val="both"/>
        <w:rPr>
          <w:rFonts w:eastAsiaTheme="minorEastAsia" w:cs="B Lotus"/>
          <w:b/>
          <w:bCs/>
          <w:sz w:val="28"/>
          <w:szCs w:val="28"/>
          <w:rtl/>
          <w:lang w:bidi="fa-IR"/>
        </w:rPr>
      </w:pPr>
    </w:p>
    <w:p w:rsidR="00F01B89" w:rsidRPr="00F01B89" w:rsidRDefault="00F01B89" w:rsidP="004D2E85">
      <w:pPr>
        <w:bidi/>
        <w:jc w:val="both"/>
        <w:rPr>
          <w:rFonts w:eastAsiaTheme="minorEastAsia" w:cs="B Lotus"/>
          <w:b/>
          <w:bCs/>
          <w:sz w:val="28"/>
          <w:szCs w:val="28"/>
          <w:rtl/>
          <w:lang w:bidi="fa-IR"/>
        </w:rPr>
      </w:pPr>
      <w:r w:rsidRPr="00F01B89">
        <w:rPr>
          <w:rFonts w:eastAsiaTheme="minorEastAsia" w:cs="B Lotus" w:hint="cs"/>
          <w:b/>
          <w:bCs/>
          <w:sz w:val="28"/>
          <w:szCs w:val="28"/>
          <w:rtl/>
          <w:lang w:bidi="fa-IR"/>
        </w:rPr>
        <w:t>توضیحات ضروری در مورد اپلیکیشن و ربات:</w:t>
      </w:r>
    </w:p>
    <w:p w:rsidR="00F01B89" w:rsidRPr="00F01B89" w:rsidRDefault="00F01B89" w:rsidP="00F01B89">
      <w:pPr>
        <w:numPr>
          <w:ilvl w:val="0"/>
          <w:numId w:val="64"/>
        </w:numPr>
        <w:bidi/>
        <w:contextualSpacing/>
        <w:jc w:val="both"/>
        <w:rPr>
          <w:rFonts w:eastAsiaTheme="minorEastAsia" w:cs="B Lotus"/>
          <w:sz w:val="28"/>
          <w:szCs w:val="28"/>
          <w:lang w:bidi="fa-IR"/>
        </w:rPr>
      </w:pPr>
      <w:r w:rsidRPr="00F01B89">
        <w:rPr>
          <w:rFonts w:eastAsiaTheme="minorEastAsia" w:cs="B Lotus" w:hint="cs"/>
          <w:sz w:val="28"/>
          <w:szCs w:val="28"/>
          <w:rtl/>
          <w:lang w:bidi="fa-IR"/>
        </w:rPr>
        <w:t>اپلیکیشن و ربات هردو در قالب یک رشته از جشنواره برگزار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شود و مجموع امتیاز هر کدام 100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باشد.</w:t>
      </w:r>
    </w:p>
    <w:p w:rsidR="00F01B89" w:rsidRPr="00F01B89" w:rsidRDefault="00F01B89" w:rsidP="00F01B89">
      <w:pPr>
        <w:numPr>
          <w:ilvl w:val="0"/>
          <w:numId w:val="64"/>
        </w:numPr>
        <w:bidi/>
        <w:contextualSpacing/>
        <w:jc w:val="both"/>
        <w:rPr>
          <w:rFonts w:eastAsiaTheme="minorEastAsia" w:cs="B Lotus"/>
          <w:sz w:val="28"/>
          <w:szCs w:val="28"/>
          <w:lang w:bidi="fa-IR"/>
        </w:rPr>
      </w:pPr>
      <w:r w:rsidRPr="00F01B89">
        <w:rPr>
          <w:rFonts w:eastAsiaTheme="minorEastAsia" w:cs="B Lotus" w:hint="cs"/>
          <w:sz w:val="28"/>
          <w:szCs w:val="28"/>
          <w:rtl/>
          <w:lang w:bidi="fa-IR"/>
        </w:rPr>
        <w:t>داوران محترم با توجه به نوع برنامه، بخش مربوط به آن را تکمیل خواهند کرد، بدین معنی که بخش الف فرم برای اپلیکیشن و بخش ب فرم برای ربات اختصاص یافته است.</w:t>
      </w:r>
    </w:p>
    <w:p w:rsidR="00F01B89" w:rsidRPr="00F01B89" w:rsidRDefault="00F01B89" w:rsidP="00F01B89">
      <w:pPr>
        <w:numPr>
          <w:ilvl w:val="0"/>
          <w:numId w:val="64"/>
        </w:numPr>
        <w:bidi/>
        <w:contextualSpacing/>
        <w:jc w:val="both"/>
        <w:rPr>
          <w:rFonts w:eastAsiaTheme="minorEastAsia" w:cs="B Lotus"/>
          <w:sz w:val="28"/>
          <w:szCs w:val="28"/>
          <w:rtl/>
          <w:lang w:bidi="fa-IR"/>
        </w:rPr>
      </w:pPr>
      <w:r w:rsidRPr="00F01B89">
        <w:rPr>
          <w:rFonts w:eastAsiaTheme="minorEastAsia" w:cs="B Lotus" w:hint="cs"/>
          <w:sz w:val="28"/>
          <w:szCs w:val="28"/>
          <w:rtl/>
          <w:lang w:bidi="fa-IR"/>
        </w:rPr>
        <w:t>تعداد شاخص</w:t>
      </w:r>
      <w:r w:rsidRPr="00F01B89">
        <w:rPr>
          <w:rFonts w:eastAsiaTheme="minorEastAsia" w:cs="B Lotus"/>
          <w:sz w:val="28"/>
          <w:szCs w:val="28"/>
          <w:rtl/>
          <w:lang w:bidi="fa-IR"/>
        </w:rPr>
        <w:softHyphen/>
      </w:r>
      <w:r w:rsidRPr="00F01B89">
        <w:rPr>
          <w:rFonts w:eastAsiaTheme="minorEastAsia" w:cs="B Lotus" w:hint="cs"/>
          <w:sz w:val="28"/>
          <w:szCs w:val="28"/>
          <w:rtl/>
          <w:lang w:bidi="fa-IR"/>
        </w:rPr>
        <w:t>های موجود در هر بند متناسب با امتیاز آن بند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باشد و شاخص</w:t>
      </w:r>
      <w:r w:rsidRPr="00F01B89">
        <w:rPr>
          <w:rFonts w:eastAsiaTheme="minorEastAsia" w:cs="B Lotus"/>
          <w:sz w:val="28"/>
          <w:szCs w:val="28"/>
          <w:rtl/>
          <w:lang w:bidi="fa-IR"/>
        </w:rPr>
        <w:softHyphen/>
      </w:r>
      <w:r w:rsidRPr="00F01B89">
        <w:rPr>
          <w:rFonts w:eastAsiaTheme="minorEastAsia" w:cs="B Lotus" w:hint="cs"/>
          <w:sz w:val="28"/>
          <w:szCs w:val="28"/>
          <w:rtl/>
          <w:lang w:bidi="fa-IR"/>
        </w:rPr>
        <w:t xml:space="preserve">ها توسط علامت (؛) از هم تفکیک شده اند. </w:t>
      </w:r>
    </w:p>
    <w:p w:rsidR="00F01B89" w:rsidRPr="00F01B89" w:rsidRDefault="00F01B89" w:rsidP="00F01B89">
      <w:pPr>
        <w:bidi/>
        <w:rPr>
          <w:rFonts w:eastAsiaTheme="minorEastAsia"/>
          <w:lang w:bidi="fa-IR"/>
        </w:rPr>
      </w:pPr>
    </w:p>
    <w:p w:rsidR="004A40F9" w:rsidRPr="006A3CBC" w:rsidRDefault="004D2E85" w:rsidP="006A3CBC">
      <w:pPr>
        <w:pStyle w:val="Heading2"/>
        <w:bidi/>
        <w:rPr>
          <w:rFonts w:cs="B Titr"/>
          <w:b/>
          <w:bCs/>
          <w:color w:val="FF0000"/>
          <w:sz w:val="24"/>
          <w:szCs w:val="24"/>
          <w:rtl/>
        </w:rPr>
      </w:pPr>
      <w:bookmarkStart w:id="108" w:name="_Toc503356838"/>
      <w:r w:rsidRPr="004D2E85">
        <w:rPr>
          <w:rFonts w:cs="B Titr" w:hint="cs"/>
          <w:b/>
          <w:bCs/>
          <w:color w:val="FF0000"/>
          <w:sz w:val="24"/>
          <w:szCs w:val="24"/>
          <w:rtl/>
        </w:rPr>
        <w:t>6</w:t>
      </w:r>
      <w:r w:rsidR="004976D7">
        <w:rPr>
          <w:rFonts w:cs="B Titr" w:hint="cs"/>
          <w:b/>
          <w:bCs/>
          <w:color w:val="FF0000"/>
          <w:sz w:val="24"/>
          <w:szCs w:val="24"/>
          <w:rtl/>
        </w:rPr>
        <w:t>-9</w:t>
      </w:r>
      <w:r w:rsidR="009B3394" w:rsidRPr="004A40F9">
        <w:rPr>
          <w:rFonts w:cs="B Titr" w:hint="cs"/>
          <w:b/>
          <w:bCs/>
          <w:color w:val="FF0000"/>
          <w:sz w:val="24"/>
          <w:szCs w:val="24"/>
          <w:rtl/>
        </w:rPr>
        <w:t>-</w:t>
      </w:r>
      <w:r w:rsidR="00D43176" w:rsidRPr="004A40F9">
        <w:rPr>
          <w:rFonts w:cs="B Titr" w:hint="cs"/>
          <w:b/>
          <w:bCs/>
          <w:color w:val="FF0000"/>
          <w:sz w:val="24"/>
          <w:szCs w:val="24"/>
          <w:rtl/>
        </w:rPr>
        <w:t>بخش ششم:"هنرهاي</w:t>
      </w:r>
      <w:r w:rsidR="001F4E58">
        <w:rPr>
          <w:rFonts w:cs="B Titr" w:hint="eastAsia"/>
          <w:b/>
          <w:bCs/>
          <w:color w:val="FF0000"/>
          <w:sz w:val="24"/>
          <w:szCs w:val="24"/>
          <w:rtl/>
        </w:rPr>
        <w:t>گروهي</w:t>
      </w:r>
      <w:r w:rsidR="001F4E58">
        <w:rPr>
          <w:rFonts w:cs="B Titr"/>
          <w:b/>
          <w:bCs/>
          <w:color w:val="FF0000"/>
          <w:sz w:val="24"/>
          <w:szCs w:val="24"/>
          <w:rtl/>
        </w:rPr>
        <w:t xml:space="preserve"> "</w:t>
      </w:r>
      <w:r w:rsidR="00D43176" w:rsidRPr="004A40F9">
        <w:rPr>
          <w:rFonts w:cs="B Titr" w:hint="cs"/>
          <w:b/>
          <w:bCs/>
          <w:color w:val="FF0000"/>
          <w:sz w:val="24"/>
          <w:szCs w:val="24"/>
          <w:rtl/>
        </w:rPr>
        <w:t>:</w:t>
      </w:r>
      <w:bookmarkEnd w:id="108"/>
    </w:p>
    <w:p w:rsidR="00D43176" w:rsidRDefault="00D43176" w:rsidP="006A3CBC">
      <w:pPr>
        <w:autoSpaceDE w:val="0"/>
        <w:autoSpaceDN w:val="0"/>
        <w:bidi/>
        <w:adjustRightInd w:val="0"/>
        <w:spacing w:after="0" w:line="240" w:lineRule="auto"/>
        <w:jc w:val="both"/>
        <w:rPr>
          <w:rFonts w:ascii="B Mitra" w:hAnsi="Calibri" w:cs="B Mitra"/>
          <w:sz w:val="28"/>
          <w:szCs w:val="28"/>
          <w:rtl/>
        </w:rPr>
      </w:pPr>
      <w:r w:rsidRPr="00C201C3">
        <w:rPr>
          <w:rFonts w:ascii="B Mitra" w:hAnsi="Calibri" w:cs="B Mitra" w:hint="cs"/>
          <w:sz w:val="28"/>
          <w:szCs w:val="28"/>
          <w:rtl/>
        </w:rPr>
        <w:t xml:space="preserve">1- سرود </w:t>
      </w:r>
      <w:r w:rsidR="003C7A27">
        <w:rPr>
          <w:rFonts w:ascii="B Mitra" w:hAnsi="Calibri" w:cs="B Mitra"/>
          <w:sz w:val="28"/>
          <w:szCs w:val="28"/>
          <w:rtl/>
        </w:rPr>
        <w:t>(</w:t>
      </w:r>
      <w:r w:rsidRPr="00C201C3">
        <w:rPr>
          <w:rFonts w:ascii="B Mitra" w:hAnsi="Calibri" w:cs="B Mitra" w:hint="cs"/>
          <w:sz w:val="28"/>
          <w:szCs w:val="28"/>
          <w:rtl/>
        </w:rPr>
        <w:t xml:space="preserve">محلي و ملي) 2- تئاتر </w:t>
      </w:r>
      <w:r w:rsidR="008749EA">
        <w:rPr>
          <w:rFonts w:ascii="B Mitra" w:hAnsi="Calibri" w:cs="B Mitra" w:hint="cs"/>
          <w:sz w:val="28"/>
          <w:szCs w:val="28"/>
          <w:rtl/>
        </w:rPr>
        <w:t>صحنه‌ای</w:t>
      </w:r>
      <w:r w:rsidR="003C7A27">
        <w:rPr>
          <w:rFonts w:ascii="B Mitra" w:hAnsi="Calibri" w:cs="B Mitra"/>
          <w:sz w:val="28"/>
          <w:szCs w:val="28"/>
          <w:rtl/>
        </w:rPr>
        <w:t xml:space="preserve"> 3</w:t>
      </w:r>
      <w:r>
        <w:rPr>
          <w:rFonts w:ascii="B Mitra" w:hAnsi="Calibri" w:cs="B Mitra" w:hint="cs"/>
          <w:sz w:val="28"/>
          <w:szCs w:val="28"/>
          <w:rtl/>
        </w:rPr>
        <w:t>-تئاتر</w:t>
      </w:r>
      <w:r w:rsidRPr="00C85F19">
        <w:rPr>
          <w:rFonts w:ascii="B Mitra" w:hAnsi="Calibri" w:cs="B Mitra" w:hint="cs"/>
          <w:sz w:val="28"/>
          <w:szCs w:val="28"/>
          <w:rtl/>
        </w:rPr>
        <w:t xml:space="preserve"> عروسكي </w:t>
      </w:r>
      <w:r>
        <w:rPr>
          <w:rFonts w:ascii="B Mitra" w:hAnsi="Calibri" w:cs="B Mitra" w:hint="cs"/>
          <w:sz w:val="28"/>
          <w:szCs w:val="28"/>
          <w:rtl/>
        </w:rPr>
        <w:t>4</w:t>
      </w:r>
      <w:r w:rsidRPr="00C85F19">
        <w:rPr>
          <w:rFonts w:ascii="B Mitra" w:hAnsi="Calibri" w:cs="B Mitra" w:hint="cs"/>
          <w:sz w:val="28"/>
          <w:szCs w:val="28"/>
          <w:rtl/>
        </w:rPr>
        <w:t>- تواشيح</w:t>
      </w:r>
      <w:r w:rsidR="003C7A27">
        <w:rPr>
          <w:rFonts w:ascii="B Mitra" w:hAnsi="Calibri" w:cs="B Mitra"/>
          <w:sz w:val="28"/>
          <w:szCs w:val="28"/>
          <w:rtl/>
        </w:rPr>
        <w:t>(</w:t>
      </w:r>
      <w:r>
        <w:rPr>
          <w:rFonts w:ascii="B Mitra" w:hAnsi="Calibri" w:cs="B Mitra" w:hint="cs"/>
          <w:sz w:val="28"/>
          <w:szCs w:val="28"/>
          <w:rtl/>
        </w:rPr>
        <w:t xml:space="preserve">برادرانو خواهران) 5- </w:t>
      </w:r>
      <w:r w:rsidR="008749EA">
        <w:rPr>
          <w:rFonts w:ascii="B Mitra" w:hAnsi="Calibri" w:cs="B Mitra" w:hint="cs"/>
          <w:sz w:val="28"/>
          <w:szCs w:val="28"/>
          <w:rtl/>
        </w:rPr>
        <w:t>وب‌سایت</w:t>
      </w:r>
    </w:p>
    <w:p w:rsidR="001C67E4" w:rsidRPr="00E4015B" w:rsidRDefault="004976D7" w:rsidP="004976D7">
      <w:pPr>
        <w:pStyle w:val="Heading2"/>
        <w:bidi/>
        <w:rPr>
          <w:rFonts w:cs="B Titr"/>
          <w:b/>
          <w:bCs/>
          <w:color w:val="FF0000"/>
          <w:sz w:val="24"/>
          <w:szCs w:val="24"/>
          <w:rtl/>
        </w:rPr>
      </w:pPr>
      <w:bookmarkStart w:id="109" w:name="_Toc503356839"/>
      <w:r>
        <w:rPr>
          <w:rFonts w:cs="B Titr" w:hint="cs"/>
          <w:b/>
          <w:bCs/>
          <w:color w:val="FF0000"/>
          <w:sz w:val="24"/>
          <w:szCs w:val="24"/>
          <w:rtl/>
        </w:rPr>
        <w:t>1-6</w:t>
      </w:r>
      <w:r w:rsidR="009B3394" w:rsidRPr="00E4015B">
        <w:rPr>
          <w:rFonts w:cs="B Titr" w:hint="cs"/>
          <w:b/>
          <w:bCs/>
          <w:color w:val="FF0000"/>
          <w:sz w:val="24"/>
          <w:szCs w:val="24"/>
          <w:rtl/>
        </w:rPr>
        <w:t>-</w:t>
      </w:r>
      <w:r>
        <w:rPr>
          <w:rFonts w:cs="B Titr" w:hint="cs"/>
          <w:b/>
          <w:bCs/>
          <w:color w:val="FF0000"/>
          <w:sz w:val="24"/>
          <w:szCs w:val="24"/>
          <w:rtl/>
        </w:rPr>
        <w:t>9</w:t>
      </w:r>
      <w:r w:rsidR="00AA62A0" w:rsidRPr="00E4015B">
        <w:rPr>
          <w:rFonts w:cs="B Titr" w:hint="cs"/>
          <w:b/>
          <w:bCs/>
          <w:color w:val="FF0000"/>
          <w:sz w:val="24"/>
          <w:szCs w:val="24"/>
          <w:rtl/>
        </w:rPr>
        <w:t>-</w:t>
      </w:r>
      <w:r w:rsidR="001C67E4" w:rsidRPr="00E4015B">
        <w:rPr>
          <w:rFonts w:cs="B Titr"/>
          <w:b/>
          <w:bCs/>
          <w:color w:val="FF0000"/>
          <w:sz w:val="24"/>
          <w:szCs w:val="24"/>
          <w:rtl/>
        </w:rPr>
        <w:t xml:space="preserve"> سرود</w:t>
      </w:r>
      <w:bookmarkEnd w:id="109"/>
    </w:p>
    <w:p w:rsidR="000500AB" w:rsidRPr="000500AB" w:rsidRDefault="001C67E4" w:rsidP="00E90CBC">
      <w:pPr>
        <w:pStyle w:val="ListParagraph"/>
        <w:numPr>
          <w:ilvl w:val="0"/>
          <w:numId w:val="10"/>
        </w:numPr>
        <w:autoSpaceDE w:val="0"/>
        <w:autoSpaceDN w:val="0"/>
        <w:bidi/>
        <w:adjustRightInd w:val="0"/>
        <w:spacing w:after="0" w:line="240" w:lineRule="auto"/>
        <w:jc w:val="both"/>
        <w:rPr>
          <w:rFonts w:ascii="B Mitra" w:hAnsi="Calibri" w:cs="B Mitra"/>
          <w:sz w:val="28"/>
          <w:szCs w:val="28"/>
          <w:lang w:bidi="fa-IR"/>
        </w:rPr>
      </w:pPr>
      <w:r w:rsidRPr="000676BC">
        <w:rPr>
          <w:rFonts w:ascii="B Mitra" w:hAnsi="Calibri" w:cs="B Mitra" w:hint="cs"/>
          <w:b/>
          <w:bCs/>
          <w:sz w:val="28"/>
          <w:szCs w:val="28"/>
          <w:rtl/>
        </w:rPr>
        <w:t>موضوع</w:t>
      </w:r>
      <w:r>
        <w:rPr>
          <w:rFonts w:ascii="B Mitra" w:hAnsi="Calibri" w:cs="B Mitra" w:hint="cs"/>
          <w:sz w:val="28"/>
          <w:szCs w:val="28"/>
          <w:rtl/>
        </w:rPr>
        <w:t xml:space="preserve">: </w:t>
      </w:r>
      <w:r w:rsidRPr="00E83696">
        <w:rPr>
          <w:rFonts w:ascii="B Mitra" w:hAnsi="Calibri" w:cs="B Nazanin" w:hint="cs"/>
          <w:b/>
          <w:bCs/>
          <w:sz w:val="20"/>
          <w:szCs w:val="20"/>
          <w:rtl/>
        </w:rPr>
        <w:t>فرهنگی،اجتماعیوآموزشیبارویکردتربیتی</w:t>
      </w:r>
    </w:p>
    <w:p w:rsidR="001C67E4" w:rsidRPr="000676BC" w:rsidRDefault="000500AB" w:rsidP="00650754">
      <w:pPr>
        <w:pStyle w:val="ListParagraph"/>
        <w:autoSpaceDE w:val="0"/>
        <w:autoSpaceDN w:val="0"/>
        <w:bidi/>
        <w:adjustRightInd w:val="0"/>
        <w:spacing w:after="0" w:line="240" w:lineRule="auto"/>
        <w:jc w:val="both"/>
        <w:rPr>
          <w:rFonts w:ascii="B Mitra" w:hAnsi="Calibri" w:cs="B Mitra"/>
          <w:sz w:val="28"/>
          <w:szCs w:val="28"/>
          <w:lang w:bidi="fa-IR"/>
        </w:rPr>
      </w:pPr>
      <w:r>
        <w:rPr>
          <w:rFonts w:ascii="B Mitra" w:hAnsi="Calibri" w:cs="B Mitra" w:hint="cs"/>
          <w:b/>
          <w:bCs/>
          <w:sz w:val="28"/>
          <w:szCs w:val="28"/>
          <w:rtl/>
        </w:rPr>
        <w:t>*</w:t>
      </w:r>
      <w:r w:rsidR="0064470D">
        <w:rPr>
          <w:rFonts w:ascii="B Mitra" w:hAnsi="Calibri" w:cs="B Mitra" w:hint="cs"/>
          <w:b/>
          <w:bCs/>
          <w:sz w:val="28"/>
          <w:szCs w:val="28"/>
          <w:rtl/>
        </w:rPr>
        <w:t>گروه‌های</w:t>
      </w:r>
      <w:r>
        <w:rPr>
          <w:rFonts w:ascii="B Mitra" w:hAnsi="Calibri" w:cs="B Mitra" w:hint="cs"/>
          <w:b/>
          <w:bCs/>
          <w:sz w:val="28"/>
          <w:szCs w:val="28"/>
          <w:rtl/>
        </w:rPr>
        <w:t xml:space="preserve"> اول استان </w:t>
      </w:r>
      <w:r w:rsidR="0064470D">
        <w:rPr>
          <w:rFonts w:ascii="B Mitra" w:hAnsi="Calibri" w:cs="B Mitra" w:hint="cs"/>
          <w:b/>
          <w:bCs/>
          <w:sz w:val="28"/>
          <w:szCs w:val="28"/>
          <w:rtl/>
        </w:rPr>
        <w:t>می‌باید</w:t>
      </w:r>
      <w:r>
        <w:rPr>
          <w:rFonts w:ascii="B Mitra" w:hAnsi="Calibri" w:cs="B Mitra" w:hint="cs"/>
          <w:b/>
          <w:bCs/>
          <w:sz w:val="28"/>
          <w:szCs w:val="28"/>
          <w:rtl/>
        </w:rPr>
        <w:t xml:space="preserve"> اثر خود را در قالب </w:t>
      </w:r>
      <w:r>
        <w:rPr>
          <w:rFonts w:cs="B Mitra"/>
          <w:b/>
          <w:bCs/>
          <w:sz w:val="28"/>
          <w:szCs w:val="28"/>
        </w:rPr>
        <w:t>CD</w:t>
      </w:r>
      <w:r>
        <w:rPr>
          <w:rFonts w:cs="B Mitra" w:hint="cs"/>
          <w:b/>
          <w:bCs/>
          <w:sz w:val="28"/>
          <w:szCs w:val="28"/>
          <w:rtl/>
          <w:lang w:bidi="fa-IR"/>
        </w:rPr>
        <w:t xml:space="preserve">با </w:t>
      </w:r>
      <w:r>
        <w:rPr>
          <w:rFonts w:cs="B Mitra"/>
          <w:b/>
          <w:bCs/>
          <w:sz w:val="28"/>
          <w:szCs w:val="28"/>
          <w:lang w:bidi="fa-IR"/>
        </w:rPr>
        <w:t>DVD</w:t>
      </w:r>
      <w:r>
        <w:rPr>
          <w:rFonts w:cs="B Mitra" w:hint="cs"/>
          <w:b/>
          <w:bCs/>
          <w:sz w:val="28"/>
          <w:szCs w:val="28"/>
          <w:rtl/>
          <w:lang w:bidi="fa-IR"/>
        </w:rPr>
        <w:t xml:space="preserve">به </w:t>
      </w:r>
      <w:r w:rsidR="00650754">
        <w:rPr>
          <w:rFonts w:cs="B Mitra" w:hint="cs"/>
          <w:b/>
          <w:bCs/>
          <w:sz w:val="28"/>
          <w:szCs w:val="28"/>
          <w:rtl/>
          <w:lang w:bidi="fa-IR"/>
        </w:rPr>
        <w:t>اداره جشنواره ها</w:t>
      </w:r>
      <w:r>
        <w:rPr>
          <w:rFonts w:cs="B Mitra" w:hint="cs"/>
          <w:b/>
          <w:bCs/>
          <w:sz w:val="28"/>
          <w:szCs w:val="28"/>
          <w:rtl/>
          <w:lang w:bidi="fa-IR"/>
        </w:rPr>
        <w:t xml:space="preserve"> ارسال نماید</w:t>
      </w:r>
      <w:r w:rsidR="001C67E4" w:rsidRPr="00E83696">
        <w:rPr>
          <w:rFonts w:ascii="B Mitra" w:hAnsi="Calibri" w:cs="B Nazanin" w:hint="cs"/>
          <w:b/>
          <w:bCs/>
          <w:sz w:val="20"/>
          <w:szCs w:val="20"/>
          <w:rtl/>
        </w:rPr>
        <w:t>.</w:t>
      </w:r>
    </w:p>
    <w:p w:rsidR="0080041F" w:rsidRPr="0080041F" w:rsidRDefault="0080041F" w:rsidP="00187410">
      <w:pPr>
        <w:bidi/>
        <w:jc w:val="center"/>
        <w:rPr>
          <w:rFonts w:cs="B Mitra"/>
          <w:b/>
          <w:bCs/>
          <w:rtl/>
          <w:lang w:bidi="fa-IR"/>
        </w:rPr>
      </w:pPr>
    </w:p>
    <w:tbl>
      <w:tblPr>
        <w:tblStyle w:val="TableGrid1"/>
        <w:bidiVisual/>
        <w:tblW w:w="0" w:type="auto"/>
        <w:tblLook w:val="04A0"/>
      </w:tblPr>
      <w:tblGrid>
        <w:gridCol w:w="595"/>
        <w:gridCol w:w="869"/>
        <w:gridCol w:w="5876"/>
        <w:gridCol w:w="931"/>
        <w:gridCol w:w="728"/>
      </w:tblGrid>
      <w:tr w:rsidR="0014485B" w:rsidRPr="000E3834" w:rsidTr="006F2822">
        <w:trPr>
          <w:trHeight w:val="441"/>
        </w:trPr>
        <w:tc>
          <w:tcPr>
            <w:tcW w:w="595" w:type="dxa"/>
            <w:tcBorders>
              <w:bottom w:val="single" w:sz="12" w:space="0" w:color="000000"/>
            </w:tcBorders>
          </w:tcPr>
          <w:p w:rsidR="0014485B" w:rsidRPr="000E3834" w:rsidRDefault="0014485B" w:rsidP="00677F8F">
            <w:pPr>
              <w:bidi/>
              <w:jc w:val="center"/>
              <w:rPr>
                <w:rFonts w:cs="B Nazanin"/>
                <w:b/>
                <w:bCs/>
                <w:sz w:val="20"/>
                <w:szCs w:val="20"/>
                <w:rtl/>
                <w:lang w:bidi="fa-IR"/>
              </w:rPr>
            </w:pPr>
            <w:r w:rsidRPr="000E3834">
              <w:rPr>
                <w:rFonts w:cs="B Nazanin" w:hint="cs"/>
                <w:b/>
                <w:bCs/>
                <w:sz w:val="20"/>
                <w:szCs w:val="20"/>
                <w:rtl/>
                <w:lang w:bidi="fa-IR"/>
              </w:rPr>
              <w:t>ردیف</w:t>
            </w:r>
          </w:p>
        </w:tc>
        <w:tc>
          <w:tcPr>
            <w:tcW w:w="860" w:type="dxa"/>
            <w:tcBorders>
              <w:bottom w:val="single" w:sz="12" w:space="0" w:color="000000"/>
            </w:tcBorders>
          </w:tcPr>
          <w:p w:rsidR="0014485B" w:rsidRPr="0080041F" w:rsidRDefault="0014485B" w:rsidP="00677F8F">
            <w:pPr>
              <w:bidi/>
              <w:jc w:val="center"/>
              <w:rPr>
                <w:rFonts w:ascii="B Mitra" w:hAnsi="Calibri" w:cs="B Mitra"/>
                <w:b/>
                <w:bCs/>
                <w:sz w:val="28"/>
                <w:szCs w:val="28"/>
                <w:rtl/>
              </w:rPr>
            </w:pPr>
          </w:p>
        </w:tc>
        <w:tc>
          <w:tcPr>
            <w:tcW w:w="5876" w:type="dxa"/>
            <w:tcBorders>
              <w:bottom w:val="single" w:sz="12" w:space="0" w:color="000000"/>
            </w:tcBorders>
          </w:tcPr>
          <w:p w:rsidR="0014485B" w:rsidRPr="000E3834" w:rsidRDefault="00E96664" w:rsidP="00677F8F">
            <w:pPr>
              <w:bidi/>
              <w:jc w:val="center"/>
              <w:rPr>
                <w:rFonts w:cs="B Nazanin"/>
                <w:b/>
                <w:bCs/>
                <w:sz w:val="20"/>
                <w:szCs w:val="20"/>
                <w:rtl/>
                <w:lang w:bidi="fa-IR"/>
              </w:rPr>
            </w:pPr>
            <w:r>
              <w:rPr>
                <w:rFonts w:ascii="B Mitra" w:hAnsi="Calibri" w:cs="B Mitra" w:hint="cs"/>
                <w:b/>
                <w:bCs/>
                <w:sz w:val="28"/>
                <w:szCs w:val="28"/>
                <w:rtl/>
              </w:rPr>
              <w:t>شاخص‌های</w:t>
            </w:r>
            <w:r w:rsidR="0014485B" w:rsidRPr="000676BC">
              <w:rPr>
                <w:rFonts w:ascii="B Mitra" w:hAnsi="Calibri" w:cs="B Mitra" w:hint="cs"/>
                <w:b/>
                <w:bCs/>
                <w:sz w:val="28"/>
                <w:szCs w:val="28"/>
                <w:rtl/>
              </w:rPr>
              <w:t>داوری</w:t>
            </w:r>
            <w:r w:rsidR="0014485B" w:rsidRPr="00677F8F">
              <w:rPr>
                <w:rFonts w:ascii="B Mitra" w:hAnsi="Calibri" w:cs="B Mitra" w:hint="cs"/>
                <w:b/>
                <w:bCs/>
                <w:sz w:val="28"/>
                <w:szCs w:val="28"/>
                <w:rtl/>
              </w:rPr>
              <w:t xml:space="preserve"> رشته سرودملی</w:t>
            </w:r>
          </w:p>
        </w:tc>
        <w:tc>
          <w:tcPr>
            <w:tcW w:w="931" w:type="dxa"/>
            <w:tcBorders>
              <w:bottom w:val="single" w:sz="12" w:space="0" w:color="000000"/>
            </w:tcBorders>
          </w:tcPr>
          <w:p w:rsidR="0014485B" w:rsidRPr="000E3834" w:rsidRDefault="0014485B" w:rsidP="00677F8F">
            <w:pPr>
              <w:bidi/>
              <w:jc w:val="center"/>
              <w:rPr>
                <w:rFonts w:cs="B Nazanin"/>
                <w:b/>
                <w:bCs/>
                <w:sz w:val="20"/>
                <w:szCs w:val="20"/>
                <w:rtl/>
                <w:lang w:bidi="fa-IR"/>
              </w:rPr>
            </w:pPr>
            <w:r>
              <w:rPr>
                <w:rFonts w:cs="B Nazanin" w:hint="cs"/>
                <w:b/>
                <w:bCs/>
                <w:sz w:val="20"/>
                <w:szCs w:val="20"/>
                <w:rtl/>
                <w:lang w:bidi="fa-IR"/>
              </w:rPr>
              <w:t>حداکثر امتیاز</w:t>
            </w:r>
          </w:p>
        </w:tc>
        <w:tc>
          <w:tcPr>
            <w:tcW w:w="728" w:type="dxa"/>
            <w:tcBorders>
              <w:bottom w:val="single" w:sz="12" w:space="0" w:color="000000"/>
            </w:tcBorders>
          </w:tcPr>
          <w:p w:rsidR="0014485B" w:rsidRPr="000E3834" w:rsidRDefault="0014485B" w:rsidP="00677F8F">
            <w:pPr>
              <w:bidi/>
              <w:jc w:val="center"/>
              <w:rPr>
                <w:rFonts w:cs="B Nazanin"/>
                <w:b/>
                <w:bCs/>
                <w:sz w:val="20"/>
                <w:szCs w:val="20"/>
                <w:rtl/>
                <w:lang w:bidi="fa-IR"/>
              </w:rPr>
            </w:pPr>
            <w:r>
              <w:rPr>
                <w:rFonts w:cs="B Nazanin" w:hint="cs"/>
                <w:b/>
                <w:bCs/>
                <w:sz w:val="20"/>
                <w:szCs w:val="20"/>
                <w:rtl/>
                <w:lang w:bidi="fa-IR"/>
              </w:rPr>
              <w:t>امتیاز داور</w:t>
            </w:r>
          </w:p>
        </w:tc>
      </w:tr>
      <w:tr w:rsidR="0014485B" w:rsidRPr="000E3834" w:rsidTr="006F2822">
        <w:trPr>
          <w:trHeight w:hRule="exact" w:val="304"/>
        </w:trPr>
        <w:tc>
          <w:tcPr>
            <w:tcW w:w="595" w:type="dxa"/>
            <w:tcBorders>
              <w:top w:val="single" w:sz="12" w:space="0" w:color="000000"/>
            </w:tcBorders>
          </w:tcPr>
          <w:p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1</w:t>
            </w:r>
          </w:p>
        </w:tc>
        <w:tc>
          <w:tcPr>
            <w:tcW w:w="860" w:type="dxa"/>
            <w:tcBorders>
              <w:top w:val="single" w:sz="12" w:space="0" w:color="000000"/>
            </w:tcBorders>
          </w:tcPr>
          <w:p w:rsidR="0014485B" w:rsidRDefault="0014485B" w:rsidP="00187410">
            <w:pPr>
              <w:bidi/>
              <w:rPr>
                <w:rFonts w:cs="B Nazanin"/>
                <w:b/>
                <w:bCs/>
                <w:sz w:val="20"/>
                <w:szCs w:val="20"/>
                <w:rtl/>
                <w:lang w:bidi="fa-IR"/>
              </w:rPr>
            </w:pPr>
          </w:p>
        </w:tc>
        <w:tc>
          <w:tcPr>
            <w:tcW w:w="5876" w:type="dxa"/>
            <w:tcBorders>
              <w:top w:val="single" w:sz="12" w:space="0" w:color="000000"/>
            </w:tcBorders>
          </w:tcPr>
          <w:p w:rsidR="0014485B" w:rsidRPr="000E3834" w:rsidRDefault="0014485B" w:rsidP="00187410">
            <w:pPr>
              <w:bidi/>
              <w:rPr>
                <w:rFonts w:cs="B Nazanin"/>
                <w:b/>
                <w:bCs/>
                <w:sz w:val="20"/>
                <w:szCs w:val="20"/>
                <w:rtl/>
                <w:lang w:bidi="fa-IR"/>
              </w:rPr>
            </w:pPr>
            <w:r>
              <w:rPr>
                <w:rFonts w:cs="B Nazanin" w:hint="cs"/>
                <w:b/>
                <w:bCs/>
                <w:sz w:val="20"/>
                <w:szCs w:val="20"/>
                <w:rtl/>
                <w:lang w:bidi="fa-IR"/>
              </w:rPr>
              <w:t xml:space="preserve">صحیح خوانی </w:t>
            </w:r>
            <w:r w:rsidR="0064470D">
              <w:rPr>
                <w:rFonts w:cs="B Nazanin" w:hint="cs"/>
                <w:b/>
                <w:bCs/>
                <w:sz w:val="20"/>
                <w:szCs w:val="20"/>
                <w:rtl/>
                <w:lang w:bidi="fa-IR"/>
              </w:rPr>
              <w:t>ملودی‌ها</w:t>
            </w:r>
            <w:r>
              <w:rPr>
                <w:rFonts w:cs="B Nazanin" w:hint="cs"/>
                <w:b/>
                <w:bCs/>
                <w:sz w:val="20"/>
                <w:szCs w:val="20"/>
                <w:rtl/>
                <w:lang w:bidi="fa-IR"/>
              </w:rPr>
              <w:t xml:space="preserve"> و فواصل (کوک)</w:t>
            </w:r>
          </w:p>
        </w:tc>
        <w:tc>
          <w:tcPr>
            <w:tcW w:w="931" w:type="dxa"/>
            <w:tcBorders>
              <w:top w:val="single" w:sz="12" w:space="0" w:color="000000"/>
            </w:tcBorders>
          </w:tcPr>
          <w:p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rsidR="0014485B" w:rsidRPr="000E3834" w:rsidRDefault="0014485B" w:rsidP="00187410">
            <w:pPr>
              <w:bidi/>
              <w:jc w:val="center"/>
              <w:rPr>
                <w:rFonts w:cs="B Nazanin"/>
                <w:b/>
                <w:bCs/>
                <w:sz w:val="20"/>
                <w:szCs w:val="20"/>
                <w:rtl/>
                <w:lang w:bidi="fa-IR"/>
              </w:rPr>
            </w:pPr>
          </w:p>
        </w:tc>
      </w:tr>
      <w:tr w:rsidR="0014485B" w:rsidRPr="000E3834" w:rsidTr="006F2822">
        <w:trPr>
          <w:trHeight w:hRule="exact" w:val="304"/>
        </w:trPr>
        <w:tc>
          <w:tcPr>
            <w:tcW w:w="595" w:type="dxa"/>
          </w:tcPr>
          <w:p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2</w:t>
            </w:r>
          </w:p>
        </w:tc>
        <w:tc>
          <w:tcPr>
            <w:tcW w:w="860" w:type="dxa"/>
          </w:tcPr>
          <w:p w:rsidR="0014485B" w:rsidRDefault="0014485B" w:rsidP="00187410">
            <w:pPr>
              <w:bidi/>
              <w:rPr>
                <w:rFonts w:cs="B Nazanin"/>
                <w:b/>
                <w:bCs/>
                <w:sz w:val="20"/>
                <w:szCs w:val="20"/>
                <w:rtl/>
                <w:lang w:bidi="fa-IR"/>
              </w:rPr>
            </w:pPr>
          </w:p>
        </w:tc>
        <w:tc>
          <w:tcPr>
            <w:tcW w:w="5876" w:type="dxa"/>
          </w:tcPr>
          <w:p w:rsidR="0014485B" w:rsidRPr="000E3834" w:rsidRDefault="0014485B" w:rsidP="00187410">
            <w:pPr>
              <w:bidi/>
              <w:rPr>
                <w:rFonts w:cs="B Nazanin"/>
                <w:b/>
                <w:bCs/>
                <w:sz w:val="20"/>
                <w:szCs w:val="20"/>
                <w:rtl/>
                <w:lang w:bidi="fa-IR"/>
              </w:rPr>
            </w:pPr>
            <w:r>
              <w:rPr>
                <w:rFonts w:cs="B Nazanin" w:hint="cs"/>
                <w:b/>
                <w:bCs/>
                <w:sz w:val="20"/>
                <w:szCs w:val="20"/>
                <w:rtl/>
                <w:lang w:bidi="fa-IR"/>
              </w:rPr>
              <w:t>همسرایی و هماهنگی</w:t>
            </w:r>
          </w:p>
        </w:tc>
        <w:tc>
          <w:tcPr>
            <w:tcW w:w="931" w:type="dxa"/>
          </w:tcPr>
          <w:p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rsidR="0014485B" w:rsidRPr="000E3834" w:rsidRDefault="0014485B" w:rsidP="00187410">
            <w:pPr>
              <w:bidi/>
              <w:jc w:val="center"/>
              <w:rPr>
                <w:rFonts w:cs="B Nazanin"/>
                <w:b/>
                <w:bCs/>
                <w:sz w:val="20"/>
                <w:szCs w:val="20"/>
                <w:rtl/>
                <w:lang w:bidi="fa-IR"/>
              </w:rPr>
            </w:pPr>
          </w:p>
        </w:tc>
      </w:tr>
      <w:tr w:rsidR="0014485B" w:rsidRPr="000E3834" w:rsidTr="006F2822">
        <w:trPr>
          <w:trHeight w:hRule="exact" w:val="304"/>
        </w:trPr>
        <w:tc>
          <w:tcPr>
            <w:tcW w:w="595" w:type="dxa"/>
          </w:tcPr>
          <w:p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3</w:t>
            </w:r>
          </w:p>
        </w:tc>
        <w:tc>
          <w:tcPr>
            <w:tcW w:w="860" w:type="dxa"/>
          </w:tcPr>
          <w:p w:rsidR="0014485B" w:rsidRDefault="0014485B" w:rsidP="00187410">
            <w:pPr>
              <w:bidi/>
              <w:rPr>
                <w:rFonts w:cs="B Nazanin"/>
                <w:b/>
                <w:bCs/>
                <w:sz w:val="20"/>
                <w:szCs w:val="20"/>
                <w:rtl/>
                <w:lang w:bidi="fa-IR"/>
              </w:rPr>
            </w:pPr>
          </w:p>
        </w:tc>
        <w:tc>
          <w:tcPr>
            <w:tcW w:w="5876" w:type="dxa"/>
          </w:tcPr>
          <w:p w:rsidR="0014485B" w:rsidRPr="000E3834" w:rsidRDefault="0014485B" w:rsidP="00187410">
            <w:pPr>
              <w:bidi/>
              <w:rPr>
                <w:rFonts w:cs="B Nazanin"/>
                <w:b/>
                <w:bCs/>
                <w:sz w:val="20"/>
                <w:szCs w:val="20"/>
                <w:rtl/>
                <w:lang w:bidi="fa-IR"/>
              </w:rPr>
            </w:pPr>
            <w:r>
              <w:rPr>
                <w:rFonts w:cs="B Nazanin" w:hint="cs"/>
                <w:b/>
                <w:bCs/>
                <w:sz w:val="20"/>
                <w:szCs w:val="20"/>
                <w:rtl/>
                <w:lang w:bidi="fa-IR"/>
              </w:rPr>
              <w:t>درک و اجرای صحیح ریتم</w:t>
            </w:r>
          </w:p>
        </w:tc>
        <w:tc>
          <w:tcPr>
            <w:tcW w:w="931" w:type="dxa"/>
          </w:tcPr>
          <w:p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rsidR="0014485B" w:rsidRPr="000E3834" w:rsidRDefault="0014485B" w:rsidP="00187410">
            <w:pPr>
              <w:bidi/>
              <w:jc w:val="center"/>
              <w:rPr>
                <w:rFonts w:cs="B Nazanin"/>
                <w:b/>
                <w:bCs/>
                <w:sz w:val="20"/>
                <w:szCs w:val="20"/>
                <w:rtl/>
                <w:lang w:bidi="fa-IR"/>
              </w:rPr>
            </w:pPr>
          </w:p>
        </w:tc>
      </w:tr>
      <w:tr w:rsidR="0014485B" w:rsidRPr="000E3834" w:rsidTr="006F2822">
        <w:trPr>
          <w:trHeight w:hRule="exact" w:val="304"/>
        </w:trPr>
        <w:tc>
          <w:tcPr>
            <w:tcW w:w="595" w:type="dxa"/>
          </w:tcPr>
          <w:p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4</w:t>
            </w:r>
          </w:p>
        </w:tc>
        <w:tc>
          <w:tcPr>
            <w:tcW w:w="860" w:type="dxa"/>
          </w:tcPr>
          <w:p w:rsidR="0014485B" w:rsidRDefault="0014485B" w:rsidP="00187410">
            <w:pPr>
              <w:bidi/>
              <w:rPr>
                <w:rFonts w:cs="B Nazanin"/>
                <w:b/>
                <w:bCs/>
                <w:sz w:val="20"/>
                <w:szCs w:val="20"/>
                <w:rtl/>
                <w:lang w:bidi="fa-IR"/>
              </w:rPr>
            </w:pPr>
          </w:p>
        </w:tc>
        <w:tc>
          <w:tcPr>
            <w:tcW w:w="5876" w:type="dxa"/>
          </w:tcPr>
          <w:p w:rsidR="0014485B" w:rsidRPr="000E3834" w:rsidRDefault="0014485B" w:rsidP="00187410">
            <w:pPr>
              <w:bidi/>
              <w:rPr>
                <w:rFonts w:cs="B Nazanin"/>
                <w:b/>
                <w:bCs/>
                <w:sz w:val="20"/>
                <w:szCs w:val="20"/>
                <w:rtl/>
                <w:lang w:bidi="fa-IR"/>
              </w:rPr>
            </w:pPr>
            <w:r>
              <w:rPr>
                <w:rFonts w:cs="B Nazanin" w:hint="cs"/>
                <w:b/>
                <w:bCs/>
                <w:sz w:val="20"/>
                <w:szCs w:val="20"/>
                <w:rtl/>
                <w:lang w:bidi="fa-IR"/>
              </w:rPr>
              <w:t>حجم و رنگ صدایی مطلوب</w:t>
            </w:r>
          </w:p>
        </w:tc>
        <w:tc>
          <w:tcPr>
            <w:tcW w:w="931" w:type="dxa"/>
          </w:tcPr>
          <w:p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rsidR="0014485B" w:rsidRPr="000E3834" w:rsidRDefault="0014485B" w:rsidP="00187410">
            <w:pPr>
              <w:bidi/>
              <w:jc w:val="center"/>
              <w:rPr>
                <w:rFonts w:cs="B Nazanin"/>
                <w:b/>
                <w:bCs/>
                <w:sz w:val="20"/>
                <w:szCs w:val="20"/>
                <w:rtl/>
                <w:lang w:bidi="fa-IR"/>
              </w:rPr>
            </w:pPr>
          </w:p>
        </w:tc>
      </w:tr>
      <w:tr w:rsidR="0014485B" w:rsidRPr="000E3834" w:rsidTr="006F2822">
        <w:trPr>
          <w:trHeight w:hRule="exact" w:val="304"/>
        </w:trPr>
        <w:tc>
          <w:tcPr>
            <w:tcW w:w="595" w:type="dxa"/>
          </w:tcPr>
          <w:p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5</w:t>
            </w:r>
          </w:p>
        </w:tc>
        <w:tc>
          <w:tcPr>
            <w:tcW w:w="860" w:type="dxa"/>
          </w:tcPr>
          <w:p w:rsidR="0014485B" w:rsidRDefault="0014485B" w:rsidP="00187410">
            <w:pPr>
              <w:bidi/>
              <w:rPr>
                <w:rFonts w:cs="B Nazanin"/>
                <w:b/>
                <w:bCs/>
                <w:sz w:val="20"/>
                <w:szCs w:val="20"/>
                <w:rtl/>
                <w:lang w:bidi="fa-IR"/>
              </w:rPr>
            </w:pPr>
          </w:p>
        </w:tc>
        <w:tc>
          <w:tcPr>
            <w:tcW w:w="5876" w:type="dxa"/>
          </w:tcPr>
          <w:p w:rsidR="0014485B" w:rsidRPr="000E3834" w:rsidRDefault="0064470D" w:rsidP="00187410">
            <w:pPr>
              <w:bidi/>
              <w:rPr>
                <w:rFonts w:cs="B Nazanin"/>
                <w:b/>
                <w:bCs/>
                <w:sz w:val="20"/>
                <w:szCs w:val="20"/>
                <w:rtl/>
                <w:lang w:bidi="fa-IR"/>
              </w:rPr>
            </w:pPr>
            <w:r>
              <w:rPr>
                <w:rFonts w:cs="B Nazanin" w:hint="cs"/>
                <w:b/>
                <w:bCs/>
                <w:sz w:val="20"/>
                <w:szCs w:val="20"/>
                <w:rtl/>
                <w:lang w:bidi="fa-IR"/>
              </w:rPr>
              <w:t>چندصدایی</w:t>
            </w:r>
            <w:r w:rsidR="00E96664">
              <w:rPr>
                <w:rFonts w:cs="B Nazanin"/>
                <w:b/>
                <w:bCs/>
                <w:sz w:val="20"/>
                <w:szCs w:val="20"/>
                <w:rtl/>
                <w:lang w:bidi="fa-IR"/>
              </w:rPr>
              <w:t xml:space="preserve"> (</w:t>
            </w:r>
            <w:r w:rsidR="0014485B">
              <w:rPr>
                <w:rFonts w:cs="B Nazanin" w:hint="cs"/>
                <w:b/>
                <w:bCs/>
                <w:sz w:val="20"/>
                <w:szCs w:val="20"/>
                <w:rtl/>
                <w:lang w:bidi="fa-IR"/>
              </w:rPr>
              <w:t>پولیفونی)</w:t>
            </w:r>
          </w:p>
        </w:tc>
        <w:tc>
          <w:tcPr>
            <w:tcW w:w="931" w:type="dxa"/>
          </w:tcPr>
          <w:p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rsidR="0014485B" w:rsidRPr="000E3834" w:rsidRDefault="0014485B" w:rsidP="00187410">
            <w:pPr>
              <w:bidi/>
              <w:jc w:val="center"/>
              <w:rPr>
                <w:rFonts w:cs="B Nazanin"/>
                <w:b/>
                <w:bCs/>
                <w:sz w:val="20"/>
                <w:szCs w:val="20"/>
                <w:rtl/>
                <w:lang w:bidi="fa-IR"/>
              </w:rPr>
            </w:pPr>
          </w:p>
        </w:tc>
      </w:tr>
      <w:tr w:rsidR="0014485B" w:rsidRPr="000E3834" w:rsidTr="006F2822">
        <w:trPr>
          <w:trHeight w:hRule="exact" w:val="304"/>
        </w:trPr>
        <w:tc>
          <w:tcPr>
            <w:tcW w:w="595" w:type="dxa"/>
          </w:tcPr>
          <w:p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6</w:t>
            </w:r>
          </w:p>
        </w:tc>
        <w:tc>
          <w:tcPr>
            <w:tcW w:w="860" w:type="dxa"/>
          </w:tcPr>
          <w:p w:rsidR="0014485B" w:rsidRDefault="0014485B" w:rsidP="00187410">
            <w:pPr>
              <w:bidi/>
              <w:rPr>
                <w:rFonts w:cs="B Nazanin"/>
                <w:b/>
                <w:bCs/>
                <w:sz w:val="20"/>
                <w:szCs w:val="20"/>
                <w:rtl/>
                <w:lang w:bidi="fa-IR"/>
              </w:rPr>
            </w:pPr>
          </w:p>
        </w:tc>
        <w:tc>
          <w:tcPr>
            <w:tcW w:w="5876" w:type="dxa"/>
          </w:tcPr>
          <w:p w:rsidR="0014485B" w:rsidRPr="000E3834" w:rsidRDefault="0014485B" w:rsidP="00187410">
            <w:pPr>
              <w:bidi/>
              <w:rPr>
                <w:rFonts w:cs="B Nazanin"/>
                <w:b/>
                <w:bCs/>
                <w:sz w:val="20"/>
                <w:szCs w:val="20"/>
                <w:rtl/>
                <w:lang w:bidi="fa-IR"/>
              </w:rPr>
            </w:pPr>
            <w:r>
              <w:rPr>
                <w:rFonts w:cs="B Nazanin" w:hint="cs"/>
                <w:b/>
                <w:bCs/>
                <w:sz w:val="20"/>
                <w:szCs w:val="20"/>
                <w:rtl/>
                <w:lang w:bidi="fa-IR"/>
              </w:rPr>
              <w:t>حس/دینامیک/موزیکالیته</w:t>
            </w:r>
          </w:p>
        </w:tc>
        <w:tc>
          <w:tcPr>
            <w:tcW w:w="931" w:type="dxa"/>
          </w:tcPr>
          <w:p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rsidR="0014485B" w:rsidRPr="000E3834" w:rsidRDefault="0014485B" w:rsidP="00187410">
            <w:pPr>
              <w:bidi/>
              <w:jc w:val="center"/>
              <w:rPr>
                <w:rFonts w:cs="B Nazanin"/>
                <w:b/>
                <w:bCs/>
                <w:sz w:val="20"/>
                <w:szCs w:val="20"/>
                <w:rtl/>
                <w:lang w:bidi="fa-IR"/>
              </w:rPr>
            </w:pPr>
          </w:p>
        </w:tc>
      </w:tr>
      <w:tr w:rsidR="0014485B" w:rsidRPr="000E3834" w:rsidTr="006F2822">
        <w:trPr>
          <w:trHeight w:hRule="exact" w:val="304"/>
        </w:trPr>
        <w:tc>
          <w:tcPr>
            <w:tcW w:w="595" w:type="dxa"/>
          </w:tcPr>
          <w:p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lastRenderedPageBreak/>
              <w:t>7</w:t>
            </w:r>
          </w:p>
        </w:tc>
        <w:tc>
          <w:tcPr>
            <w:tcW w:w="860" w:type="dxa"/>
          </w:tcPr>
          <w:p w:rsidR="0014485B" w:rsidRDefault="0014485B" w:rsidP="00187410">
            <w:pPr>
              <w:bidi/>
              <w:rPr>
                <w:rFonts w:cs="B Nazanin"/>
                <w:b/>
                <w:bCs/>
                <w:sz w:val="20"/>
                <w:szCs w:val="20"/>
                <w:rtl/>
                <w:lang w:bidi="fa-IR"/>
              </w:rPr>
            </w:pPr>
          </w:p>
        </w:tc>
        <w:tc>
          <w:tcPr>
            <w:tcW w:w="5876" w:type="dxa"/>
          </w:tcPr>
          <w:p w:rsidR="0014485B" w:rsidRPr="000E3834" w:rsidRDefault="0014485B" w:rsidP="00187410">
            <w:pPr>
              <w:bidi/>
              <w:rPr>
                <w:rFonts w:cs="B Nazanin"/>
                <w:b/>
                <w:bCs/>
                <w:sz w:val="20"/>
                <w:szCs w:val="20"/>
                <w:rtl/>
                <w:lang w:bidi="fa-IR"/>
              </w:rPr>
            </w:pPr>
            <w:r>
              <w:rPr>
                <w:rFonts w:cs="B Nazanin" w:hint="cs"/>
                <w:b/>
                <w:bCs/>
                <w:sz w:val="20"/>
                <w:szCs w:val="20"/>
                <w:rtl/>
                <w:lang w:bidi="fa-IR"/>
              </w:rPr>
              <w:t>بیان و حس</w:t>
            </w:r>
          </w:p>
        </w:tc>
        <w:tc>
          <w:tcPr>
            <w:tcW w:w="931" w:type="dxa"/>
          </w:tcPr>
          <w:p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rsidR="0014485B" w:rsidRPr="000E3834" w:rsidRDefault="0014485B" w:rsidP="00187410">
            <w:pPr>
              <w:bidi/>
              <w:jc w:val="center"/>
              <w:rPr>
                <w:rFonts w:cs="B Nazanin"/>
                <w:b/>
                <w:bCs/>
                <w:sz w:val="20"/>
                <w:szCs w:val="20"/>
                <w:rtl/>
                <w:lang w:bidi="fa-IR"/>
              </w:rPr>
            </w:pPr>
          </w:p>
        </w:tc>
      </w:tr>
      <w:tr w:rsidR="0014485B" w:rsidRPr="000E3834" w:rsidTr="006F2822">
        <w:trPr>
          <w:trHeight w:hRule="exact" w:val="304"/>
        </w:trPr>
        <w:tc>
          <w:tcPr>
            <w:tcW w:w="595" w:type="dxa"/>
            <w:tcBorders>
              <w:bottom w:val="single" w:sz="12" w:space="0" w:color="000000"/>
            </w:tcBorders>
          </w:tcPr>
          <w:p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8</w:t>
            </w:r>
          </w:p>
        </w:tc>
        <w:tc>
          <w:tcPr>
            <w:tcW w:w="860" w:type="dxa"/>
            <w:tcBorders>
              <w:bottom w:val="single" w:sz="12" w:space="0" w:color="000000"/>
            </w:tcBorders>
          </w:tcPr>
          <w:p w:rsidR="0014485B" w:rsidRDefault="0014485B" w:rsidP="00187410">
            <w:pPr>
              <w:bidi/>
              <w:rPr>
                <w:rFonts w:cs="B Nazanin"/>
                <w:b/>
                <w:bCs/>
                <w:sz w:val="20"/>
                <w:szCs w:val="20"/>
                <w:rtl/>
                <w:lang w:bidi="fa-IR"/>
              </w:rPr>
            </w:pPr>
          </w:p>
        </w:tc>
        <w:tc>
          <w:tcPr>
            <w:tcW w:w="5876" w:type="dxa"/>
            <w:tcBorders>
              <w:bottom w:val="single" w:sz="12" w:space="0" w:color="000000"/>
            </w:tcBorders>
          </w:tcPr>
          <w:p w:rsidR="0014485B" w:rsidRPr="000E3834" w:rsidRDefault="0014485B" w:rsidP="00187410">
            <w:pPr>
              <w:bidi/>
              <w:rPr>
                <w:rFonts w:cs="B Nazanin"/>
                <w:b/>
                <w:bCs/>
                <w:sz w:val="20"/>
                <w:szCs w:val="20"/>
                <w:rtl/>
                <w:lang w:bidi="fa-IR"/>
              </w:rPr>
            </w:pPr>
            <w:r>
              <w:rPr>
                <w:rFonts w:cs="B Nazanin" w:hint="cs"/>
                <w:b/>
                <w:bCs/>
                <w:sz w:val="20"/>
                <w:szCs w:val="20"/>
                <w:rtl/>
                <w:lang w:bidi="fa-IR"/>
              </w:rPr>
              <w:t xml:space="preserve">صداسازی و </w:t>
            </w:r>
            <w:r w:rsidR="0064470D">
              <w:rPr>
                <w:rFonts w:cs="B Nazanin" w:hint="cs"/>
                <w:b/>
                <w:bCs/>
                <w:sz w:val="20"/>
                <w:szCs w:val="20"/>
                <w:rtl/>
                <w:lang w:bidi="fa-IR"/>
              </w:rPr>
              <w:t>تکنیک‌های</w:t>
            </w:r>
            <w:r>
              <w:rPr>
                <w:rFonts w:cs="B Nazanin" w:hint="cs"/>
                <w:b/>
                <w:bCs/>
                <w:sz w:val="20"/>
                <w:szCs w:val="20"/>
                <w:rtl/>
                <w:lang w:bidi="fa-IR"/>
              </w:rPr>
              <w:t xml:space="preserve"> آواز گروهی</w:t>
            </w:r>
          </w:p>
        </w:tc>
        <w:tc>
          <w:tcPr>
            <w:tcW w:w="931" w:type="dxa"/>
            <w:tcBorders>
              <w:bottom w:val="single" w:sz="12" w:space="0" w:color="000000"/>
            </w:tcBorders>
          </w:tcPr>
          <w:p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rsidR="0014485B" w:rsidRPr="000E3834" w:rsidRDefault="0014485B" w:rsidP="00187410">
            <w:pPr>
              <w:bidi/>
              <w:jc w:val="center"/>
              <w:rPr>
                <w:rFonts w:cs="B Nazanin"/>
                <w:b/>
                <w:bCs/>
                <w:sz w:val="20"/>
                <w:szCs w:val="20"/>
                <w:rtl/>
                <w:lang w:bidi="fa-IR"/>
              </w:rPr>
            </w:pPr>
          </w:p>
        </w:tc>
      </w:tr>
      <w:tr w:rsidR="00BE07F5" w:rsidRPr="000E3834" w:rsidTr="006F2822">
        <w:trPr>
          <w:trHeight w:hRule="exact" w:val="304"/>
        </w:trPr>
        <w:tc>
          <w:tcPr>
            <w:tcW w:w="595" w:type="dxa"/>
            <w:tcBorders>
              <w:top w:val="single" w:sz="12" w:space="0" w:color="000000"/>
            </w:tcBorders>
          </w:tcPr>
          <w:p w:rsidR="00BE07F5" w:rsidRPr="000E3834" w:rsidRDefault="00BE07F5" w:rsidP="00187410">
            <w:pPr>
              <w:bidi/>
              <w:jc w:val="center"/>
              <w:rPr>
                <w:rFonts w:cs="B Nazanin"/>
                <w:b/>
                <w:bCs/>
                <w:sz w:val="20"/>
                <w:szCs w:val="20"/>
                <w:rtl/>
                <w:lang w:bidi="fa-IR"/>
              </w:rPr>
            </w:pPr>
            <w:r>
              <w:rPr>
                <w:rFonts w:cs="B Nazanin" w:hint="cs"/>
                <w:b/>
                <w:bCs/>
                <w:sz w:val="20"/>
                <w:szCs w:val="20"/>
                <w:rtl/>
                <w:lang w:bidi="fa-IR"/>
              </w:rPr>
              <w:t>9</w:t>
            </w:r>
          </w:p>
        </w:tc>
        <w:tc>
          <w:tcPr>
            <w:tcW w:w="860" w:type="dxa"/>
            <w:vMerge w:val="restart"/>
            <w:tcBorders>
              <w:top w:val="single" w:sz="12" w:space="0" w:color="000000"/>
            </w:tcBorders>
            <w:textDirection w:val="btLr"/>
          </w:tcPr>
          <w:p w:rsidR="00BE07F5" w:rsidRPr="00BE07F5" w:rsidRDefault="00BE07F5" w:rsidP="00BE07F5">
            <w:pPr>
              <w:bidi/>
              <w:ind w:left="113" w:right="113"/>
              <w:rPr>
                <w:rFonts w:cs="B Nazanin"/>
                <w:b/>
                <w:bCs/>
                <w:sz w:val="24"/>
                <w:szCs w:val="24"/>
                <w:rtl/>
                <w:lang w:bidi="fa-IR"/>
              </w:rPr>
            </w:pPr>
            <w:r w:rsidRPr="00BE07F5">
              <w:rPr>
                <w:rFonts w:cs="B Nazanin" w:hint="cs"/>
                <w:b/>
                <w:bCs/>
                <w:sz w:val="24"/>
                <w:szCs w:val="24"/>
                <w:rtl/>
                <w:lang w:bidi="fa-IR"/>
              </w:rPr>
              <w:t>رهبر</w:t>
            </w:r>
          </w:p>
        </w:tc>
        <w:tc>
          <w:tcPr>
            <w:tcW w:w="5876" w:type="dxa"/>
            <w:tcBorders>
              <w:top w:val="single" w:sz="12" w:space="0" w:color="000000"/>
            </w:tcBorders>
          </w:tcPr>
          <w:p w:rsidR="00BE07F5" w:rsidRPr="000E3834" w:rsidRDefault="00BE07F5" w:rsidP="00187410">
            <w:pPr>
              <w:bidi/>
              <w:rPr>
                <w:rFonts w:cs="B Nazanin"/>
                <w:b/>
                <w:bCs/>
                <w:sz w:val="20"/>
                <w:szCs w:val="20"/>
                <w:rtl/>
                <w:lang w:bidi="fa-IR"/>
              </w:rPr>
            </w:pPr>
            <w:r>
              <w:rPr>
                <w:rFonts w:cs="B Nazanin" w:hint="cs"/>
                <w:b/>
                <w:bCs/>
                <w:sz w:val="20"/>
                <w:szCs w:val="20"/>
                <w:rtl/>
                <w:lang w:bidi="fa-IR"/>
              </w:rPr>
              <w:t>هدایت مناسب گروه و توجه به فنون رهبری</w:t>
            </w:r>
          </w:p>
        </w:tc>
        <w:tc>
          <w:tcPr>
            <w:tcW w:w="931" w:type="dxa"/>
            <w:tcBorders>
              <w:top w:val="single" w:sz="12" w:space="0" w:color="000000"/>
            </w:tcBorders>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rsidR="00BE07F5" w:rsidRPr="000E3834" w:rsidRDefault="00BE07F5" w:rsidP="00187410">
            <w:pPr>
              <w:bidi/>
              <w:jc w:val="center"/>
              <w:rPr>
                <w:rFonts w:cs="B Nazanin"/>
                <w:b/>
                <w:bCs/>
                <w:sz w:val="20"/>
                <w:szCs w:val="20"/>
                <w:rtl/>
                <w:lang w:bidi="fa-IR"/>
              </w:rPr>
            </w:pPr>
          </w:p>
        </w:tc>
      </w:tr>
      <w:tr w:rsidR="00BE07F5" w:rsidRPr="000E3834" w:rsidTr="006F2822">
        <w:trPr>
          <w:trHeight w:hRule="exact" w:val="304"/>
        </w:trPr>
        <w:tc>
          <w:tcPr>
            <w:tcW w:w="595" w:type="dxa"/>
          </w:tcPr>
          <w:p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10</w:t>
            </w:r>
          </w:p>
        </w:tc>
        <w:tc>
          <w:tcPr>
            <w:tcW w:w="860" w:type="dxa"/>
            <w:vMerge/>
            <w:textDirection w:val="btLr"/>
          </w:tcPr>
          <w:p w:rsidR="00BE07F5" w:rsidRPr="00BE07F5" w:rsidRDefault="00BE07F5" w:rsidP="00BE07F5">
            <w:pPr>
              <w:bidi/>
              <w:ind w:left="113" w:right="113"/>
              <w:rPr>
                <w:rFonts w:cs="B Nazanin"/>
                <w:b/>
                <w:bCs/>
                <w:sz w:val="24"/>
                <w:szCs w:val="24"/>
                <w:rtl/>
                <w:lang w:bidi="fa-IR"/>
              </w:rPr>
            </w:pPr>
          </w:p>
        </w:tc>
        <w:tc>
          <w:tcPr>
            <w:tcW w:w="5876" w:type="dxa"/>
          </w:tcPr>
          <w:p w:rsidR="00BE07F5" w:rsidRPr="000E3834" w:rsidRDefault="00BE07F5" w:rsidP="0014485B">
            <w:pPr>
              <w:bidi/>
              <w:rPr>
                <w:rFonts w:cs="B Nazanin"/>
                <w:b/>
                <w:bCs/>
                <w:sz w:val="20"/>
                <w:szCs w:val="20"/>
                <w:rtl/>
                <w:lang w:bidi="fa-IR"/>
              </w:rPr>
            </w:pPr>
            <w:r>
              <w:rPr>
                <w:rFonts w:cs="B Nazanin" w:hint="cs"/>
                <w:b/>
                <w:bCs/>
                <w:sz w:val="20"/>
                <w:szCs w:val="20"/>
                <w:rtl/>
                <w:lang w:bidi="fa-IR"/>
              </w:rPr>
              <w:t>انتخاب مناسب قطعه و توجه به محدوده صوتی</w:t>
            </w:r>
          </w:p>
        </w:tc>
        <w:tc>
          <w:tcPr>
            <w:tcW w:w="931" w:type="dxa"/>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5</w:t>
            </w:r>
          </w:p>
        </w:tc>
        <w:tc>
          <w:tcPr>
            <w:tcW w:w="728" w:type="dxa"/>
          </w:tcPr>
          <w:p w:rsidR="00BE07F5" w:rsidRPr="000E3834" w:rsidRDefault="00BE07F5" w:rsidP="00187410">
            <w:pPr>
              <w:bidi/>
              <w:jc w:val="center"/>
              <w:rPr>
                <w:rFonts w:cs="B Nazanin"/>
                <w:b/>
                <w:bCs/>
                <w:sz w:val="20"/>
                <w:szCs w:val="20"/>
                <w:rtl/>
                <w:lang w:bidi="fa-IR"/>
              </w:rPr>
            </w:pPr>
          </w:p>
        </w:tc>
      </w:tr>
      <w:tr w:rsidR="00BE07F5" w:rsidRPr="000E3834" w:rsidTr="006F2822">
        <w:trPr>
          <w:trHeight w:hRule="exact" w:val="304"/>
        </w:trPr>
        <w:tc>
          <w:tcPr>
            <w:tcW w:w="595" w:type="dxa"/>
            <w:tcBorders>
              <w:bottom w:val="single" w:sz="12" w:space="0" w:color="000000"/>
            </w:tcBorders>
          </w:tcPr>
          <w:p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11</w:t>
            </w:r>
          </w:p>
        </w:tc>
        <w:tc>
          <w:tcPr>
            <w:tcW w:w="860" w:type="dxa"/>
            <w:vMerge/>
            <w:tcBorders>
              <w:bottom w:val="single" w:sz="12" w:space="0" w:color="000000"/>
            </w:tcBorders>
            <w:textDirection w:val="btLr"/>
          </w:tcPr>
          <w:p w:rsidR="00BE07F5" w:rsidRPr="00BE07F5" w:rsidRDefault="00BE07F5" w:rsidP="00BE07F5">
            <w:pPr>
              <w:bidi/>
              <w:ind w:left="113" w:right="113"/>
              <w:rPr>
                <w:rFonts w:cs="B Nazanin"/>
                <w:b/>
                <w:bCs/>
                <w:sz w:val="24"/>
                <w:szCs w:val="24"/>
                <w:rtl/>
                <w:lang w:bidi="fa-IR"/>
              </w:rPr>
            </w:pPr>
          </w:p>
        </w:tc>
        <w:tc>
          <w:tcPr>
            <w:tcW w:w="5876" w:type="dxa"/>
            <w:tcBorders>
              <w:bottom w:val="single" w:sz="12" w:space="0" w:color="000000"/>
            </w:tcBorders>
          </w:tcPr>
          <w:p w:rsidR="00BE07F5" w:rsidRPr="000E3834" w:rsidRDefault="00BE07F5" w:rsidP="0014485B">
            <w:pPr>
              <w:bidi/>
              <w:rPr>
                <w:rFonts w:cs="B Nazanin"/>
                <w:b/>
                <w:bCs/>
                <w:sz w:val="20"/>
                <w:szCs w:val="20"/>
                <w:rtl/>
                <w:lang w:bidi="fa-IR"/>
              </w:rPr>
            </w:pPr>
            <w:r>
              <w:rPr>
                <w:rFonts w:cs="B Nazanin" w:hint="cs"/>
                <w:b/>
                <w:bCs/>
                <w:sz w:val="20"/>
                <w:szCs w:val="20"/>
                <w:rtl/>
                <w:lang w:bidi="fa-IR"/>
              </w:rPr>
              <w:t>آداب صحنه/لباس/چینش مناسب و آراستگی گروه</w:t>
            </w:r>
          </w:p>
        </w:tc>
        <w:tc>
          <w:tcPr>
            <w:tcW w:w="931" w:type="dxa"/>
            <w:tcBorders>
              <w:bottom w:val="single" w:sz="12" w:space="0" w:color="000000"/>
            </w:tcBorders>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rsidR="00BE07F5" w:rsidRPr="000E3834" w:rsidRDefault="00BE07F5" w:rsidP="00187410">
            <w:pPr>
              <w:bidi/>
              <w:jc w:val="center"/>
              <w:rPr>
                <w:rFonts w:cs="B Nazanin"/>
                <w:b/>
                <w:bCs/>
                <w:sz w:val="20"/>
                <w:szCs w:val="20"/>
                <w:rtl/>
                <w:lang w:bidi="fa-IR"/>
              </w:rPr>
            </w:pPr>
          </w:p>
        </w:tc>
      </w:tr>
      <w:tr w:rsidR="00BE07F5" w:rsidRPr="000E3834" w:rsidTr="006F2822">
        <w:trPr>
          <w:trHeight w:hRule="exact" w:val="304"/>
        </w:trPr>
        <w:tc>
          <w:tcPr>
            <w:tcW w:w="595" w:type="dxa"/>
            <w:tcBorders>
              <w:top w:val="single" w:sz="12" w:space="0" w:color="000000"/>
            </w:tcBorders>
          </w:tcPr>
          <w:p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12</w:t>
            </w:r>
          </w:p>
        </w:tc>
        <w:tc>
          <w:tcPr>
            <w:tcW w:w="860" w:type="dxa"/>
            <w:vMerge w:val="restart"/>
            <w:tcBorders>
              <w:top w:val="single" w:sz="12" w:space="0" w:color="000000"/>
            </w:tcBorders>
            <w:textDirection w:val="btLr"/>
          </w:tcPr>
          <w:p w:rsidR="00BE07F5" w:rsidRPr="00BE07F5" w:rsidRDefault="00BE07F5" w:rsidP="00BE07F5">
            <w:pPr>
              <w:tabs>
                <w:tab w:val="left" w:pos="188"/>
              </w:tabs>
              <w:bidi/>
              <w:ind w:left="113" w:right="113"/>
              <w:rPr>
                <w:rFonts w:cs="B Nazanin"/>
                <w:b/>
                <w:bCs/>
                <w:sz w:val="24"/>
                <w:szCs w:val="24"/>
                <w:rtl/>
                <w:lang w:bidi="fa-IR"/>
              </w:rPr>
            </w:pPr>
            <w:r w:rsidRPr="00BE07F5">
              <w:rPr>
                <w:rFonts w:cs="B Nazanin" w:hint="cs"/>
                <w:b/>
                <w:bCs/>
                <w:sz w:val="24"/>
                <w:szCs w:val="24"/>
                <w:rtl/>
                <w:lang w:bidi="fa-IR"/>
              </w:rPr>
              <w:t>موسیقی</w:t>
            </w:r>
          </w:p>
        </w:tc>
        <w:tc>
          <w:tcPr>
            <w:tcW w:w="5876" w:type="dxa"/>
            <w:tcBorders>
              <w:top w:val="single" w:sz="12" w:space="0" w:color="000000"/>
            </w:tcBorders>
          </w:tcPr>
          <w:p w:rsidR="00BE07F5" w:rsidRPr="000E3834" w:rsidRDefault="00BE07F5" w:rsidP="0014485B">
            <w:pPr>
              <w:tabs>
                <w:tab w:val="left" w:pos="188"/>
              </w:tabs>
              <w:bidi/>
              <w:rPr>
                <w:rFonts w:cs="B Nazanin"/>
                <w:b/>
                <w:bCs/>
                <w:sz w:val="20"/>
                <w:szCs w:val="20"/>
                <w:rtl/>
                <w:lang w:bidi="fa-IR"/>
              </w:rPr>
            </w:pPr>
            <w:r>
              <w:rPr>
                <w:rFonts w:cs="B Nazanin" w:hint="cs"/>
                <w:b/>
                <w:bCs/>
                <w:sz w:val="20"/>
                <w:szCs w:val="20"/>
                <w:rtl/>
                <w:lang w:bidi="fa-IR"/>
              </w:rPr>
              <w:t>زیبایی ملودی</w:t>
            </w:r>
          </w:p>
        </w:tc>
        <w:tc>
          <w:tcPr>
            <w:tcW w:w="931" w:type="dxa"/>
            <w:tcBorders>
              <w:top w:val="single" w:sz="12" w:space="0" w:color="000000"/>
            </w:tcBorders>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rsidR="00BE07F5" w:rsidRPr="000E3834" w:rsidRDefault="00BE07F5" w:rsidP="00187410">
            <w:pPr>
              <w:bidi/>
              <w:jc w:val="center"/>
              <w:rPr>
                <w:rFonts w:cs="B Nazanin"/>
                <w:b/>
                <w:bCs/>
                <w:sz w:val="20"/>
                <w:szCs w:val="20"/>
                <w:rtl/>
                <w:lang w:bidi="fa-IR"/>
              </w:rPr>
            </w:pPr>
          </w:p>
        </w:tc>
      </w:tr>
      <w:tr w:rsidR="00BE07F5" w:rsidRPr="000E3834" w:rsidTr="006F2822">
        <w:trPr>
          <w:trHeight w:hRule="exact" w:val="304"/>
        </w:trPr>
        <w:tc>
          <w:tcPr>
            <w:tcW w:w="595" w:type="dxa"/>
          </w:tcPr>
          <w:p w:rsidR="00BE07F5" w:rsidRDefault="00BE07F5" w:rsidP="007875BC">
            <w:pPr>
              <w:bidi/>
              <w:jc w:val="center"/>
              <w:rPr>
                <w:rFonts w:cs="B Nazanin"/>
                <w:b/>
                <w:bCs/>
                <w:sz w:val="20"/>
                <w:szCs w:val="20"/>
                <w:rtl/>
                <w:lang w:bidi="fa-IR"/>
              </w:rPr>
            </w:pPr>
            <w:r>
              <w:rPr>
                <w:rFonts w:cs="B Nazanin" w:hint="cs"/>
                <w:b/>
                <w:bCs/>
                <w:sz w:val="20"/>
                <w:szCs w:val="20"/>
                <w:rtl/>
                <w:lang w:bidi="fa-IR"/>
              </w:rPr>
              <w:t>13</w:t>
            </w:r>
          </w:p>
        </w:tc>
        <w:tc>
          <w:tcPr>
            <w:tcW w:w="860" w:type="dxa"/>
            <w:vMerge/>
            <w:textDirection w:val="btLr"/>
          </w:tcPr>
          <w:p w:rsidR="00BE07F5" w:rsidRPr="00BE07F5" w:rsidRDefault="00BE07F5" w:rsidP="00BE07F5">
            <w:pPr>
              <w:tabs>
                <w:tab w:val="left" w:pos="188"/>
              </w:tabs>
              <w:bidi/>
              <w:ind w:left="113" w:right="113"/>
              <w:rPr>
                <w:rFonts w:cs="B Nazanin"/>
                <w:b/>
                <w:bCs/>
                <w:sz w:val="24"/>
                <w:szCs w:val="24"/>
                <w:rtl/>
                <w:lang w:bidi="fa-IR"/>
              </w:rPr>
            </w:pPr>
          </w:p>
        </w:tc>
        <w:tc>
          <w:tcPr>
            <w:tcW w:w="5876" w:type="dxa"/>
          </w:tcPr>
          <w:p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تنظیم</w:t>
            </w:r>
            <w:r>
              <w:rPr>
                <w:rFonts w:cs="B Nazanin"/>
                <w:b/>
                <w:bCs/>
                <w:sz w:val="20"/>
                <w:szCs w:val="20"/>
                <w:rtl/>
                <w:lang w:bidi="fa-IR"/>
              </w:rPr>
              <w:t xml:space="preserve"> (</w:t>
            </w:r>
            <w:r w:rsidR="00BE07F5">
              <w:rPr>
                <w:rFonts w:cs="B Nazanin" w:hint="cs"/>
                <w:b/>
                <w:bCs/>
                <w:sz w:val="20"/>
                <w:szCs w:val="20"/>
                <w:rtl/>
                <w:lang w:bidi="fa-IR"/>
              </w:rPr>
              <w:t>هارمونی/ارکستراسیون/</w:t>
            </w:r>
            <w:r w:rsidR="0064470D">
              <w:rPr>
                <w:rFonts w:cs="B Nazanin" w:hint="cs"/>
                <w:b/>
                <w:bCs/>
                <w:sz w:val="20"/>
                <w:szCs w:val="20"/>
                <w:rtl/>
                <w:lang w:bidi="fa-IR"/>
              </w:rPr>
              <w:t>تکنیک‌های</w:t>
            </w:r>
            <w:r w:rsidR="00BE07F5">
              <w:rPr>
                <w:rFonts w:cs="B Nazanin" w:hint="cs"/>
                <w:b/>
                <w:bCs/>
                <w:sz w:val="20"/>
                <w:szCs w:val="20"/>
                <w:rtl/>
                <w:lang w:bidi="fa-IR"/>
              </w:rPr>
              <w:t xml:space="preserve"> آهنگسازی)</w:t>
            </w:r>
          </w:p>
        </w:tc>
        <w:tc>
          <w:tcPr>
            <w:tcW w:w="931" w:type="dxa"/>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rsidR="00BE07F5" w:rsidRPr="000E3834" w:rsidRDefault="00BE07F5" w:rsidP="00187410">
            <w:pPr>
              <w:bidi/>
              <w:jc w:val="center"/>
              <w:rPr>
                <w:rFonts w:cs="B Nazanin"/>
                <w:b/>
                <w:bCs/>
                <w:sz w:val="20"/>
                <w:szCs w:val="20"/>
                <w:rtl/>
                <w:lang w:bidi="fa-IR"/>
              </w:rPr>
            </w:pPr>
          </w:p>
        </w:tc>
      </w:tr>
      <w:tr w:rsidR="00BE07F5" w:rsidRPr="000E3834" w:rsidTr="006F2822">
        <w:trPr>
          <w:trHeight w:hRule="exact" w:val="445"/>
        </w:trPr>
        <w:tc>
          <w:tcPr>
            <w:tcW w:w="595" w:type="dxa"/>
            <w:tcBorders>
              <w:bottom w:val="single" w:sz="12" w:space="0" w:color="000000"/>
            </w:tcBorders>
          </w:tcPr>
          <w:p w:rsidR="00BE07F5" w:rsidRDefault="00BE07F5" w:rsidP="007875BC">
            <w:pPr>
              <w:bidi/>
              <w:jc w:val="center"/>
              <w:rPr>
                <w:rFonts w:cs="B Nazanin"/>
                <w:b/>
                <w:bCs/>
                <w:sz w:val="20"/>
                <w:szCs w:val="20"/>
                <w:rtl/>
                <w:lang w:bidi="fa-IR"/>
              </w:rPr>
            </w:pPr>
            <w:r>
              <w:rPr>
                <w:rFonts w:cs="B Nazanin" w:hint="cs"/>
                <w:b/>
                <w:bCs/>
                <w:sz w:val="20"/>
                <w:szCs w:val="20"/>
                <w:rtl/>
                <w:lang w:bidi="fa-IR"/>
              </w:rPr>
              <w:t>14</w:t>
            </w:r>
          </w:p>
        </w:tc>
        <w:tc>
          <w:tcPr>
            <w:tcW w:w="860" w:type="dxa"/>
            <w:vMerge/>
            <w:tcBorders>
              <w:bottom w:val="single" w:sz="12" w:space="0" w:color="000000"/>
            </w:tcBorders>
            <w:textDirection w:val="btLr"/>
          </w:tcPr>
          <w:p w:rsidR="00BE07F5" w:rsidRPr="00BE07F5" w:rsidRDefault="00BE07F5" w:rsidP="00BE07F5">
            <w:pPr>
              <w:tabs>
                <w:tab w:val="left" w:pos="188"/>
              </w:tabs>
              <w:bidi/>
              <w:ind w:left="113" w:right="113"/>
              <w:rPr>
                <w:rFonts w:cs="B Nazanin"/>
                <w:b/>
                <w:bCs/>
                <w:sz w:val="24"/>
                <w:szCs w:val="24"/>
                <w:rtl/>
                <w:lang w:bidi="fa-IR"/>
              </w:rPr>
            </w:pPr>
          </w:p>
        </w:tc>
        <w:tc>
          <w:tcPr>
            <w:tcW w:w="5876" w:type="dxa"/>
            <w:tcBorders>
              <w:bottom w:val="single" w:sz="12" w:space="0" w:color="000000"/>
            </w:tcBorders>
          </w:tcPr>
          <w:p w:rsidR="00BE07F5" w:rsidRDefault="00BE07F5" w:rsidP="0014485B">
            <w:pPr>
              <w:tabs>
                <w:tab w:val="left" w:pos="188"/>
              </w:tabs>
              <w:bidi/>
              <w:rPr>
                <w:rFonts w:cs="B Nazanin"/>
                <w:b/>
                <w:bCs/>
                <w:sz w:val="20"/>
                <w:szCs w:val="20"/>
                <w:rtl/>
                <w:lang w:bidi="fa-IR"/>
              </w:rPr>
            </w:pPr>
            <w:r>
              <w:rPr>
                <w:rFonts w:cs="B Nazanin" w:hint="cs"/>
                <w:b/>
                <w:bCs/>
                <w:sz w:val="20"/>
                <w:szCs w:val="20"/>
                <w:rtl/>
                <w:lang w:bidi="fa-IR"/>
              </w:rPr>
              <w:t>تناسب و پیوند صحیح شعر و موسیقی</w:t>
            </w:r>
          </w:p>
        </w:tc>
        <w:tc>
          <w:tcPr>
            <w:tcW w:w="931" w:type="dxa"/>
            <w:tcBorders>
              <w:bottom w:val="single" w:sz="12" w:space="0" w:color="000000"/>
            </w:tcBorders>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rsidR="00BE07F5" w:rsidRPr="000E3834" w:rsidRDefault="00BE07F5" w:rsidP="00187410">
            <w:pPr>
              <w:bidi/>
              <w:jc w:val="center"/>
              <w:rPr>
                <w:rFonts w:cs="B Nazanin"/>
                <w:b/>
                <w:bCs/>
                <w:sz w:val="20"/>
                <w:szCs w:val="20"/>
                <w:rtl/>
                <w:lang w:bidi="fa-IR"/>
              </w:rPr>
            </w:pPr>
          </w:p>
        </w:tc>
      </w:tr>
      <w:tr w:rsidR="00BE07F5" w:rsidRPr="000E3834" w:rsidTr="006F2822">
        <w:trPr>
          <w:trHeight w:hRule="exact" w:val="304"/>
        </w:trPr>
        <w:tc>
          <w:tcPr>
            <w:tcW w:w="595" w:type="dxa"/>
            <w:tcBorders>
              <w:top w:val="single" w:sz="12" w:space="0" w:color="000000"/>
            </w:tcBorders>
          </w:tcPr>
          <w:p w:rsidR="00BE07F5" w:rsidRDefault="00BE07F5" w:rsidP="007875BC">
            <w:pPr>
              <w:bidi/>
              <w:jc w:val="center"/>
              <w:rPr>
                <w:rFonts w:cs="B Nazanin"/>
                <w:b/>
                <w:bCs/>
                <w:sz w:val="20"/>
                <w:szCs w:val="20"/>
                <w:rtl/>
                <w:lang w:bidi="fa-IR"/>
              </w:rPr>
            </w:pPr>
            <w:r>
              <w:rPr>
                <w:rFonts w:cs="B Nazanin" w:hint="cs"/>
                <w:b/>
                <w:bCs/>
                <w:sz w:val="20"/>
                <w:szCs w:val="20"/>
                <w:rtl/>
                <w:lang w:bidi="fa-IR"/>
              </w:rPr>
              <w:t>15</w:t>
            </w:r>
          </w:p>
        </w:tc>
        <w:tc>
          <w:tcPr>
            <w:tcW w:w="860" w:type="dxa"/>
            <w:vMerge w:val="restart"/>
            <w:tcBorders>
              <w:top w:val="single" w:sz="12" w:space="0" w:color="000000"/>
            </w:tcBorders>
            <w:textDirection w:val="btLr"/>
          </w:tcPr>
          <w:p w:rsidR="00BE07F5" w:rsidRPr="00BE07F5" w:rsidRDefault="00BE07F5" w:rsidP="00BE07F5">
            <w:pPr>
              <w:tabs>
                <w:tab w:val="left" w:pos="188"/>
              </w:tabs>
              <w:bidi/>
              <w:ind w:left="113" w:right="113"/>
              <w:rPr>
                <w:rFonts w:cs="B Nazanin"/>
                <w:b/>
                <w:bCs/>
                <w:sz w:val="24"/>
                <w:szCs w:val="24"/>
                <w:rtl/>
                <w:lang w:bidi="fa-IR"/>
              </w:rPr>
            </w:pPr>
            <w:r w:rsidRPr="00BE07F5">
              <w:rPr>
                <w:rFonts w:cs="B Nazanin" w:hint="cs"/>
                <w:b/>
                <w:bCs/>
                <w:sz w:val="24"/>
                <w:szCs w:val="24"/>
                <w:rtl/>
                <w:lang w:bidi="fa-IR"/>
              </w:rPr>
              <w:t>شعر</w:t>
            </w:r>
          </w:p>
        </w:tc>
        <w:tc>
          <w:tcPr>
            <w:tcW w:w="5876" w:type="dxa"/>
            <w:tcBorders>
              <w:top w:val="single" w:sz="12" w:space="0" w:color="000000"/>
            </w:tcBorders>
          </w:tcPr>
          <w:p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تکنیک</w:t>
            </w:r>
            <w:r>
              <w:rPr>
                <w:rFonts w:cs="B Nazanin"/>
                <w:b/>
                <w:bCs/>
                <w:sz w:val="20"/>
                <w:szCs w:val="20"/>
                <w:rtl/>
                <w:lang w:bidi="fa-IR"/>
              </w:rPr>
              <w:t xml:space="preserve"> (</w:t>
            </w:r>
            <w:r w:rsidR="00BE07F5">
              <w:rPr>
                <w:rFonts w:cs="B Nazanin" w:hint="cs"/>
                <w:b/>
                <w:bCs/>
                <w:sz w:val="20"/>
                <w:szCs w:val="20"/>
                <w:rtl/>
                <w:lang w:bidi="fa-IR"/>
              </w:rPr>
              <w:t>بیان، زبان،</w:t>
            </w:r>
            <w:r>
              <w:rPr>
                <w:rFonts w:cs="B Nazanin" w:hint="cs"/>
                <w:b/>
                <w:bCs/>
                <w:sz w:val="20"/>
                <w:szCs w:val="20"/>
                <w:rtl/>
                <w:lang w:bidi="fa-IR"/>
              </w:rPr>
              <w:t>عروض</w:t>
            </w:r>
            <w:r w:rsidR="00BE07F5">
              <w:rPr>
                <w:rFonts w:cs="B Nazanin" w:hint="cs"/>
                <w:b/>
                <w:bCs/>
                <w:sz w:val="20"/>
                <w:szCs w:val="20"/>
                <w:rtl/>
                <w:lang w:bidi="fa-IR"/>
              </w:rPr>
              <w:t xml:space="preserve"> و قافیه و </w:t>
            </w:r>
            <w:r w:rsidR="0064470D">
              <w:rPr>
                <w:rFonts w:cs="B Nazanin" w:hint="cs"/>
                <w:b/>
                <w:bCs/>
                <w:sz w:val="20"/>
                <w:szCs w:val="20"/>
                <w:rtl/>
                <w:lang w:bidi="fa-IR"/>
              </w:rPr>
              <w:t>آرایه‌های</w:t>
            </w:r>
            <w:r w:rsidR="00BE07F5">
              <w:rPr>
                <w:rFonts w:cs="B Nazanin" w:hint="cs"/>
                <w:b/>
                <w:bCs/>
                <w:sz w:val="20"/>
                <w:szCs w:val="20"/>
                <w:rtl/>
                <w:lang w:bidi="fa-IR"/>
              </w:rPr>
              <w:t xml:space="preserve"> ادبی)</w:t>
            </w:r>
          </w:p>
        </w:tc>
        <w:tc>
          <w:tcPr>
            <w:tcW w:w="931" w:type="dxa"/>
            <w:tcBorders>
              <w:top w:val="single" w:sz="12" w:space="0" w:color="000000"/>
            </w:tcBorders>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rsidR="00BE07F5" w:rsidRPr="000E3834" w:rsidRDefault="00BE07F5" w:rsidP="00187410">
            <w:pPr>
              <w:bidi/>
              <w:jc w:val="center"/>
              <w:rPr>
                <w:rFonts w:cs="B Nazanin"/>
                <w:b/>
                <w:bCs/>
                <w:sz w:val="20"/>
                <w:szCs w:val="20"/>
                <w:rtl/>
                <w:lang w:bidi="fa-IR"/>
              </w:rPr>
            </w:pPr>
          </w:p>
        </w:tc>
      </w:tr>
      <w:tr w:rsidR="00BE07F5" w:rsidRPr="000E3834" w:rsidTr="006F2822">
        <w:trPr>
          <w:trHeight w:hRule="exact" w:val="576"/>
        </w:trPr>
        <w:tc>
          <w:tcPr>
            <w:tcW w:w="595" w:type="dxa"/>
            <w:tcBorders>
              <w:bottom w:val="single" w:sz="12" w:space="0" w:color="000000"/>
            </w:tcBorders>
          </w:tcPr>
          <w:p w:rsidR="00BE07F5" w:rsidRDefault="00BE07F5" w:rsidP="007875BC">
            <w:pPr>
              <w:bidi/>
              <w:jc w:val="center"/>
              <w:rPr>
                <w:rFonts w:cs="B Nazanin"/>
                <w:b/>
                <w:bCs/>
                <w:sz w:val="20"/>
                <w:szCs w:val="20"/>
                <w:rtl/>
                <w:lang w:bidi="fa-IR"/>
              </w:rPr>
            </w:pPr>
            <w:r>
              <w:rPr>
                <w:rFonts w:cs="B Nazanin" w:hint="cs"/>
                <w:b/>
                <w:bCs/>
                <w:sz w:val="20"/>
                <w:szCs w:val="20"/>
                <w:rtl/>
                <w:lang w:bidi="fa-IR"/>
              </w:rPr>
              <w:t>16</w:t>
            </w:r>
          </w:p>
        </w:tc>
        <w:tc>
          <w:tcPr>
            <w:tcW w:w="860" w:type="dxa"/>
            <w:vMerge/>
            <w:tcBorders>
              <w:bottom w:val="single" w:sz="12" w:space="0" w:color="000000"/>
            </w:tcBorders>
          </w:tcPr>
          <w:p w:rsidR="00BE07F5" w:rsidRDefault="00BE07F5" w:rsidP="0014485B">
            <w:pPr>
              <w:tabs>
                <w:tab w:val="left" w:pos="188"/>
              </w:tabs>
              <w:bidi/>
              <w:rPr>
                <w:rFonts w:cs="B Nazanin"/>
                <w:b/>
                <w:bCs/>
                <w:sz w:val="20"/>
                <w:szCs w:val="20"/>
                <w:rtl/>
                <w:lang w:bidi="fa-IR"/>
              </w:rPr>
            </w:pPr>
          </w:p>
        </w:tc>
        <w:tc>
          <w:tcPr>
            <w:tcW w:w="5876" w:type="dxa"/>
            <w:tcBorders>
              <w:bottom w:val="single" w:sz="12" w:space="0" w:color="000000"/>
            </w:tcBorders>
          </w:tcPr>
          <w:p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مضمون</w:t>
            </w:r>
            <w:r>
              <w:rPr>
                <w:rFonts w:cs="B Nazanin"/>
                <w:b/>
                <w:bCs/>
                <w:sz w:val="20"/>
                <w:szCs w:val="20"/>
                <w:rtl/>
                <w:lang w:bidi="fa-IR"/>
              </w:rPr>
              <w:t xml:space="preserve"> (</w:t>
            </w:r>
            <w:r w:rsidR="00BE07F5">
              <w:rPr>
                <w:rFonts w:cs="B Nazanin" w:hint="cs"/>
                <w:b/>
                <w:bCs/>
                <w:sz w:val="20"/>
                <w:szCs w:val="20"/>
                <w:rtl/>
                <w:lang w:bidi="fa-IR"/>
              </w:rPr>
              <w:t>محتوا،</w:t>
            </w:r>
            <w:r>
              <w:rPr>
                <w:rFonts w:cs="B Nazanin" w:hint="cs"/>
                <w:b/>
                <w:bCs/>
                <w:sz w:val="20"/>
                <w:szCs w:val="20"/>
                <w:rtl/>
                <w:lang w:bidi="fa-IR"/>
              </w:rPr>
              <w:t>پیام</w:t>
            </w:r>
            <w:r w:rsidR="00BE07F5">
              <w:rPr>
                <w:rFonts w:cs="B Nazanin" w:hint="cs"/>
                <w:b/>
                <w:bCs/>
                <w:sz w:val="20"/>
                <w:szCs w:val="20"/>
                <w:rtl/>
                <w:lang w:bidi="fa-IR"/>
              </w:rPr>
              <w:t>،</w:t>
            </w:r>
            <w:r>
              <w:rPr>
                <w:rFonts w:cs="B Nazanin" w:hint="cs"/>
                <w:b/>
                <w:bCs/>
                <w:sz w:val="20"/>
                <w:szCs w:val="20"/>
                <w:rtl/>
                <w:lang w:bidi="fa-IR"/>
              </w:rPr>
              <w:t>تخیل</w:t>
            </w:r>
            <w:r w:rsidR="00BE07F5">
              <w:rPr>
                <w:rFonts w:cs="B Nazanin" w:hint="cs"/>
                <w:b/>
                <w:bCs/>
                <w:sz w:val="20"/>
                <w:szCs w:val="20"/>
                <w:rtl/>
                <w:lang w:bidi="fa-IR"/>
              </w:rPr>
              <w:t xml:space="preserve"> و تصویر)</w:t>
            </w:r>
          </w:p>
        </w:tc>
        <w:tc>
          <w:tcPr>
            <w:tcW w:w="931" w:type="dxa"/>
            <w:tcBorders>
              <w:bottom w:val="single" w:sz="12" w:space="0" w:color="000000"/>
            </w:tcBorders>
          </w:tcPr>
          <w:p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bottom w:val="single" w:sz="12" w:space="0" w:color="000000"/>
            </w:tcBorders>
          </w:tcPr>
          <w:p w:rsidR="00BE07F5" w:rsidRPr="000E3834" w:rsidRDefault="00BE07F5" w:rsidP="00187410">
            <w:pPr>
              <w:bidi/>
              <w:jc w:val="center"/>
              <w:rPr>
                <w:rFonts w:cs="B Nazanin"/>
                <w:b/>
                <w:bCs/>
                <w:sz w:val="20"/>
                <w:szCs w:val="20"/>
                <w:rtl/>
                <w:lang w:bidi="fa-IR"/>
              </w:rPr>
            </w:pPr>
          </w:p>
        </w:tc>
      </w:tr>
    </w:tbl>
    <w:p w:rsidR="0080041F" w:rsidRDefault="0080041F" w:rsidP="00187410">
      <w:pPr>
        <w:bidi/>
        <w:rPr>
          <w:rFonts w:cs="B Nazanin"/>
          <w:b/>
          <w:bCs/>
          <w:sz w:val="24"/>
          <w:szCs w:val="24"/>
          <w:rtl/>
          <w:lang w:bidi="fa-IR"/>
        </w:rPr>
      </w:pPr>
    </w:p>
    <w:p w:rsidR="006F2822" w:rsidRPr="006F2822" w:rsidRDefault="006F2822" w:rsidP="00AD5F5B">
      <w:pPr>
        <w:pStyle w:val="ListParagraph"/>
        <w:numPr>
          <w:ilvl w:val="0"/>
          <w:numId w:val="42"/>
        </w:numPr>
        <w:bidi/>
        <w:rPr>
          <w:rFonts w:cs="B Nazanin"/>
          <w:b/>
          <w:bCs/>
          <w:sz w:val="24"/>
          <w:szCs w:val="24"/>
          <w:rtl/>
          <w:lang w:bidi="fa-IR"/>
        </w:rPr>
      </w:pPr>
      <w:r w:rsidRPr="006F2822">
        <w:rPr>
          <w:rFonts w:cs="B Nazanin" w:hint="cs"/>
          <w:b/>
          <w:bCs/>
          <w:sz w:val="24"/>
          <w:szCs w:val="24"/>
          <w:rtl/>
          <w:lang w:bidi="fa-IR"/>
        </w:rPr>
        <w:t xml:space="preserve">امتیازات عددی برای سهولت </w:t>
      </w:r>
      <w:r w:rsidR="0064470D">
        <w:rPr>
          <w:rFonts w:cs="B Nazanin" w:hint="cs"/>
          <w:b/>
          <w:bCs/>
          <w:sz w:val="24"/>
          <w:szCs w:val="24"/>
          <w:rtl/>
          <w:lang w:bidi="fa-IR"/>
        </w:rPr>
        <w:t>تصمیم‌گیری</w:t>
      </w:r>
      <w:r w:rsidRPr="006F2822">
        <w:rPr>
          <w:rFonts w:cs="B Nazanin" w:hint="cs"/>
          <w:b/>
          <w:bCs/>
          <w:sz w:val="24"/>
          <w:szCs w:val="24"/>
          <w:rtl/>
          <w:lang w:bidi="fa-IR"/>
        </w:rPr>
        <w:t xml:space="preserve"> داوران در نظر </w:t>
      </w:r>
      <w:r w:rsidR="0064470D">
        <w:rPr>
          <w:rFonts w:cs="B Nazanin" w:hint="cs"/>
          <w:b/>
          <w:bCs/>
          <w:sz w:val="24"/>
          <w:szCs w:val="24"/>
          <w:rtl/>
          <w:lang w:bidi="fa-IR"/>
        </w:rPr>
        <w:t>گرفته‌شده</w:t>
      </w:r>
      <w:r w:rsidR="003D05B9">
        <w:rPr>
          <w:rFonts w:cs="B Nazanin" w:hint="cs"/>
          <w:b/>
          <w:bCs/>
          <w:sz w:val="24"/>
          <w:szCs w:val="24"/>
          <w:rtl/>
          <w:lang w:bidi="fa-IR"/>
        </w:rPr>
        <w:t xml:space="preserve"> و تقریبی است.</w:t>
      </w:r>
      <w:r w:rsidR="00E96664">
        <w:rPr>
          <w:rFonts w:cs="B Nazanin" w:hint="cs"/>
          <w:b/>
          <w:bCs/>
          <w:sz w:val="24"/>
          <w:szCs w:val="24"/>
          <w:rtl/>
          <w:lang w:bidi="fa-IR"/>
        </w:rPr>
        <w:t>لذا</w:t>
      </w:r>
      <w:r w:rsidR="003D05B9">
        <w:rPr>
          <w:rFonts w:cs="B Nazanin" w:hint="cs"/>
          <w:b/>
          <w:bCs/>
          <w:sz w:val="24"/>
          <w:szCs w:val="24"/>
          <w:rtl/>
          <w:lang w:bidi="fa-IR"/>
        </w:rPr>
        <w:t xml:space="preserve"> صرفاً جمع عد</w:t>
      </w:r>
      <w:r w:rsidRPr="006F2822">
        <w:rPr>
          <w:rFonts w:cs="B Nazanin" w:hint="cs"/>
          <w:b/>
          <w:bCs/>
          <w:sz w:val="24"/>
          <w:szCs w:val="24"/>
          <w:rtl/>
          <w:lang w:bidi="fa-IR"/>
        </w:rPr>
        <w:t xml:space="preserve">دی امتیازات برای </w:t>
      </w:r>
      <w:r w:rsidR="0064470D">
        <w:rPr>
          <w:rFonts w:cs="B Nazanin" w:hint="cs"/>
          <w:b/>
          <w:bCs/>
          <w:sz w:val="24"/>
          <w:szCs w:val="24"/>
          <w:rtl/>
          <w:lang w:bidi="fa-IR"/>
        </w:rPr>
        <w:t>تصمیم‌گیری</w:t>
      </w:r>
      <w:r w:rsidRPr="006F2822">
        <w:rPr>
          <w:rFonts w:cs="B Nazanin" w:hint="cs"/>
          <w:b/>
          <w:bCs/>
          <w:sz w:val="24"/>
          <w:szCs w:val="24"/>
          <w:rtl/>
          <w:lang w:bidi="fa-IR"/>
        </w:rPr>
        <w:t xml:space="preserve"> نهایی ملاک عمل نبوده و </w:t>
      </w:r>
      <w:r w:rsidR="0064470D">
        <w:rPr>
          <w:rFonts w:cs="B Nazanin" w:hint="cs"/>
          <w:b/>
          <w:bCs/>
          <w:sz w:val="24"/>
          <w:szCs w:val="24"/>
          <w:rtl/>
          <w:lang w:bidi="fa-IR"/>
        </w:rPr>
        <w:t>رتبه‌بندی</w:t>
      </w:r>
      <w:r w:rsidRPr="006F2822">
        <w:rPr>
          <w:rFonts w:cs="B Nazanin" w:hint="cs"/>
          <w:b/>
          <w:bCs/>
          <w:sz w:val="24"/>
          <w:szCs w:val="24"/>
          <w:rtl/>
          <w:lang w:bidi="fa-IR"/>
        </w:rPr>
        <w:t xml:space="preserve"> در پایان </w:t>
      </w:r>
      <w:r w:rsidR="0064470D">
        <w:rPr>
          <w:rFonts w:cs="B Nazanin" w:hint="cs"/>
          <w:b/>
          <w:bCs/>
          <w:sz w:val="24"/>
          <w:szCs w:val="24"/>
          <w:rtl/>
          <w:lang w:bidi="fa-IR"/>
        </w:rPr>
        <w:t>براساس</w:t>
      </w:r>
      <w:r w:rsidR="003D05B9">
        <w:rPr>
          <w:rFonts w:cs="B Nazanin" w:hint="cs"/>
          <w:b/>
          <w:bCs/>
          <w:sz w:val="24"/>
          <w:szCs w:val="24"/>
          <w:rtl/>
          <w:lang w:bidi="fa-IR"/>
        </w:rPr>
        <w:t xml:space="preserve"> اجماع نظر داوران مشخص و رأ</w:t>
      </w:r>
      <w:r w:rsidRPr="006F2822">
        <w:rPr>
          <w:rFonts w:cs="B Nazanin" w:hint="cs"/>
          <w:b/>
          <w:bCs/>
          <w:sz w:val="24"/>
          <w:szCs w:val="24"/>
          <w:rtl/>
          <w:lang w:bidi="fa-IR"/>
        </w:rPr>
        <w:t>ی نهایی انشاء خواهد شد.</w:t>
      </w:r>
    </w:p>
    <w:p w:rsidR="006F2822" w:rsidRDefault="006F2822" w:rsidP="00AD5F5B">
      <w:pPr>
        <w:pStyle w:val="ListParagraph"/>
        <w:numPr>
          <w:ilvl w:val="0"/>
          <w:numId w:val="42"/>
        </w:numPr>
        <w:bidi/>
        <w:rPr>
          <w:rFonts w:cs="B Nazanin"/>
          <w:b/>
          <w:bCs/>
          <w:sz w:val="24"/>
          <w:szCs w:val="24"/>
          <w:lang w:bidi="fa-IR"/>
        </w:rPr>
      </w:pPr>
      <w:r w:rsidRPr="006F2822">
        <w:rPr>
          <w:rFonts w:cs="B Nazanin" w:hint="cs"/>
          <w:b/>
          <w:bCs/>
          <w:sz w:val="24"/>
          <w:szCs w:val="24"/>
          <w:rtl/>
          <w:lang w:bidi="fa-IR"/>
        </w:rPr>
        <w:t>کیفیت خواندن گروه (موارد 1</w:t>
      </w:r>
      <w:r w:rsidR="00E96664">
        <w:rPr>
          <w:rFonts w:cs="B Nazanin" w:hint="cs"/>
          <w:b/>
          <w:bCs/>
          <w:sz w:val="24"/>
          <w:szCs w:val="24"/>
          <w:rtl/>
          <w:lang w:bidi="fa-IR"/>
        </w:rPr>
        <w:t>تا</w:t>
      </w:r>
      <w:r w:rsidRPr="006F2822">
        <w:rPr>
          <w:rFonts w:cs="B Nazanin" w:hint="cs"/>
          <w:b/>
          <w:bCs/>
          <w:sz w:val="24"/>
          <w:szCs w:val="24"/>
          <w:rtl/>
          <w:lang w:bidi="fa-IR"/>
        </w:rPr>
        <w:t xml:space="preserve"> 8</w:t>
      </w:r>
      <w:r w:rsidR="001F4E58">
        <w:rPr>
          <w:rFonts w:cs="B Nazanin"/>
          <w:b/>
          <w:bCs/>
          <w:sz w:val="24"/>
          <w:szCs w:val="24"/>
          <w:rtl/>
          <w:lang w:bidi="fa-IR"/>
        </w:rPr>
        <w:t xml:space="preserve">) </w:t>
      </w:r>
      <w:r w:rsidR="001F4E58">
        <w:rPr>
          <w:rFonts w:cs="B Nazanin" w:hint="cs"/>
          <w:b/>
          <w:bCs/>
          <w:sz w:val="24"/>
          <w:szCs w:val="24"/>
          <w:rtl/>
          <w:lang w:bidi="fa-IR"/>
        </w:rPr>
        <w:t>اولویت</w:t>
      </w:r>
      <w:r w:rsidRPr="006F2822">
        <w:rPr>
          <w:rFonts w:cs="B Nazanin" w:hint="cs"/>
          <w:b/>
          <w:bCs/>
          <w:sz w:val="24"/>
          <w:szCs w:val="24"/>
          <w:rtl/>
          <w:lang w:bidi="fa-IR"/>
        </w:rPr>
        <w:t xml:space="preserve"> اصلی برای انتخاب داوران است و گروهی که اجرای مطلوبی نداشته باشد </w:t>
      </w:r>
      <w:r w:rsidR="0064470D">
        <w:rPr>
          <w:rFonts w:cs="B Nazanin" w:hint="cs"/>
          <w:b/>
          <w:bCs/>
          <w:sz w:val="24"/>
          <w:szCs w:val="24"/>
          <w:rtl/>
          <w:lang w:bidi="fa-IR"/>
        </w:rPr>
        <w:t>به‌صرف</w:t>
      </w:r>
      <w:r w:rsidRPr="006F2822">
        <w:rPr>
          <w:rFonts w:cs="B Nazanin" w:hint="cs"/>
          <w:b/>
          <w:bCs/>
          <w:sz w:val="24"/>
          <w:szCs w:val="24"/>
          <w:rtl/>
          <w:lang w:bidi="fa-IR"/>
        </w:rPr>
        <w:t xml:space="preserve"> برخورداری از امتیاز بالا در بخش موسیقی و شعر حائز رتبه نخواهند شد.</w:t>
      </w:r>
    </w:p>
    <w:p w:rsidR="00E90F90" w:rsidRDefault="00E90F90" w:rsidP="00AD5F5B">
      <w:pPr>
        <w:pStyle w:val="ListParagraph"/>
        <w:numPr>
          <w:ilvl w:val="0"/>
          <w:numId w:val="42"/>
        </w:numPr>
        <w:bidi/>
        <w:rPr>
          <w:rFonts w:cs="B Nazanin"/>
          <w:b/>
          <w:bCs/>
          <w:sz w:val="24"/>
          <w:szCs w:val="24"/>
          <w:lang w:bidi="fa-IR"/>
        </w:rPr>
      </w:pPr>
      <w:r>
        <w:rPr>
          <w:rFonts w:cs="B Nazanin" w:hint="cs"/>
          <w:b/>
          <w:bCs/>
          <w:sz w:val="24"/>
          <w:szCs w:val="24"/>
          <w:rtl/>
          <w:lang w:bidi="fa-IR"/>
        </w:rPr>
        <w:t>*</w:t>
      </w:r>
      <w:r w:rsidR="0064470D">
        <w:rPr>
          <w:rFonts w:cs="B Nazanin" w:hint="cs"/>
          <w:b/>
          <w:bCs/>
          <w:sz w:val="24"/>
          <w:szCs w:val="24"/>
          <w:rtl/>
          <w:lang w:bidi="fa-IR"/>
        </w:rPr>
        <w:t>گروه‌هایراه‌یافته</w:t>
      </w:r>
      <w:r w:rsidRPr="00E90F90">
        <w:rPr>
          <w:rFonts w:cs="B Nazanin" w:hint="cs"/>
          <w:b/>
          <w:bCs/>
          <w:sz w:val="24"/>
          <w:szCs w:val="24"/>
          <w:rtl/>
          <w:lang w:bidi="fa-IR"/>
        </w:rPr>
        <w:t>بهمرحلهكشوريبايددوسرودمتفاوتبراياجراارائهنمايند</w:t>
      </w:r>
      <w:r w:rsidRPr="00E90F90">
        <w:rPr>
          <w:rFonts w:cs="B Nazanin"/>
          <w:b/>
          <w:bCs/>
          <w:sz w:val="24"/>
          <w:szCs w:val="24"/>
          <w:rtl/>
          <w:lang w:bidi="fa-IR"/>
        </w:rPr>
        <w:t>. (</w:t>
      </w:r>
      <w:r w:rsidRPr="00E90F90">
        <w:rPr>
          <w:rFonts w:cs="B Nazanin" w:hint="cs"/>
          <w:b/>
          <w:bCs/>
          <w:sz w:val="24"/>
          <w:szCs w:val="24"/>
          <w:rtl/>
          <w:lang w:bidi="fa-IR"/>
        </w:rPr>
        <w:t>توصيهمی‌شوديككارمليويككارمحليارائه</w:t>
      </w:r>
      <w:r>
        <w:rPr>
          <w:rFonts w:cs="B Nazanin" w:hint="cs"/>
          <w:b/>
          <w:bCs/>
          <w:sz w:val="24"/>
          <w:szCs w:val="24"/>
          <w:rtl/>
          <w:lang w:bidi="fa-IR"/>
        </w:rPr>
        <w:t>گردد)</w:t>
      </w:r>
    </w:p>
    <w:p w:rsidR="00E631EA" w:rsidRDefault="00E631EA" w:rsidP="00E631EA">
      <w:pPr>
        <w:bidi/>
        <w:rPr>
          <w:rFonts w:cs="B Nazanin"/>
          <w:b/>
          <w:bCs/>
          <w:sz w:val="24"/>
          <w:szCs w:val="24"/>
          <w:rtl/>
          <w:lang w:bidi="fa-IR"/>
        </w:rPr>
      </w:pPr>
    </w:p>
    <w:p w:rsidR="00E631EA" w:rsidRPr="00E631EA" w:rsidRDefault="00E631EA" w:rsidP="00E631EA">
      <w:pPr>
        <w:bidi/>
        <w:rPr>
          <w:rFonts w:cs="B Nazanin"/>
          <w:b/>
          <w:bCs/>
          <w:sz w:val="24"/>
          <w:szCs w:val="24"/>
          <w:lang w:bidi="fa-IR"/>
        </w:rPr>
      </w:pPr>
    </w:p>
    <w:tbl>
      <w:tblPr>
        <w:tblStyle w:val="TableGrid2"/>
        <w:bidiVisual/>
        <w:tblW w:w="5000" w:type="pct"/>
        <w:tblLook w:val="04A0"/>
      </w:tblPr>
      <w:tblGrid>
        <w:gridCol w:w="622"/>
        <w:gridCol w:w="7243"/>
        <w:gridCol w:w="623"/>
        <w:gridCol w:w="868"/>
      </w:tblGrid>
      <w:tr w:rsidR="007875BC" w:rsidRPr="000E3834" w:rsidTr="00677F8F">
        <w:trPr>
          <w:trHeight w:val="531"/>
        </w:trPr>
        <w:tc>
          <w:tcPr>
            <w:tcW w:w="332" w:type="pct"/>
            <w:tcBorders>
              <w:top w:val="single" w:sz="18" w:space="0" w:color="auto"/>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ردیف</w:t>
            </w:r>
          </w:p>
        </w:tc>
        <w:tc>
          <w:tcPr>
            <w:tcW w:w="3871" w:type="pct"/>
            <w:tcBorders>
              <w:top w:val="single" w:sz="18" w:space="0" w:color="auto"/>
              <w:left w:val="single" w:sz="18" w:space="0" w:color="auto"/>
              <w:right w:val="single" w:sz="18" w:space="0" w:color="auto"/>
            </w:tcBorders>
          </w:tcPr>
          <w:p w:rsidR="007875BC" w:rsidRPr="000E3834" w:rsidRDefault="0064470D" w:rsidP="00187410">
            <w:pPr>
              <w:bidi/>
              <w:jc w:val="center"/>
              <w:rPr>
                <w:rFonts w:cs="B Nazanin"/>
                <w:b/>
                <w:bCs/>
                <w:sz w:val="20"/>
                <w:szCs w:val="20"/>
                <w:rtl/>
                <w:lang w:bidi="fa-IR"/>
              </w:rPr>
            </w:pPr>
            <w:r>
              <w:rPr>
                <w:rFonts w:cs="B Nazanin" w:hint="cs"/>
                <w:b/>
                <w:bCs/>
                <w:sz w:val="24"/>
                <w:szCs w:val="24"/>
                <w:rtl/>
                <w:lang w:bidi="fa-IR"/>
              </w:rPr>
              <w:t>شاخص‌های</w:t>
            </w:r>
            <w:r w:rsidR="007875BC">
              <w:rPr>
                <w:rFonts w:cs="B Nazanin" w:hint="cs"/>
                <w:b/>
                <w:bCs/>
                <w:sz w:val="24"/>
                <w:szCs w:val="24"/>
                <w:rtl/>
                <w:lang w:bidi="fa-IR"/>
              </w:rPr>
              <w:t xml:space="preserve"> داوری رشته </w:t>
            </w:r>
            <w:r w:rsidR="006C363A">
              <w:rPr>
                <w:rFonts w:cs="B Nazanin" w:hint="cs"/>
                <w:b/>
                <w:bCs/>
                <w:sz w:val="24"/>
                <w:szCs w:val="24"/>
                <w:rtl/>
                <w:lang w:bidi="fa-IR"/>
              </w:rPr>
              <w:t>سرود</w:t>
            </w:r>
            <w:r w:rsidR="006C363A">
              <w:rPr>
                <w:rFonts w:cs="B Nazanin"/>
                <w:b/>
                <w:bCs/>
                <w:sz w:val="24"/>
                <w:szCs w:val="24"/>
                <w:rtl/>
                <w:lang w:bidi="fa-IR"/>
              </w:rPr>
              <w:t xml:space="preserve"> (</w:t>
            </w:r>
            <w:r w:rsidR="007875BC">
              <w:rPr>
                <w:rFonts w:cs="B Nazanin" w:hint="cs"/>
                <w:b/>
                <w:bCs/>
                <w:sz w:val="24"/>
                <w:szCs w:val="24"/>
                <w:rtl/>
                <w:lang w:bidi="fa-IR"/>
              </w:rPr>
              <w:t>محلی)</w:t>
            </w:r>
          </w:p>
        </w:tc>
        <w:tc>
          <w:tcPr>
            <w:tcW w:w="333" w:type="pct"/>
            <w:tcBorders>
              <w:top w:val="single" w:sz="18" w:space="0" w:color="auto"/>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امتیاز</w:t>
            </w:r>
          </w:p>
        </w:tc>
        <w:tc>
          <w:tcPr>
            <w:tcW w:w="464" w:type="pct"/>
            <w:tcBorders>
              <w:top w:val="single" w:sz="18" w:space="0" w:color="auto"/>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امتیاز داور</w:t>
            </w: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1</w:t>
            </w:r>
          </w:p>
        </w:tc>
        <w:tc>
          <w:tcPr>
            <w:tcW w:w="3871" w:type="pct"/>
            <w:tcBorders>
              <w:left w:val="single" w:sz="18" w:space="0" w:color="auto"/>
              <w:right w:val="single" w:sz="18" w:space="0" w:color="auto"/>
            </w:tcBorders>
          </w:tcPr>
          <w:p w:rsidR="007875BC" w:rsidRPr="000E3834" w:rsidRDefault="007875BC" w:rsidP="00187410">
            <w:pPr>
              <w:bidi/>
              <w:rPr>
                <w:rFonts w:cs="B Nazanin"/>
                <w:b/>
                <w:bCs/>
                <w:sz w:val="20"/>
                <w:szCs w:val="20"/>
                <w:rtl/>
                <w:lang w:bidi="fa-IR"/>
              </w:rPr>
            </w:pPr>
            <w:r w:rsidRPr="000E3834">
              <w:rPr>
                <w:rFonts w:cs="B Nazanin" w:hint="cs"/>
                <w:b/>
                <w:bCs/>
                <w:sz w:val="20"/>
                <w:szCs w:val="20"/>
                <w:rtl/>
                <w:lang w:bidi="fa-IR"/>
              </w:rPr>
              <w:t xml:space="preserve">خلاقیت </w:t>
            </w:r>
            <w:r>
              <w:rPr>
                <w:rFonts w:cs="B Nazanin"/>
                <w:b/>
                <w:bCs/>
                <w:sz w:val="20"/>
                <w:szCs w:val="20"/>
                <w:rtl/>
                <w:lang w:bidi="fa-IR"/>
              </w:rPr>
              <w:t>(</w:t>
            </w:r>
            <w:r w:rsidRPr="000E3834">
              <w:rPr>
                <w:rFonts w:cs="B Nazanin" w:hint="cs"/>
                <w:b/>
                <w:bCs/>
                <w:sz w:val="20"/>
                <w:szCs w:val="20"/>
                <w:rtl/>
                <w:lang w:bidi="fa-IR"/>
              </w:rPr>
              <w:t>خلق ملودی، عدم اقتباسو روان بودن اثر</w:t>
            </w:r>
            <w:r>
              <w:rPr>
                <w:rFonts w:cs="B Nazanin"/>
                <w:b/>
                <w:bCs/>
                <w:sz w:val="20"/>
                <w:szCs w:val="20"/>
                <w:rtl/>
                <w:lang w:bidi="fa-IR"/>
              </w:rPr>
              <w:t>)</w:t>
            </w:r>
          </w:p>
        </w:tc>
        <w:tc>
          <w:tcPr>
            <w:tcW w:w="333"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9</w:t>
            </w:r>
          </w:p>
        </w:tc>
        <w:tc>
          <w:tcPr>
            <w:tcW w:w="464" w:type="pct"/>
            <w:tcBorders>
              <w:left w:val="single" w:sz="18"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2</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فرم موسیقیایی در تکمیل </w:t>
            </w:r>
            <w:r w:rsidR="0064470D">
              <w:rPr>
                <w:rFonts w:cs="B Nazanin" w:hint="cs"/>
                <w:b/>
                <w:bCs/>
                <w:sz w:val="16"/>
                <w:szCs w:val="16"/>
                <w:rtl/>
                <w:lang w:bidi="fa-IR"/>
              </w:rPr>
              <w:t>جمله‌هایبامعنا</w:t>
            </w:r>
            <w:r w:rsidRPr="007875BC">
              <w:rPr>
                <w:rFonts w:cs="B Nazanin" w:hint="cs"/>
                <w:b/>
                <w:bCs/>
                <w:sz w:val="16"/>
                <w:szCs w:val="16"/>
                <w:rtl/>
                <w:lang w:bidi="fa-IR"/>
              </w:rPr>
              <w:t xml:space="preserve">، با توجه به ساختار قطعه، </w:t>
            </w:r>
            <w:r w:rsidR="0064470D">
              <w:rPr>
                <w:rFonts w:cs="B Nazanin" w:hint="cs"/>
                <w:b/>
                <w:bCs/>
                <w:sz w:val="16"/>
                <w:szCs w:val="16"/>
                <w:rtl/>
                <w:lang w:bidi="fa-IR"/>
              </w:rPr>
              <w:t>فولکلور</w:t>
            </w:r>
            <w:r w:rsidR="006C363A">
              <w:rPr>
                <w:rFonts w:cs="B Nazanin"/>
                <w:b/>
                <w:bCs/>
                <w:sz w:val="16"/>
                <w:szCs w:val="16"/>
                <w:rtl/>
                <w:lang w:bidi="fa-IR"/>
              </w:rPr>
              <w:t xml:space="preserve"> (</w:t>
            </w:r>
            <w:r w:rsidRPr="007875BC">
              <w:rPr>
                <w:rFonts w:cs="B Nazanin" w:hint="cs"/>
                <w:b/>
                <w:bCs/>
                <w:sz w:val="16"/>
                <w:szCs w:val="16"/>
                <w:rtl/>
                <w:lang w:bidi="fa-IR"/>
              </w:rPr>
              <w:t>محلی)،</w:t>
            </w:r>
            <w:r w:rsidR="006C363A">
              <w:rPr>
                <w:rFonts w:cs="B Nazanin" w:hint="cs"/>
                <w:b/>
                <w:bCs/>
                <w:sz w:val="16"/>
                <w:szCs w:val="16"/>
                <w:rtl/>
                <w:lang w:bidi="fa-IR"/>
              </w:rPr>
              <w:t>سنتی</w:t>
            </w:r>
            <w:r w:rsidRPr="007875BC">
              <w:rPr>
                <w:rFonts w:cs="B Nazanin" w:hint="cs"/>
                <w:b/>
                <w:bCs/>
                <w:sz w:val="16"/>
                <w:szCs w:val="16"/>
                <w:rtl/>
                <w:lang w:bidi="fa-IR"/>
              </w:rPr>
              <w:t>، ملی</w:t>
            </w:r>
          </w:p>
        </w:tc>
        <w:tc>
          <w:tcPr>
            <w:tcW w:w="333" w:type="pct"/>
            <w:tcBorders>
              <w:left w:val="single" w:sz="18" w:space="0" w:color="auto"/>
              <w:right w:val="single" w:sz="18" w:space="0" w:color="auto"/>
            </w:tcBorders>
          </w:tcPr>
          <w:p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3</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تهیه و تنظیم آهنگ بر اساس گستره‏ی صدایی همسرایان</w:t>
            </w:r>
          </w:p>
        </w:tc>
        <w:tc>
          <w:tcPr>
            <w:tcW w:w="333"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464" w:type="pct"/>
            <w:tcBorders>
              <w:left w:val="single" w:sz="18"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bottom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4</w:t>
            </w:r>
          </w:p>
        </w:tc>
        <w:tc>
          <w:tcPr>
            <w:tcW w:w="3871" w:type="pct"/>
            <w:tcBorders>
              <w:left w:val="single" w:sz="18" w:space="0" w:color="auto"/>
              <w:bottom w:val="single" w:sz="12"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تسلط و آگاهی بر موسیقی </w:t>
            </w:r>
            <w:r w:rsidR="0064470D">
              <w:rPr>
                <w:rFonts w:cs="B Nazanin" w:hint="cs"/>
                <w:b/>
                <w:bCs/>
                <w:sz w:val="16"/>
                <w:szCs w:val="16"/>
                <w:rtl/>
                <w:lang w:bidi="fa-IR"/>
              </w:rPr>
              <w:t>فولکلور</w:t>
            </w:r>
            <w:r w:rsidRPr="007875BC">
              <w:rPr>
                <w:rFonts w:cs="B Nazanin" w:hint="cs"/>
                <w:b/>
                <w:bCs/>
                <w:sz w:val="16"/>
                <w:szCs w:val="16"/>
                <w:rtl/>
                <w:lang w:bidi="fa-IR"/>
              </w:rPr>
              <w:t xml:space="preserve"> منطقه و پایبندی به اصالت آوایی ترانه‏ها و ملودی‏</w:t>
            </w:r>
            <w:r w:rsidR="006C363A">
              <w:rPr>
                <w:rFonts w:cs="B Nazanin" w:hint="cs"/>
                <w:b/>
                <w:bCs/>
                <w:sz w:val="16"/>
                <w:szCs w:val="16"/>
                <w:rtl/>
                <w:lang w:bidi="fa-IR"/>
              </w:rPr>
              <w:t>ها</w:t>
            </w:r>
            <w:r w:rsidR="006C363A">
              <w:rPr>
                <w:rFonts w:cs="B Nazanin"/>
                <w:b/>
                <w:bCs/>
                <w:sz w:val="16"/>
                <w:szCs w:val="16"/>
                <w:rtl/>
                <w:lang w:bidi="fa-IR"/>
              </w:rPr>
              <w:t xml:space="preserve"> (</w:t>
            </w:r>
            <w:r w:rsidRPr="007875BC">
              <w:rPr>
                <w:rFonts w:cs="B Nazanin" w:hint="cs"/>
                <w:b/>
                <w:bCs/>
                <w:sz w:val="16"/>
                <w:szCs w:val="16"/>
                <w:rtl/>
                <w:lang w:bidi="fa-IR"/>
              </w:rPr>
              <w:t>جهت ترانه‏های روستایی و محلی)</w:t>
            </w:r>
          </w:p>
        </w:tc>
        <w:tc>
          <w:tcPr>
            <w:tcW w:w="333" w:type="pct"/>
            <w:tcBorders>
              <w:left w:val="single" w:sz="18" w:space="0" w:color="auto"/>
              <w:bottom w:val="single" w:sz="12"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bottom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5</w:t>
            </w:r>
          </w:p>
        </w:tc>
        <w:tc>
          <w:tcPr>
            <w:tcW w:w="3871" w:type="pct"/>
            <w:tcBorders>
              <w:left w:val="single" w:sz="18" w:space="0" w:color="auto"/>
              <w:bottom w:val="single" w:sz="12"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تسلط و آگاهی بر ردیف موسیقی دستگاهی ایران و موسیقی مقامی و رعایت آن در ساختار قطعه</w:t>
            </w:r>
          </w:p>
        </w:tc>
        <w:tc>
          <w:tcPr>
            <w:tcW w:w="333" w:type="pct"/>
            <w:tcBorders>
              <w:left w:val="single" w:sz="18" w:space="0" w:color="auto"/>
              <w:bottom w:val="single" w:sz="12"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bottom w:val="single" w:sz="18"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6</w:t>
            </w:r>
          </w:p>
        </w:tc>
        <w:tc>
          <w:tcPr>
            <w:tcW w:w="3871" w:type="pct"/>
            <w:tcBorders>
              <w:left w:val="single" w:sz="18" w:space="0" w:color="auto"/>
              <w:bottom w:val="single" w:sz="12"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رعایت سطح دشواری و پیچیدگی قطعه با عنایت به رده‏ی سنی همسرایان</w:t>
            </w:r>
          </w:p>
        </w:tc>
        <w:tc>
          <w:tcPr>
            <w:tcW w:w="333"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bottom w:val="single" w:sz="18"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7</w:t>
            </w:r>
          </w:p>
        </w:tc>
        <w:tc>
          <w:tcPr>
            <w:tcW w:w="3871" w:type="pct"/>
            <w:tcBorders>
              <w:left w:val="single" w:sz="18" w:space="0" w:color="auto"/>
              <w:bottom w:val="single" w:sz="12"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تناسب ساختار ریتمیک قطعه با اصول </w:t>
            </w:r>
            <w:r w:rsidR="006C363A">
              <w:rPr>
                <w:rFonts w:cs="B Nazanin" w:hint="cs"/>
                <w:b/>
                <w:bCs/>
                <w:sz w:val="16"/>
                <w:szCs w:val="16"/>
                <w:rtl/>
                <w:lang w:bidi="fa-IR"/>
              </w:rPr>
              <w:t>شعر</w:t>
            </w:r>
            <w:r w:rsidR="006C363A">
              <w:rPr>
                <w:rFonts w:cs="B Nazanin"/>
                <w:b/>
                <w:bCs/>
                <w:sz w:val="16"/>
                <w:szCs w:val="16"/>
                <w:rtl/>
                <w:lang w:bidi="fa-IR"/>
              </w:rPr>
              <w:t xml:space="preserve"> (</w:t>
            </w:r>
            <w:r w:rsidRPr="007875BC">
              <w:rPr>
                <w:rFonts w:cs="B Nazanin" w:hint="cs"/>
                <w:b/>
                <w:bCs/>
                <w:sz w:val="16"/>
                <w:szCs w:val="16"/>
                <w:rtl/>
                <w:lang w:bidi="fa-IR"/>
              </w:rPr>
              <w:t>تلفیق شعر و موسیقی</w:t>
            </w:r>
            <w:r w:rsidR="006C363A">
              <w:rPr>
                <w:rFonts w:cs="B Nazanin"/>
                <w:b/>
                <w:bCs/>
                <w:sz w:val="16"/>
                <w:szCs w:val="16"/>
                <w:rtl/>
                <w:lang w:bidi="fa-IR"/>
              </w:rPr>
              <w:t xml:space="preserve">) </w:t>
            </w:r>
            <w:r w:rsidR="006C363A">
              <w:rPr>
                <w:rFonts w:cs="B Nazanin" w:hint="cs"/>
                <w:b/>
                <w:bCs/>
                <w:sz w:val="16"/>
                <w:szCs w:val="16"/>
                <w:rtl/>
                <w:lang w:bidi="fa-IR"/>
              </w:rPr>
              <w:t>و</w:t>
            </w:r>
            <w:r w:rsidRPr="007875BC">
              <w:rPr>
                <w:rFonts w:cs="B Nazanin" w:hint="cs"/>
                <w:b/>
                <w:bCs/>
                <w:sz w:val="16"/>
                <w:szCs w:val="16"/>
                <w:rtl/>
                <w:lang w:bidi="fa-IR"/>
              </w:rPr>
              <w:t xml:space="preserve"> هماهنگی مضمون شعر با فضای دستگاهی قطعه</w:t>
            </w:r>
          </w:p>
        </w:tc>
        <w:tc>
          <w:tcPr>
            <w:tcW w:w="333"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bottom w:val="single" w:sz="18"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3871" w:type="pct"/>
            <w:tcBorders>
              <w:left w:val="single" w:sz="18" w:space="0" w:color="auto"/>
              <w:bottom w:val="single" w:sz="12"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اصول سازبندی ارکستراسون متناسب با نوع موسیقی در قطعات </w:t>
            </w:r>
            <w:r w:rsidR="0064470D">
              <w:rPr>
                <w:rFonts w:cs="B Nazanin" w:hint="cs"/>
                <w:b/>
                <w:bCs/>
                <w:sz w:val="16"/>
                <w:szCs w:val="16"/>
                <w:rtl/>
                <w:lang w:bidi="fa-IR"/>
              </w:rPr>
              <w:t>فولکلور</w:t>
            </w:r>
            <w:r w:rsidRPr="007875BC">
              <w:rPr>
                <w:rFonts w:cs="B Nazanin" w:hint="cs"/>
                <w:b/>
                <w:bCs/>
                <w:sz w:val="16"/>
                <w:szCs w:val="16"/>
                <w:rtl/>
                <w:lang w:bidi="fa-IR"/>
              </w:rPr>
              <w:t>، سنتی و ملی</w:t>
            </w:r>
          </w:p>
        </w:tc>
        <w:tc>
          <w:tcPr>
            <w:tcW w:w="333"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464"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bottom w:val="single" w:sz="18"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9</w:t>
            </w:r>
          </w:p>
        </w:tc>
        <w:tc>
          <w:tcPr>
            <w:tcW w:w="3871" w:type="pct"/>
            <w:tcBorders>
              <w:left w:val="single" w:sz="18" w:space="0" w:color="auto"/>
              <w:bottom w:val="single" w:sz="12"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بافت صدایی </w:t>
            </w:r>
            <w:r w:rsidR="006C363A">
              <w:rPr>
                <w:rFonts w:cs="B Nazanin" w:hint="cs"/>
                <w:b/>
                <w:bCs/>
                <w:sz w:val="16"/>
                <w:szCs w:val="16"/>
                <w:rtl/>
                <w:lang w:bidi="fa-IR"/>
              </w:rPr>
              <w:t>گروه</w:t>
            </w:r>
            <w:r w:rsidR="006C363A">
              <w:rPr>
                <w:rFonts w:cs="B Nazanin"/>
                <w:b/>
                <w:bCs/>
                <w:sz w:val="16"/>
                <w:szCs w:val="16"/>
                <w:rtl/>
                <w:lang w:bidi="fa-IR"/>
              </w:rPr>
              <w:t xml:space="preserve"> (</w:t>
            </w:r>
            <w:r w:rsidRPr="007875BC">
              <w:rPr>
                <w:rFonts w:cs="B Nazanin" w:hint="cs"/>
                <w:b/>
                <w:bCs/>
                <w:sz w:val="16"/>
                <w:szCs w:val="16"/>
                <w:rtl/>
                <w:lang w:bidi="fa-IR"/>
              </w:rPr>
              <w:t xml:space="preserve">چندصدایی و </w:t>
            </w:r>
            <w:r w:rsidR="0064470D">
              <w:rPr>
                <w:rFonts w:cs="B Nazanin" w:hint="cs"/>
                <w:b/>
                <w:bCs/>
                <w:sz w:val="16"/>
                <w:szCs w:val="16"/>
                <w:rtl/>
                <w:lang w:bidi="fa-IR"/>
              </w:rPr>
              <w:t>تک‌صدایی</w:t>
            </w:r>
            <w:r w:rsidRPr="007875BC">
              <w:rPr>
                <w:rFonts w:cs="B Nazanin" w:hint="cs"/>
                <w:b/>
                <w:bCs/>
                <w:sz w:val="16"/>
                <w:szCs w:val="16"/>
                <w:rtl/>
                <w:lang w:bidi="fa-IR"/>
              </w:rPr>
              <w:t>)</w:t>
            </w:r>
          </w:p>
        </w:tc>
        <w:tc>
          <w:tcPr>
            <w:tcW w:w="333"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rsidR="007875BC"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top w:val="single" w:sz="12" w:space="0" w:color="auto"/>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3871" w:type="pct"/>
            <w:tcBorders>
              <w:top w:val="single" w:sz="12" w:space="0" w:color="auto"/>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اجرای قطعه </w:t>
            </w:r>
            <w:r w:rsidR="0064470D">
              <w:rPr>
                <w:rFonts w:cs="B Nazanin" w:hint="cs"/>
                <w:b/>
                <w:bCs/>
                <w:sz w:val="16"/>
                <w:szCs w:val="16"/>
                <w:rtl/>
                <w:lang w:bidi="fa-IR"/>
              </w:rPr>
              <w:t>به‌صورتچندصدایی</w:t>
            </w:r>
            <w:r w:rsidR="006C363A">
              <w:rPr>
                <w:rFonts w:cs="B Nazanin"/>
                <w:b/>
                <w:bCs/>
                <w:sz w:val="16"/>
                <w:szCs w:val="16"/>
                <w:rtl/>
                <w:lang w:bidi="fa-IR"/>
              </w:rPr>
              <w:t xml:space="preserve"> (</w:t>
            </w:r>
            <w:r w:rsidRPr="007875BC">
              <w:rPr>
                <w:rFonts w:cs="B Nazanin" w:hint="cs"/>
                <w:b/>
                <w:bCs/>
                <w:sz w:val="16"/>
                <w:szCs w:val="16"/>
                <w:rtl/>
                <w:lang w:bidi="fa-IR"/>
              </w:rPr>
              <w:t>هارمونیک)</w:t>
            </w:r>
          </w:p>
        </w:tc>
        <w:tc>
          <w:tcPr>
            <w:tcW w:w="333" w:type="pct"/>
            <w:tcBorders>
              <w:top w:val="single" w:sz="12" w:space="0" w:color="auto"/>
              <w:left w:val="single" w:sz="18" w:space="0" w:color="auto"/>
              <w:right w:val="single" w:sz="18" w:space="0" w:color="auto"/>
            </w:tcBorders>
          </w:tcPr>
          <w:p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20</w:t>
            </w:r>
          </w:p>
        </w:tc>
        <w:tc>
          <w:tcPr>
            <w:tcW w:w="464" w:type="pct"/>
            <w:tcBorders>
              <w:top w:val="single" w:sz="12" w:space="0" w:color="auto"/>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11</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w:t>
            </w:r>
            <w:r w:rsidR="0064470D">
              <w:rPr>
                <w:rFonts w:cs="B Nazanin" w:hint="cs"/>
                <w:b/>
                <w:bCs/>
                <w:sz w:val="16"/>
                <w:szCs w:val="16"/>
                <w:rtl/>
                <w:lang w:bidi="fa-IR"/>
              </w:rPr>
              <w:t>ریتم</w:t>
            </w:r>
            <w:r w:rsidRPr="007875BC">
              <w:rPr>
                <w:rFonts w:cs="B Nazanin" w:hint="cs"/>
                <w:b/>
                <w:bCs/>
                <w:sz w:val="16"/>
                <w:szCs w:val="16"/>
                <w:rtl/>
                <w:lang w:bidi="fa-IR"/>
              </w:rPr>
              <w:t xml:space="preserve"> و </w:t>
            </w:r>
            <w:r w:rsidR="006C363A">
              <w:rPr>
                <w:rFonts w:cs="B Nazanin" w:hint="cs"/>
                <w:b/>
                <w:bCs/>
                <w:sz w:val="16"/>
                <w:szCs w:val="16"/>
                <w:rtl/>
                <w:lang w:bidi="fa-IR"/>
              </w:rPr>
              <w:t>تندای</w:t>
            </w:r>
            <w:r w:rsidR="006C363A">
              <w:rPr>
                <w:rFonts w:cs="B Nazanin"/>
                <w:b/>
                <w:bCs/>
                <w:sz w:val="16"/>
                <w:szCs w:val="16"/>
                <w:rtl/>
                <w:lang w:bidi="fa-IR"/>
              </w:rPr>
              <w:t xml:space="preserve"> (</w:t>
            </w:r>
            <w:r w:rsidRPr="007875BC">
              <w:rPr>
                <w:rFonts w:cs="B Nazanin" w:hint="cs"/>
                <w:b/>
                <w:bCs/>
                <w:sz w:val="16"/>
                <w:szCs w:val="16"/>
                <w:rtl/>
                <w:lang w:bidi="fa-IR"/>
              </w:rPr>
              <w:t>تمپو</w:t>
            </w:r>
            <w:r w:rsidR="006C363A">
              <w:rPr>
                <w:rFonts w:cs="B Nazanin"/>
                <w:b/>
                <w:bCs/>
                <w:sz w:val="16"/>
                <w:szCs w:val="16"/>
                <w:rtl/>
                <w:lang w:bidi="fa-IR"/>
              </w:rPr>
              <w:t xml:space="preserve">) </w:t>
            </w:r>
            <w:r w:rsidR="006C363A">
              <w:rPr>
                <w:rFonts w:cs="B Nazanin" w:hint="cs"/>
                <w:b/>
                <w:bCs/>
                <w:sz w:val="16"/>
                <w:szCs w:val="16"/>
                <w:rtl/>
                <w:lang w:bidi="fa-IR"/>
              </w:rPr>
              <w:t>قطعه</w:t>
            </w:r>
          </w:p>
        </w:tc>
        <w:tc>
          <w:tcPr>
            <w:tcW w:w="333"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15</w:t>
            </w:r>
          </w:p>
        </w:tc>
        <w:tc>
          <w:tcPr>
            <w:tcW w:w="464"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12</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توانمندی اعضای گوه در اجرای صحیح قطعه در </w:t>
            </w:r>
            <w:r w:rsidR="0064470D">
              <w:rPr>
                <w:rFonts w:cs="B Nazanin" w:hint="cs"/>
                <w:b/>
                <w:bCs/>
                <w:sz w:val="16"/>
                <w:szCs w:val="16"/>
                <w:rtl/>
                <w:lang w:bidi="fa-IR"/>
              </w:rPr>
              <w:t>گستره‌ی</w:t>
            </w:r>
            <w:r w:rsidRPr="007875BC">
              <w:rPr>
                <w:rFonts w:cs="B Nazanin" w:hint="cs"/>
                <w:b/>
                <w:bCs/>
                <w:sz w:val="16"/>
                <w:szCs w:val="16"/>
                <w:rtl/>
                <w:lang w:bidi="fa-IR"/>
              </w:rPr>
              <w:t xml:space="preserve"> صدایی </w:t>
            </w:r>
            <w:r w:rsidR="0064470D">
              <w:rPr>
                <w:rFonts w:cs="B Nazanin" w:hint="cs"/>
                <w:b/>
                <w:bCs/>
                <w:sz w:val="16"/>
                <w:szCs w:val="16"/>
                <w:rtl/>
                <w:lang w:bidi="fa-IR"/>
              </w:rPr>
              <w:t>تعریف‌شده</w:t>
            </w:r>
            <w:r w:rsidRPr="007875BC">
              <w:rPr>
                <w:rFonts w:cs="B Nazanin" w:hint="cs"/>
                <w:b/>
                <w:bCs/>
                <w:sz w:val="16"/>
                <w:szCs w:val="16"/>
                <w:rtl/>
                <w:lang w:bidi="fa-IR"/>
              </w:rPr>
              <w:t xml:space="preserve"> و رعایت </w:t>
            </w:r>
            <w:r w:rsidR="0064470D">
              <w:rPr>
                <w:rFonts w:cs="B Nazanin" w:hint="cs"/>
                <w:b/>
                <w:bCs/>
                <w:sz w:val="16"/>
                <w:szCs w:val="16"/>
                <w:rtl/>
                <w:lang w:bidi="fa-IR"/>
              </w:rPr>
              <w:t>محدوده‌ی</w:t>
            </w:r>
            <w:r w:rsidRPr="007875BC">
              <w:rPr>
                <w:rFonts w:cs="B Nazanin" w:hint="cs"/>
                <w:b/>
                <w:bCs/>
                <w:sz w:val="16"/>
                <w:szCs w:val="16"/>
                <w:rtl/>
                <w:lang w:bidi="fa-IR"/>
              </w:rPr>
              <w:t xml:space="preserve"> صدایی </w:t>
            </w:r>
            <w:r w:rsidR="006C363A">
              <w:rPr>
                <w:rFonts w:cs="B Nazanin" w:hint="cs"/>
                <w:b/>
                <w:bCs/>
                <w:sz w:val="16"/>
                <w:szCs w:val="16"/>
                <w:rtl/>
                <w:lang w:bidi="fa-IR"/>
              </w:rPr>
              <w:t>متعارف</w:t>
            </w:r>
            <w:r w:rsidR="006C363A">
              <w:rPr>
                <w:rFonts w:cs="B Nazanin"/>
                <w:b/>
                <w:bCs/>
                <w:sz w:val="16"/>
                <w:szCs w:val="16"/>
                <w:rtl/>
                <w:lang w:bidi="fa-IR"/>
              </w:rPr>
              <w:t xml:space="preserve"> (</w:t>
            </w:r>
            <w:r w:rsidRPr="007875BC">
              <w:rPr>
                <w:rFonts w:cs="B Nazanin" w:hint="cs"/>
                <w:b/>
                <w:bCs/>
                <w:sz w:val="16"/>
                <w:szCs w:val="16"/>
                <w:rtl/>
                <w:lang w:bidi="fa-IR"/>
              </w:rPr>
              <w:t>ژوست خواندن)</w:t>
            </w:r>
          </w:p>
        </w:tc>
        <w:tc>
          <w:tcPr>
            <w:tcW w:w="333" w:type="pct"/>
            <w:tcBorders>
              <w:left w:val="single" w:sz="18" w:space="0" w:color="auto"/>
              <w:right w:val="single" w:sz="18" w:space="0" w:color="auto"/>
            </w:tcBorders>
          </w:tcPr>
          <w:p w:rsidR="007875BC" w:rsidRPr="000E3834" w:rsidRDefault="007875BC" w:rsidP="00187410">
            <w:pPr>
              <w:tabs>
                <w:tab w:val="center" w:pos="251"/>
              </w:tabs>
              <w:bidi/>
              <w:rPr>
                <w:rFonts w:cs="B Nazanin"/>
                <w:b/>
                <w:bCs/>
                <w:sz w:val="20"/>
                <w:szCs w:val="20"/>
                <w:rtl/>
                <w:lang w:bidi="fa-IR"/>
              </w:rPr>
            </w:pPr>
            <w:r>
              <w:rPr>
                <w:rFonts w:cs="B Nazanin"/>
                <w:b/>
                <w:bCs/>
                <w:sz w:val="20"/>
                <w:szCs w:val="20"/>
                <w:rtl/>
                <w:lang w:bidi="fa-IR"/>
              </w:rPr>
              <w:tab/>
            </w:r>
            <w:r>
              <w:rPr>
                <w:rFonts w:cs="B Nazanin" w:hint="cs"/>
                <w:b/>
                <w:bCs/>
                <w:sz w:val="20"/>
                <w:szCs w:val="20"/>
                <w:rtl/>
                <w:lang w:bidi="fa-IR"/>
              </w:rPr>
              <w:t>25</w:t>
            </w:r>
          </w:p>
        </w:tc>
        <w:tc>
          <w:tcPr>
            <w:tcW w:w="464" w:type="pct"/>
            <w:tcBorders>
              <w:left w:val="single" w:sz="18" w:space="0" w:color="auto"/>
              <w:right w:val="single" w:sz="18" w:space="0" w:color="auto"/>
            </w:tcBorders>
          </w:tcPr>
          <w:p w:rsidR="007875BC" w:rsidRDefault="007875BC" w:rsidP="00187410">
            <w:pPr>
              <w:tabs>
                <w:tab w:val="center" w:pos="251"/>
              </w:tabs>
              <w:bidi/>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13</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رعایت حالت درونی و بیرونی قطعه (رعایت نوآنسهای صدایی و اکسپرسیون)</w:t>
            </w:r>
          </w:p>
        </w:tc>
        <w:tc>
          <w:tcPr>
            <w:tcW w:w="333" w:type="pct"/>
            <w:tcBorders>
              <w:left w:val="single" w:sz="18" w:space="0" w:color="auto"/>
              <w:right w:val="single" w:sz="18" w:space="0" w:color="auto"/>
            </w:tcBorders>
          </w:tcPr>
          <w:p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14</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فصاحت و بلاغت در اجرای قطعات توسط </w:t>
            </w:r>
            <w:r w:rsidR="006C363A">
              <w:rPr>
                <w:rFonts w:cs="B Nazanin" w:hint="cs"/>
                <w:b/>
                <w:bCs/>
                <w:sz w:val="16"/>
                <w:szCs w:val="16"/>
                <w:rtl/>
                <w:lang w:bidi="fa-IR"/>
              </w:rPr>
              <w:t>همسرایان</w:t>
            </w:r>
            <w:r w:rsidR="006C363A">
              <w:rPr>
                <w:rFonts w:cs="B Nazanin"/>
                <w:b/>
                <w:bCs/>
                <w:sz w:val="16"/>
                <w:szCs w:val="16"/>
                <w:rtl/>
                <w:lang w:bidi="fa-IR"/>
              </w:rPr>
              <w:t xml:space="preserve"> (</w:t>
            </w:r>
            <w:r w:rsidRPr="007875BC">
              <w:rPr>
                <w:rFonts w:cs="B Nazanin" w:hint="cs"/>
                <w:b/>
                <w:bCs/>
                <w:sz w:val="16"/>
                <w:szCs w:val="16"/>
                <w:rtl/>
                <w:lang w:bidi="fa-IR"/>
              </w:rPr>
              <w:t xml:space="preserve">سونوریته)، همچنین تسلط اعضا بر </w:t>
            </w:r>
            <w:r w:rsidR="0064470D">
              <w:rPr>
                <w:rFonts w:cs="B Nazanin" w:hint="cs"/>
                <w:b/>
                <w:bCs/>
                <w:sz w:val="16"/>
                <w:szCs w:val="16"/>
                <w:rtl/>
                <w:lang w:bidi="fa-IR"/>
              </w:rPr>
              <w:t>گویش‌های</w:t>
            </w:r>
            <w:r w:rsidRPr="007875BC">
              <w:rPr>
                <w:rFonts w:cs="B Nazanin" w:hint="cs"/>
                <w:b/>
                <w:bCs/>
                <w:sz w:val="16"/>
                <w:szCs w:val="16"/>
                <w:rtl/>
                <w:lang w:bidi="fa-IR"/>
              </w:rPr>
              <w:t xml:space="preserve"> محلی (در قطعات </w:t>
            </w:r>
            <w:r w:rsidR="0064470D">
              <w:rPr>
                <w:rFonts w:cs="B Nazanin" w:hint="cs"/>
                <w:b/>
                <w:bCs/>
                <w:sz w:val="16"/>
                <w:szCs w:val="16"/>
                <w:rtl/>
                <w:lang w:bidi="fa-IR"/>
              </w:rPr>
              <w:t>فولکلور</w:t>
            </w:r>
            <w:r w:rsidRPr="007875BC">
              <w:rPr>
                <w:rFonts w:cs="B Nazanin" w:hint="cs"/>
                <w:b/>
                <w:bCs/>
                <w:sz w:val="16"/>
                <w:szCs w:val="16"/>
                <w:rtl/>
                <w:lang w:bidi="fa-IR"/>
              </w:rPr>
              <w:t>)</w:t>
            </w:r>
          </w:p>
        </w:tc>
        <w:tc>
          <w:tcPr>
            <w:tcW w:w="333" w:type="pct"/>
            <w:tcBorders>
              <w:left w:val="single" w:sz="18" w:space="0" w:color="auto"/>
              <w:right w:val="single" w:sz="18" w:space="0" w:color="auto"/>
            </w:tcBorders>
          </w:tcPr>
          <w:p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lastRenderedPageBreak/>
              <w:t>15</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اجرای قطعه </w:t>
            </w:r>
            <w:r w:rsidR="0064470D">
              <w:rPr>
                <w:rFonts w:cs="B Nazanin" w:hint="cs"/>
                <w:b/>
                <w:bCs/>
                <w:sz w:val="16"/>
                <w:szCs w:val="16"/>
                <w:rtl/>
                <w:lang w:bidi="fa-IR"/>
              </w:rPr>
              <w:t>به‌صورت</w:t>
            </w:r>
            <w:r w:rsidR="006C363A">
              <w:rPr>
                <w:rFonts w:cs="B Nazanin" w:hint="cs"/>
                <w:b/>
                <w:bCs/>
                <w:sz w:val="16"/>
                <w:szCs w:val="16"/>
                <w:rtl/>
                <w:lang w:bidi="fa-IR"/>
              </w:rPr>
              <w:t>وکاپلا</w:t>
            </w:r>
            <w:r w:rsidR="006C363A">
              <w:rPr>
                <w:rFonts w:cs="B Nazanin"/>
                <w:b/>
                <w:bCs/>
                <w:sz w:val="16"/>
                <w:szCs w:val="16"/>
                <w:rtl/>
                <w:lang w:bidi="fa-IR"/>
              </w:rPr>
              <w:t xml:space="preserve"> (</w:t>
            </w:r>
            <w:r w:rsidRPr="007875BC">
              <w:rPr>
                <w:rFonts w:cs="B Nazanin" w:hint="cs"/>
                <w:b/>
                <w:bCs/>
                <w:sz w:val="16"/>
                <w:szCs w:val="16"/>
                <w:rtl/>
                <w:lang w:bidi="fa-IR"/>
              </w:rPr>
              <w:t>آواز گروهی بدون همراهی ساز)</w:t>
            </w:r>
          </w:p>
        </w:tc>
        <w:tc>
          <w:tcPr>
            <w:tcW w:w="333" w:type="pct"/>
            <w:tcBorders>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p>
        </w:tc>
      </w:tr>
      <w:tr w:rsidR="007875BC" w:rsidRPr="000E3834" w:rsidTr="007875BC">
        <w:trPr>
          <w:trHeight w:hRule="exact" w:val="325"/>
        </w:trPr>
        <w:tc>
          <w:tcPr>
            <w:tcW w:w="332" w:type="pct"/>
            <w:tcBorders>
              <w:left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16</w:t>
            </w:r>
          </w:p>
        </w:tc>
        <w:tc>
          <w:tcPr>
            <w:tcW w:w="3871" w:type="pct"/>
            <w:tcBorders>
              <w:left w:val="single" w:sz="18" w:space="0" w:color="auto"/>
              <w:right w:val="single" w:sz="18" w:space="0" w:color="auto"/>
            </w:tcBorders>
          </w:tcPr>
          <w:p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آداب صحنه متناسب با ساختار </w:t>
            </w:r>
            <w:r w:rsidR="006C363A">
              <w:rPr>
                <w:rFonts w:cs="B Nazanin" w:hint="cs"/>
                <w:b/>
                <w:bCs/>
                <w:sz w:val="16"/>
                <w:szCs w:val="16"/>
                <w:rtl/>
                <w:lang w:bidi="fa-IR"/>
              </w:rPr>
              <w:t>قطعه</w:t>
            </w:r>
            <w:r w:rsidR="006C363A">
              <w:rPr>
                <w:rFonts w:cs="B Nazanin"/>
                <w:b/>
                <w:bCs/>
                <w:sz w:val="16"/>
                <w:szCs w:val="16"/>
                <w:rtl/>
                <w:lang w:bidi="fa-IR"/>
              </w:rPr>
              <w:t xml:space="preserve"> (</w:t>
            </w:r>
            <w:r w:rsidRPr="007875BC">
              <w:rPr>
                <w:rFonts w:cs="B Nazanin" w:hint="cs"/>
                <w:b/>
                <w:bCs/>
                <w:sz w:val="16"/>
                <w:szCs w:val="16"/>
                <w:rtl/>
                <w:lang w:bidi="fa-IR"/>
              </w:rPr>
              <w:t>لباس،</w:t>
            </w:r>
            <w:r w:rsidR="006C363A">
              <w:rPr>
                <w:rFonts w:cs="B Nazanin" w:hint="cs"/>
                <w:b/>
                <w:bCs/>
                <w:sz w:val="16"/>
                <w:szCs w:val="16"/>
                <w:rtl/>
                <w:lang w:bidi="fa-IR"/>
              </w:rPr>
              <w:t>ترتیب</w:t>
            </w:r>
            <w:r w:rsidRPr="007875BC">
              <w:rPr>
                <w:rFonts w:cs="B Nazanin" w:hint="cs"/>
                <w:b/>
                <w:bCs/>
                <w:sz w:val="16"/>
                <w:szCs w:val="16"/>
                <w:rtl/>
                <w:lang w:bidi="fa-IR"/>
              </w:rPr>
              <w:t xml:space="preserve"> و ...)</w:t>
            </w:r>
          </w:p>
        </w:tc>
        <w:tc>
          <w:tcPr>
            <w:tcW w:w="333" w:type="pct"/>
            <w:tcBorders>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right w:val="single" w:sz="18" w:space="0" w:color="auto"/>
            </w:tcBorders>
          </w:tcPr>
          <w:p w:rsidR="007875BC" w:rsidRDefault="007875BC" w:rsidP="00187410">
            <w:pPr>
              <w:tabs>
                <w:tab w:val="center" w:pos="251"/>
              </w:tabs>
              <w:bidi/>
              <w:jc w:val="center"/>
              <w:rPr>
                <w:rFonts w:cs="B Nazanin"/>
                <w:b/>
                <w:bCs/>
                <w:sz w:val="20"/>
                <w:szCs w:val="20"/>
                <w:rtl/>
                <w:lang w:bidi="fa-IR"/>
              </w:rPr>
            </w:pPr>
          </w:p>
        </w:tc>
      </w:tr>
      <w:tr w:rsidR="007875BC" w:rsidRPr="000E3834" w:rsidTr="007875BC">
        <w:trPr>
          <w:trHeight w:hRule="exact" w:val="325"/>
        </w:trPr>
        <w:tc>
          <w:tcPr>
            <w:tcW w:w="4203" w:type="pct"/>
            <w:gridSpan w:val="2"/>
            <w:tcBorders>
              <w:left w:val="single" w:sz="18" w:space="0" w:color="auto"/>
              <w:bottom w:val="single" w:sz="18" w:space="0" w:color="auto"/>
              <w:right w:val="single" w:sz="18" w:space="0" w:color="auto"/>
            </w:tcBorders>
          </w:tcPr>
          <w:p w:rsidR="007875BC" w:rsidRPr="000E3834" w:rsidRDefault="007875BC" w:rsidP="007875BC">
            <w:pPr>
              <w:bidi/>
              <w:jc w:val="center"/>
              <w:rPr>
                <w:rFonts w:cs="B Nazanin"/>
                <w:b/>
                <w:bCs/>
                <w:sz w:val="20"/>
                <w:szCs w:val="20"/>
                <w:rtl/>
                <w:lang w:bidi="fa-IR"/>
              </w:rPr>
            </w:pPr>
            <w:r w:rsidRPr="000E3834">
              <w:rPr>
                <w:rFonts w:cs="B Nazanin" w:hint="cs"/>
                <w:b/>
                <w:bCs/>
                <w:sz w:val="20"/>
                <w:szCs w:val="20"/>
                <w:rtl/>
                <w:lang w:bidi="fa-IR"/>
              </w:rPr>
              <w:t>جمع</w:t>
            </w:r>
          </w:p>
        </w:tc>
        <w:tc>
          <w:tcPr>
            <w:tcW w:w="333" w:type="pct"/>
            <w:tcBorders>
              <w:left w:val="single" w:sz="18" w:space="0" w:color="auto"/>
              <w:bottom w:val="single" w:sz="18" w:space="0" w:color="auto"/>
              <w:right w:val="single" w:sz="18" w:space="0" w:color="auto"/>
            </w:tcBorders>
          </w:tcPr>
          <w:p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215</w:t>
            </w:r>
          </w:p>
        </w:tc>
        <w:tc>
          <w:tcPr>
            <w:tcW w:w="464" w:type="pct"/>
            <w:tcBorders>
              <w:left w:val="single" w:sz="18" w:space="0" w:color="auto"/>
              <w:bottom w:val="single" w:sz="18" w:space="0" w:color="auto"/>
              <w:right w:val="single" w:sz="18" w:space="0" w:color="auto"/>
            </w:tcBorders>
          </w:tcPr>
          <w:p w:rsidR="007875BC" w:rsidRDefault="007875BC" w:rsidP="00187410">
            <w:pPr>
              <w:bidi/>
              <w:jc w:val="center"/>
              <w:rPr>
                <w:rFonts w:cs="B Nazanin"/>
                <w:b/>
                <w:bCs/>
                <w:sz w:val="20"/>
                <w:szCs w:val="20"/>
                <w:rtl/>
                <w:lang w:bidi="fa-IR"/>
              </w:rPr>
            </w:pPr>
          </w:p>
        </w:tc>
      </w:tr>
    </w:tbl>
    <w:p w:rsidR="00C341BF" w:rsidRPr="00B846A1" w:rsidRDefault="00C341BF" w:rsidP="00187410">
      <w:pPr>
        <w:bidi/>
        <w:rPr>
          <w:rFonts w:cs="B Nazanin"/>
          <w:b/>
          <w:bCs/>
          <w:sz w:val="24"/>
          <w:szCs w:val="24"/>
          <w:rtl/>
          <w:lang w:bidi="fa-IR"/>
        </w:rPr>
      </w:pPr>
    </w:p>
    <w:p w:rsidR="007875BC" w:rsidRDefault="007875BC" w:rsidP="00187410">
      <w:pPr>
        <w:bidi/>
        <w:rPr>
          <w:rFonts w:cs="B Nazanin"/>
          <w:b/>
          <w:bCs/>
          <w:sz w:val="24"/>
          <w:szCs w:val="24"/>
          <w:rtl/>
          <w:lang w:bidi="fa-IR"/>
        </w:rPr>
      </w:pPr>
      <w:r>
        <w:rPr>
          <w:rFonts w:cs="B Nazanin" w:hint="cs"/>
          <w:b/>
          <w:bCs/>
          <w:sz w:val="24"/>
          <w:szCs w:val="24"/>
          <w:rtl/>
          <w:lang w:bidi="fa-IR"/>
        </w:rPr>
        <w:t>ملاحظات:</w:t>
      </w:r>
    </w:p>
    <w:p w:rsidR="00786493" w:rsidRDefault="0080041F" w:rsidP="00AD5F5B">
      <w:pPr>
        <w:pStyle w:val="ListParagraph"/>
        <w:numPr>
          <w:ilvl w:val="0"/>
          <w:numId w:val="39"/>
        </w:numPr>
        <w:bidi/>
        <w:rPr>
          <w:rFonts w:cs="B Nazanin"/>
          <w:b/>
          <w:bCs/>
          <w:sz w:val="24"/>
          <w:szCs w:val="24"/>
          <w:lang w:bidi="fa-IR"/>
        </w:rPr>
      </w:pPr>
      <w:r w:rsidRPr="007875BC">
        <w:rPr>
          <w:rFonts w:cs="B Nazanin" w:hint="cs"/>
          <w:b/>
          <w:bCs/>
          <w:sz w:val="24"/>
          <w:szCs w:val="24"/>
          <w:rtl/>
          <w:lang w:bidi="fa-IR"/>
        </w:rPr>
        <w:t>مدت اجراي سرود حداكثر 7 دقيقه- افراد يك گروه حداكثر 15 نفر</w:t>
      </w:r>
      <w:r w:rsidR="00786493">
        <w:rPr>
          <w:rFonts w:cs="B Nazanin" w:hint="cs"/>
          <w:b/>
          <w:bCs/>
          <w:sz w:val="24"/>
          <w:szCs w:val="24"/>
          <w:rtl/>
          <w:lang w:bidi="fa-IR"/>
        </w:rPr>
        <w:t>است.</w:t>
      </w:r>
    </w:p>
    <w:p w:rsidR="007875BC" w:rsidRPr="007875BC" w:rsidRDefault="0080041F" w:rsidP="00AD5F5B">
      <w:pPr>
        <w:pStyle w:val="ListParagraph"/>
        <w:numPr>
          <w:ilvl w:val="0"/>
          <w:numId w:val="39"/>
        </w:numPr>
        <w:bidi/>
        <w:rPr>
          <w:rFonts w:cs="B Nazanin"/>
          <w:b/>
          <w:bCs/>
          <w:sz w:val="24"/>
          <w:szCs w:val="24"/>
          <w:rtl/>
          <w:lang w:bidi="fa-IR"/>
        </w:rPr>
      </w:pPr>
      <w:r w:rsidRPr="007875BC">
        <w:rPr>
          <w:rFonts w:cs="B Nazanin" w:hint="cs"/>
          <w:b/>
          <w:bCs/>
          <w:sz w:val="24"/>
          <w:szCs w:val="24"/>
          <w:rtl/>
          <w:lang w:bidi="fa-IR"/>
        </w:rPr>
        <w:t xml:space="preserve">كليه </w:t>
      </w:r>
      <w:r w:rsidRPr="00786493">
        <w:rPr>
          <w:rFonts w:cs="B Nazanin" w:hint="cs"/>
          <w:b/>
          <w:bCs/>
          <w:color w:val="FF0000"/>
          <w:sz w:val="24"/>
          <w:szCs w:val="24"/>
          <w:rtl/>
          <w:lang w:bidi="fa-IR"/>
        </w:rPr>
        <w:t>اعضا</w:t>
      </w:r>
      <w:r w:rsidR="00786493" w:rsidRPr="00786493">
        <w:rPr>
          <w:rFonts w:cs="B Nazanin" w:hint="cs"/>
          <w:b/>
          <w:bCs/>
          <w:color w:val="FF0000"/>
          <w:sz w:val="24"/>
          <w:szCs w:val="24"/>
          <w:rtl/>
          <w:lang w:bidi="fa-IR"/>
        </w:rPr>
        <w:t>ی</w:t>
      </w:r>
      <w:r w:rsidRPr="00786493">
        <w:rPr>
          <w:rFonts w:cs="B Nazanin" w:hint="cs"/>
          <w:b/>
          <w:bCs/>
          <w:color w:val="FF0000"/>
          <w:sz w:val="24"/>
          <w:szCs w:val="24"/>
          <w:rtl/>
          <w:lang w:bidi="fa-IR"/>
        </w:rPr>
        <w:t xml:space="preserve"> گروه </w:t>
      </w:r>
      <w:r w:rsidRPr="007875BC">
        <w:rPr>
          <w:rFonts w:cs="B Nazanin" w:hint="cs"/>
          <w:b/>
          <w:bCs/>
          <w:sz w:val="24"/>
          <w:szCs w:val="24"/>
          <w:rtl/>
          <w:lang w:bidi="fa-IR"/>
        </w:rPr>
        <w:t xml:space="preserve">بايد دانشجو معلم باشند و حضور آقايان </w:t>
      </w:r>
      <w:r w:rsidR="0064470D">
        <w:rPr>
          <w:rFonts w:cs="B Nazanin" w:hint="cs"/>
          <w:b/>
          <w:bCs/>
          <w:sz w:val="24"/>
          <w:szCs w:val="24"/>
          <w:rtl/>
          <w:lang w:bidi="fa-IR"/>
        </w:rPr>
        <w:t>به‌عنوان</w:t>
      </w:r>
      <w:r w:rsidRPr="007875BC">
        <w:rPr>
          <w:rFonts w:cs="B Nazanin" w:hint="cs"/>
          <w:b/>
          <w:bCs/>
          <w:sz w:val="24"/>
          <w:szCs w:val="24"/>
          <w:rtl/>
          <w:lang w:bidi="fa-IR"/>
        </w:rPr>
        <w:t xml:space="preserve"> مربي و يا هر عنوان ديگر در </w:t>
      </w:r>
      <w:r w:rsidR="0064470D">
        <w:rPr>
          <w:rFonts w:cs="B Nazanin" w:hint="cs"/>
          <w:b/>
          <w:bCs/>
          <w:sz w:val="24"/>
          <w:szCs w:val="24"/>
          <w:rtl/>
          <w:lang w:bidi="fa-IR"/>
        </w:rPr>
        <w:t>گروه‌های</w:t>
      </w:r>
      <w:r w:rsidRPr="007875BC">
        <w:rPr>
          <w:rFonts w:cs="B Nazanin" w:hint="cs"/>
          <w:b/>
          <w:bCs/>
          <w:sz w:val="24"/>
          <w:szCs w:val="24"/>
          <w:rtl/>
          <w:lang w:bidi="fa-IR"/>
        </w:rPr>
        <w:t xml:space="preserve"> سرود خواهران ممنوع است.</w:t>
      </w:r>
    </w:p>
    <w:p w:rsidR="00BD6223" w:rsidRPr="007F2F01" w:rsidRDefault="001C67E4" w:rsidP="007F2F01">
      <w:pPr>
        <w:pStyle w:val="ListParagraph"/>
        <w:numPr>
          <w:ilvl w:val="0"/>
          <w:numId w:val="39"/>
        </w:numPr>
        <w:bidi/>
        <w:rPr>
          <w:rFonts w:cs="B Nazanin"/>
          <w:b/>
          <w:bCs/>
          <w:color w:val="FF0000"/>
          <w:sz w:val="24"/>
          <w:szCs w:val="24"/>
          <w:lang w:bidi="fa-IR"/>
        </w:rPr>
      </w:pPr>
      <w:r w:rsidRPr="00786493">
        <w:rPr>
          <w:rFonts w:ascii="B Mitra" w:hAnsi="Calibri" w:cs="B Mitra" w:hint="cs"/>
          <w:color w:val="FF0000"/>
          <w:sz w:val="28"/>
          <w:szCs w:val="28"/>
          <w:rtl/>
          <w:lang w:bidi="fa-IR"/>
        </w:rPr>
        <w:t xml:space="preserve">همچنين </w:t>
      </w:r>
      <w:r w:rsidRPr="00786493">
        <w:rPr>
          <w:rFonts w:ascii="B Mitra" w:hAnsi="Calibri" w:cs="B Mitra" w:hint="cs"/>
          <w:color w:val="FF0000"/>
          <w:sz w:val="28"/>
          <w:szCs w:val="28"/>
          <w:rtl/>
        </w:rPr>
        <w:t>بهترين</w:t>
      </w:r>
      <w:r w:rsidR="00437B2C">
        <w:rPr>
          <w:rFonts w:ascii="B Mitra" w:hAnsi="Calibri" w:cs="B Mitra" w:hint="cs"/>
          <w:color w:val="FF0000"/>
          <w:sz w:val="28"/>
          <w:szCs w:val="28"/>
          <w:rtl/>
          <w:lang w:bidi="fa-IR"/>
        </w:rPr>
        <w:t>آهنگ‌ساز</w:t>
      </w:r>
      <w:r w:rsidRPr="00786493">
        <w:rPr>
          <w:rFonts w:ascii="Sakkal Majalla" w:hAnsi="Sakkal Majalla" w:cs="Sakkal Majalla" w:hint="cs"/>
          <w:color w:val="FF0000"/>
          <w:sz w:val="28"/>
          <w:szCs w:val="28"/>
          <w:rtl/>
          <w:lang w:bidi="fa-IR"/>
        </w:rPr>
        <w:t>–</w:t>
      </w:r>
      <w:r w:rsidR="00437B2C">
        <w:rPr>
          <w:rFonts w:ascii="B Mitra" w:hAnsi="Calibri" w:cs="B Mitra" w:hint="cs"/>
          <w:color w:val="FF0000"/>
          <w:sz w:val="28"/>
          <w:szCs w:val="28"/>
          <w:rtl/>
          <w:lang w:bidi="fa-IR"/>
        </w:rPr>
        <w:t>تنظیم‌کننده</w:t>
      </w:r>
      <w:r w:rsidRPr="00786493">
        <w:rPr>
          <w:rFonts w:ascii="Sakkal Majalla" w:hAnsi="Sakkal Majalla" w:cs="Sakkal Majalla" w:hint="cs"/>
          <w:color w:val="FF0000"/>
          <w:sz w:val="28"/>
          <w:szCs w:val="28"/>
          <w:rtl/>
          <w:lang w:bidi="fa-IR"/>
        </w:rPr>
        <w:t>–</w:t>
      </w:r>
      <w:r w:rsidRPr="00786493">
        <w:rPr>
          <w:rFonts w:ascii="B Mitra" w:hAnsi="Calibri" w:cs="B Mitra" w:hint="cs"/>
          <w:color w:val="FF0000"/>
          <w:sz w:val="28"/>
          <w:szCs w:val="28"/>
          <w:rtl/>
          <w:lang w:bidi="fa-IR"/>
        </w:rPr>
        <w:t xml:space="preserve"> سرپرست و </w:t>
      </w:r>
      <w:r w:rsidR="00437B2C">
        <w:rPr>
          <w:rFonts w:ascii="B Mitra" w:hAnsi="Calibri" w:cs="B Mitra" w:hint="cs"/>
          <w:color w:val="FF0000"/>
          <w:sz w:val="28"/>
          <w:szCs w:val="28"/>
          <w:rtl/>
          <w:lang w:bidi="fa-IR"/>
        </w:rPr>
        <w:t>رهبر گروه</w:t>
      </w:r>
      <w:r w:rsidRPr="00786493">
        <w:rPr>
          <w:rFonts w:ascii="B Mitra" w:hAnsi="Calibri" w:cs="B Mitra" w:hint="cs"/>
          <w:color w:val="FF0000"/>
          <w:sz w:val="28"/>
          <w:szCs w:val="28"/>
          <w:rtl/>
          <w:lang w:bidi="fa-IR"/>
        </w:rPr>
        <w:t>- شعر و ترانه</w:t>
      </w:r>
      <w:r w:rsidRPr="00786493">
        <w:rPr>
          <w:rFonts w:ascii="B Mitra" w:hAnsi="Calibri" w:cs="B Mitra" w:hint="cs"/>
          <w:color w:val="FF0000"/>
          <w:sz w:val="28"/>
          <w:szCs w:val="28"/>
          <w:rtl/>
        </w:rPr>
        <w:t xml:space="preserve"> جداگانه برگزيده خواهند شد).</w:t>
      </w:r>
    </w:p>
    <w:p w:rsidR="00BD6223" w:rsidRPr="00BD6223" w:rsidRDefault="00BD6223" w:rsidP="00BD6223">
      <w:pPr>
        <w:bidi/>
        <w:rPr>
          <w:rFonts w:cs="B Nazanin"/>
          <w:b/>
          <w:bCs/>
          <w:color w:val="FF0000"/>
          <w:sz w:val="24"/>
          <w:szCs w:val="24"/>
          <w:lang w:bidi="fa-IR"/>
        </w:rPr>
      </w:pPr>
    </w:p>
    <w:p w:rsidR="00AE48AF" w:rsidRPr="00E4015B" w:rsidRDefault="009B3394" w:rsidP="004976D7">
      <w:pPr>
        <w:pStyle w:val="Heading2"/>
        <w:bidi/>
        <w:rPr>
          <w:rFonts w:cs="B Titr"/>
          <w:b/>
          <w:bCs/>
          <w:color w:val="FF0000"/>
          <w:sz w:val="24"/>
          <w:szCs w:val="24"/>
        </w:rPr>
      </w:pPr>
      <w:bookmarkStart w:id="110" w:name="_Toc503356840"/>
      <w:r w:rsidRPr="00E4015B">
        <w:rPr>
          <w:rFonts w:cs="B Titr" w:hint="cs"/>
          <w:b/>
          <w:bCs/>
          <w:color w:val="FF0000"/>
          <w:sz w:val="24"/>
          <w:szCs w:val="24"/>
          <w:rtl/>
        </w:rPr>
        <w:t>2-</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976D7" w:rsidRPr="00E4015B">
        <w:rPr>
          <w:rFonts w:cs="B Titr" w:hint="cs"/>
          <w:b/>
          <w:bCs/>
          <w:color w:val="FF0000"/>
          <w:sz w:val="24"/>
          <w:szCs w:val="24"/>
          <w:rtl/>
        </w:rPr>
        <w:t>-</w:t>
      </w:r>
      <w:r w:rsidR="00AE48AF" w:rsidRPr="00E4015B">
        <w:rPr>
          <w:rFonts w:cs="B Titr"/>
          <w:b/>
          <w:bCs/>
          <w:color w:val="FF0000"/>
          <w:sz w:val="24"/>
          <w:szCs w:val="24"/>
          <w:rtl/>
        </w:rPr>
        <w:t>تئاتر صحنه‌ای</w:t>
      </w:r>
      <w:bookmarkEnd w:id="110"/>
    </w:p>
    <w:p w:rsidR="00AE48AF" w:rsidRDefault="00AE48AF" w:rsidP="0019312E">
      <w:pPr>
        <w:pStyle w:val="ListParagraph"/>
        <w:numPr>
          <w:ilvl w:val="0"/>
          <w:numId w:val="6"/>
        </w:numPr>
        <w:autoSpaceDE w:val="0"/>
        <w:autoSpaceDN w:val="0"/>
        <w:bidi/>
        <w:adjustRightInd w:val="0"/>
        <w:spacing w:after="0" w:line="240" w:lineRule="auto"/>
        <w:jc w:val="both"/>
        <w:rPr>
          <w:rFonts w:ascii="B Mitra" w:hAnsi="Calibri" w:cs="B Mitra"/>
          <w:sz w:val="28"/>
          <w:szCs w:val="28"/>
        </w:rPr>
      </w:pPr>
      <w:r w:rsidRPr="000676BC">
        <w:rPr>
          <w:rFonts w:ascii="B Mitra" w:hAnsi="Calibri" w:cs="B Mitra" w:hint="cs"/>
          <w:b/>
          <w:bCs/>
          <w:sz w:val="28"/>
          <w:szCs w:val="28"/>
          <w:rtl/>
        </w:rPr>
        <w:t>موضوع:</w:t>
      </w:r>
      <w:r w:rsidRPr="00C976AD">
        <w:rPr>
          <w:rFonts w:ascii="B Mitra" w:hAnsi="Calibri" w:cs="B Mitra" w:hint="cs"/>
          <w:sz w:val="28"/>
          <w:szCs w:val="28"/>
          <w:rtl/>
        </w:rPr>
        <w:t>فرهنگی،اجتماعیوآموزشیبارویکردتربیتی</w:t>
      </w:r>
      <w:r>
        <w:rPr>
          <w:rFonts w:ascii="B Mitra" w:hAnsi="Calibri" w:cs="B Mitra" w:hint="cs"/>
          <w:sz w:val="28"/>
          <w:szCs w:val="28"/>
          <w:rtl/>
        </w:rPr>
        <w:t>.</w:t>
      </w:r>
      <w:r w:rsidR="0019312E" w:rsidRPr="0019312E">
        <w:rPr>
          <w:rFonts w:ascii="B Mitra" w:hAnsi="Calibri" w:cs="B Mitra" w:hint="cs"/>
          <w:sz w:val="28"/>
          <w:szCs w:val="28"/>
          <w:rtl/>
        </w:rPr>
        <w:t xml:space="preserve"> (موضوعات فاقد محتوای فرهنگی و تربیتی از دور مسابقات حذف خواهند شد)</w:t>
      </w:r>
    </w:p>
    <w:p w:rsidR="00E90F90" w:rsidRDefault="00E90F90" w:rsidP="00C370CA">
      <w:pPr>
        <w:pStyle w:val="ListParagraph"/>
        <w:autoSpaceDE w:val="0"/>
        <w:autoSpaceDN w:val="0"/>
        <w:bidi/>
        <w:adjustRightInd w:val="0"/>
        <w:spacing w:after="0" w:line="240" w:lineRule="auto"/>
        <w:jc w:val="both"/>
        <w:rPr>
          <w:rFonts w:cs="B Mitra"/>
          <w:b/>
          <w:bCs/>
          <w:sz w:val="28"/>
          <w:szCs w:val="28"/>
          <w:rtl/>
          <w:lang w:bidi="fa-IR"/>
        </w:rPr>
      </w:pPr>
      <w:r>
        <w:rPr>
          <w:rFonts w:ascii="B Mitra" w:hAnsi="Calibri" w:cs="B Mitra" w:hint="cs"/>
          <w:b/>
          <w:bCs/>
          <w:sz w:val="28"/>
          <w:szCs w:val="28"/>
          <w:rtl/>
        </w:rPr>
        <w:t xml:space="preserve">*فیلم </w:t>
      </w:r>
      <w:r w:rsidR="0064470D">
        <w:rPr>
          <w:rFonts w:ascii="B Mitra" w:hAnsi="Calibri" w:cs="B Mitra" w:hint="cs"/>
          <w:b/>
          <w:bCs/>
          <w:sz w:val="28"/>
          <w:szCs w:val="28"/>
          <w:rtl/>
        </w:rPr>
        <w:t>گروه‌های</w:t>
      </w:r>
      <w:r>
        <w:rPr>
          <w:rFonts w:ascii="B Mitra" w:hAnsi="Calibri" w:cs="B Mitra" w:hint="cs"/>
          <w:b/>
          <w:bCs/>
          <w:sz w:val="28"/>
          <w:szCs w:val="28"/>
          <w:rtl/>
        </w:rPr>
        <w:t xml:space="preserve"> برتر استان در قلب </w:t>
      </w:r>
      <w:r>
        <w:rPr>
          <w:rFonts w:cs="B Mitra"/>
          <w:b/>
          <w:bCs/>
          <w:sz w:val="28"/>
          <w:szCs w:val="28"/>
        </w:rPr>
        <w:t>CD</w:t>
      </w:r>
      <w:r w:rsidR="00E96664">
        <w:rPr>
          <w:rFonts w:cs="B Mitra" w:hint="cs"/>
          <w:b/>
          <w:bCs/>
          <w:sz w:val="28"/>
          <w:szCs w:val="28"/>
          <w:rtl/>
          <w:lang w:bidi="fa-IR"/>
        </w:rPr>
        <w:t>یا</w:t>
      </w:r>
      <w:r>
        <w:rPr>
          <w:rFonts w:cs="B Mitra"/>
          <w:b/>
          <w:bCs/>
          <w:sz w:val="28"/>
          <w:szCs w:val="28"/>
          <w:lang w:bidi="fa-IR"/>
        </w:rPr>
        <w:t xml:space="preserve">DVD </w:t>
      </w:r>
      <w:r>
        <w:rPr>
          <w:rFonts w:cs="B Mitra" w:hint="cs"/>
          <w:b/>
          <w:bCs/>
          <w:sz w:val="28"/>
          <w:szCs w:val="28"/>
          <w:rtl/>
          <w:lang w:bidi="fa-IR"/>
        </w:rPr>
        <w:t xml:space="preserve">به </w:t>
      </w:r>
      <w:r w:rsidR="00C370CA">
        <w:rPr>
          <w:rFonts w:cs="B Mitra" w:hint="cs"/>
          <w:b/>
          <w:bCs/>
          <w:sz w:val="28"/>
          <w:szCs w:val="28"/>
          <w:rtl/>
          <w:lang w:bidi="fa-IR"/>
        </w:rPr>
        <w:t>اداره جشنواره ها</w:t>
      </w:r>
      <w:r>
        <w:rPr>
          <w:rFonts w:cs="B Mitra" w:hint="cs"/>
          <w:b/>
          <w:bCs/>
          <w:sz w:val="28"/>
          <w:szCs w:val="28"/>
          <w:rtl/>
          <w:lang w:bidi="fa-IR"/>
        </w:rPr>
        <w:t xml:space="preserve"> ارسال شود.</w:t>
      </w:r>
    </w:p>
    <w:p w:rsidR="00D37EF2" w:rsidRDefault="00D37EF2" w:rsidP="00786493">
      <w:pPr>
        <w:autoSpaceDE w:val="0"/>
        <w:autoSpaceDN w:val="0"/>
        <w:bidi/>
        <w:adjustRightInd w:val="0"/>
        <w:spacing w:after="0" w:line="240" w:lineRule="auto"/>
        <w:jc w:val="both"/>
        <w:rPr>
          <w:rFonts w:ascii="B Mitra" w:hAnsi="Calibri" w:cs="B Mitra"/>
          <w:sz w:val="28"/>
          <w:szCs w:val="28"/>
        </w:rPr>
      </w:pPr>
    </w:p>
    <w:tbl>
      <w:tblPr>
        <w:tblStyle w:val="TableGrid3"/>
        <w:bidiVisual/>
        <w:tblW w:w="8043" w:type="dxa"/>
        <w:jc w:val="center"/>
        <w:tblLook w:val="04A0"/>
      </w:tblPr>
      <w:tblGrid>
        <w:gridCol w:w="1923"/>
        <w:gridCol w:w="3690"/>
        <w:gridCol w:w="1170"/>
        <w:gridCol w:w="1260"/>
      </w:tblGrid>
      <w:tr w:rsidR="00786493" w:rsidRPr="000E3834" w:rsidTr="00BD6223">
        <w:trPr>
          <w:trHeight w:hRule="exact" w:val="432"/>
          <w:jc w:val="center"/>
        </w:trPr>
        <w:tc>
          <w:tcPr>
            <w:tcW w:w="5613" w:type="dxa"/>
            <w:gridSpan w:val="2"/>
            <w:tcBorders>
              <w:top w:val="single" w:sz="12" w:space="0" w:color="auto"/>
              <w:left w:val="single" w:sz="12" w:space="0" w:color="auto"/>
              <w:bottom w:val="single" w:sz="12" w:space="0" w:color="auto"/>
              <w:right w:val="single" w:sz="12" w:space="0" w:color="auto"/>
            </w:tcBorders>
          </w:tcPr>
          <w:p w:rsidR="00786493" w:rsidRPr="00786493" w:rsidRDefault="00E96664" w:rsidP="00786493">
            <w:pPr>
              <w:bidi/>
              <w:contextualSpacing/>
              <w:jc w:val="center"/>
              <w:rPr>
                <w:rFonts w:cs="B Nazanin"/>
                <w:b/>
                <w:bCs/>
                <w:sz w:val="20"/>
                <w:szCs w:val="20"/>
                <w:rtl/>
                <w:lang w:bidi="fa-IR"/>
              </w:rPr>
            </w:pPr>
            <w:r>
              <w:rPr>
                <w:rFonts w:cs="B Nazanin" w:hint="cs"/>
                <w:b/>
                <w:bCs/>
                <w:sz w:val="20"/>
                <w:szCs w:val="20"/>
                <w:rtl/>
                <w:lang w:bidi="fa-IR"/>
              </w:rPr>
              <w:t>شاخص‌های</w:t>
            </w:r>
            <w:r w:rsidR="00786493" w:rsidRPr="00786493">
              <w:rPr>
                <w:rFonts w:cs="B Nazanin" w:hint="cs"/>
                <w:b/>
                <w:bCs/>
                <w:sz w:val="20"/>
                <w:szCs w:val="20"/>
                <w:rtl/>
                <w:lang w:bidi="fa-IR"/>
              </w:rPr>
              <w:t xml:space="preserve"> داوری رشته تئاتر </w:t>
            </w:r>
            <w:r w:rsidR="0064470D">
              <w:rPr>
                <w:rFonts w:cs="B Nazanin" w:hint="cs"/>
                <w:b/>
                <w:bCs/>
                <w:sz w:val="20"/>
                <w:szCs w:val="20"/>
                <w:rtl/>
                <w:lang w:bidi="fa-IR"/>
              </w:rPr>
              <w:t>صحنه‌ای</w:t>
            </w:r>
          </w:p>
          <w:p w:rsidR="00786493" w:rsidRPr="000E3834" w:rsidRDefault="00786493" w:rsidP="00786493">
            <w:pPr>
              <w:bidi/>
              <w:contextualSpacing/>
              <w:jc w:val="center"/>
              <w:rPr>
                <w:rFonts w:cs="B Nazanin"/>
                <w:b/>
                <w:bCs/>
                <w:sz w:val="20"/>
                <w:szCs w:val="20"/>
                <w:rtl/>
                <w:lang w:bidi="fa-IR"/>
              </w:rPr>
            </w:pPr>
          </w:p>
        </w:tc>
        <w:tc>
          <w:tcPr>
            <w:tcW w:w="1170" w:type="dxa"/>
            <w:tcBorders>
              <w:top w:val="single" w:sz="12"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Pr>
                <w:rFonts w:cs="B Nazanin" w:hint="cs"/>
                <w:b/>
                <w:bCs/>
                <w:sz w:val="20"/>
                <w:szCs w:val="20"/>
                <w:rtl/>
                <w:lang w:bidi="fa-IR"/>
              </w:rPr>
              <w:t xml:space="preserve">حداکثر </w:t>
            </w:r>
            <w:r w:rsidRPr="000E3834">
              <w:rPr>
                <w:rFonts w:cs="B Nazanin" w:hint="cs"/>
                <w:b/>
                <w:bCs/>
                <w:sz w:val="20"/>
                <w:szCs w:val="20"/>
                <w:rtl/>
                <w:lang w:bidi="fa-IR"/>
              </w:rPr>
              <w:t>امتیاز</w:t>
            </w:r>
          </w:p>
        </w:tc>
        <w:tc>
          <w:tcPr>
            <w:tcW w:w="1260" w:type="dxa"/>
            <w:tcBorders>
              <w:top w:val="single" w:sz="12"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Pr>
                <w:rFonts w:cs="B Nazanin" w:hint="cs"/>
                <w:b/>
                <w:bCs/>
                <w:sz w:val="20"/>
                <w:szCs w:val="20"/>
                <w:rtl/>
                <w:lang w:bidi="fa-IR"/>
              </w:rPr>
              <w:t>نمره داور</w:t>
            </w:r>
          </w:p>
        </w:tc>
      </w:tr>
      <w:tr w:rsidR="00786493" w:rsidRPr="000E3834" w:rsidTr="00BD6223">
        <w:trPr>
          <w:trHeight w:hRule="exact" w:val="432"/>
          <w:jc w:val="center"/>
        </w:trPr>
        <w:tc>
          <w:tcPr>
            <w:tcW w:w="1923" w:type="dxa"/>
            <w:vMerge w:val="restart"/>
            <w:tcBorders>
              <w:top w:val="single" w:sz="12" w:space="0" w:color="auto"/>
              <w:left w:val="single" w:sz="12" w:space="0" w:color="auto"/>
            </w:tcBorders>
            <w:vAlign w:val="center"/>
          </w:tcPr>
          <w:p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الف ) نمایشنامه</w:t>
            </w:r>
          </w:p>
        </w:tc>
        <w:tc>
          <w:tcPr>
            <w:tcW w:w="3690" w:type="dxa"/>
            <w:tcBorders>
              <w:top w:val="single" w:sz="12" w:space="0" w:color="auto"/>
              <w:right w:val="single" w:sz="12" w:space="0" w:color="auto"/>
            </w:tcBorders>
            <w:vAlign w:val="center"/>
          </w:tcPr>
          <w:p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موضوع</w:t>
            </w:r>
          </w:p>
        </w:tc>
        <w:tc>
          <w:tcPr>
            <w:tcW w:w="1170" w:type="dxa"/>
            <w:tcBorders>
              <w:top w:val="single" w:sz="1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top w:val="single" w:sz="1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right w:val="single" w:sz="12" w:space="0" w:color="auto"/>
            </w:tcBorders>
            <w:vAlign w:val="center"/>
          </w:tcPr>
          <w:p w:rsidR="00786493" w:rsidRPr="000E3834" w:rsidRDefault="0064470D" w:rsidP="00786493">
            <w:pPr>
              <w:bidi/>
              <w:contextualSpacing/>
              <w:rPr>
                <w:rFonts w:cs="B Nazanin"/>
                <w:b/>
                <w:bCs/>
                <w:sz w:val="20"/>
                <w:szCs w:val="20"/>
                <w:rtl/>
                <w:lang w:bidi="fa-IR"/>
              </w:rPr>
            </w:pPr>
            <w:r>
              <w:rPr>
                <w:rFonts w:cs="B Nazanin" w:hint="cs"/>
                <w:b/>
                <w:bCs/>
                <w:sz w:val="20"/>
                <w:szCs w:val="20"/>
                <w:rtl/>
                <w:lang w:bidi="fa-IR"/>
              </w:rPr>
              <w:t>ساختاردراماتیک</w:t>
            </w:r>
          </w:p>
        </w:tc>
        <w:tc>
          <w:tcPr>
            <w:tcW w:w="1170" w:type="dxa"/>
            <w:tcBorders>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bottom w:val="single" w:sz="1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bottom w:val="single" w:sz="12" w:space="0" w:color="auto"/>
              <w:right w:val="single" w:sz="12" w:space="0" w:color="auto"/>
            </w:tcBorders>
            <w:vAlign w:val="center"/>
          </w:tcPr>
          <w:p w:rsidR="00786493" w:rsidRPr="000E3834" w:rsidRDefault="00786493" w:rsidP="00786493">
            <w:pPr>
              <w:bidi/>
              <w:contextualSpacing/>
              <w:rPr>
                <w:rFonts w:cs="B Nazanin"/>
                <w:b/>
                <w:bCs/>
                <w:sz w:val="20"/>
                <w:szCs w:val="20"/>
                <w:rtl/>
                <w:lang w:bidi="fa-IR"/>
              </w:rPr>
            </w:pPr>
            <w:r>
              <w:rPr>
                <w:rFonts w:cs="B Nazanin" w:hint="cs"/>
                <w:b/>
                <w:bCs/>
                <w:sz w:val="20"/>
                <w:szCs w:val="20"/>
                <w:rtl/>
                <w:lang w:bidi="fa-IR"/>
              </w:rPr>
              <w:t>شخصیت‌پردازی</w:t>
            </w:r>
          </w:p>
        </w:tc>
        <w:tc>
          <w:tcPr>
            <w:tcW w:w="1170" w:type="dxa"/>
            <w:tcBorders>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val="restart"/>
            <w:tcBorders>
              <w:top w:val="single" w:sz="12" w:space="0" w:color="auto"/>
              <w:left w:val="single" w:sz="12" w:space="0" w:color="auto"/>
            </w:tcBorders>
            <w:vAlign w:val="center"/>
          </w:tcPr>
          <w:p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ب</w:t>
            </w:r>
            <w:r>
              <w:rPr>
                <w:rFonts w:cs="B Nazanin"/>
                <w:b/>
                <w:bCs/>
                <w:sz w:val="20"/>
                <w:szCs w:val="20"/>
                <w:rtl/>
                <w:lang w:bidi="fa-IR"/>
              </w:rPr>
              <w:t xml:space="preserve">) </w:t>
            </w:r>
            <w:r>
              <w:rPr>
                <w:rFonts w:cs="B Nazanin" w:hint="cs"/>
                <w:b/>
                <w:bCs/>
                <w:sz w:val="20"/>
                <w:szCs w:val="20"/>
                <w:rtl/>
                <w:lang w:bidi="fa-IR"/>
              </w:rPr>
              <w:t>بازیگری</w:t>
            </w:r>
          </w:p>
        </w:tc>
        <w:tc>
          <w:tcPr>
            <w:tcW w:w="3690" w:type="dxa"/>
            <w:tcBorders>
              <w:top w:val="single" w:sz="12" w:space="0" w:color="auto"/>
              <w:right w:val="single" w:sz="12" w:space="0" w:color="auto"/>
            </w:tcBorders>
            <w:vAlign w:val="center"/>
          </w:tcPr>
          <w:p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بدن</w:t>
            </w:r>
          </w:p>
        </w:tc>
        <w:tc>
          <w:tcPr>
            <w:tcW w:w="1170" w:type="dxa"/>
            <w:tcBorders>
              <w:top w:val="single" w:sz="1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top w:val="single" w:sz="1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right w:val="single" w:sz="12" w:space="0" w:color="auto"/>
            </w:tcBorders>
            <w:vAlign w:val="center"/>
          </w:tcPr>
          <w:p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بیان</w:t>
            </w:r>
          </w:p>
        </w:tc>
        <w:tc>
          <w:tcPr>
            <w:tcW w:w="1170" w:type="dxa"/>
            <w:tcBorders>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bottom w:val="single" w:sz="1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bottom w:val="single" w:sz="12" w:space="0" w:color="auto"/>
              <w:right w:val="single" w:sz="12" w:space="0" w:color="auto"/>
            </w:tcBorders>
            <w:vAlign w:val="center"/>
          </w:tcPr>
          <w:p w:rsidR="00786493" w:rsidRPr="000E3834" w:rsidRDefault="0064470D" w:rsidP="00786493">
            <w:pPr>
              <w:bidi/>
              <w:contextualSpacing/>
              <w:rPr>
                <w:rFonts w:cs="B Nazanin"/>
                <w:b/>
                <w:bCs/>
                <w:sz w:val="20"/>
                <w:szCs w:val="20"/>
                <w:rtl/>
                <w:lang w:bidi="fa-IR"/>
              </w:rPr>
            </w:pPr>
            <w:r>
              <w:rPr>
                <w:rFonts w:cs="B Nazanin" w:hint="cs"/>
                <w:b/>
                <w:bCs/>
                <w:sz w:val="20"/>
                <w:szCs w:val="20"/>
                <w:rtl/>
                <w:lang w:bidi="fa-IR"/>
              </w:rPr>
              <w:t>نقش‌پذیری</w:t>
            </w:r>
            <w:r w:rsidR="00786493" w:rsidRPr="000E3834">
              <w:rPr>
                <w:rFonts w:cs="B Nazanin" w:hint="cs"/>
                <w:b/>
                <w:bCs/>
                <w:sz w:val="20"/>
                <w:szCs w:val="20"/>
                <w:rtl/>
                <w:lang w:bidi="fa-IR"/>
              </w:rPr>
              <w:t xml:space="preserve"> و انتقال حس</w:t>
            </w:r>
          </w:p>
        </w:tc>
        <w:tc>
          <w:tcPr>
            <w:tcW w:w="1170" w:type="dxa"/>
            <w:tcBorders>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val="restart"/>
            <w:tcBorders>
              <w:top w:val="single" w:sz="12" w:space="0" w:color="auto"/>
              <w:left w:val="single" w:sz="12" w:space="0" w:color="auto"/>
              <w:right w:val="single" w:sz="2" w:space="0" w:color="auto"/>
            </w:tcBorders>
            <w:vAlign w:val="center"/>
          </w:tcPr>
          <w:p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ج</w:t>
            </w:r>
            <w:r>
              <w:rPr>
                <w:rFonts w:cs="B Nazanin"/>
                <w:b/>
                <w:bCs/>
                <w:sz w:val="20"/>
                <w:szCs w:val="20"/>
                <w:rtl/>
                <w:lang w:bidi="fa-IR"/>
              </w:rPr>
              <w:t xml:space="preserve">) </w:t>
            </w:r>
            <w:r>
              <w:rPr>
                <w:rFonts w:cs="B Nazanin" w:hint="cs"/>
                <w:b/>
                <w:bCs/>
                <w:sz w:val="20"/>
                <w:szCs w:val="20"/>
                <w:rtl/>
                <w:lang w:bidi="fa-IR"/>
              </w:rPr>
              <w:t>کارگردانی</w:t>
            </w:r>
          </w:p>
          <w:p w:rsidR="00786493" w:rsidRPr="000E3834" w:rsidRDefault="00786493" w:rsidP="00786493">
            <w:pPr>
              <w:bidi/>
              <w:contextualSpacing/>
              <w:jc w:val="center"/>
              <w:rPr>
                <w:rFonts w:cs="B Nazanin"/>
                <w:b/>
                <w:bCs/>
                <w:sz w:val="20"/>
                <w:szCs w:val="20"/>
                <w:rtl/>
                <w:lang w:bidi="fa-IR"/>
              </w:rPr>
            </w:pPr>
          </w:p>
        </w:tc>
        <w:tc>
          <w:tcPr>
            <w:tcW w:w="3690" w:type="dxa"/>
            <w:tcBorders>
              <w:top w:val="single" w:sz="12" w:space="0" w:color="auto"/>
              <w:left w:val="single" w:sz="2" w:space="0" w:color="auto"/>
              <w:right w:val="single" w:sz="12" w:space="0" w:color="auto"/>
            </w:tcBorders>
            <w:vAlign w:val="center"/>
          </w:tcPr>
          <w:p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ارتباط بازیگر با بازیگر</w:t>
            </w:r>
          </w:p>
        </w:tc>
        <w:tc>
          <w:tcPr>
            <w:tcW w:w="1170" w:type="dxa"/>
            <w:tcBorders>
              <w:top w:val="single" w:sz="1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7</w:t>
            </w:r>
          </w:p>
        </w:tc>
        <w:tc>
          <w:tcPr>
            <w:tcW w:w="1260" w:type="dxa"/>
            <w:tcBorders>
              <w:top w:val="single" w:sz="1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right w:val="single" w:sz="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top w:val="single" w:sz="4" w:space="0" w:color="auto"/>
              <w:left w:val="single" w:sz="2" w:space="0" w:color="auto"/>
              <w:right w:val="single" w:sz="12" w:space="0" w:color="auto"/>
            </w:tcBorders>
            <w:vAlign w:val="center"/>
          </w:tcPr>
          <w:p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انتخاب درست بازیگران</w:t>
            </w:r>
          </w:p>
        </w:tc>
        <w:tc>
          <w:tcPr>
            <w:tcW w:w="1170" w:type="dxa"/>
            <w:tcBorders>
              <w:top w:val="single" w:sz="4"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7</w:t>
            </w:r>
          </w:p>
        </w:tc>
        <w:tc>
          <w:tcPr>
            <w:tcW w:w="1260" w:type="dxa"/>
            <w:tcBorders>
              <w:top w:val="single" w:sz="4"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bottom w:val="single" w:sz="12" w:space="0" w:color="auto"/>
              <w:right w:val="single" w:sz="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top w:val="single" w:sz="4" w:space="0" w:color="auto"/>
              <w:left w:val="single" w:sz="2" w:space="0" w:color="auto"/>
              <w:bottom w:val="single" w:sz="12" w:space="0" w:color="auto"/>
              <w:right w:val="single" w:sz="12" w:space="0" w:color="auto"/>
            </w:tcBorders>
            <w:vAlign w:val="center"/>
          </w:tcPr>
          <w:p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میزانسن هماهنگی نور، صحنه، گریم، بازیگر</w:t>
            </w:r>
          </w:p>
        </w:tc>
        <w:tc>
          <w:tcPr>
            <w:tcW w:w="1170" w:type="dxa"/>
            <w:tcBorders>
              <w:top w:val="single" w:sz="4"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top w:val="single" w:sz="4"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val="restart"/>
            <w:tcBorders>
              <w:top w:val="single" w:sz="12" w:space="0" w:color="auto"/>
              <w:left w:val="single" w:sz="12" w:space="0" w:color="auto"/>
              <w:right w:val="single" w:sz="2" w:space="0" w:color="auto"/>
            </w:tcBorders>
            <w:vAlign w:val="center"/>
          </w:tcPr>
          <w:p w:rsidR="00786493" w:rsidRPr="000E3834" w:rsidRDefault="00BD6223" w:rsidP="00BD6223">
            <w:pPr>
              <w:bidi/>
              <w:contextualSpacing/>
              <w:rPr>
                <w:rFonts w:cs="B Nazanin"/>
                <w:b/>
                <w:bCs/>
                <w:sz w:val="20"/>
                <w:szCs w:val="20"/>
                <w:rtl/>
                <w:lang w:bidi="fa-IR"/>
              </w:rPr>
            </w:pPr>
            <w:r w:rsidRPr="00BD6223">
              <w:rPr>
                <w:rFonts w:cs="B Nazanin" w:hint="cs"/>
                <w:b/>
                <w:bCs/>
                <w:sz w:val="20"/>
                <w:szCs w:val="20"/>
                <w:rtl/>
                <w:lang w:bidi="fa-IR"/>
              </w:rPr>
              <w:t>د) عوامل فنی</w:t>
            </w:r>
          </w:p>
        </w:tc>
        <w:tc>
          <w:tcPr>
            <w:tcW w:w="3690" w:type="dxa"/>
            <w:tcBorders>
              <w:top w:val="single" w:sz="12" w:space="0" w:color="auto"/>
              <w:left w:val="single" w:sz="2" w:space="0" w:color="auto"/>
              <w:bottom w:val="single" w:sz="2" w:space="0" w:color="auto"/>
              <w:right w:val="single" w:sz="12" w:space="0" w:color="auto"/>
            </w:tcBorders>
            <w:vAlign w:val="center"/>
          </w:tcPr>
          <w:p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طراحی لباس و صحنه (دکور</w:t>
            </w:r>
            <w:r>
              <w:rPr>
                <w:rFonts w:cs="B Nazanin"/>
                <w:b/>
                <w:bCs/>
                <w:sz w:val="20"/>
                <w:szCs w:val="20"/>
                <w:rtl/>
                <w:lang w:bidi="fa-IR"/>
              </w:rPr>
              <w:t>)</w:t>
            </w:r>
          </w:p>
        </w:tc>
        <w:tc>
          <w:tcPr>
            <w:tcW w:w="1170" w:type="dxa"/>
            <w:tcBorders>
              <w:top w:val="single" w:sz="12" w:space="0" w:color="auto"/>
              <w:left w:val="single" w:sz="12" w:space="0" w:color="auto"/>
              <w:bottom w:val="single" w:sz="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9</w:t>
            </w:r>
          </w:p>
        </w:tc>
        <w:tc>
          <w:tcPr>
            <w:tcW w:w="1260" w:type="dxa"/>
            <w:tcBorders>
              <w:top w:val="single" w:sz="12" w:space="0" w:color="auto"/>
              <w:left w:val="single" w:sz="12" w:space="0" w:color="auto"/>
              <w:bottom w:val="single" w:sz="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bottom w:val="nil"/>
              <w:right w:val="single" w:sz="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top w:val="single" w:sz="2" w:space="0" w:color="auto"/>
              <w:left w:val="single" w:sz="2" w:space="0" w:color="auto"/>
              <w:right w:val="single" w:sz="12" w:space="0" w:color="auto"/>
            </w:tcBorders>
            <w:vAlign w:val="center"/>
          </w:tcPr>
          <w:p w:rsidR="00786493" w:rsidRPr="000E3834" w:rsidRDefault="0064470D" w:rsidP="00786493">
            <w:pPr>
              <w:bidi/>
              <w:rPr>
                <w:rFonts w:cs="B Nazanin"/>
                <w:b/>
                <w:bCs/>
                <w:sz w:val="20"/>
                <w:szCs w:val="20"/>
                <w:rtl/>
                <w:lang w:bidi="fa-IR"/>
              </w:rPr>
            </w:pPr>
            <w:r>
              <w:rPr>
                <w:rFonts w:cs="B Nazanin" w:hint="cs"/>
                <w:b/>
                <w:bCs/>
                <w:sz w:val="20"/>
                <w:szCs w:val="20"/>
                <w:rtl/>
                <w:lang w:bidi="fa-IR"/>
              </w:rPr>
              <w:t>چهره‌پردازی</w:t>
            </w:r>
          </w:p>
        </w:tc>
        <w:tc>
          <w:tcPr>
            <w:tcW w:w="1170" w:type="dxa"/>
            <w:tcBorders>
              <w:top w:val="single" w:sz="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5</w:t>
            </w:r>
          </w:p>
        </w:tc>
        <w:tc>
          <w:tcPr>
            <w:tcW w:w="1260" w:type="dxa"/>
            <w:tcBorders>
              <w:top w:val="single" w:sz="2" w:space="0" w:color="auto"/>
              <w:left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val="restart"/>
            <w:tcBorders>
              <w:top w:val="nil"/>
              <w:left w:val="single" w:sz="12" w:space="0" w:color="auto"/>
              <w:right w:val="single" w:sz="2" w:space="0" w:color="auto"/>
            </w:tcBorders>
            <w:vAlign w:val="center"/>
          </w:tcPr>
          <w:p w:rsidR="00786493" w:rsidRPr="000E3834" w:rsidRDefault="00786493" w:rsidP="00786493">
            <w:pPr>
              <w:bidi/>
              <w:contextualSpacing/>
              <w:jc w:val="center"/>
              <w:rPr>
                <w:rFonts w:cs="B Nazanin"/>
                <w:b/>
                <w:bCs/>
                <w:sz w:val="20"/>
                <w:szCs w:val="20"/>
                <w:rtl/>
                <w:lang w:bidi="fa-IR"/>
              </w:rPr>
            </w:pPr>
          </w:p>
        </w:tc>
        <w:tc>
          <w:tcPr>
            <w:tcW w:w="3690" w:type="dxa"/>
            <w:tcBorders>
              <w:left w:val="single" w:sz="2" w:space="0" w:color="auto"/>
              <w:bottom w:val="single" w:sz="2" w:space="0" w:color="auto"/>
              <w:right w:val="single" w:sz="12" w:space="0" w:color="auto"/>
            </w:tcBorders>
            <w:vAlign w:val="center"/>
          </w:tcPr>
          <w:p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نورپردازی</w:t>
            </w:r>
          </w:p>
        </w:tc>
        <w:tc>
          <w:tcPr>
            <w:tcW w:w="1170" w:type="dxa"/>
            <w:tcBorders>
              <w:left w:val="single" w:sz="12" w:space="0" w:color="auto"/>
              <w:bottom w:val="single" w:sz="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4</w:t>
            </w:r>
          </w:p>
        </w:tc>
        <w:tc>
          <w:tcPr>
            <w:tcW w:w="1260" w:type="dxa"/>
            <w:tcBorders>
              <w:left w:val="single" w:sz="12" w:space="0" w:color="auto"/>
              <w:bottom w:val="single" w:sz="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vMerge/>
            <w:tcBorders>
              <w:left w:val="single" w:sz="12" w:space="0" w:color="auto"/>
              <w:bottom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3690" w:type="dxa"/>
            <w:tcBorders>
              <w:top w:val="single" w:sz="2" w:space="0" w:color="auto"/>
              <w:left w:val="single" w:sz="2" w:space="0" w:color="auto"/>
              <w:bottom w:val="single" w:sz="12" w:space="0" w:color="auto"/>
              <w:right w:val="single" w:sz="12" w:space="0" w:color="auto"/>
            </w:tcBorders>
            <w:vAlign w:val="center"/>
          </w:tcPr>
          <w:p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موسیقی و افکت</w:t>
            </w:r>
          </w:p>
        </w:tc>
        <w:tc>
          <w:tcPr>
            <w:tcW w:w="1170" w:type="dxa"/>
            <w:tcBorders>
              <w:top w:val="single" w:sz="2"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4</w:t>
            </w:r>
          </w:p>
        </w:tc>
        <w:tc>
          <w:tcPr>
            <w:tcW w:w="1260" w:type="dxa"/>
            <w:tcBorders>
              <w:top w:val="single" w:sz="2"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1923" w:type="dxa"/>
            <w:tcBorders>
              <w:top w:val="single" w:sz="12" w:space="0" w:color="auto"/>
              <w:left w:val="single" w:sz="12" w:space="0" w:color="auto"/>
              <w:bottom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تبلیغات</w:t>
            </w:r>
          </w:p>
        </w:tc>
        <w:tc>
          <w:tcPr>
            <w:tcW w:w="3690" w:type="dxa"/>
            <w:tcBorders>
              <w:top w:val="single" w:sz="12" w:space="0" w:color="auto"/>
              <w:left w:val="single" w:sz="2" w:space="0" w:color="auto"/>
              <w:bottom w:val="single" w:sz="12" w:space="0" w:color="auto"/>
              <w:right w:val="single" w:sz="12" w:space="0" w:color="auto"/>
            </w:tcBorders>
            <w:vAlign w:val="center"/>
          </w:tcPr>
          <w:p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پوستر، بروشور، سایر</w:t>
            </w:r>
          </w:p>
        </w:tc>
        <w:tc>
          <w:tcPr>
            <w:tcW w:w="1170" w:type="dxa"/>
            <w:tcBorders>
              <w:top w:val="single" w:sz="12"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2</w:t>
            </w:r>
          </w:p>
        </w:tc>
        <w:tc>
          <w:tcPr>
            <w:tcW w:w="1260" w:type="dxa"/>
            <w:tcBorders>
              <w:top w:val="single" w:sz="12" w:space="0" w:color="auto"/>
              <w:left w:val="single" w:sz="1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r w:rsidR="00786493" w:rsidRPr="000E3834" w:rsidTr="00BD6223">
        <w:trPr>
          <w:trHeight w:hRule="exact" w:val="432"/>
          <w:jc w:val="center"/>
        </w:trPr>
        <w:tc>
          <w:tcPr>
            <w:tcW w:w="5613" w:type="dxa"/>
            <w:gridSpan w:val="2"/>
            <w:tcBorders>
              <w:top w:val="single" w:sz="12" w:space="0" w:color="auto"/>
              <w:left w:val="single" w:sz="12" w:space="0" w:color="auto"/>
              <w:bottom w:val="single" w:sz="12" w:space="0" w:color="auto"/>
              <w:right w:val="single" w:sz="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جمع کل</w:t>
            </w:r>
          </w:p>
        </w:tc>
        <w:tc>
          <w:tcPr>
            <w:tcW w:w="1170" w:type="dxa"/>
            <w:tcBorders>
              <w:top w:val="single" w:sz="12" w:space="0" w:color="auto"/>
              <w:left w:val="single" w:sz="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100</w:t>
            </w:r>
          </w:p>
        </w:tc>
        <w:tc>
          <w:tcPr>
            <w:tcW w:w="1260" w:type="dxa"/>
            <w:tcBorders>
              <w:top w:val="single" w:sz="12" w:space="0" w:color="auto"/>
              <w:left w:val="single" w:sz="2" w:space="0" w:color="auto"/>
              <w:bottom w:val="single" w:sz="12" w:space="0" w:color="auto"/>
              <w:right w:val="single" w:sz="12" w:space="0" w:color="auto"/>
            </w:tcBorders>
          </w:tcPr>
          <w:p w:rsidR="00786493" w:rsidRPr="000E3834" w:rsidRDefault="00786493" w:rsidP="00187410">
            <w:pPr>
              <w:bidi/>
              <w:contextualSpacing/>
              <w:jc w:val="center"/>
              <w:rPr>
                <w:rFonts w:cs="B Nazanin"/>
                <w:b/>
                <w:bCs/>
                <w:sz w:val="20"/>
                <w:szCs w:val="20"/>
                <w:rtl/>
                <w:lang w:bidi="fa-IR"/>
              </w:rPr>
            </w:pPr>
          </w:p>
        </w:tc>
      </w:tr>
    </w:tbl>
    <w:p w:rsidR="00D37EF2" w:rsidRDefault="00D37EF2" w:rsidP="00187410">
      <w:pPr>
        <w:autoSpaceDE w:val="0"/>
        <w:autoSpaceDN w:val="0"/>
        <w:bidi/>
        <w:adjustRightInd w:val="0"/>
        <w:spacing w:after="0" w:line="240" w:lineRule="auto"/>
        <w:ind w:left="360"/>
        <w:jc w:val="both"/>
        <w:rPr>
          <w:rFonts w:ascii="B Mitra" w:hAnsi="Calibri" w:cs="B Mitra"/>
          <w:sz w:val="28"/>
          <w:szCs w:val="28"/>
        </w:rPr>
      </w:pPr>
    </w:p>
    <w:p w:rsidR="00786493" w:rsidRDefault="00786493" w:rsidP="00786493">
      <w:pPr>
        <w:autoSpaceDE w:val="0"/>
        <w:autoSpaceDN w:val="0"/>
        <w:bidi/>
        <w:adjustRightInd w:val="0"/>
        <w:spacing w:after="0" w:line="240" w:lineRule="auto"/>
        <w:ind w:left="360"/>
        <w:rPr>
          <w:rFonts w:ascii="B Mitra" w:hAnsi="Calibri" w:cs="B Mitra"/>
          <w:sz w:val="28"/>
          <w:szCs w:val="28"/>
          <w:rtl/>
        </w:rPr>
      </w:pPr>
      <w:r w:rsidRPr="00786493">
        <w:rPr>
          <w:rFonts w:ascii="B Mitra" w:hAnsi="Calibri" w:cs="B Mitra" w:hint="cs"/>
          <w:sz w:val="28"/>
          <w:szCs w:val="28"/>
          <w:rtl/>
        </w:rPr>
        <w:lastRenderedPageBreak/>
        <w:t>تذکرات</w:t>
      </w:r>
      <w:r w:rsidRPr="00786493">
        <w:rPr>
          <w:rFonts w:ascii="B Mitra" w:hAnsi="Calibri" w:cs="B Mitra"/>
          <w:sz w:val="28"/>
          <w:szCs w:val="28"/>
        </w:rPr>
        <w:t>:</w:t>
      </w:r>
    </w:p>
    <w:p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نفراتبرتربهترينكارگرداني،نمايشنامه،طراحيصحنهولباس،اقلامتبليغاتي</w:t>
      </w:r>
      <w:r w:rsidRPr="00786493">
        <w:rPr>
          <w:rFonts w:ascii="B Mitra" w:hAnsi="Calibri" w:cs="B Mitra"/>
          <w:sz w:val="28"/>
          <w:szCs w:val="28"/>
          <w:rtl/>
        </w:rPr>
        <w:t xml:space="preserve"> (</w:t>
      </w:r>
      <w:r w:rsidRPr="00786493">
        <w:rPr>
          <w:rFonts w:ascii="B Mitra" w:hAnsi="Calibri" w:cs="B Mitra" w:hint="cs"/>
          <w:sz w:val="28"/>
          <w:szCs w:val="28"/>
          <w:rtl/>
        </w:rPr>
        <w:t>بروشور،پوسترو</w:t>
      </w:r>
      <w:r w:rsidRPr="00786493">
        <w:rPr>
          <w:rFonts w:ascii="B Mitra" w:hAnsi="Calibri" w:cs="B Mitra"/>
          <w:sz w:val="28"/>
          <w:szCs w:val="28"/>
          <w:rtl/>
        </w:rPr>
        <w:t>...)</w:t>
      </w:r>
      <w:r w:rsidRPr="00786493">
        <w:rPr>
          <w:rFonts w:ascii="B Mitra" w:hAnsi="Calibri" w:cs="B Mitra" w:hint="cs"/>
          <w:sz w:val="28"/>
          <w:szCs w:val="28"/>
          <w:rtl/>
        </w:rPr>
        <w:t>،</w:t>
      </w:r>
      <w:r w:rsidR="00437B2C">
        <w:rPr>
          <w:rFonts w:ascii="B Mitra" w:hAnsi="Calibri" w:cs="B Mitra" w:hint="cs"/>
          <w:sz w:val="28"/>
          <w:szCs w:val="28"/>
          <w:rtl/>
        </w:rPr>
        <w:t>عروسک‌گردانو بازیگر</w:t>
      </w:r>
      <w:r w:rsidRPr="00786493">
        <w:rPr>
          <w:rFonts w:ascii="B Mitra" w:hAnsi="Calibri" w:cs="B Mitra" w:hint="cs"/>
          <w:sz w:val="28"/>
          <w:szCs w:val="28"/>
          <w:rtl/>
        </w:rPr>
        <w:t>جداگانهبرگزيدهخواهندشد</w:t>
      </w:r>
      <w:r w:rsidRPr="00786493">
        <w:rPr>
          <w:rFonts w:ascii="B Mitra" w:hAnsi="Calibri" w:cs="B Mitra"/>
          <w:sz w:val="28"/>
          <w:szCs w:val="28"/>
        </w:rPr>
        <w:t>.</w:t>
      </w:r>
    </w:p>
    <w:p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زماناجراینمایش</w:t>
      </w:r>
      <w:r w:rsidRPr="00786493">
        <w:rPr>
          <w:rFonts w:ascii="B Mitra" w:hAnsi="Calibri" w:cs="B Mitra"/>
          <w:sz w:val="28"/>
          <w:szCs w:val="28"/>
          <w:rtl/>
        </w:rPr>
        <w:t xml:space="preserve"> (</w:t>
      </w:r>
      <w:r w:rsidRPr="00786493">
        <w:rPr>
          <w:rFonts w:ascii="B Mitra" w:hAnsi="Calibri" w:cs="B Mitra" w:hint="cs"/>
          <w:sz w:val="28"/>
          <w:szCs w:val="28"/>
          <w:rtl/>
        </w:rPr>
        <w:t>تئاترصحنه‌ایونمایشعروسکی</w:t>
      </w:r>
      <w:r w:rsidRPr="00786493">
        <w:rPr>
          <w:rFonts w:ascii="B Mitra" w:hAnsi="Calibri" w:cs="B Mitra"/>
          <w:sz w:val="28"/>
          <w:szCs w:val="28"/>
          <w:rtl/>
        </w:rPr>
        <w:t xml:space="preserve">) </w:t>
      </w:r>
      <w:r w:rsidRPr="00786493">
        <w:rPr>
          <w:rFonts w:ascii="B Mitra" w:hAnsi="Calibri" w:cs="B Mitra" w:hint="cs"/>
          <w:sz w:val="28"/>
          <w:szCs w:val="28"/>
          <w:rtl/>
        </w:rPr>
        <w:t>حداقل</w:t>
      </w:r>
      <w:r w:rsidRPr="00786493">
        <w:rPr>
          <w:rFonts w:ascii="B Mitra" w:hAnsi="Calibri" w:cs="B Mitra"/>
          <w:sz w:val="28"/>
          <w:szCs w:val="28"/>
          <w:rtl/>
        </w:rPr>
        <w:t xml:space="preserve"> 10 </w:t>
      </w:r>
      <w:r w:rsidRPr="00786493">
        <w:rPr>
          <w:rFonts w:ascii="B Mitra" w:hAnsi="Calibri" w:cs="B Mitra" w:hint="cs"/>
          <w:sz w:val="28"/>
          <w:szCs w:val="28"/>
          <w:rtl/>
        </w:rPr>
        <w:t>وحداکثر</w:t>
      </w:r>
      <w:r w:rsidRPr="00786493">
        <w:rPr>
          <w:rFonts w:ascii="B Mitra" w:hAnsi="Calibri" w:cs="B Mitra"/>
          <w:sz w:val="28"/>
          <w:szCs w:val="28"/>
          <w:rtl/>
        </w:rPr>
        <w:t xml:space="preserve"> 40 </w:t>
      </w:r>
      <w:r w:rsidRPr="00786493">
        <w:rPr>
          <w:rFonts w:ascii="B Mitra" w:hAnsi="Calibri" w:cs="B Mitra" w:hint="cs"/>
          <w:sz w:val="28"/>
          <w:szCs w:val="28"/>
          <w:rtl/>
        </w:rPr>
        <w:t>دقیقهاست</w:t>
      </w:r>
      <w:r w:rsidRPr="00786493">
        <w:rPr>
          <w:rFonts w:ascii="B Mitra" w:hAnsi="Calibri" w:cs="B Mitra"/>
          <w:sz w:val="28"/>
          <w:szCs w:val="28"/>
        </w:rPr>
        <w:t>.</w:t>
      </w:r>
    </w:p>
    <w:p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تعدادشرکت‌کنندگاندرگروهبههمراهعواملحداکثر</w:t>
      </w:r>
      <w:r w:rsidRPr="00786493">
        <w:rPr>
          <w:rFonts w:ascii="B Mitra" w:hAnsi="Calibri" w:cs="B Mitra"/>
          <w:sz w:val="28"/>
          <w:szCs w:val="28"/>
          <w:rtl/>
        </w:rPr>
        <w:t xml:space="preserve"> 10 </w:t>
      </w:r>
      <w:r w:rsidRPr="00786493">
        <w:rPr>
          <w:rFonts w:ascii="B Mitra" w:hAnsi="Calibri" w:cs="B Mitra" w:hint="cs"/>
          <w:sz w:val="28"/>
          <w:szCs w:val="28"/>
          <w:rtl/>
        </w:rPr>
        <w:t>نفراست</w:t>
      </w:r>
      <w:r w:rsidRPr="00786493">
        <w:rPr>
          <w:rFonts w:ascii="B Mitra" w:hAnsi="Calibri" w:cs="B Mitra"/>
          <w:sz w:val="28"/>
          <w:szCs w:val="28"/>
        </w:rPr>
        <w:t>.</w:t>
      </w:r>
    </w:p>
    <w:p w:rsidR="00A779FD" w:rsidRDefault="00786493" w:rsidP="00AD5F5B">
      <w:pPr>
        <w:pStyle w:val="ListParagraph"/>
        <w:numPr>
          <w:ilvl w:val="0"/>
          <w:numId w:val="40"/>
        </w:numPr>
        <w:autoSpaceDE w:val="0"/>
        <w:autoSpaceDN w:val="0"/>
        <w:bidi/>
        <w:adjustRightInd w:val="0"/>
        <w:spacing w:after="0" w:line="240" w:lineRule="auto"/>
        <w:jc w:val="both"/>
        <w:rPr>
          <w:rFonts w:ascii="B Mitra" w:hAnsi="Calibri" w:cs="B Mitra"/>
          <w:sz w:val="28"/>
          <w:szCs w:val="28"/>
        </w:rPr>
      </w:pPr>
      <w:r w:rsidRPr="00786493">
        <w:rPr>
          <w:rFonts w:ascii="B Mitra" w:hAnsi="Calibri" w:cs="B Mitra" w:hint="cs"/>
          <w:sz w:val="28"/>
          <w:szCs w:val="28"/>
          <w:rtl/>
        </w:rPr>
        <w:t>عواملاجرایی</w:t>
      </w:r>
      <w:r w:rsidRPr="00786493">
        <w:rPr>
          <w:rFonts w:ascii="B Mitra" w:hAnsi="Calibri" w:cs="B Mitra"/>
          <w:sz w:val="28"/>
          <w:szCs w:val="28"/>
          <w:rtl/>
        </w:rPr>
        <w:t xml:space="preserve">) </w:t>
      </w:r>
      <w:r w:rsidRPr="00786493">
        <w:rPr>
          <w:rFonts w:ascii="B Mitra" w:hAnsi="Calibri" w:cs="B Mitra" w:hint="cs"/>
          <w:sz w:val="28"/>
          <w:szCs w:val="28"/>
          <w:rtl/>
        </w:rPr>
        <w:t>کارگردان،بازیگرانوسایرعوامللزوماًازبیندانشجویانباشندوحضورآقایان</w:t>
      </w:r>
      <w:r w:rsidR="0064470D">
        <w:rPr>
          <w:rFonts w:ascii="B Mitra" w:hAnsi="Calibri" w:cs="B Mitra" w:hint="cs"/>
          <w:sz w:val="28"/>
          <w:szCs w:val="28"/>
          <w:rtl/>
        </w:rPr>
        <w:t>به‌عنوان</w:t>
      </w:r>
      <w:r w:rsidRPr="00786493">
        <w:rPr>
          <w:rFonts w:ascii="B Mitra" w:hAnsi="Calibri" w:cs="B Mitra" w:hint="cs"/>
          <w:sz w:val="28"/>
          <w:szCs w:val="28"/>
          <w:rtl/>
        </w:rPr>
        <w:t>عواملاصلینمایش</w:t>
      </w:r>
      <w:r w:rsidR="006A3CBC">
        <w:rPr>
          <w:rFonts w:ascii="B Mitra" w:hAnsi="Calibri" w:cs="B Mitra" w:hint="cs"/>
          <w:sz w:val="28"/>
          <w:szCs w:val="28"/>
          <w:rtl/>
        </w:rPr>
        <w:t>خانم‌ها</w:t>
      </w:r>
      <w:r w:rsidRPr="00786493">
        <w:rPr>
          <w:rFonts w:ascii="B Mitra" w:hAnsi="Calibri" w:cs="B Mitra" w:hint="cs"/>
          <w:sz w:val="28"/>
          <w:szCs w:val="28"/>
          <w:rtl/>
        </w:rPr>
        <w:t>وبالعکسممنوعاست</w:t>
      </w:r>
      <w:r w:rsidRPr="00786493">
        <w:rPr>
          <w:rFonts w:ascii="B Mitra" w:hAnsi="Calibri" w:cs="B Mitra"/>
          <w:sz w:val="28"/>
          <w:szCs w:val="28"/>
          <w:rtl/>
        </w:rPr>
        <w:t>.</w:t>
      </w:r>
    </w:p>
    <w:p w:rsidR="00BD6223" w:rsidRDefault="00BD6223" w:rsidP="00BD6223">
      <w:pPr>
        <w:autoSpaceDE w:val="0"/>
        <w:autoSpaceDN w:val="0"/>
        <w:bidi/>
        <w:adjustRightInd w:val="0"/>
        <w:spacing w:after="0" w:line="240" w:lineRule="auto"/>
        <w:jc w:val="both"/>
        <w:rPr>
          <w:rFonts w:ascii="B Mitra" w:hAnsi="Calibri" w:cs="B Mitra"/>
          <w:sz w:val="28"/>
          <w:szCs w:val="28"/>
        </w:rPr>
      </w:pPr>
    </w:p>
    <w:p w:rsidR="00BD6223" w:rsidRPr="00BD6223" w:rsidRDefault="00BD6223" w:rsidP="00BD6223">
      <w:pPr>
        <w:autoSpaceDE w:val="0"/>
        <w:autoSpaceDN w:val="0"/>
        <w:bidi/>
        <w:adjustRightInd w:val="0"/>
        <w:spacing w:after="0" w:line="240" w:lineRule="auto"/>
        <w:jc w:val="both"/>
        <w:rPr>
          <w:rFonts w:ascii="B Mitra" w:hAnsi="Calibri" w:cs="B Mitra"/>
          <w:sz w:val="28"/>
          <w:szCs w:val="28"/>
        </w:rPr>
      </w:pPr>
    </w:p>
    <w:p w:rsidR="00A779FD" w:rsidRPr="00E4015B" w:rsidRDefault="009B3394" w:rsidP="004976D7">
      <w:pPr>
        <w:pStyle w:val="Heading2"/>
        <w:bidi/>
        <w:rPr>
          <w:rFonts w:cs="B Titr"/>
          <w:b/>
          <w:bCs/>
          <w:color w:val="FF0000"/>
          <w:sz w:val="24"/>
          <w:szCs w:val="24"/>
          <w:rtl/>
        </w:rPr>
      </w:pPr>
      <w:bookmarkStart w:id="111" w:name="_Toc503356841"/>
      <w:r w:rsidRPr="00E4015B">
        <w:rPr>
          <w:rFonts w:cs="B Titr" w:hint="cs"/>
          <w:b/>
          <w:bCs/>
          <w:color w:val="FF0000"/>
          <w:sz w:val="24"/>
          <w:szCs w:val="24"/>
          <w:rtl/>
        </w:rPr>
        <w:t>3-</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976D7" w:rsidRPr="00E4015B">
        <w:rPr>
          <w:rFonts w:cs="B Titr" w:hint="cs"/>
          <w:b/>
          <w:bCs/>
          <w:color w:val="FF0000"/>
          <w:sz w:val="24"/>
          <w:szCs w:val="24"/>
          <w:rtl/>
        </w:rPr>
        <w:t>-</w:t>
      </w:r>
      <w:r w:rsidR="00A779FD" w:rsidRPr="00E4015B">
        <w:rPr>
          <w:rFonts w:cs="B Titr" w:hint="cs"/>
          <w:b/>
          <w:bCs/>
          <w:color w:val="FF0000"/>
          <w:sz w:val="24"/>
          <w:szCs w:val="24"/>
          <w:rtl/>
        </w:rPr>
        <w:t>تئاتر</w:t>
      </w:r>
      <w:r w:rsidR="00A779FD" w:rsidRPr="00E4015B">
        <w:rPr>
          <w:rFonts w:cs="B Titr"/>
          <w:b/>
          <w:bCs/>
          <w:color w:val="FF0000"/>
          <w:sz w:val="24"/>
          <w:szCs w:val="24"/>
          <w:rtl/>
        </w:rPr>
        <w:t>عروسکی</w:t>
      </w:r>
      <w:bookmarkEnd w:id="111"/>
    </w:p>
    <w:p w:rsidR="00142CC6" w:rsidRPr="007E7CB4" w:rsidRDefault="003C7A27" w:rsidP="007E7CB4">
      <w:pPr>
        <w:autoSpaceDE w:val="0"/>
        <w:autoSpaceDN w:val="0"/>
        <w:bidi/>
        <w:adjustRightInd w:val="0"/>
        <w:spacing w:after="0" w:line="240" w:lineRule="auto"/>
        <w:rPr>
          <w:rFonts w:ascii="B Mitra" w:hAnsi="Calibri" w:cs="B Mitra"/>
          <w:sz w:val="28"/>
          <w:szCs w:val="28"/>
          <w:rtl/>
        </w:rPr>
      </w:pPr>
      <w:r w:rsidRPr="007E7CB4">
        <w:rPr>
          <w:rFonts w:ascii="B Mitra" w:hAnsi="Calibri" w:cs="B Mitra" w:hint="cs"/>
          <w:b/>
          <w:bCs/>
          <w:sz w:val="28"/>
          <w:szCs w:val="28"/>
          <w:rtl/>
        </w:rPr>
        <w:t>موضوع</w:t>
      </w:r>
      <w:r w:rsidR="00142CC6" w:rsidRPr="007E7CB4">
        <w:rPr>
          <w:rFonts w:ascii="B Mitra" w:hAnsi="Calibri" w:cs="B Mitra" w:hint="cs"/>
          <w:b/>
          <w:bCs/>
          <w:sz w:val="28"/>
          <w:szCs w:val="28"/>
          <w:rtl/>
        </w:rPr>
        <w:t>:</w:t>
      </w:r>
      <w:r w:rsidR="00142CC6" w:rsidRPr="007E7CB4">
        <w:rPr>
          <w:rFonts w:ascii="B Mitra" w:hAnsi="Calibri" w:cs="B Mitra" w:hint="cs"/>
          <w:sz w:val="28"/>
          <w:szCs w:val="28"/>
          <w:rtl/>
        </w:rPr>
        <w:t xml:space="preserve"> فرهنگی،اجتماعیوآموزشیبارویکردتربیتی.</w:t>
      </w:r>
    </w:p>
    <w:p w:rsidR="007E7CB4" w:rsidRPr="007E7CB4" w:rsidRDefault="007E7CB4" w:rsidP="00C370CA">
      <w:pPr>
        <w:autoSpaceDE w:val="0"/>
        <w:autoSpaceDN w:val="0"/>
        <w:bidi/>
        <w:adjustRightInd w:val="0"/>
        <w:spacing w:after="0" w:line="240" w:lineRule="auto"/>
        <w:rPr>
          <w:rFonts w:ascii="B Mitra" w:hAnsi="Calibri" w:cs="B Mitra"/>
          <w:sz w:val="28"/>
          <w:szCs w:val="28"/>
          <w:rtl/>
        </w:rPr>
      </w:pPr>
      <w:r w:rsidRPr="007E7CB4">
        <w:rPr>
          <w:rFonts w:ascii="B Mitra" w:hAnsi="Calibri" w:cs="B Mitra"/>
          <w:sz w:val="28"/>
          <w:szCs w:val="28"/>
          <w:rtl/>
        </w:rPr>
        <w:t>*</w:t>
      </w:r>
      <w:r w:rsidRPr="007E7CB4">
        <w:rPr>
          <w:rFonts w:ascii="B Mitra" w:hAnsi="Calibri" w:cs="B Mitra" w:hint="cs"/>
          <w:sz w:val="28"/>
          <w:szCs w:val="28"/>
          <w:rtl/>
        </w:rPr>
        <w:t>فیلم</w:t>
      </w:r>
      <w:r w:rsidR="0064470D">
        <w:rPr>
          <w:rFonts w:ascii="B Mitra" w:hAnsi="Calibri" w:cs="B Mitra" w:hint="cs"/>
          <w:sz w:val="28"/>
          <w:szCs w:val="28"/>
          <w:rtl/>
        </w:rPr>
        <w:t>گروه‌های</w:t>
      </w:r>
      <w:r w:rsidRPr="007E7CB4">
        <w:rPr>
          <w:rFonts w:ascii="B Mitra" w:hAnsi="Calibri" w:cs="B Mitra" w:hint="cs"/>
          <w:sz w:val="28"/>
          <w:szCs w:val="28"/>
          <w:rtl/>
        </w:rPr>
        <w:t>برتراستاندرقلب</w:t>
      </w:r>
      <w:r w:rsidRPr="007E7CB4">
        <w:rPr>
          <w:rFonts w:ascii="B Mitra" w:hAnsi="Calibri" w:cs="B Mitra"/>
          <w:sz w:val="28"/>
          <w:szCs w:val="28"/>
        </w:rPr>
        <w:t>CD</w:t>
      </w:r>
      <w:r w:rsidR="00E96664">
        <w:rPr>
          <w:rFonts w:ascii="B Mitra" w:hAnsi="Calibri" w:cs="B Mitra" w:hint="cs"/>
          <w:sz w:val="28"/>
          <w:szCs w:val="28"/>
          <w:rtl/>
        </w:rPr>
        <w:t>یا</w:t>
      </w:r>
      <w:r w:rsidRPr="007E7CB4">
        <w:rPr>
          <w:rFonts w:ascii="B Mitra" w:hAnsi="Calibri" w:cs="B Mitra"/>
          <w:sz w:val="28"/>
          <w:szCs w:val="28"/>
        </w:rPr>
        <w:t>DVD</w:t>
      </w:r>
      <w:r w:rsidRPr="007E7CB4">
        <w:rPr>
          <w:rFonts w:ascii="B Mitra" w:hAnsi="Calibri" w:cs="B Mitra" w:hint="cs"/>
          <w:sz w:val="28"/>
          <w:szCs w:val="28"/>
          <w:rtl/>
        </w:rPr>
        <w:t>به</w:t>
      </w:r>
      <w:r w:rsidR="00C370CA">
        <w:rPr>
          <w:rFonts w:cs="B Mitra" w:hint="cs"/>
          <w:b/>
          <w:bCs/>
          <w:sz w:val="28"/>
          <w:szCs w:val="28"/>
          <w:rtl/>
          <w:lang w:bidi="fa-IR"/>
        </w:rPr>
        <w:t xml:space="preserve">اداره جشنواره ها </w:t>
      </w:r>
      <w:r w:rsidRPr="007E7CB4">
        <w:rPr>
          <w:rFonts w:ascii="B Mitra" w:hAnsi="Calibri" w:cs="B Mitra" w:hint="cs"/>
          <w:sz w:val="28"/>
          <w:szCs w:val="28"/>
          <w:rtl/>
        </w:rPr>
        <w:t>ارسالشود</w:t>
      </w:r>
      <w:r w:rsidRPr="007E7CB4">
        <w:rPr>
          <w:rFonts w:ascii="B Mitra" w:hAnsi="Calibri" w:cs="B Mitra"/>
          <w:sz w:val="28"/>
          <w:szCs w:val="28"/>
          <w:rtl/>
        </w:rPr>
        <w:t>.</w:t>
      </w:r>
    </w:p>
    <w:p w:rsidR="0080041F" w:rsidRPr="00677F8F" w:rsidRDefault="0080041F" w:rsidP="00677F8F">
      <w:pPr>
        <w:autoSpaceDE w:val="0"/>
        <w:autoSpaceDN w:val="0"/>
        <w:bidi/>
        <w:adjustRightInd w:val="0"/>
        <w:spacing w:after="0" w:line="240" w:lineRule="auto"/>
        <w:jc w:val="both"/>
        <w:rPr>
          <w:rFonts w:ascii="B Mitra" w:hAnsi="Calibri" w:cs="B Mitra"/>
          <w:sz w:val="28"/>
          <w:szCs w:val="28"/>
          <w:rtl/>
        </w:rPr>
      </w:pPr>
    </w:p>
    <w:tbl>
      <w:tblPr>
        <w:tblStyle w:val="TableGrid3"/>
        <w:bidiVisual/>
        <w:tblW w:w="8595" w:type="dxa"/>
        <w:jc w:val="center"/>
        <w:tblLook w:val="04A0"/>
      </w:tblPr>
      <w:tblGrid>
        <w:gridCol w:w="2152"/>
        <w:gridCol w:w="4841"/>
        <w:gridCol w:w="15"/>
        <w:gridCol w:w="867"/>
        <w:gridCol w:w="720"/>
      </w:tblGrid>
      <w:tr w:rsidR="00786493" w:rsidRPr="000E3834" w:rsidTr="00F31771">
        <w:trPr>
          <w:trHeight w:val="472"/>
          <w:jc w:val="center"/>
        </w:trPr>
        <w:tc>
          <w:tcPr>
            <w:tcW w:w="6993" w:type="dxa"/>
            <w:gridSpan w:val="2"/>
            <w:tcBorders>
              <w:top w:val="single" w:sz="12" w:space="0" w:color="auto"/>
              <w:left w:val="single" w:sz="12" w:space="0" w:color="auto"/>
              <w:bottom w:val="single" w:sz="12" w:space="0" w:color="auto"/>
              <w:right w:val="single" w:sz="12" w:space="0" w:color="auto"/>
            </w:tcBorders>
            <w:vAlign w:val="center"/>
          </w:tcPr>
          <w:p w:rsidR="00786493" w:rsidRPr="00786493" w:rsidRDefault="00E96664" w:rsidP="00AD6512">
            <w:pPr>
              <w:bidi/>
              <w:contextualSpacing/>
              <w:jc w:val="center"/>
              <w:rPr>
                <w:rFonts w:cs="B Nazanin"/>
                <w:b/>
                <w:bCs/>
                <w:sz w:val="20"/>
                <w:szCs w:val="20"/>
                <w:rtl/>
                <w:lang w:bidi="fa-IR"/>
              </w:rPr>
            </w:pPr>
            <w:r>
              <w:rPr>
                <w:rFonts w:cs="B Nazanin" w:hint="cs"/>
                <w:b/>
                <w:bCs/>
                <w:rtl/>
                <w:lang w:bidi="fa-IR"/>
              </w:rPr>
              <w:t>شاخص‌های</w:t>
            </w:r>
            <w:r w:rsidR="00786493" w:rsidRPr="00786493">
              <w:rPr>
                <w:rFonts w:cs="B Nazanin" w:hint="cs"/>
                <w:b/>
                <w:bCs/>
                <w:rtl/>
                <w:lang w:bidi="fa-IR"/>
              </w:rPr>
              <w:t xml:space="preserve"> داوری رشته تئاتر عروسکی</w:t>
            </w:r>
          </w:p>
        </w:tc>
        <w:tc>
          <w:tcPr>
            <w:tcW w:w="882" w:type="dxa"/>
            <w:gridSpan w:val="2"/>
            <w:tcBorders>
              <w:top w:val="single" w:sz="12" w:space="0" w:color="auto"/>
              <w:left w:val="single" w:sz="12" w:space="0" w:color="auto"/>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امتیاز</w:t>
            </w:r>
          </w:p>
        </w:tc>
        <w:tc>
          <w:tcPr>
            <w:tcW w:w="720" w:type="dxa"/>
            <w:tcBorders>
              <w:top w:val="single" w:sz="12" w:space="0" w:color="auto"/>
              <w:left w:val="single" w:sz="12" w:space="0" w:color="auto"/>
              <w:bottom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امتیاز داور</w:t>
            </w:r>
          </w:p>
        </w:tc>
      </w:tr>
      <w:tr w:rsidR="00786493" w:rsidRPr="000E3834" w:rsidTr="00F31771">
        <w:trPr>
          <w:trHeight w:hRule="exact" w:val="314"/>
          <w:jc w:val="center"/>
        </w:trPr>
        <w:tc>
          <w:tcPr>
            <w:tcW w:w="2152" w:type="dxa"/>
            <w:vMerge w:val="restart"/>
            <w:tcBorders>
              <w:top w:val="single" w:sz="12" w:space="0" w:color="auto"/>
              <w:lef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p>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الف ) نمایشنامه</w:t>
            </w:r>
          </w:p>
        </w:tc>
        <w:tc>
          <w:tcPr>
            <w:tcW w:w="4856" w:type="dxa"/>
            <w:gridSpan w:val="2"/>
            <w:tcBorders>
              <w:top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موضوع</w:t>
            </w:r>
          </w:p>
        </w:tc>
        <w:tc>
          <w:tcPr>
            <w:tcW w:w="867" w:type="dxa"/>
            <w:tcBorders>
              <w:top w:val="single" w:sz="12" w:space="0" w:color="auto"/>
              <w:left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top w:val="single" w:sz="12" w:space="0" w:color="auto"/>
              <w:left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tcBorders>
              <w:lef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right w:val="single" w:sz="12" w:space="0" w:color="auto"/>
            </w:tcBorders>
            <w:vAlign w:val="center"/>
          </w:tcPr>
          <w:p w:rsidR="00786493" w:rsidRPr="000E3834" w:rsidRDefault="006B0111" w:rsidP="00AD6512">
            <w:pPr>
              <w:bidi/>
              <w:contextualSpacing/>
              <w:jc w:val="center"/>
              <w:rPr>
                <w:rFonts w:cs="B Nazanin"/>
                <w:b/>
                <w:bCs/>
                <w:sz w:val="20"/>
                <w:szCs w:val="20"/>
                <w:rtl/>
                <w:lang w:bidi="fa-IR"/>
              </w:rPr>
            </w:pPr>
            <w:r>
              <w:rPr>
                <w:rFonts w:cs="B Nazanin" w:hint="cs"/>
                <w:b/>
                <w:bCs/>
                <w:sz w:val="20"/>
                <w:szCs w:val="20"/>
                <w:rtl/>
                <w:lang w:bidi="fa-IR"/>
              </w:rPr>
              <w:t>ساختاردراماتیک</w:t>
            </w:r>
          </w:p>
        </w:tc>
        <w:tc>
          <w:tcPr>
            <w:tcW w:w="867" w:type="dxa"/>
            <w:tcBorders>
              <w:left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left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tcBorders>
              <w:left w:val="single" w:sz="12" w:space="0" w:color="auto"/>
              <w:bottom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شخصیت‌پردازی</w:t>
            </w:r>
          </w:p>
        </w:tc>
        <w:tc>
          <w:tcPr>
            <w:tcW w:w="867" w:type="dxa"/>
            <w:tcBorders>
              <w:left w:val="single" w:sz="12" w:space="0" w:color="auto"/>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left w:val="single" w:sz="12" w:space="0" w:color="auto"/>
              <w:bottom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val="restart"/>
            <w:tcBorders>
              <w:top w:val="single" w:sz="12" w:space="0" w:color="auto"/>
              <w:lef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p>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ب</w:t>
            </w:r>
            <w:r>
              <w:rPr>
                <w:rFonts w:cs="B Nazanin"/>
                <w:b/>
                <w:bCs/>
                <w:sz w:val="20"/>
                <w:szCs w:val="20"/>
                <w:rtl/>
                <w:lang w:bidi="fa-IR"/>
              </w:rPr>
              <w:t xml:space="preserve">) </w:t>
            </w:r>
            <w:r w:rsidR="006B0111">
              <w:rPr>
                <w:rFonts w:cs="B Nazanin" w:hint="cs"/>
                <w:b/>
                <w:bCs/>
                <w:sz w:val="20"/>
                <w:szCs w:val="20"/>
                <w:rtl/>
                <w:lang w:bidi="fa-IR"/>
              </w:rPr>
              <w:t>عروسک‌گردانی</w:t>
            </w:r>
          </w:p>
        </w:tc>
        <w:tc>
          <w:tcPr>
            <w:tcW w:w="4856" w:type="dxa"/>
            <w:gridSpan w:val="2"/>
            <w:tcBorders>
              <w:top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ایستایی عروسک</w:t>
            </w:r>
          </w:p>
        </w:tc>
        <w:tc>
          <w:tcPr>
            <w:tcW w:w="867" w:type="dxa"/>
            <w:tcBorders>
              <w:top w:val="single" w:sz="12" w:space="0" w:color="auto"/>
              <w:left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top w:val="single" w:sz="12" w:space="0" w:color="auto"/>
              <w:left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tcBorders>
              <w:lef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بیان</w:t>
            </w:r>
            <w:r>
              <w:rPr>
                <w:rFonts w:cs="B Nazanin" w:hint="cs"/>
                <w:b/>
                <w:bCs/>
                <w:sz w:val="20"/>
                <w:szCs w:val="20"/>
                <w:rtl/>
                <w:lang w:bidi="fa-IR"/>
              </w:rPr>
              <w:t xml:space="preserve"> عروسک گردان</w:t>
            </w:r>
          </w:p>
        </w:tc>
        <w:tc>
          <w:tcPr>
            <w:tcW w:w="867" w:type="dxa"/>
            <w:tcBorders>
              <w:left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left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tcBorders>
              <w:left w:val="single" w:sz="12" w:space="0" w:color="auto"/>
              <w:bottom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انتقال حس به عروسک</w:t>
            </w:r>
          </w:p>
        </w:tc>
        <w:tc>
          <w:tcPr>
            <w:tcW w:w="867" w:type="dxa"/>
            <w:tcBorders>
              <w:left w:val="single" w:sz="12" w:space="0" w:color="auto"/>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left w:val="single" w:sz="12" w:space="0" w:color="auto"/>
              <w:bottom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val="restart"/>
            <w:tcBorders>
              <w:top w:val="single" w:sz="12" w:space="0" w:color="auto"/>
              <w:left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p>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ج</w:t>
            </w:r>
            <w:r>
              <w:rPr>
                <w:rFonts w:cs="B Nazanin"/>
                <w:b/>
                <w:bCs/>
                <w:sz w:val="20"/>
                <w:szCs w:val="20"/>
                <w:rtl/>
                <w:lang w:bidi="fa-IR"/>
              </w:rPr>
              <w:t xml:space="preserve">) </w:t>
            </w:r>
            <w:r>
              <w:rPr>
                <w:rFonts w:cs="B Nazanin" w:hint="cs"/>
                <w:b/>
                <w:bCs/>
                <w:sz w:val="20"/>
                <w:szCs w:val="20"/>
                <w:rtl/>
                <w:lang w:bidi="fa-IR"/>
              </w:rPr>
              <w:t>کارگردانی</w:t>
            </w:r>
          </w:p>
          <w:p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12" w:space="0" w:color="auto"/>
              <w:left w:val="single" w:sz="2" w:space="0" w:color="auto"/>
              <w:right w:val="single" w:sz="12" w:space="0" w:color="auto"/>
            </w:tcBorders>
            <w:vAlign w:val="center"/>
          </w:tcPr>
          <w:p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 xml:space="preserve">ارتباط </w:t>
            </w:r>
            <w:r w:rsidR="006B0111">
              <w:rPr>
                <w:rFonts w:cs="B Nazanin" w:hint="cs"/>
                <w:b/>
                <w:bCs/>
                <w:sz w:val="20"/>
                <w:szCs w:val="20"/>
                <w:rtl/>
                <w:lang w:bidi="fa-IR"/>
              </w:rPr>
              <w:t>عروسک‌هاباهم</w:t>
            </w:r>
          </w:p>
        </w:tc>
        <w:tc>
          <w:tcPr>
            <w:tcW w:w="867" w:type="dxa"/>
            <w:tcBorders>
              <w:top w:val="single" w:sz="12" w:space="0" w:color="auto"/>
              <w:left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12" w:space="0" w:color="auto"/>
              <w:left w:val="single" w:sz="12" w:space="0" w:color="auto"/>
              <w:right w:val="single" w:sz="12" w:space="0" w:color="auto"/>
            </w:tcBorders>
          </w:tcPr>
          <w:p w:rsidR="00786493"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tcBorders>
              <w:left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4" w:space="0" w:color="auto"/>
              <w:left w:val="single" w:sz="2" w:space="0" w:color="auto"/>
              <w:right w:val="single" w:sz="12" w:space="0" w:color="auto"/>
            </w:tcBorders>
            <w:vAlign w:val="center"/>
          </w:tcPr>
          <w:p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 xml:space="preserve">انتخاب درست </w:t>
            </w:r>
            <w:r>
              <w:rPr>
                <w:rFonts w:cs="B Nazanin" w:hint="cs"/>
                <w:b/>
                <w:bCs/>
                <w:sz w:val="20"/>
                <w:szCs w:val="20"/>
                <w:rtl/>
                <w:lang w:bidi="fa-IR"/>
              </w:rPr>
              <w:t>عروسک</w:t>
            </w:r>
          </w:p>
        </w:tc>
        <w:tc>
          <w:tcPr>
            <w:tcW w:w="867" w:type="dxa"/>
            <w:tcBorders>
              <w:top w:val="single" w:sz="4" w:space="0" w:color="auto"/>
              <w:left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4" w:space="0" w:color="auto"/>
              <w:left w:val="single" w:sz="12" w:space="0" w:color="auto"/>
              <w:right w:val="single" w:sz="12" w:space="0" w:color="auto"/>
            </w:tcBorders>
          </w:tcPr>
          <w:p w:rsidR="00786493"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tcBorders>
              <w:left w:val="single" w:sz="12" w:space="0" w:color="auto"/>
              <w:bottom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4" w:space="0" w:color="auto"/>
              <w:left w:val="single" w:sz="2" w:space="0" w:color="auto"/>
              <w:bottom w:val="single" w:sz="12" w:space="0" w:color="auto"/>
              <w:right w:val="single" w:sz="12" w:space="0" w:color="auto"/>
            </w:tcBorders>
            <w:vAlign w:val="center"/>
          </w:tcPr>
          <w:p w:rsidR="00786493" w:rsidRPr="000E3834" w:rsidRDefault="006B0111" w:rsidP="00AD6512">
            <w:pPr>
              <w:bidi/>
              <w:jc w:val="center"/>
              <w:rPr>
                <w:rFonts w:cs="B Nazanin"/>
                <w:b/>
                <w:bCs/>
                <w:sz w:val="20"/>
                <w:szCs w:val="20"/>
                <w:rtl/>
                <w:lang w:bidi="fa-IR"/>
              </w:rPr>
            </w:pPr>
            <w:r>
              <w:rPr>
                <w:rFonts w:cs="B Nazanin" w:hint="cs"/>
                <w:b/>
                <w:bCs/>
                <w:sz w:val="20"/>
                <w:szCs w:val="20"/>
                <w:rtl/>
                <w:lang w:bidi="fa-IR"/>
              </w:rPr>
              <w:t>میزانسن</w:t>
            </w:r>
            <w:r w:rsidR="00786493" w:rsidRPr="000E3834">
              <w:rPr>
                <w:rFonts w:cs="B Nazanin" w:hint="cs"/>
                <w:b/>
                <w:bCs/>
                <w:sz w:val="20"/>
                <w:szCs w:val="20"/>
                <w:rtl/>
                <w:lang w:bidi="fa-IR"/>
              </w:rPr>
              <w:t xml:space="preserve"> هماهنگی </w:t>
            </w:r>
            <w:r w:rsidR="00786493">
              <w:rPr>
                <w:rFonts w:cs="B Nazanin" w:hint="cs"/>
                <w:b/>
                <w:bCs/>
                <w:sz w:val="20"/>
                <w:szCs w:val="20"/>
                <w:rtl/>
                <w:lang w:bidi="fa-IR"/>
              </w:rPr>
              <w:t>نور، صحنه</w:t>
            </w:r>
          </w:p>
        </w:tc>
        <w:tc>
          <w:tcPr>
            <w:tcW w:w="867" w:type="dxa"/>
            <w:tcBorders>
              <w:top w:val="single" w:sz="4" w:space="0" w:color="auto"/>
              <w:left w:val="single" w:sz="12" w:space="0" w:color="auto"/>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4" w:space="0" w:color="auto"/>
              <w:left w:val="single" w:sz="12" w:space="0" w:color="auto"/>
              <w:bottom w:val="single" w:sz="12" w:space="0" w:color="auto"/>
              <w:right w:val="single" w:sz="12" w:space="0" w:color="auto"/>
            </w:tcBorders>
          </w:tcPr>
          <w:p w:rsidR="00786493"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val="restart"/>
            <w:tcBorders>
              <w:top w:val="single" w:sz="12" w:space="0" w:color="auto"/>
              <w:left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12" w:space="0" w:color="auto"/>
              <w:left w:val="single" w:sz="2" w:space="0" w:color="auto"/>
              <w:bottom w:val="single" w:sz="2" w:space="0" w:color="auto"/>
              <w:right w:val="single" w:sz="12" w:space="0" w:color="auto"/>
            </w:tcBorders>
            <w:vAlign w:val="center"/>
          </w:tcPr>
          <w:p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طراحی لباس و صحنه (دکور</w:t>
            </w:r>
            <w:r>
              <w:rPr>
                <w:rFonts w:cs="B Nazanin"/>
                <w:b/>
                <w:bCs/>
                <w:sz w:val="20"/>
                <w:szCs w:val="20"/>
                <w:rtl/>
                <w:lang w:bidi="fa-IR"/>
              </w:rPr>
              <w:t>)</w:t>
            </w:r>
          </w:p>
        </w:tc>
        <w:tc>
          <w:tcPr>
            <w:tcW w:w="867" w:type="dxa"/>
            <w:tcBorders>
              <w:top w:val="single" w:sz="12" w:space="0" w:color="auto"/>
              <w:left w:val="single" w:sz="12" w:space="0" w:color="auto"/>
              <w:bottom w:val="single" w:sz="2" w:space="0" w:color="auto"/>
              <w:right w:val="single" w:sz="12" w:space="0" w:color="auto"/>
            </w:tcBorders>
            <w:vAlign w:val="center"/>
          </w:tcPr>
          <w:p w:rsidR="00786493" w:rsidRPr="000E3834" w:rsidRDefault="00786493" w:rsidP="00AD6512">
            <w:pPr>
              <w:tabs>
                <w:tab w:val="left" w:pos="207"/>
                <w:tab w:val="center" w:pos="266"/>
              </w:tabs>
              <w:bidi/>
              <w:contextualSpacing/>
              <w:jc w:val="center"/>
              <w:rPr>
                <w:rFonts w:cs="B Nazanin"/>
                <w:b/>
                <w:bCs/>
                <w:sz w:val="20"/>
                <w:szCs w:val="20"/>
                <w:rtl/>
                <w:lang w:bidi="fa-IR"/>
              </w:rPr>
            </w:pPr>
            <w:r>
              <w:rPr>
                <w:rFonts w:cs="B Nazanin" w:hint="cs"/>
                <w:b/>
                <w:bCs/>
                <w:sz w:val="20"/>
                <w:szCs w:val="20"/>
                <w:rtl/>
                <w:lang w:bidi="fa-IR"/>
              </w:rPr>
              <w:t>10</w:t>
            </w:r>
          </w:p>
        </w:tc>
        <w:tc>
          <w:tcPr>
            <w:tcW w:w="720" w:type="dxa"/>
            <w:tcBorders>
              <w:top w:val="single" w:sz="12" w:space="0" w:color="auto"/>
              <w:left w:val="single" w:sz="12" w:space="0" w:color="auto"/>
              <w:bottom w:val="single" w:sz="2" w:space="0" w:color="auto"/>
              <w:right w:val="single" w:sz="12" w:space="0" w:color="auto"/>
            </w:tcBorders>
          </w:tcPr>
          <w:p w:rsidR="00786493" w:rsidRDefault="00786493" w:rsidP="00AD6512">
            <w:pPr>
              <w:tabs>
                <w:tab w:val="left" w:pos="207"/>
                <w:tab w:val="center" w:pos="266"/>
              </w:tabs>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vMerge/>
            <w:tcBorders>
              <w:left w:val="single" w:sz="12" w:space="0" w:color="auto"/>
              <w:bottom w:val="nil"/>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2" w:space="0" w:color="auto"/>
              <w:left w:val="single" w:sz="2" w:space="0" w:color="auto"/>
              <w:right w:val="single" w:sz="12" w:space="0" w:color="auto"/>
            </w:tcBorders>
            <w:vAlign w:val="center"/>
          </w:tcPr>
          <w:p w:rsidR="00786493" w:rsidRPr="000E3834" w:rsidRDefault="00786493" w:rsidP="00AD6512">
            <w:pPr>
              <w:bidi/>
              <w:jc w:val="center"/>
              <w:rPr>
                <w:rFonts w:cs="B Nazanin"/>
                <w:b/>
                <w:bCs/>
                <w:sz w:val="20"/>
                <w:szCs w:val="20"/>
                <w:rtl/>
                <w:lang w:bidi="fa-IR"/>
              </w:rPr>
            </w:pPr>
            <w:r>
              <w:rPr>
                <w:rFonts w:cs="B Nazanin" w:hint="cs"/>
                <w:b/>
                <w:bCs/>
                <w:sz w:val="20"/>
                <w:szCs w:val="20"/>
                <w:rtl/>
                <w:lang w:bidi="fa-IR"/>
              </w:rPr>
              <w:t>ساخت عروسک</w:t>
            </w:r>
          </w:p>
        </w:tc>
        <w:tc>
          <w:tcPr>
            <w:tcW w:w="867" w:type="dxa"/>
            <w:tcBorders>
              <w:top w:val="single" w:sz="2" w:space="0" w:color="auto"/>
              <w:left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10</w:t>
            </w:r>
          </w:p>
        </w:tc>
        <w:tc>
          <w:tcPr>
            <w:tcW w:w="720" w:type="dxa"/>
            <w:tcBorders>
              <w:top w:val="single" w:sz="2" w:space="0" w:color="auto"/>
              <w:left w:val="single" w:sz="12" w:space="0" w:color="auto"/>
              <w:right w:val="single" w:sz="12" w:space="0" w:color="auto"/>
            </w:tcBorders>
          </w:tcPr>
          <w:p w:rsidR="00786493"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tcBorders>
              <w:top w:val="nil"/>
              <w:left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د) عوامل فنی</w:t>
            </w:r>
          </w:p>
        </w:tc>
        <w:tc>
          <w:tcPr>
            <w:tcW w:w="4856" w:type="dxa"/>
            <w:gridSpan w:val="2"/>
            <w:tcBorders>
              <w:left w:val="single" w:sz="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موسیقی و افکت</w:t>
            </w:r>
          </w:p>
        </w:tc>
        <w:tc>
          <w:tcPr>
            <w:tcW w:w="867" w:type="dxa"/>
            <w:tcBorders>
              <w:left w:val="single" w:sz="12" w:space="0" w:color="auto"/>
              <w:right w:val="single" w:sz="12" w:space="0" w:color="auto"/>
            </w:tcBorders>
            <w:vAlign w:val="center"/>
          </w:tcPr>
          <w:p w:rsidR="00786493" w:rsidRPr="000E3834" w:rsidRDefault="00786493" w:rsidP="00AD6512">
            <w:pPr>
              <w:tabs>
                <w:tab w:val="left" w:pos="187"/>
                <w:tab w:val="center" w:pos="266"/>
              </w:tabs>
              <w:bidi/>
              <w:contextualSpacing/>
              <w:jc w:val="center"/>
              <w:rPr>
                <w:rFonts w:cs="B Nazanin"/>
                <w:b/>
                <w:bCs/>
                <w:sz w:val="20"/>
                <w:szCs w:val="20"/>
                <w:rtl/>
                <w:lang w:bidi="fa-IR"/>
              </w:rPr>
            </w:pPr>
            <w:r>
              <w:rPr>
                <w:rFonts w:cs="B Nazanin" w:hint="cs"/>
                <w:b/>
                <w:bCs/>
                <w:sz w:val="20"/>
                <w:szCs w:val="20"/>
                <w:rtl/>
                <w:lang w:bidi="fa-IR"/>
              </w:rPr>
              <w:t>5</w:t>
            </w:r>
          </w:p>
        </w:tc>
        <w:tc>
          <w:tcPr>
            <w:tcW w:w="720" w:type="dxa"/>
            <w:tcBorders>
              <w:left w:val="single" w:sz="12" w:space="0" w:color="auto"/>
              <w:right w:val="single" w:sz="12" w:space="0" w:color="auto"/>
            </w:tcBorders>
          </w:tcPr>
          <w:p w:rsidR="00786493" w:rsidRDefault="00786493" w:rsidP="00AD6512">
            <w:pPr>
              <w:tabs>
                <w:tab w:val="left" w:pos="187"/>
                <w:tab w:val="center" w:pos="266"/>
              </w:tabs>
              <w:bidi/>
              <w:contextualSpacing/>
              <w:jc w:val="center"/>
              <w:rPr>
                <w:rFonts w:cs="B Nazanin"/>
                <w:b/>
                <w:bCs/>
                <w:sz w:val="20"/>
                <w:szCs w:val="20"/>
                <w:rtl/>
                <w:lang w:bidi="fa-IR"/>
              </w:rPr>
            </w:pPr>
          </w:p>
        </w:tc>
      </w:tr>
      <w:tr w:rsidR="00786493" w:rsidRPr="000E3834" w:rsidTr="00F31771">
        <w:trPr>
          <w:trHeight w:hRule="exact" w:val="314"/>
          <w:jc w:val="center"/>
        </w:trPr>
        <w:tc>
          <w:tcPr>
            <w:tcW w:w="2152" w:type="dxa"/>
            <w:tcBorders>
              <w:top w:val="single" w:sz="12" w:space="0" w:color="auto"/>
              <w:left w:val="single" w:sz="12" w:space="0" w:color="auto"/>
              <w:bottom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تبلیغات</w:t>
            </w:r>
          </w:p>
        </w:tc>
        <w:tc>
          <w:tcPr>
            <w:tcW w:w="4856" w:type="dxa"/>
            <w:gridSpan w:val="2"/>
            <w:tcBorders>
              <w:top w:val="single" w:sz="12" w:space="0" w:color="auto"/>
              <w:left w:val="single" w:sz="2" w:space="0" w:color="auto"/>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پوستر، بروشور، سایر</w:t>
            </w:r>
          </w:p>
        </w:tc>
        <w:tc>
          <w:tcPr>
            <w:tcW w:w="867" w:type="dxa"/>
            <w:tcBorders>
              <w:top w:val="single" w:sz="12" w:space="0" w:color="auto"/>
              <w:left w:val="single" w:sz="12" w:space="0" w:color="auto"/>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3</w:t>
            </w:r>
          </w:p>
        </w:tc>
        <w:tc>
          <w:tcPr>
            <w:tcW w:w="720" w:type="dxa"/>
            <w:tcBorders>
              <w:top w:val="single" w:sz="12" w:space="0" w:color="auto"/>
              <w:left w:val="single" w:sz="12" w:space="0" w:color="auto"/>
              <w:bottom w:val="single" w:sz="12" w:space="0" w:color="auto"/>
              <w:right w:val="single" w:sz="12" w:space="0" w:color="auto"/>
            </w:tcBorders>
          </w:tcPr>
          <w:p w:rsidR="00786493" w:rsidRDefault="00786493" w:rsidP="00AD6512">
            <w:pPr>
              <w:bidi/>
              <w:contextualSpacing/>
              <w:jc w:val="center"/>
              <w:rPr>
                <w:rFonts w:cs="B Nazanin"/>
                <w:b/>
                <w:bCs/>
                <w:sz w:val="20"/>
                <w:szCs w:val="20"/>
                <w:rtl/>
                <w:lang w:bidi="fa-IR"/>
              </w:rPr>
            </w:pPr>
          </w:p>
        </w:tc>
      </w:tr>
      <w:tr w:rsidR="00786493" w:rsidRPr="000E3834" w:rsidTr="00F31771">
        <w:trPr>
          <w:trHeight w:hRule="exact" w:val="314"/>
          <w:jc w:val="center"/>
        </w:trPr>
        <w:tc>
          <w:tcPr>
            <w:tcW w:w="6993" w:type="dxa"/>
            <w:gridSpan w:val="2"/>
            <w:tcBorders>
              <w:top w:val="single" w:sz="12" w:space="0" w:color="auto"/>
              <w:left w:val="single" w:sz="12" w:space="0" w:color="auto"/>
              <w:bottom w:val="single" w:sz="12" w:space="0" w:color="auto"/>
              <w:right w:val="single" w:sz="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جمع کل</w:t>
            </w:r>
          </w:p>
        </w:tc>
        <w:tc>
          <w:tcPr>
            <w:tcW w:w="882" w:type="dxa"/>
            <w:gridSpan w:val="2"/>
            <w:tcBorders>
              <w:top w:val="single" w:sz="12" w:space="0" w:color="auto"/>
              <w:left w:val="single" w:sz="2" w:space="0" w:color="auto"/>
              <w:bottom w:val="single" w:sz="12" w:space="0" w:color="auto"/>
              <w:right w:val="single" w:sz="12" w:space="0" w:color="auto"/>
            </w:tcBorders>
            <w:vAlign w:val="center"/>
          </w:tcPr>
          <w:p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100</w:t>
            </w:r>
          </w:p>
        </w:tc>
        <w:tc>
          <w:tcPr>
            <w:tcW w:w="720" w:type="dxa"/>
            <w:tcBorders>
              <w:top w:val="single" w:sz="12" w:space="0" w:color="auto"/>
              <w:left w:val="single" w:sz="2" w:space="0" w:color="auto"/>
              <w:bottom w:val="single" w:sz="12" w:space="0" w:color="auto"/>
              <w:right w:val="single" w:sz="12" w:space="0" w:color="auto"/>
            </w:tcBorders>
          </w:tcPr>
          <w:p w:rsidR="00786493" w:rsidRPr="000E3834" w:rsidRDefault="00786493" w:rsidP="00AD6512">
            <w:pPr>
              <w:bidi/>
              <w:contextualSpacing/>
              <w:jc w:val="center"/>
              <w:rPr>
                <w:rFonts w:cs="B Nazanin"/>
                <w:b/>
                <w:bCs/>
                <w:sz w:val="20"/>
                <w:szCs w:val="20"/>
                <w:rtl/>
                <w:lang w:bidi="fa-IR"/>
              </w:rPr>
            </w:pPr>
          </w:p>
        </w:tc>
      </w:tr>
    </w:tbl>
    <w:p w:rsidR="000A32FC" w:rsidRDefault="000A32FC" w:rsidP="00786493">
      <w:pPr>
        <w:autoSpaceDE w:val="0"/>
        <w:autoSpaceDN w:val="0"/>
        <w:bidi/>
        <w:adjustRightInd w:val="0"/>
        <w:spacing w:after="0" w:line="240" w:lineRule="auto"/>
        <w:ind w:left="360"/>
        <w:jc w:val="both"/>
        <w:rPr>
          <w:rFonts w:ascii="B Mitra" w:hAnsi="Calibri" w:cs="B Mitra"/>
          <w:sz w:val="28"/>
          <w:szCs w:val="28"/>
          <w:rtl/>
        </w:rPr>
      </w:pPr>
    </w:p>
    <w:p w:rsidR="00786493" w:rsidRPr="00515381" w:rsidRDefault="00786493" w:rsidP="000A32FC">
      <w:pPr>
        <w:autoSpaceDE w:val="0"/>
        <w:autoSpaceDN w:val="0"/>
        <w:bidi/>
        <w:adjustRightInd w:val="0"/>
        <w:spacing w:after="0" w:line="240" w:lineRule="auto"/>
        <w:ind w:left="360"/>
        <w:jc w:val="both"/>
        <w:rPr>
          <w:rFonts w:ascii="B Mitra" w:hAnsi="Calibri" w:cs="B Mitra"/>
          <w:sz w:val="28"/>
          <w:szCs w:val="28"/>
        </w:rPr>
      </w:pPr>
      <w:r w:rsidRPr="00515381">
        <w:rPr>
          <w:rFonts w:ascii="B Mitra" w:hAnsi="Calibri" w:cs="B Mitra" w:hint="cs"/>
          <w:sz w:val="28"/>
          <w:szCs w:val="28"/>
          <w:rtl/>
        </w:rPr>
        <w:t>تذکرات</w:t>
      </w:r>
      <w:r w:rsidRPr="00515381">
        <w:rPr>
          <w:rFonts w:ascii="B Mitra" w:hAnsi="Calibri" w:cs="B Mitra"/>
          <w:sz w:val="28"/>
          <w:szCs w:val="28"/>
          <w:rtl/>
        </w:rPr>
        <w:t>:</w:t>
      </w:r>
    </w:p>
    <w:p w:rsidR="00786493" w:rsidRP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b/>
          <w:bCs/>
          <w:color w:val="FF0000"/>
          <w:sz w:val="28"/>
          <w:szCs w:val="28"/>
        </w:rPr>
      </w:pPr>
      <w:r w:rsidRPr="00786493">
        <w:rPr>
          <w:rFonts w:ascii="B Mitra" w:hAnsi="Calibri" w:cs="B Mitra" w:hint="cs"/>
          <w:b/>
          <w:bCs/>
          <w:color w:val="FF0000"/>
          <w:sz w:val="28"/>
          <w:szCs w:val="28"/>
          <w:rtl/>
        </w:rPr>
        <w:t xml:space="preserve">نفراتبرتربهترين كارگرداني،نمايشنامه، طراحي صحنه و لباس، اقلام تبليغاتي </w:t>
      </w:r>
      <w:r w:rsidRPr="00786493">
        <w:rPr>
          <w:rFonts w:ascii="B Mitra" w:hAnsi="Calibri" w:cs="B Mitra"/>
          <w:b/>
          <w:bCs/>
          <w:color w:val="FF0000"/>
          <w:sz w:val="28"/>
          <w:szCs w:val="28"/>
          <w:rtl/>
        </w:rPr>
        <w:t>(</w:t>
      </w:r>
      <w:r w:rsidRPr="00786493">
        <w:rPr>
          <w:rFonts w:ascii="B Mitra" w:hAnsi="Calibri" w:cs="B Mitra" w:hint="cs"/>
          <w:b/>
          <w:bCs/>
          <w:color w:val="FF0000"/>
          <w:sz w:val="28"/>
          <w:szCs w:val="28"/>
          <w:rtl/>
        </w:rPr>
        <w:t>بروشور، پوستر و...)،</w:t>
      </w:r>
      <w:r w:rsidR="00437B2C">
        <w:rPr>
          <w:rFonts w:ascii="B Mitra" w:hAnsi="Calibri" w:cs="B Mitra" w:hint="cs"/>
          <w:b/>
          <w:bCs/>
          <w:color w:val="FF0000"/>
          <w:sz w:val="28"/>
          <w:szCs w:val="28"/>
          <w:rtl/>
        </w:rPr>
        <w:t>عروسک‌گردانو بازیگر</w:t>
      </w:r>
      <w:r w:rsidRPr="00786493">
        <w:rPr>
          <w:rFonts w:ascii="B Mitra" w:hAnsi="Calibri" w:cs="B Mitra" w:hint="cs"/>
          <w:b/>
          <w:bCs/>
          <w:color w:val="FF0000"/>
          <w:sz w:val="28"/>
          <w:szCs w:val="28"/>
          <w:rtl/>
        </w:rPr>
        <w:t>جداگانه برگزيده خواهند شد.</w:t>
      </w:r>
    </w:p>
    <w:p w:rsidR="00786493" w:rsidRP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sz w:val="28"/>
          <w:szCs w:val="28"/>
          <w:rtl/>
        </w:rPr>
      </w:pPr>
      <w:r w:rsidRPr="00786493">
        <w:rPr>
          <w:rFonts w:ascii="B Mitra" w:hAnsi="Calibri" w:cs="B Mitra" w:hint="cs"/>
          <w:sz w:val="28"/>
          <w:szCs w:val="28"/>
          <w:rtl/>
        </w:rPr>
        <w:t>زماناجراینمایش</w:t>
      </w:r>
      <w:r w:rsidRPr="00786493">
        <w:rPr>
          <w:rFonts w:ascii="B Mitra" w:hAnsi="Calibri" w:cs="B Mitra"/>
          <w:sz w:val="28"/>
          <w:szCs w:val="28"/>
          <w:rtl/>
        </w:rPr>
        <w:t xml:space="preserve"> (تئاتر صحنه‌ای ونمایشعروسکی) </w:t>
      </w:r>
      <w:r w:rsidRPr="00786493">
        <w:rPr>
          <w:rFonts w:ascii="B Mitra" w:hAnsi="Calibri" w:cs="B Mitra" w:hint="cs"/>
          <w:sz w:val="28"/>
          <w:szCs w:val="28"/>
          <w:rtl/>
        </w:rPr>
        <w:t>حداقل10وحداکثر</w:t>
      </w:r>
      <w:r w:rsidRPr="00786493">
        <w:rPr>
          <w:rFonts w:ascii="B Mitra" w:hAnsi="Calibri" w:cs="B Mitra"/>
          <w:sz w:val="28"/>
          <w:szCs w:val="28"/>
          <w:rtl/>
        </w:rPr>
        <w:t xml:space="preserve"> 40 </w:t>
      </w:r>
      <w:r w:rsidRPr="00786493">
        <w:rPr>
          <w:rFonts w:ascii="B Mitra" w:hAnsi="Calibri" w:cs="B Mitra" w:hint="cs"/>
          <w:sz w:val="28"/>
          <w:szCs w:val="28"/>
          <w:rtl/>
        </w:rPr>
        <w:t>دقیقه است.</w:t>
      </w:r>
    </w:p>
    <w:p w:rsid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sz w:val="28"/>
          <w:szCs w:val="28"/>
        </w:rPr>
      </w:pPr>
      <w:r w:rsidRPr="00786493">
        <w:rPr>
          <w:rFonts w:ascii="B Mitra" w:hAnsi="Calibri" w:cs="B Mitra" w:hint="cs"/>
          <w:sz w:val="28"/>
          <w:szCs w:val="28"/>
          <w:rtl/>
        </w:rPr>
        <w:t>تعدادشرکت‌کنندگاندرگروهبههمراهعوامل حداکثر10نفراست. عواملاجرایی</w:t>
      </w:r>
      <w:r w:rsidRPr="00786493">
        <w:rPr>
          <w:rFonts w:ascii="B Mitra" w:hAnsi="Calibri" w:cs="B Mitra"/>
          <w:sz w:val="28"/>
          <w:szCs w:val="28"/>
        </w:rPr>
        <w:t>)</w:t>
      </w:r>
      <w:r w:rsidRPr="00786493">
        <w:rPr>
          <w:rFonts w:ascii="B Mitra" w:hAnsi="Calibri" w:cs="B Mitra" w:hint="cs"/>
          <w:sz w:val="28"/>
          <w:szCs w:val="28"/>
          <w:rtl/>
        </w:rPr>
        <w:t xml:space="preserve">کارگردان،بازیگرانوسایرعوامل لزوماً ازبیندانشجویانباشند و حضورآقایان </w:t>
      </w:r>
      <w:r w:rsidR="006B0111">
        <w:rPr>
          <w:rFonts w:ascii="B Mitra" w:hAnsi="Calibri" w:cs="B Mitra" w:hint="cs"/>
          <w:sz w:val="28"/>
          <w:szCs w:val="28"/>
          <w:rtl/>
        </w:rPr>
        <w:t>به‌عنوان</w:t>
      </w:r>
      <w:r w:rsidRPr="00786493">
        <w:rPr>
          <w:rFonts w:ascii="B Mitra" w:hAnsi="Calibri" w:cs="B Mitra" w:hint="cs"/>
          <w:sz w:val="28"/>
          <w:szCs w:val="28"/>
          <w:rtl/>
        </w:rPr>
        <w:t xml:space="preserve"> عوامل اصلینمایش</w:t>
      </w:r>
      <w:r w:rsidR="006A3CBC">
        <w:rPr>
          <w:rFonts w:ascii="B Mitra" w:hAnsi="Calibri" w:cs="B Mitra" w:hint="cs"/>
          <w:sz w:val="28"/>
          <w:szCs w:val="28"/>
          <w:rtl/>
        </w:rPr>
        <w:t>خانم‌ها</w:t>
      </w:r>
      <w:r w:rsidRPr="00786493">
        <w:rPr>
          <w:rFonts w:ascii="B Mitra" w:hAnsi="Calibri" w:cs="B Mitra" w:hint="cs"/>
          <w:sz w:val="28"/>
          <w:szCs w:val="28"/>
          <w:rtl/>
        </w:rPr>
        <w:t>وبالعکسممنوعاست.</w:t>
      </w:r>
    </w:p>
    <w:p w:rsidR="006A3CBC" w:rsidRDefault="006A3CBC" w:rsidP="006A3CBC">
      <w:pPr>
        <w:autoSpaceDE w:val="0"/>
        <w:autoSpaceDN w:val="0"/>
        <w:bidi/>
        <w:adjustRightInd w:val="0"/>
        <w:spacing w:after="0" w:line="240" w:lineRule="auto"/>
        <w:jc w:val="both"/>
        <w:rPr>
          <w:rFonts w:ascii="B Mitra" w:hAnsi="Calibri" w:cs="B Mitra"/>
          <w:sz w:val="28"/>
          <w:szCs w:val="28"/>
          <w:rtl/>
        </w:rPr>
      </w:pPr>
    </w:p>
    <w:p w:rsidR="0040599B" w:rsidRPr="00E4015B" w:rsidRDefault="0053434C" w:rsidP="004976D7">
      <w:pPr>
        <w:pStyle w:val="Heading2"/>
        <w:bidi/>
        <w:rPr>
          <w:rFonts w:cs="B Titr"/>
          <w:b/>
          <w:bCs/>
          <w:color w:val="FF0000"/>
          <w:sz w:val="24"/>
          <w:szCs w:val="24"/>
          <w:rtl/>
        </w:rPr>
      </w:pPr>
      <w:bookmarkStart w:id="112" w:name="_Toc503356842"/>
      <w:r w:rsidRPr="00E4015B">
        <w:rPr>
          <w:rFonts w:cs="B Titr" w:hint="cs"/>
          <w:b/>
          <w:bCs/>
          <w:color w:val="FF0000"/>
          <w:sz w:val="24"/>
          <w:szCs w:val="24"/>
          <w:rtl/>
        </w:rPr>
        <w:lastRenderedPageBreak/>
        <w:t>4</w:t>
      </w:r>
      <w:r w:rsidR="009B3394" w:rsidRPr="00E4015B">
        <w:rPr>
          <w:rFonts w:cs="B Titr" w:hint="cs"/>
          <w:b/>
          <w:bCs/>
          <w:color w:val="FF0000"/>
          <w:sz w:val="24"/>
          <w:szCs w:val="24"/>
          <w:rtl/>
        </w:rPr>
        <w:t>-</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B5217" w:rsidRPr="00E4015B">
        <w:rPr>
          <w:rFonts w:cs="B Titr" w:hint="cs"/>
          <w:b/>
          <w:bCs/>
          <w:color w:val="FF0000"/>
          <w:sz w:val="24"/>
          <w:szCs w:val="24"/>
          <w:rtl/>
        </w:rPr>
        <w:t>-</w:t>
      </w:r>
      <w:r w:rsidR="0040599B" w:rsidRPr="00E4015B">
        <w:rPr>
          <w:rFonts w:cs="B Titr"/>
          <w:b/>
          <w:bCs/>
          <w:color w:val="FF0000"/>
          <w:sz w:val="24"/>
          <w:szCs w:val="24"/>
          <w:rtl/>
        </w:rPr>
        <w:t xml:space="preserve"> رشته </w:t>
      </w:r>
      <w:r w:rsidR="0040599B" w:rsidRPr="00E4015B">
        <w:rPr>
          <w:rFonts w:cs="B Titr" w:hint="eastAsia"/>
          <w:b/>
          <w:bCs/>
          <w:color w:val="FF0000"/>
          <w:sz w:val="24"/>
          <w:szCs w:val="24"/>
          <w:rtl/>
        </w:rPr>
        <w:t>تواشيح</w:t>
      </w:r>
      <w:r w:rsidR="0040599B" w:rsidRPr="00E4015B">
        <w:rPr>
          <w:rFonts w:cs="B Titr"/>
          <w:b/>
          <w:bCs/>
          <w:color w:val="FF0000"/>
          <w:sz w:val="24"/>
          <w:szCs w:val="24"/>
          <w:rtl/>
        </w:rPr>
        <w:t xml:space="preserve"> (</w:t>
      </w:r>
      <w:r w:rsidR="0040599B" w:rsidRPr="00E4015B">
        <w:rPr>
          <w:rFonts w:cs="B Titr" w:hint="cs"/>
          <w:b/>
          <w:bCs/>
          <w:color w:val="FF0000"/>
          <w:sz w:val="24"/>
          <w:szCs w:val="24"/>
          <w:rtl/>
        </w:rPr>
        <w:t>برادران و خواهران)</w:t>
      </w:r>
      <w:bookmarkEnd w:id="112"/>
    </w:p>
    <w:p w:rsidR="0040599B" w:rsidRDefault="0040599B" w:rsidP="000F6945">
      <w:pPr>
        <w:autoSpaceDE w:val="0"/>
        <w:autoSpaceDN w:val="0"/>
        <w:bidi/>
        <w:adjustRightInd w:val="0"/>
        <w:spacing w:after="0" w:line="240" w:lineRule="auto"/>
        <w:rPr>
          <w:rFonts w:ascii="B Mitra" w:hAnsi="Calibri" w:cs="B Mitra"/>
          <w:sz w:val="28"/>
          <w:szCs w:val="28"/>
          <w:rtl/>
        </w:rPr>
      </w:pPr>
      <w:r w:rsidRPr="00BE6D7B">
        <w:rPr>
          <w:rFonts w:ascii="B Mitra" w:hAnsi="Calibri" w:cs="B Mitra"/>
          <w:sz w:val="28"/>
          <w:szCs w:val="28"/>
          <w:rtl/>
        </w:rPr>
        <w:t xml:space="preserve">این رشته گروهی است </w:t>
      </w:r>
      <w:r>
        <w:rPr>
          <w:rFonts w:ascii="B Mitra" w:hAnsi="Calibri" w:cs="B Mitra"/>
          <w:sz w:val="28"/>
          <w:szCs w:val="28"/>
          <w:rtl/>
        </w:rPr>
        <w:t>و تعداد</w:t>
      </w:r>
      <w:r w:rsidRPr="00BE6D7B">
        <w:rPr>
          <w:rFonts w:ascii="B Mitra" w:hAnsi="Calibri" w:cs="B Mitra"/>
          <w:sz w:val="28"/>
          <w:szCs w:val="28"/>
          <w:rtl/>
        </w:rPr>
        <w:t xml:space="preserve"> نفرات گروه نباید از </w:t>
      </w:r>
      <w:r w:rsidR="000F6945">
        <w:rPr>
          <w:rFonts w:ascii="B Mitra" w:hAnsi="Calibri" w:cs="B Mitra" w:hint="cs"/>
          <w:sz w:val="28"/>
          <w:szCs w:val="28"/>
          <w:rtl/>
        </w:rPr>
        <w:t>5</w:t>
      </w:r>
      <w:r>
        <w:rPr>
          <w:rFonts w:ascii="B Mitra" w:hAnsi="Calibri" w:cs="B Mitra" w:hint="cs"/>
          <w:sz w:val="28"/>
          <w:szCs w:val="28"/>
          <w:rtl/>
        </w:rPr>
        <w:t>نفر</w:t>
      </w:r>
      <w:r w:rsidRPr="00BE6D7B">
        <w:rPr>
          <w:rFonts w:ascii="B Mitra" w:hAnsi="Calibri" w:cs="B Mitra"/>
          <w:sz w:val="28"/>
          <w:szCs w:val="28"/>
          <w:rtl/>
        </w:rPr>
        <w:t xml:space="preserve"> کمتر </w:t>
      </w:r>
      <w:r>
        <w:rPr>
          <w:rFonts w:ascii="B Mitra" w:hAnsi="Calibri" w:cs="B Mitra"/>
          <w:sz w:val="28"/>
          <w:szCs w:val="28"/>
          <w:rtl/>
        </w:rPr>
        <w:t>و از</w:t>
      </w:r>
      <w:r w:rsidRPr="00BE6D7B">
        <w:rPr>
          <w:rFonts w:ascii="B Mitra" w:hAnsi="Calibri" w:cs="B Mitra"/>
          <w:sz w:val="28"/>
          <w:szCs w:val="28"/>
          <w:rtl/>
        </w:rPr>
        <w:t xml:space="preserve"> 6</w:t>
      </w:r>
      <w:r>
        <w:rPr>
          <w:rFonts w:ascii="B Mitra" w:hAnsi="Calibri" w:cs="B Mitra" w:hint="cs"/>
          <w:sz w:val="28"/>
          <w:szCs w:val="28"/>
          <w:rtl/>
        </w:rPr>
        <w:t>نفر</w:t>
      </w:r>
      <w:r w:rsidRPr="00BE6D7B">
        <w:rPr>
          <w:rFonts w:ascii="B Mitra" w:hAnsi="Calibri" w:cs="B Mitra"/>
          <w:sz w:val="28"/>
          <w:szCs w:val="28"/>
          <w:rtl/>
        </w:rPr>
        <w:t xml:space="preserve"> بیشتر باشد</w:t>
      </w:r>
      <w:r w:rsidR="00C3452F">
        <w:rPr>
          <w:rFonts w:ascii="B Mitra" w:hAnsi="Calibri" w:cs="B Mitra" w:hint="cs"/>
          <w:sz w:val="28"/>
          <w:szCs w:val="28"/>
          <w:rtl/>
        </w:rPr>
        <w:t>.</w:t>
      </w:r>
      <w:r w:rsidRPr="00BE6D7B">
        <w:rPr>
          <w:rFonts w:ascii="B Mitra" w:hAnsi="Calibri" w:cs="B Mitra"/>
          <w:sz w:val="28"/>
          <w:szCs w:val="28"/>
        </w:rPr>
        <w:br/>
      </w:r>
      <w:r w:rsidRPr="00BE6D7B">
        <w:rPr>
          <w:rFonts w:ascii="B Mitra" w:hAnsi="Calibri" w:cs="B Mitra"/>
          <w:sz w:val="28"/>
          <w:szCs w:val="28"/>
          <w:rtl/>
        </w:rPr>
        <w:t xml:space="preserve">مدت زمان </w:t>
      </w:r>
      <w:r w:rsidR="00D203AA" w:rsidRPr="00BE6D7B">
        <w:rPr>
          <w:rFonts w:ascii="B Mitra" w:hAnsi="Calibri" w:cs="B Mitra"/>
          <w:sz w:val="28"/>
          <w:szCs w:val="28"/>
          <w:rtl/>
        </w:rPr>
        <w:t>اجرای قطعه</w:t>
      </w:r>
      <w:r w:rsidR="00D203AA">
        <w:rPr>
          <w:rFonts w:ascii="B Mitra" w:hAnsi="Calibri" w:cs="B Mitra" w:hint="cs"/>
          <w:sz w:val="28"/>
          <w:szCs w:val="28"/>
          <w:rtl/>
        </w:rPr>
        <w:t xml:space="preserve">تواشيح </w:t>
      </w:r>
      <w:r w:rsidR="00D203AA">
        <w:rPr>
          <w:rFonts w:ascii="B Mitra" w:hAnsi="Calibri" w:cs="B Mitra"/>
          <w:sz w:val="28"/>
          <w:szCs w:val="28"/>
          <w:rtl/>
        </w:rPr>
        <w:t>و مدیحه‌سرایی</w:t>
      </w:r>
      <w:r>
        <w:rPr>
          <w:rFonts w:ascii="B Mitra" w:hAnsi="Calibri" w:cs="B Mitra"/>
          <w:sz w:val="28"/>
          <w:szCs w:val="28"/>
          <w:rtl/>
        </w:rPr>
        <w:t>اجرا</w:t>
      </w:r>
      <w:r w:rsidRPr="00BE6D7B">
        <w:rPr>
          <w:rFonts w:ascii="B Mitra" w:hAnsi="Calibri" w:cs="B Mitra"/>
          <w:sz w:val="28"/>
          <w:szCs w:val="28"/>
          <w:rtl/>
        </w:rPr>
        <w:t xml:space="preserve"> نباید کمتر از 30/6</w:t>
      </w:r>
      <w:r>
        <w:rPr>
          <w:rFonts w:ascii="B Mitra" w:hAnsi="Calibri" w:cs="B Mitra" w:hint="cs"/>
          <w:sz w:val="28"/>
          <w:szCs w:val="28"/>
          <w:rtl/>
        </w:rPr>
        <w:t>(شش و نيم</w:t>
      </w:r>
      <w:r w:rsidR="003C7A27">
        <w:rPr>
          <w:rFonts w:ascii="B Mitra" w:hAnsi="Calibri" w:cs="B Mitra"/>
          <w:sz w:val="28"/>
          <w:szCs w:val="28"/>
          <w:rtl/>
        </w:rPr>
        <w:t xml:space="preserve">) </w:t>
      </w:r>
      <w:r w:rsidR="003C7A27">
        <w:rPr>
          <w:rFonts w:ascii="B Mitra" w:hAnsi="Calibri" w:cs="B Mitra" w:hint="cs"/>
          <w:sz w:val="28"/>
          <w:szCs w:val="28"/>
          <w:rtl/>
        </w:rPr>
        <w:t>دقیقه</w:t>
      </w:r>
      <w:r>
        <w:rPr>
          <w:rFonts w:ascii="B Mitra" w:hAnsi="Calibri" w:cs="B Mitra" w:hint="cs"/>
          <w:sz w:val="28"/>
          <w:szCs w:val="28"/>
          <w:rtl/>
        </w:rPr>
        <w:t>وبیشتر</w:t>
      </w:r>
      <w:r w:rsidRPr="00BE6D7B">
        <w:rPr>
          <w:rFonts w:ascii="B Mitra" w:hAnsi="Calibri" w:cs="B Mitra"/>
          <w:sz w:val="28"/>
          <w:szCs w:val="28"/>
          <w:rtl/>
        </w:rPr>
        <w:t xml:space="preserve"> از 30/7</w:t>
      </w:r>
      <w:r>
        <w:rPr>
          <w:rFonts w:ascii="B Mitra" w:hAnsi="Calibri" w:cs="B Mitra" w:hint="cs"/>
          <w:sz w:val="28"/>
          <w:szCs w:val="28"/>
          <w:rtl/>
        </w:rPr>
        <w:t>(هفت و نيم</w:t>
      </w:r>
      <w:r w:rsidR="003C7A27">
        <w:rPr>
          <w:rFonts w:ascii="B Mitra" w:hAnsi="Calibri" w:cs="B Mitra"/>
          <w:sz w:val="28"/>
          <w:szCs w:val="28"/>
          <w:rtl/>
        </w:rPr>
        <w:t>)</w:t>
      </w:r>
      <w:r>
        <w:rPr>
          <w:rFonts w:ascii="B Mitra" w:hAnsi="Calibri" w:cs="B Mitra" w:hint="cs"/>
          <w:sz w:val="28"/>
          <w:szCs w:val="28"/>
          <w:rtl/>
        </w:rPr>
        <w:t>دقیقه</w:t>
      </w:r>
      <w:r w:rsidRPr="00BE6D7B">
        <w:rPr>
          <w:rFonts w:ascii="B Mitra" w:hAnsi="Calibri" w:cs="B Mitra"/>
          <w:sz w:val="28"/>
          <w:szCs w:val="28"/>
          <w:rtl/>
        </w:rPr>
        <w:t xml:space="preserve"> باشد</w:t>
      </w:r>
      <w:r w:rsidRPr="00BE6D7B">
        <w:rPr>
          <w:rFonts w:ascii="B Mitra" w:hAnsi="Calibri" w:cs="B Mitra"/>
          <w:sz w:val="28"/>
          <w:szCs w:val="28"/>
        </w:rPr>
        <w:br/>
      </w:r>
      <w:r w:rsidRPr="00BE6D7B">
        <w:rPr>
          <w:rFonts w:ascii="B Mitra" w:hAnsi="Calibri" w:cs="B Mitra"/>
          <w:sz w:val="28"/>
          <w:szCs w:val="28"/>
          <w:rtl/>
        </w:rPr>
        <w:t>پس از ارسال آثار</w:t>
      </w:r>
      <w:r>
        <w:rPr>
          <w:rFonts w:ascii="B Mitra" w:hAnsi="Calibri" w:cs="B Mitra" w:hint="cs"/>
          <w:sz w:val="28"/>
          <w:szCs w:val="28"/>
          <w:rtl/>
        </w:rPr>
        <w:t xml:space="preserve">، </w:t>
      </w:r>
      <w:r>
        <w:rPr>
          <w:rFonts w:ascii="B Mitra" w:hAnsi="Calibri" w:cs="B Mitra"/>
          <w:sz w:val="28"/>
          <w:szCs w:val="28"/>
          <w:rtl/>
        </w:rPr>
        <w:t>گروه‌هایی</w:t>
      </w:r>
      <w:r w:rsidRPr="00BE6D7B">
        <w:rPr>
          <w:rFonts w:ascii="B Mitra" w:hAnsi="Calibri" w:cs="B Mitra"/>
          <w:sz w:val="28"/>
          <w:szCs w:val="28"/>
          <w:rtl/>
        </w:rPr>
        <w:t xml:space="preserve"> که </w:t>
      </w:r>
      <w:r>
        <w:rPr>
          <w:rFonts w:ascii="B Mitra" w:hAnsi="Calibri" w:cs="B Mitra" w:hint="cs"/>
          <w:sz w:val="28"/>
          <w:szCs w:val="28"/>
          <w:rtl/>
        </w:rPr>
        <w:t>حدنصاب</w:t>
      </w:r>
      <w:r w:rsidRPr="00BE6D7B">
        <w:rPr>
          <w:rFonts w:ascii="B Mitra" w:hAnsi="Calibri" w:cs="B Mitra"/>
          <w:sz w:val="28"/>
          <w:szCs w:val="28"/>
          <w:rtl/>
        </w:rPr>
        <w:t xml:space="preserve"> لازم را کسب نمایند مجوز حضور در مرحله کشوری </w:t>
      </w:r>
      <w:r>
        <w:rPr>
          <w:rFonts w:ascii="B Mitra" w:hAnsi="Calibri" w:cs="B Mitra"/>
          <w:sz w:val="28"/>
          <w:szCs w:val="28"/>
          <w:rtl/>
        </w:rPr>
        <w:t>را کسب</w:t>
      </w:r>
      <w:r w:rsidRPr="00BE6D7B">
        <w:rPr>
          <w:rFonts w:ascii="B Mitra" w:hAnsi="Calibri" w:cs="B Mitra"/>
          <w:sz w:val="28"/>
          <w:szCs w:val="28"/>
          <w:rtl/>
        </w:rPr>
        <w:t xml:space="preserve"> خواهند نمود</w:t>
      </w:r>
      <w:r w:rsidRPr="00BE6D7B">
        <w:rPr>
          <w:rFonts w:ascii="B Mitra" w:hAnsi="Calibri" w:cs="B Mitra"/>
          <w:sz w:val="28"/>
          <w:szCs w:val="28"/>
        </w:rPr>
        <w:t>.</w:t>
      </w:r>
      <w:r w:rsidRPr="00BE6D7B">
        <w:rPr>
          <w:rFonts w:ascii="B Mitra" w:hAnsi="Calibri" w:cs="B Mitra"/>
          <w:sz w:val="28"/>
          <w:szCs w:val="28"/>
        </w:rPr>
        <w:br/>
      </w:r>
      <w:r w:rsidRPr="00BE6D7B">
        <w:rPr>
          <w:rFonts w:ascii="B Mitra" w:hAnsi="Calibri" w:cs="B Mitra"/>
          <w:sz w:val="28"/>
          <w:szCs w:val="28"/>
          <w:rtl/>
        </w:rPr>
        <w:t xml:space="preserve">در مرحله کشوری </w:t>
      </w:r>
      <w:r w:rsidR="00437B2C">
        <w:rPr>
          <w:rFonts w:ascii="B Mitra" w:hAnsi="Calibri" w:cs="B Mitra"/>
          <w:sz w:val="28"/>
          <w:szCs w:val="28"/>
          <w:rtl/>
        </w:rPr>
        <w:t>گروه‌ها</w:t>
      </w:r>
      <w:r w:rsidRPr="00BE6D7B">
        <w:rPr>
          <w:rFonts w:ascii="B Mitra" w:hAnsi="Calibri" w:cs="B Mitra"/>
          <w:sz w:val="28"/>
          <w:szCs w:val="28"/>
          <w:rtl/>
        </w:rPr>
        <w:t xml:space="preserve"> باید یک اثر </w:t>
      </w:r>
      <w:r>
        <w:rPr>
          <w:rFonts w:ascii="B Mitra" w:hAnsi="Calibri" w:cs="B Mitra"/>
          <w:sz w:val="28"/>
          <w:szCs w:val="28"/>
          <w:rtl/>
        </w:rPr>
        <w:t>مدیحه‌سرایی</w:t>
      </w:r>
      <w:r w:rsidRPr="00BE6D7B">
        <w:rPr>
          <w:rFonts w:ascii="B Mitra" w:hAnsi="Calibri" w:cs="B Mitra"/>
          <w:sz w:val="28"/>
          <w:szCs w:val="28"/>
          <w:rtl/>
        </w:rPr>
        <w:t xml:space="preserve"> را </w:t>
      </w:r>
      <w:r>
        <w:rPr>
          <w:rFonts w:ascii="B Mitra" w:hAnsi="Calibri" w:cs="B Mitra"/>
          <w:sz w:val="28"/>
          <w:szCs w:val="28"/>
          <w:rtl/>
        </w:rPr>
        <w:t>اجرا</w:t>
      </w:r>
      <w:r w:rsidRPr="00BE6D7B">
        <w:rPr>
          <w:rFonts w:ascii="B Mitra" w:hAnsi="Calibri" w:cs="B Mitra"/>
          <w:sz w:val="28"/>
          <w:szCs w:val="28"/>
          <w:rtl/>
        </w:rPr>
        <w:t xml:space="preserve"> نمایند</w:t>
      </w:r>
    </w:p>
    <w:p w:rsidR="007E7CB4" w:rsidRDefault="007E7CB4" w:rsidP="00D679F9">
      <w:pPr>
        <w:autoSpaceDE w:val="0"/>
        <w:autoSpaceDN w:val="0"/>
        <w:bidi/>
        <w:adjustRightInd w:val="0"/>
        <w:spacing w:after="0" w:line="240" w:lineRule="auto"/>
        <w:rPr>
          <w:rFonts w:ascii="B Mitra" w:hAnsi="Calibri" w:cs="B Mitra"/>
          <w:sz w:val="28"/>
          <w:szCs w:val="28"/>
          <w:rtl/>
        </w:rPr>
      </w:pPr>
      <w:r w:rsidRPr="007E7CB4">
        <w:rPr>
          <w:rFonts w:ascii="B Mitra" w:hAnsi="Calibri" w:cs="B Mitra"/>
          <w:sz w:val="28"/>
          <w:szCs w:val="28"/>
          <w:rtl/>
        </w:rPr>
        <w:t>*</w:t>
      </w:r>
      <w:r w:rsidRPr="007E7CB4">
        <w:rPr>
          <w:rFonts w:ascii="B Mitra" w:hAnsi="Calibri" w:cs="B Mitra" w:hint="cs"/>
          <w:sz w:val="28"/>
          <w:szCs w:val="28"/>
          <w:rtl/>
        </w:rPr>
        <w:t>فیلم</w:t>
      </w:r>
      <w:r w:rsidR="006B0111">
        <w:rPr>
          <w:rFonts w:ascii="B Mitra" w:hAnsi="Calibri" w:cs="B Mitra" w:hint="cs"/>
          <w:sz w:val="28"/>
          <w:szCs w:val="28"/>
          <w:rtl/>
        </w:rPr>
        <w:t>گروه‌های</w:t>
      </w:r>
      <w:r w:rsidRPr="007E7CB4">
        <w:rPr>
          <w:rFonts w:ascii="B Mitra" w:hAnsi="Calibri" w:cs="B Mitra" w:hint="cs"/>
          <w:sz w:val="28"/>
          <w:szCs w:val="28"/>
          <w:rtl/>
        </w:rPr>
        <w:t>برتراستاندرقلب</w:t>
      </w:r>
      <w:r w:rsidRPr="007E7CB4">
        <w:rPr>
          <w:rFonts w:ascii="B Mitra" w:hAnsi="Calibri" w:cs="B Mitra"/>
          <w:sz w:val="28"/>
          <w:szCs w:val="28"/>
        </w:rPr>
        <w:t>CD</w:t>
      </w:r>
      <w:r w:rsidR="00E96664">
        <w:rPr>
          <w:rFonts w:ascii="B Mitra" w:hAnsi="Calibri" w:cs="B Mitra" w:hint="cs"/>
          <w:sz w:val="28"/>
          <w:szCs w:val="28"/>
          <w:rtl/>
        </w:rPr>
        <w:t>یا</w:t>
      </w:r>
      <w:r w:rsidRPr="007E7CB4">
        <w:rPr>
          <w:rFonts w:ascii="B Mitra" w:hAnsi="Calibri" w:cs="B Mitra"/>
          <w:sz w:val="28"/>
          <w:szCs w:val="28"/>
        </w:rPr>
        <w:t>DVD</w:t>
      </w:r>
      <w:r w:rsidRPr="007E7CB4">
        <w:rPr>
          <w:rFonts w:ascii="B Mitra" w:hAnsi="Calibri" w:cs="B Mitra" w:hint="cs"/>
          <w:sz w:val="28"/>
          <w:szCs w:val="28"/>
          <w:rtl/>
        </w:rPr>
        <w:t>به</w:t>
      </w:r>
      <w:r w:rsidR="00D679F9">
        <w:rPr>
          <w:rFonts w:ascii="B Mitra" w:hAnsi="Calibri" w:cs="B Mitra" w:hint="cs"/>
          <w:sz w:val="28"/>
          <w:szCs w:val="28"/>
          <w:rtl/>
        </w:rPr>
        <w:t>اداره جشنواره ها</w:t>
      </w:r>
      <w:r w:rsidRPr="007E7CB4">
        <w:rPr>
          <w:rFonts w:ascii="B Mitra" w:hAnsi="Calibri" w:cs="B Mitra" w:hint="cs"/>
          <w:sz w:val="28"/>
          <w:szCs w:val="28"/>
          <w:rtl/>
        </w:rPr>
        <w:t>ارسالشود</w:t>
      </w:r>
      <w:r w:rsidRPr="007E7CB4">
        <w:rPr>
          <w:rFonts w:ascii="B Mitra" w:hAnsi="Calibri" w:cs="B Mitra"/>
          <w:sz w:val="28"/>
          <w:szCs w:val="28"/>
          <w:rtl/>
        </w:rPr>
        <w:t>.</w:t>
      </w:r>
    </w:p>
    <w:p w:rsidR="0053434C" w:rsidRPr="00E83696" w:rsidRDefault="0053434C" w:rsidP="00D203AA">
      <w:pPr>
        <w:bidi/>
        <w:spacing w:after="160" w:line="259" w:lineRule="auto"/>
        <w:jc w:val="center"/>
        <w:rPr>
          <w:rFonts w:cs="B Titr"/>
          <w:b/>
          <w:bCs/>
          <w:sz w:val="24"/>
          <w:szCs w:val="24"/>
          <w:rtl/>
          <w:lang w:bidi="fa-IR"/>
        </w:rPr>
      </w:pPr>
    </w:p>
    <w:tbl>
      <w:tblPr>
        <w:tblStyle w:val="TableGrid4"/>
        <w:bidiVisual/>
        <w:tblW w:w="5000" w:type="pct"/>
        <w:tblLook w:val="04A0"/>
      </w:tblPr>
      <w:tblGrid>
        <w:gridCol w:w="1676"/>
        <w:gridCol w:w="3873"/>
        <w:gridCol w:w="2346"/>
        <w:gridCol w:w="1461"/>
      </w:tblGrid>
      <w:tr w:rsidR="0053434C" w:rsidRPr="000E3834" w:rsidTr="00AD6512">
        <w:trPr>
          <w:trHeight w:hRule="exact" w:val="432"/>
        </w:trPr>
        <w:tc>
          <w:tcPr>
            <w:tcW w:w="895" w:type="pct"/>
            <w:tcBorders>
              <w:bottom w:val="single" w:sz="4" w:space="0" w:color="auto"/>
            </w:tcBorders>
            <w:vAlign w:val="center"/>
          </w:tcPr>
          <w:p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موضوع</w:t>
            </w:r>
          </w:p>
        </w:tc>
        <w:tc>
          <w:tcPr>
            <w:tcW w:w="2070" w:type="pct"/>
            <w:vAlign w:val="center"/>
          </w:tcPr>
          <w:p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شاخص داوري</w:t>
            </w:r>
            <w:r w:rsidR="006A3CBC">
              <w:rPr>
                <w:rFonts w:cs="B Nazanin" w:hint="cs"/>
                <w:b/>
                <w:bCs/>
                <w:rtl/>
                <w:lang w:bidi="fa-IR"/>
              </w:rPr>
              <w:t xml:space="preserve"> رشته</w:t>
            </w:r>
            <w:r w:rsidR="00D203AA" w:rsidRPr="006A3CBC">
              <w:rPr>
                <w:rFonts w:cs="B Nazanin" w:hint="cs"/>
                <w:b/>
                <w:bCs/>
                <w:rtl/>
                <w:lang w:bidi="fa-IR"/>
              </w:rPr>
              <w:t>تواشيح</w:t>
            </w:r>
          </w:p>
        </w:tc>
        <w:tc>
          <w:tcPr>
            <w:tcW w:w="1254" w:type="pct"/>
            <w:vAlign w:val="center"/>
          </w:tcPr>
          <w:p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امتياز</w:t>
            </w:r>
          </w:p>
        </w:tc>
        <w:tc>
          <w:tcPr>
            <w:tcW w:w="781" w:type="pct"/>
            <w:vAlign w:val="center"/>
          </w:tcPr>
          <w:p w:rsidR="0053434C" w:rsidRPr="00AD6512" w:rsidRDefault="00D203AA" w:rsidP="00AD6512">
            <w:pPr>
              <w:bidi/>
              <w:spacing w:after="0" w:line="240" w:lineRule="auto"/>
              <w:jc w:val="center"/>
              <w:rPr>
                <w:rFonts w:cs="B Nazanin"/>
                <w:b/>
                <w:bCs/>
                <w:rtl/>
                <w:lang w:bidi="fa-IR"/>
              </w:rPr>
            </w:pPr>
            <w:r>
              <w:rPr>
                <w:rFonts w:cs="B Nazanin" w:hint="cs"/>
                <w:b/>
                <w:bCs/>
                <w:rtl/>
                <w:lang w:bidi="fa-IR"/>
              </w:rPr>
              <w:t>امتیاز داوران</w:t>
            </w:r>
          </w:p>
        </w:tc>
      </w:tr>
      <w:tr w:rsidR="0053434C" w:rsidRPr="000E3834" w:rsidTr="00AD6512">
        <w:trPr>
          <w:trHeight w:hRule="exact" w:val="432"/>
        </w:trPr>
        <w:tc>
          <w:tcPr>
            <w:tcW w:w="895" w:type="pct"/>
            <w:tcBorders>
              <w:bottom w:val="nil"/>
            </w:tcBorders>
          </w:tcPr>
          <w:p w:rsidR="0053434C" w:rsidRPr="000E3834" w:rsidRDefault="0053434C" w:rsidP="00187410">
            <w:pPr>
              <w:bidi/>
              <w:spacing w:after="0" w:line="240" w:lineRule="auto"/>
              <w:rPr>
                <w:rFonts w:cs="B Nazanin"/>
                <w:sz w:val="20"/>
                <w:szCs w:val="20"/>
                <w:rtl/>
                <w:lang w:bidi="fa-IR"/>
              </w:rPr>
            </w:pPr>
          </w:p>
        </w:tc>
        <w:tc>
          <w:tcPr>
            <w:tcW w:w="2070" w:type="pct"/>
          </w:tcPr>
          <w:p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آداب و شرايط</w:t>
            </w:r>
          </w:p>
          <w:p w:rsidR="0053434C" w:rsidRPr="000E3834" w:rsidRDefault="0053434C" w:rsidP="00187410">
            <w:pPr>
              <w:bidi/>
              <w:spacing w:after="0" w:line="240" w:lineRule="auto"/>
              <w:rPr>
                <w:rFonts w:cs="B Nazanin"/>
                <w:b/>
                <w:bCs/>
                <w:sz w:val="20"/>
                <w:szCs w:val="20"/>
                <w:rtl/>
                <w:lang w:bidi="fa-IR"/>
              </w:rPr>
            </w:pPr>
          </w:p>
        </w:tc>
        <w:tc>
          <w:tcPr>
            <w:tcW w:w="1254" w:type="pct"/>
          </w:tcPr>
          <w:p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بدون امتياز</w:t>
            </w:r>
          </w:p>
        </w:tc>
        <w:tc>
          <w:tcPr>
            <w:tcW w:w="781" w:type="pct"/>
          </w:tcPr>
          <w:p w:rsidR="0053434C" w:rsidRPr="000E3834" w:rsidRDefault="0053434C" w:rsidP="00187410">
            <w:pPr>
              <w:bidi/>
              <w:spacing w:after="0" w:line="240" w:lineRule="auto"/>
              <w:rPr>
                <w:rFonts w:cs="B Nazanin"/>
                <w:sz w:val="20"/>
                <w:szCs w:val="20"/>
                <w:rtl/>
                <w:lang w:bidi="fa-IR"/>
              </w:rPr>
            </w:pPr>
          </w:p>
        </w:tc>
      </w:tr>
      <w:tr w:rsidR="0053434C" w:rsidRPr="000E3834" w:rsidTr="00AD6512">
        <w:trPr>
          <w:trHeight w:hRule="exact" w:val="432"/>
        </w:trPr>
        <w:tc>
          <w:tcPr>
            <w:tcW w:w="895" w:type="pct"/>
            <w:tcBorders>
              <w:top w:val="nil"/>
              <w:bottom w:val="nil"/>
            </w:tcBorders>
          </w:tcPr>
          <w:p w:rsidR="0053434C" w:rsidRPr="000E3834" w:rsidRDefault="0053434C" w:rsidP="00187410">
            <w:pPr>
              <w:bidi/>
              <w:spacing w:after="0" w:line="240" w:lineRule="auto"/>
              <w:rPr>
                <w:rFonts w:cs="B Nazanin"/>
                <w:sz w:val="20"/>
                <w:szCs w:val="20"/>
                <w:rtl/>
                <w:lang w:bidi="fa-IR"/>
              </w:rPr>
            </w:pPr>
          </w:p>
        </w:tc>
        <w:tc>
          <w:tcPr>
            <w:tcW w:w="2070" w:type="pct"/>
          </w:tcPr>
          <w:p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صوت</w:t>
            </w:r>
          </w:p>
          <w:p w:rsidR="0053434C" w:rsidRPr="000E3834" w:rsidRDefault="0053434C" w:rsidP="00187410">
            <w:pPr>
              <w:bidi/>
              <w:spacing w:after="0" w:line="240" w:lineRule="auto"/>
              <w:rPr>
                <w:rFonts w:cs="B Nazanin"/>
                <w:b/>
                <w:bCs/>
                <w:sz w:val="20"/>
                <w:szCs w:val="20"/>
                <w:rtl/>
                <w:lang w:bidi="fa-IR"/>
              </w:rPr>
            </w:pPr>
          </w:p>
        </w:tc>
        <w:tc>
          <w:tcPr>
            <w:tcW w:w="1254" w:type="pct"/>
          </w:tcPr>
          <w:p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20</w:t>
            </w:r>
          </w:p>
        </w:tc>
        <w:tc>
          <w:tcPr>
            <w:tcW w:w="781" w:type="pct"/>
          </w:tcPr>
          <w:p w:rsidR="0053434C" w:rsidRPr="000E3834" w:rsidRDefault="0053434C" w:rsidP="00187410">
            <w:pPr>
              <w:bidi/>
              <w:spacing w:after="0" w:line="240" w:lineRule="auto"/>
              <w:rPr>
                <w:rFonts w:cs="B Nazanin"/>
                <w:sz w:val="20"/>
                <w:szCs w:val="20"/>
                <w:rtl/>
                <w:lang w:bidi="fa-IR"/>
              </w:rPr>
            </w:pPr>
          </w:p>
        </w:tc>
      </w:tr>
      <w:tr w:rsidR="0053434C" w:rsidRPr="000E3834" w:rsidTr="00AD6512">
        <w:trPr>
          <w:trHeight w:hRule="exact" w:val="432"/>
        </w:trPr>
        <w:tc>
          <w:tcPr>
            <w:tcW w:w="895" w:type="pct"/>
            <w:tcBorders>
              <w:top w:val="nil"/>
              <w:bottom w:val="nil"/>
            </w:tcBorders>
          </w:tcPr>
          <w:p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تواشيح</w:t>
            </w:r>
          </w:p>
        </w:tc>
        <w:tc>
          <w:tcPr>
            <w:tcW w:w="2070" w:type="pct"/>
          </w:tcPr>
          <w:p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لحن</w:t>
            </w:r>
          </w:p>
          <w:p w:rsidR="0053434C" w:rsidRPr="000E3834" w:rsidRDefault="0053434C" w:rsidP="00187410">
            <w:pPr>
              <w:bidi/>
              <w:spacing w:after="0" w:line="240" w:lineRule="auto"/>
              <w:rPr>
                <w:rFonts w:cs="B Nazanin"/>
                <w:b/>
                <w:bCs/>
                <w:sz w:val="20"/>
                <w:szCs w:val="20"/>
                <w:rtl/>
                <w:lang w:bidi="fa-IR"/>
              </w:rPr>
            </w:pPr>
          </w:p>
        </w:tc>
        <w:tc>
          <w:tcPr>
            <w:tcW w:w="1254" w:type="pct"/>
          </w:tcPr>
          <w:p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30</w:t>
            </w:r>
          </w:p>
        </w:tc>
        <w:tc>
          <w:tcPr>
            <w:tcW w:w="781" w:type="pct"/>
          </w:tcPr>
          <w:p w:rsidR="0053434C" w:rsidRPr="000E3834" w:rsidRDefault="0053434C" w:rsidP="00187410">
            <w:pPr>
              <w:bidi/>
              <w:spacing w:after="0" w:line="240" w:lineRule="auto"/>
              <w:rPr>
                <w:rFonts w:cs="B Nazanin"/>
                <w:sz w:val="20"/>
                <w:szCs w:val="20"/>
                <w:rtl/>
                <w:lang w:bidi="fa-IR"/>
              </w:rPr>
            </w:pPr>
          </w:p>
        </w:tc>
      </w:tr>
      <w:tr w:rsidR="0053434C" w:rsidRPr="000E3834" w:rsidTr="00AD6512">
        <w:trPr>
          <w:trHeight w:hRule="exact" w:val="432"/>
        </w:trPr>
        <w:tc>
          <w:tcPr>
            <w:tcW w:w="895" w:type="pct"/>
            <w:tcBorders>
              <w:top w:val="nil"/>
              <w:bottom w:val="nil"/>
            </w:tcBorders>
          </w:tcPr>
          <w:p w:rsidR="0053434C" w:rsidRPr="000E3834" w:rsidRDefault="0053434C" w:rsidP="00187410">
            <w:pPr>
              <w:bidi/>
              <w:spacing w:after="0" w:line="240" w:lineRule="auto"/>
              <w:rPr>
                <w:rFonts w:cs="B Nazanin"/>
                <w:sz w:val="20"/>
                <w:szCs w:val="20"/>
                <w:rtl/>
                <w:lang w:bidi="fa-IR"/>
              </w:rPr>
            </w:pPr>
          </w:p>
        </w:tc>
        <w:tc>
          <w:tcPr>
            <w:tcW w:w="2070" w:type="pct"/>
          </w:tcPr>
          <w:p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هماهنگي و حسن اجرا</w:t>
            </w:r>
          </w:p>
          <w:p w:rsidR="0053434C" w:rsidRPr="000E3834" w:rsidRDefault="0053434C" w:rsidP="00187410">
            <w:pPr>
              <w:bidi/>
              <w:spacing w:after="0" w:line="240" w:lineRule="auto"/>
              <w:rPr>
                <w:rFonts w:cs="B Nazanin"/>
                <w:b/>
                <w:bCs/>
                <w:sz w:val="20"/>
                <w:szCs w:val="20"/>
                <w:rtl/>
                <w:lang w:bidi="fa-IR"/>
              </w:rPr>
            </w:pPr>
          </w:p>
        </w:tc>
        <w:tc>
          <w:tcPr>
            <w:tcW w:w="1254" w:type="pct"/>
          </w:tcPr>
          <w:p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25</w:t>
            </w:r>
          </w:p>
        </w:tc>
        <w:tc>
          <w:tcPr>
            <w:tcW w:w="781" w:type="pct"/>
          </w:tcPr>
          <w:p w:rsidR="0053434C" w:rsidRPr="000E3834" w:rsidRDefault="0053434C" w:rsidP="00187410">
            <w:pPr>
              <w:bidi/>
              <w:spacing w:after="0" w:line="240" w:lineRule="auto"/>
              <w:rPr>
                <w:rFonts w:cs="B Nazanin"/>
                <w:sz w:val="20"/>
                <w:szCs w:val="20"/>
                <w:rtl/>
                <w:lang w:bidi="fa-IR"/>
              </w:rPr>
            </w:pPr>
          </w:p>
        </w:tc>
      </w:tr>
      <w:tr w:rsidR="0053434C" w:rsidRPr="000E3834" w:rsidTr="00AD6512">
        <w:trPr>
          <w:trHeight w:hRule="exact" w:val="432"/>
        </w:trPr>
        <w:tc>
          <w:tcPr>
            <w:tcW w:w="895" w:type="pct"/>
            <w:tcBorders>
              <w:top w:val="nil"/>
              <w:bottom w:val="nil"/>
            </w:tcBorders>
          </w:tcPr>
          <w:p w:rsidR="0053434C" w:rsidRPr="000E3834" w:rsidRDefault="0053434C" w:rsidP="00187410">
            <w:pPr>
              <w:bidi/>
              <w:spacing w:after="0" w:line="240" w:lineRule="auto"/>
              <w:rPr>
                <w:rFonts w:cs="B Nazanin"/>
                <w:sz w:val="20"/>
                <w:szCs w:val="20"/>
                <w:rtl/>
                <w:lang w:bidi="fa-IR"/>
              </w:rPr>
            </w:pPr>
          </w:p>
          <w:p w:rsidR="0053434C" w:rsidRPr="000E3834" w:rsidRDefault="0053434C" w:rsidP="00187410">
            <w:pPr>
              <w:bidi/>
              <w:spacing w:after="0" w:line="240" w:lineRule="auto"/>
              <w:rPr>
                <w:rFonts w:cs="B Nazanin"/>
                <w:sz w:val="20"/>
                <w:szCs w:val="20"/>
                <w:rtl/>
                <w:lang w:bidi="fa-IR"/>
              </w:rPr>
            </w:pPr>
          </w:p>
        </w:tc>
        <w:tc>
          <w:tcPr>
            <w:tcW w:w="2070" w:type="pct"/>
          </w:tcPr>
          <w:p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 xml:space="preserve">متن و </w:t>
            </w:r>
            <w:r w:rsidR="006B0111">
              <w:rPr>
                <w:rFonts w:cs="B Nazanin" w:hint="cs"/>
                <w:b/>
                <w:bCs/>
                <w:sz w:val="20"/>
                <w:szCs w:val="20"/>
                <w:rtl/>
                <w:lang w:bidi="fa-IR"/>
              </w:rPr>
              <w:t>ادا</w:t>
            </w:r>
          </w:p>
          <w:p w:rsidR="0053434C" w:rsidRPr="000E3834" w:rsidRDefault="0053434C" w:rsidP="00187410">
            <w:pPr>
              <w:bidi/>
              <w:spacing w:after="0" w:line="240" w:lineRule="auto"/>
              <w:rPr>
                <w:rFonts w:cs="B Nazanin"/>
                <w:b/>
                <w:bCs/>
                <w:sz w:val="20"/>
                <w:szCs w:val="20"/>
                <w:rtl/>
                <w:lang w:bidi="fa-IR"/>
              </w:rPr>
            </w:pPr>
          </w:p>
        </w:tc>
        <w:tc>
          <w:tcPr>
            <w:tcW w:w="1254" w:type="pct"/>
          </w:tcPr>
          <w:p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25</w:t>
            </w:r>
          </w:p>
        </w:tc>
        <w:tc>
          <w:tcPr>
            <w:tcW w:w="781" w:type="pct"/>
          </w:tcPr>
          <w:p w:rsidR="0053434C" w:rsidRPr="000E3834" w:rsidRDefault="0053434C" w:rsidP="00187410">
            <w:pPr>
              <w:bidi/>
              <w:spacing w:after="0" w:line="240" w:lineRule="auto"/>
              <w:rPr>
                <w:rFonts w:cs="B Nazanin"/>
                <w:sz w:val="20"/>
                <w:szCs w:val="20"/>
                <w:rtl/>
                <w:lang w:bidi="fa-IR"/>
              </w:rPr>
            </w:pPr>
          </w:p>
        </w:tc>
      </w:tr>
      <w:tr w:rsidR="0053434C" w:rsidRPr="000E3834" w:rsidTr="00AD6512">
        <w:trPr>
          <w:trHeight w:hRule="exact" w:val="432"/>
        </w:trPr>
        <w:tc>
          <w:tcPr>
            <w:tcW w:w="895" w:type="pct"/>
            <w:tcBorders>
              <w:top w:val="nil"/>
            </w:tcBorders>
          </w:tcPr>
          <w:p w:rsidR="0053434C" w:rsidRPr="000E3834" w:rsidRDefault="0053434C" w:rsidP="00187410">
            <w:pPr>
              <w:bidi/>
              <w:spacing w:after="0" w:line="240" w:lineRule="auto"/>
              <w:rPr>
                <w:rFonts w:cs="B Nazanin"/>
                <w:sz w:val="20"/>
                <w:szCs w:val="20"/>
                <w:rtl/>
                <w:lang w:bidi="fa-IR"/>
              </w:rPr>
            </w:pPr>
          </w:p>
        </w:tc>
        <w:tc>
          <w:tcPr>
            <w:tcW w:w="2070" w:type="pct"/>
          </w:tcPr>
          <w:p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جمع</w:t>
            </w:r>
          </w:p>
        </w:tc>
        <w:tc>
          <w:tcPr>
            <w:tcW w:w="1254" w:type="pct"/>
          </w:tcPr>
          <w:p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100</w:t>
            </w:r>
          </w:p>
        </w:tc>
        <w:tc>
          <w:tcPr>
            <w:tcW w:w="781" w:type="pct"/>
          </w:tcPr>
          <w:p w:rsidR="0053434C" w:rsidRPr="000E3834" w:rsidRDefault="0053434C" w:rsidP="00187410">
            <w:pPr>
              <w:bidi/>
              <w:spacing w:after="0" w:line="240" w:lineRule="auto"/>
              <w:rPr>
                <w:rFonts w:cs="B Nazanin"/>
                <w:sz w:val="20"/>
                <w:szCs w:val="20"/>
                <w:rtl/>
                <w:lang w:bidi="fa-IR"/>
              </w:rPr>
            </w:pPr>
          </w:p>
        </w:tc>
      </w:tr>
    </w:tbl>
    <w:p w:rsidR="0053434C" w:rsidRPr="0053434C" w:rsidRDefault="0053434C" w:rsidP="00187410">
      <w:pPr>
        <w:bidi/>
        <w:spacing w:after="160" w:line="259" w:lineRule="auto"/>
        <w:rPr>
          <w:rFonts w:cs="2  Zar"/>
          <w:sz w:val="24"/>
          <w:szCs w:val="24"/>
          <w:rtl/>
          <w:lang w:bidi="fa-IR"/>
        </w:rPr>
      </w:pPr>
    </w:p>
    <w:p w:rsidR="00A36561" w:rsidRPr="00A36561" w:rsidRDefault="00A36561" w:rsidP="00A36561">
      <w:pPr>
        <w:bidi/>
        <w:rPr>
          <w:rFonts w:ascii="Calibri" w:eastAsia="Calibri" w:hAnsi="Calibri" w:cs="B Mitra"/>
          <w:sz w:val="28"/>
          <w:szCs w:val="28"/>
          <w:rtl/>
          <w:lang w:bidi="fa-IR"/>
        </w:rPr>
      </w:pPr>
      <w:r w:rsidRPr="00A36561">
        <w:rPr>
          <w:rFonts w:ascii="Calibri" w:eastAsia="Calibri" w:hAnsi="Calibri" w:cs="B Mitra" w:hint="cs"/>
          <w:sz w:val="28"/>
          <w:szCs w:val="28"/>
          <w:rtl/>
          <w:lang w:bidi="fa-IR"/>
        </w:rPr>
        <w:t>ضوابط اجرایی :</w:t>
      </w:r>
    </w:p>
    <w:p w:rsidR="00A36561" w:rsidRPr="00A36561" w:rsidRDefault="00A36561" w:rsidP="00A36561">
      <w:pPr>
        <w:bidi/>
        <w:ind w:left="360"/>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الف)آداب و شرايط:</w:t>
      </w:r>
    </w:p>
    <w:p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از هرگونه آلات موسيقي ممنوع و موجب حذف گروه خواهد شد.</w:t>
      </w:r>
    </w:p>
    <w:p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مشخصات گروه و اعضا ء آن و متن تايپ شده مديحه سرايي ( تواشيح) همراه با ترجمه و اعراب گذاري كامل بايد قبل از </w:t>
      </w:r>
      <w:r w:rsidR="006B0111">
        <w:rPr>
          <w:rFonts w:ascii="Calibri" w:eastAsia="Calibri" w:hAnsi="Calibri" w:cs="B Mitra" w:hint="cs"/>
          <w:sz w:val="26"/>
          <w:szCs w:val="26"/>
          <w:rtl/>
        </w:rPr>
        <w:t>اجرا</w:t>
      </w:r>
      <w:r w:rsidRPr="00A36561">
        <w:rPr>
          <w:rFonts w:ascii="Calibri" w:eastAsia="Calibri" w:hAnsi="Calibri" w:cs="B Mitra" w:hint="cs"/>
          <w:sz w:val="26"/>
          <w:szCs w:val="26"/>
          <w:rtl/>
        </w:rPr>
        <w:t xml:space="preserve"> به هيات داوران تسليم گردد و عدم ارائه متن موجب درج 5 امتياز منفي خواهد شد.</w:t>
      </w:r>
    </w:p>
    <w:p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عدم هماهنگي و تناسب </w:t>
      </w:r>
      <w:r w:rsidR="006B0111">
        <w:rPr>
          <w:rFonts w:ascii="Calibri" w:eastAsia="Calibri" w:hAnsi="Calibri" w:cs="B Mitra" w:hint="cs"/>
          <w:sz w:val="26"/>
          <w:szCs w:val="26"/>
          <w:rtl/>
        </w:rPr>
        <w:t>لباس‌ها</w:t>
      </w:r>
      <w:r w:rsidRPr="00A36561">
        <w:rPr>
          <w:rFonts w:ascii="Calibri" w:eastAsia="Calibri" w:hAnsi="Calibri" w:cs="B Mitra" w:hint="cs"/>
          <w:sz w:val="26"/>
          <w:szCs w:val="26"/>
          <w:rtl/>
        </w:rPr>
        <w:t xml:space="preserve"> موجب </w:t>
      </w:r>
      <w:r w:rsidR="006B0111">
        <w:rPr>
          <w:rFonts w:ascii="Calibri" w:eastAsia="Calibri" w:hAnsi="Calibri" w:cs="B Mitra" w:hint="cs"/>
          <w:sz w:val="26"/>
          <w:szCs w:val="26"/>
          <w:rtl/>
        </w:rPr>
        <w:t>کسرحداکثر</w:t>
      </w:r>
      <w:r w:rsidRPr="00A36561">
        <w:rPr>
          <w:rFonts w:ascii="Calibri" w:eastAsia="Calibri" w:hAnsi="Calibri" w:cs="B Mitra" w:hint="cs"/>
          <w:sz w:val="26"/>
          <w:szCs w:val="26"/>
          <w:rtl/>
        </w:rPr>
        <w:t xml:space="preserve"> 1 امتياز </w:t>
      </w:r>
      <w:r w:rsidR="006B0111">
        <w:rPr>
          <w:rFonts w:ascii="Calibri" w:eastAsia="Calibri" w:hAnsi="Calibri" w:cs="B Mitra" w:hint="cs"/>
          <w:sz w:val="26"/>
          <w:szCs w:val="26"/>
          <w:rtl/>
        </w:rPr>
        <w:t>می‌شود</w:t>
      </w:r>
      <w:r w:rsidRPr="00A36561">
        <w:rPr>
          <w:rFonts w:ascii="Calibri" w:eastAsia="Calibri" w:hAnsi="Calibri" w:cs="B Mitra" w:hint="cs"/>
          <w:sz w:val="26"/>
          <w:szCs w:val="26"/>
          <w:rtl/>
        </w:rPr>
        <w:t>.</w:t>
      </w:r>
    </w:p>
    <w:p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تبصره : تفاوت رنگ </w:t>
      </w:r>
      <w:r w:rsidR="006B0111">
        <w:rPr>
          <w:rFonts w:ascii="Calibri" w:eastAsia="Calibri" w:hAnsi="Calibri" w:cs="B Mitra" w:hint="cs"/>
          <w:sz w:val="26"/>
          <w:szCs w:val="26"/>
          <w:rtl/>
        </w:rPr>
        <w:t>لباس‌ها</w:t>
      </w:r>
      <w:r w:rsidRPr="00A36561">
        <w:rPr>
          <w:rFonts w:ascii="Calibri" w:eastAsia="Calibri" w:hAnsi="Calibri" w:cs="B Mitra" w:hint="cs"/>
          <w:sz w:val="26"/>
          <w:szCs w:val="26"/>
          <w:rtl/>
        </w:rPr>
        <w:t xml:space="preserve"> در صورت تناسب بلامانع است .</w:t>
      </w:r>
    </w:p>
    <w:p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از متن در هنگام اجرا مديحه سرايي (تواشيح ) موجب كسر 2 امتياز خواهد شد.</w:t>
      </w:r>
    </w:p>
    <w:p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عدم رعايت شئون اسلامي در لباس ، ظاهر و حركات اعضا گروه موجب كسر 2 امتياز خواهد شد.</w:t>
      </w:r>
    </w:p>
    <w:p w:rsidR="00A36561" w:rsidRPr="00A36561" w:rsidRDefault="00A36561" w:rsidP="00A36561">
      <w:pPr>
        <w:bidi/>
        <w:ind w:left="720"/>
        <w:contextualSpacing/>
        <w:rPr>
          <w:rFonts w:ascii="Calibri" w:eastAsia="Calibri" w:hAnsi="Calibri" w:cs="B Mitra"/>
          <w:b/>
          <w:bCs/>
          <w:sz w:val="26"/>
          <w:szCs w:val="26"/>
          <w:rtl/>
        </w:rPr>
      </w:pPr>
      <w:r w:rsidRPr="00A36561">
        <w:rPr>
          <w:rFonts w:ascii="Calibri" w:eastAsia="Calibri" w:hAnsi="Calibri" w:cs="B Mitra" w:hint="cs"/>
          <w:b/>
          <w:bCs/>
          <w:sz w:val="26"/>
          <w:szCs w:val="26"/>
          <w:rtl/>
        </w:rPr>
        <w:t>ب) صوت   20 امتياز</w:t>
      </w:r>
    </w:p>
    <w:p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b/>
          <w:bCs/>
          <w:sz w:val="26"/>
          <w:szCs w:val="26"/>
          <w:rtl/>
        </w:rPr>
        <w:t xml:space="preserve">تذكر : </w:t>
      </w:r>
      <w:r w:rsidRPr="00A36561">
        <w:rPr>
          <w:rFonts w:ascii="Calibri" w:eastAsia="Calibri" w:hAnsi="Calibri" w:cs="B Mitra" w:hint="cs"/>
          <w:sz w:val="26"/>
          <w:szCs w:val="26"/>
          <w:rtl/>
        </w:rPr>
        <w:t>در بخش صوت داور مربوطه فقط به صداي كر ( دسته جمعي) امتياز خواهد داد.</w:t>
      </w:r>
    </w:p>
    <w:p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مساحت ( ارتفاع) 5 امتياز</w:t>
      </w:r>
    </w:p>
    <w:p w:rsidR="00A36561" w:rsidRPr="00A36561" w:rsidRDefault="00A36561" w:rsidP="00A36561">
      <w:pPr>
        <w:bidi/>
        <w:ind w:left="709"/>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فقط استفاده از دو اكتاو </w:t>
      </w:r>
      <w:r w:rsidR="006B0111">
        <w:rPr>
          <w:rFonts w:ascii="Calibri" w:eastAsia="Calibri" w:hAnsi="Calibri" w:cs="B Mitra" w:hint="cs"/>
          <w:sz w:val="26"/>
          <w:szCs w:val="26"/>
          <w:rtl/>
          <w:lang w:bidi="fa-IR"/>
        </w:rPr>
        <w:t>به‌طورهم‌زمان</w:t>
      </w:r>
      <w:r w:rsidRPr="00A36561">
        <w:rPr>
          <w:rFonts w:ascii="Calibri" w:eastAsia="Calibri" w:hAnsi="Calibri" w:cs="B Mitra" w:hint="cs"/>
          <w:sz w:val="26"/>
          <w:szCs w:val="26"/>
          <w:rtl/>
          <w:lang w:bidi="fa-IR"/>
        </w:rPr>
        <w:t xml:space="preserve"> توسط كر امتياز كامل را در بر خواهد داشت .</w:t>
      </w:r>
    </w:p>
    <w:p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طنين ( زيبايي و جاذبه كر مورد لحاظ قرار خواهد گرفت) 5 امتياز</w:t>
      </w:r>
    </w:p>
    <w:p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شدت و قوت ( رسايي)2 امتياز</w:t>
      </w:r>
    </w:p>
    <w:p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انعطاف ( توانايي در سرعت انتقال درجات و </w:t>
      </w:r>
      <w:r w:rsidR="006B0111">
        <w:rPr>
          <w:rFonts w:ascii="Calibri" w:eastAsia="Calibri" w:hAnsi="Calibri" w:cs="B Mitra" w:hint="cs"/>
          <w:sz w:val="26"/>
          <w:szCs w:val="26"/>
          <w:rtl/>
        </w:rPr>
        <w:t>پرده‌ها</w:t>
      </w:r>
      <w:r w:rsidRPr="00A36561">
        <w:rPr>
          <w:rFonts w:ascii="Calibri" w:eastAsia="Calibri" w:hAnsi="Calibri" w:cs="B Mitra" w:hint="cs"/>
          <w:sz w:val="26"/>
          <w:szCs w:val="26"/>
          <w:rtl/>
        </w:rPr>
        <w:t xml:space="preserve"> ) 4  امتياز</w:t>
      </w:r>
    </w:p>
    <w:p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lastRenderedPageBreak/>
        <w:t>تحرير 2 امتياز</w:t>
      </w:r>
    </w:p>
    <w:p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مطلوب و هنرمندانه از صوت 2 امتياز</w:t>
      </w:r>
    </w:p>
    <w:p w:rsidR="00A36561" w:rsidRPr="00A36561" w:rsidRDefault="00A36561" w:rsidP="00A36561">
      <w:pPr>
        <w:bidi/>
        <w:ind w:left="720"/>
        <w:contextualSpacing/>
        <w:rPr>
          <w:rFonts w:ascii="Calibri" w:eastAsia="Calibri" w:hAnsi="Calibri" w:cs="B Mitra"/>
          <w:b/>
          <w:bCs/>
          <w:sz w:val="26"/>
          <w:szCs w:val="26"/>
          <w:rtl/>
        </w:rPr>
      </w:pPr>
      <w:r w:rsidRPr="00A36561">
        <w:rPr>
          <w:rFonts w:ascii="Calibri" w:eastAsia="Calibri" w:hAnsi="Calibri" w:cs="B Mitra" w:hint="cs"/>
          <w:b/>
          <w:bCs/>
          <w:sz w:val="26"/>
          <w:szCs w:val="26"/>
          <w:rtl/>
        </w:rPr>
        <w:t>ج) لحن   30 امتياز</w:t>
      </w:r>
    </w:p>
    <w:p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1- تنوع آهنگ متناسب با مدت زمان برنامه اجرا شده5 امتياز</w:t>
      </w:r>
    </w:p>
    <w:p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2- </w:t>
      </w:r>
      <w:r w:rsidR="006B0111">
        <w:rPr>
          <w:rFonts w:ascii="Calibri" w:eastAsia="Calibri" w:hAnsi="Calibri" w:cs="B Mitra" w:hint="cs"/>
          <w:sz w:val="26"/>
          <w:szCs w:val="26"/>
          <w:rtl/>
        </w:rPr>
        <w:t>برخورداری</w:t>
      </w:r>
      <w:r w:rsidRPr="00A36561">
        <w:rPr>
          <w:rFonts w:ascii="Calibri" w:eastAsia="Calibri" w:hAnsi="Calibri" w:cs="B Mitra" w:hint="cs"/>
          <w:sz w:val="26"/>
          <w:szCs w:val="26"/>
          <w:rtl/>
        </w:rPr>
        <w:t xml:space="preserve"> از تلفيق مناسب نغمات و آهنگ ها با متن و ساختار آوايي كلمات      5 امتياز</w:t>
      </w:r>
    </w:p>
    <w:p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3- تطابق </w:t>
      </w:r>
      <w:r w:rsidR="006B0111">
        <w:rPr>
          <w:rFonts w:ascii="Calibri" w:eastAsia="Calibri" w:hAnsi="Calibri" w:cs="B Mitra" w:hint="cs"/>
          <w:sz w:val="26"/>
          <w:szCs w:val="26"/>
          <w:rtl/>
        </w:rPr>
        <w:t>آهنگ‌ها</w:t>
      </w:r>
      <w:r w:rsidRPr="00A36561">
        <w:rPr>
          <w:rFonts w:ascii="Calibri" w:eastAsia="Calibri" w:hAnsi="Calibri" w:cs="B Mitra" w:hint="cs"/>
          <w:sz w:val="26"/>
          <w:szCs w:val="26"/>
          <w:rtl/>
        </w:rPr>
        <w:t xml:space="preserve"> با معاني و مضامين متن ( رعايت تعبيرات)     5 امتياز</w:t>
      </w:r>
    </w:p>
    <w:p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4- برخورداري از ريتم يا ضرب </w:t>
      </w:r>
      <w:r w:rsidR="006B0111">
        <w:rPr>
          <w:rFonts w:ascii="Calibri" w:eastAsia="Calibri" w:hAnsi="Calibri" w:cs="B Mitra" w:hint="cs"/>
          <w:sz w:val="26"/>
          <w:szCs w:val="26"/>
          <w:rtl/>
        </w:rPr>
        <w:t>آهنگ‌های</w:t>
      </w:r>
      <w:r w:rsidRPr="00A36561">
        <w:rPr>
          <w:rFonts w:ascii="Calibri" w:eastAsia="Calibri" w:hAnsi="Calibri" w:cs="B Mitra" w:hint="cs"/>
          <w:sz w:val="26"/>
          <w:szCs w:val="26"/>
          <w:rtl/>
        </w:rPr>
        <w:t xml:space="preserve"> مناسب ، زيبا و هماهنگ   3 امتياز</w:t>
      </w:r>
    </w:p>
    <w:p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5- زيبايي ، </w:t>
      </w:r>
      <w:r w:rsidR="006B0111">
        <w:rPr>
          <w:rFonts w:ascii="Calibri" w:eastAsia="Calibri" w:hAnsi="Calibri" w:cs="B Mitra" w:hint="cs"/>
          <w:sz w:val="26"/>
          <w:szCs w:val="26"/>
          <w:rtl/>
        </w:rPr>
        <w:t>تأثیر</w:t>
      </w:r>
      <w:r w:rsidRPr="00A36561">
        <w:rPr>
          <w:rFonts w:ascii="Calibri" w:eastAsia="Calibri" w:hAnsi="Calibri" w:cs="B Mitra" w:hint="cs"/>
          <w:sz w:val="26"/>
          <w:szCs w:val="26"/>
          <w:rtl/>
        </w:rPr>
        <w:t xml:space="preserve"> و جاذبه </w:t>
      </w:r>
      <w:r w:rsidR="006B0111">
        <w:rPr>
          <w:rFonts w:ascii="Calibri" w:eastAsia="Calibri" w:hAnsi="Calibri" w:cs="B Mitra" w:hint="cs"/>
          <w:sz w:val="26"/>
          <w:szCs w:val="26"/>
          <w:rtl/>
        </w:rPr>
        <w:t>آهنگ‌ها</w:t>
      </w:r>
      <w:r w:rsidRPr="00A36561">
        <w:rPr>
          <w:rFonts w:ascii="Calibri" w:eastAsia="Calibri" w:hAnsi="Calibri" w:cs="B Mitra" w:hint="cs"/>
          <w:sz w:val="26"/>
          <w:szCs w:val="26"/>
          <w:rtl/>
        </w:rPr>
        <w:t xml:space="preserve"> ( در مجموع برنامه </w:t>
      </w:r>
      <w:r w:rsidR="006B0111">
        <w:rPr>
          <w:rFonts w:ascii="Calibri" w:eastAsia="Calibri" w:hAnsi="Calibri" w:cs="B Mitra" w:hint="cs"/>
          <w:sz w:val="26"/>
          <w:szCs w:val="26"/>
          <w:rtl/>
        </w:rPr>
        <w:t>ارائه‌شده</w:t>
      </w:r>
      <w:r w:rsidRPr="00A36561">
        <w:rPr>
          <w:rFonts w:ascii="Calibri" w:eastAsia="Calibri" w:hAnsi="Calibri" w:cs="B Mitra" w:hint="cs"/>
          <w:sz w:val="26"/>
          <w:szCs w:val="26"/>
          <w:rtl/>
        </w:rPr>
        <w:t>)       7 امتياز</w:t>
      </w:r>
    </w:p>
    <w:p w:rsidR="00A36561" w:rsidRPr="00A36561" w:rsidRDefault="00A36561" w:rsidP="00A36561">
      <w:pPr>
        <w:bidi/>
        <w:ind w:left="709"/>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6-پيوستگي و همگوني نغمات ( بافت </w:t>
      </w:r>
      <w:r w:rsidR="006B0111">
        <w:rPr>
          <w:rFonts w:ascii="Calibri" w:eastAsia="Calibri" w:hAnsi="Calibri" w:cs="B Mitra" w:hint="cs"/>
          <w:sz w:val="26"/>
          <w:szCs w:val="26"/>
          <w:rtl/>
          <w:lang w:bidi="fa-IR"/>
        </w:rPr>
        <w:t>آهنگ‌ها</w:t>
      </w:r>
      <w:r w:rsidRPr="00A36561">
        <w:rPr>
          <w:rFonts w:ascii="Calibri" w:eastAsia="Calibri" w:hAnsi="Calibri" w:cs="B Mitra" w:hint="cs"/>
          <w:sz w:val="26"/>
          <w:szCs w:val="26"/>
          <w:rtl/>
          <w:lang w:bidi="fa-IR"/>
        </w:rPr>
        <w:t>)     5 امتياز</w:t>
      </w:r>
    </w:p>
    <w:p w:rsidR="00A36561" w:rsidRPr="00A36561" w:rsidRDefault="00A36561" w:rsidP="00A36561">
      <w:pPr>
        <w:bidi/>
        <w:rPr>
          <w:rFonts w:ascii="Calibri" w:eastAsia="Calibri" w:hAnsi="Calibri" w:cs="B Mitra"/>
          <w:sz w:val="26"/>
          <w:szCs w:val="26"/>
          <w:rtl/>
          <w:lang w:bidi="fa-IR"/>
        </w:rPr>
      </w:pPr>
      <w:r w:rsidRPr="00A36561">
        <w:rPr>
          <w:rFonts w:ascii="Calibri" w:eastAsia="Calibri" w:hAnsi="Calibri" w:cs="B Mitra" w:hint="cs"/>
          <w:b/>
          <w:bCs/>
          <w:sz w:val="26"/>
          <w:szCs w:val="26"/>
          <w:rtl/>
          <w:lang w:bidi="fa-IR"/>
        </w:rPr>
        <w:t>تذكر 1</w:t>
      </w:r>
      <w:r w:rsidRPr="00A36561">
        <w:rPr>
          <w:rFonts w:ascii="Calibri" w:eastAsia="Calibri" w:hAnsi="Calibri" w:cs="B Mitra" w:hint="cs"/>
          <w:sz w:val="26"/>
          <w:szCs w:val="26"/>
          <w:rtl/>
          <w:lang w:bidi="fa-IR"/>
        </w:rPr>
        <w:t xml:space="preserve"> : كليه معايب </w:t>
      </w:r>
      <w:r w:rsidR="006B0111">
        <w:rPr>
          <w:rFonts w:ascii="Calibri" w:eastAsia="Calibri" w:hAnsi="Calibri" w:cs="B Mitra" w:hint="cs"/>
          <w:sz w:val="26"/>
          <w:szCs w:val="26"/>
          <w:rtl/>
          <w:lang w:bidi="fa-IR"/>
        </w:rPr>
        <w:t>تنظیمی</w:t>
      </w:r>
      <w:r w:rsidRPr="00A36561">
        <w:rPr>
          <w:rFonts w:ascii="Calibri" w:eastAsia="Calibri" w:hAnsi="Calibri" w:cs="B Mitra" w:hint="cs"/>
          <w:sz w:val="26"/>
          <w:szCs w:val="26"/>
          <w:rtl/>
          <w:lang w:bidi="fa-IR"/>
        </w:rPr>
        <w:t xml:space="preserve"> و لحني كه مربوط به ساخت آهنگ و بافت اصلي آن </w:t>
      </w:r>
      <w:r w:rsidR="006B0111">
        <w:rPr>
          <w:rFonts w:ascii="Calibri" w:eastAsia="Calibri" w:hAnsi="Calibri" w:cs="B Mitra" w:hint="cs"/>
          <w:sz w:val="26"/>
          <w:szCs w:val="26"/>
          <w:rtl/>
          <w:lang w:bidi="fa-IR"/>
        </w:rPr>
        <w:t>می‌شود</w:t>
      </w:r>
      <w:r w:rsidRPr="00A36561">
        <w:rPr>
          <w:rFonts w:ascii="Calibri" w:eastAsia="Calibri" w:hAnsi="Calibri" w:cs="B Mitra" w:hint="cs"/>
          <w:sz w:val="26"/>
          <w:szCs w:val="26"/>
          <w:rtl/>
          <w:lang w:bidi="fa-IR"/>
        </w:rPr>
        <w:t xml:space="preserve"> در اين بخش و معايبي كه مربوط به اجرا گروه </w:t>
      </w:r>
      <w:r w:rsidR="006B0111">
        <w:rPr>
          <w:rFonts w:ascii="Calibri" w:eastAsia="Calibri" w:hAnsi="Calibri" w:cs="B Mitra" w:hint="cs"/>
          <w:sz w:val="26"/>
          <w:szCs w:val="26"/>
          <w:rtl/>
          <w:lang w:bidi="fa-IR"/>
        </w:rPr>
        <w:t>می‌شود</w:t>
      </w:r>
      <w:r w:rsidRPr="00A36561">
        <w:rPr>
          <w:rFonts w:ascii="Calibri" w:eastAsia="Calibri" w:hAnsi="Calibri" w:cs="B Mitra" w:hint="cs"/>
          <w:sz w:val="26"/>
          <w:szCs w:val="26"/>
          <w:rtl/>
          <w:lang w:bidi="fa-IR"/>
        </w:rPr>
        <w:t xml:space="preserve"> در بخش هماهنگي و حسن اجرا لحاظ </w:t>
      </w:r>
      <w:r w:rsidR="006B0111">
        <w:rPr>
          <w:rFonts w:ascii="Calibri" w:eastAsia="Calibri" w:hAnsi="Calibri" w:cs="B Mitra" w:hint="cs"/>
          <w:sz w:val="26"/>
          <w:szCs w:val="26"/>
          <w:rtl/>
          <w:lang w:bidi="fa-IR"/>
        </w:rPr>
        <w:t>می‌گردد</w:t>
      </w:r>
      <w:r w:rsidRPr="00A36561">
        <w:rPr>
          <w:rFonts w:ascii="Calibri" w:eastAsia="Calibri" w:hAnsi="Calibri" w:cs="B Mitra" w:hint="cs"/>
          <w:sz w:val="26"/>
          <w:szCs w:val="26"/>
          <w:rtl/>
          <w:lang w:bidi="fa-IR"/>
        </w:rPr>
        <w:t>.</w:t>
      </w:r>
    </w:p>
    <w:p w:rsidR="00A36561" w:rsidRPr="00A36561" w:rsidRDefault="00A36561" w:rsidP="00A36561">
      <w:pPr>
        <w:bidi/>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 xml:space="preserve">تذكر 2: </w:t>
      </w:r>
      <w:r w:rsidRPr="00A36561">
        <w:rPr>
          <w:rFonts w:ascii="Calibri" w:eastAsia="Calibri" w:hAnsi="Calibri" w:cs="B Mitra" w:hint="cs"/>
          <w:sz w:val="26"/>
          <w:szCs w:val="26"/>
          <w:rtl/>
          <w:lang w:bidi="fa-IR"/>
        </w:rPr>
        <w:t xml:space="preserve">استفاده از </w:t>
      </w:r>
      <w:r w:rsidR="006B0111">
        <w:rPr>
          <w:rFonts w:ascii="Calibri" w:eastAsia="Calibri" w:hAnsi="Calibri" w:cs="B Mitra" w:hint="cs"/>
          <w:sz w:val="26"/>
          <w:szCs w:val="26"/>
          <w:rtl/>
          <w:lang w:bidi="fa-IR"/>
        </w:rPr>
        <w:t>ملودی‌های</w:t>
      </w:r>
      <w:r w:rsidRPr="00A36561">
        <w:rPr>
          <w:rFonts w:ascii="Calibri" w:eastAsia="Calibri" w:hAnsi="Calibri" w:cs="B Mitra" w:hint="cs"/>
          <w:sz w:val="26"/>
          <w:szCs w:val="26"/>
          <w:rtl/>
          <w:lang w:bidi="fa-IR"/>
        </w:rPr>
        <w:t xml:space="preserve"> تقليد </w:t>
      </w:r>
      <w:r w:rsidR="006B0111">
        <w:rPr>
          <w:rFonts w:ascii="Calibri" w:eastAsia="Calibri" w:hAnsi="Calibri" w:cs="B Mitra" w:hint="cs"/>
          <w:sz w:val="26"/>
          <w:szCs w:val="26"/>
          <w:rtl/>
          <w:lang w:bidi="fa-IR"/>
        </w:rPr>
        <w:t>شناخته‌شده</w:t>
      </w:r>
      <w:r w:rsidRPr="00A36561">
        <w:rPr>
          <w:rFonts w:ascii="Calibri" w:eastAsia="Calibri" w:hAnsi="Calibri" w:cs="B Mitra" w:hint="cs"/>
          <w:sz w:val="26"/>
          <w:szCs w:val="26"/>
          <w:rtl/>
          <w:lang w:bidi="fa-IR"/>
        </w:rPr>
        <w:t xml:space="preserve"> متناسب با ميزان استفاده در برنامه از 1 تا 3 امتياز منفي خواهد داشت </w:t>
      </w:r>
      <w:r w:rsidRPr="00A36561">
        <w:rPr>
          <w:rFonts w:ascii="Calibri" w:eastAsia="Calibri" w:hAnsi="Calibri" w:cs="B Mitra" w:hint="cs"/>
          <w:b/>
          <w:bCs/>
          <w:sz w:val="26"/>
          <w:szCs w:val="26"/>
          <w:rtl/>
          <w:lang w:bidi="fa-IR"/>
        </w:rPr>
        <w:t>.</w:t>
      </w:r>
    </w:p>
    <w:p w:rsidR="00A36561" w:rsidRPr="00A36561" w:rsidRDefault="00A36561" w:rsidP="00A36561">
      <w:pPr>
        <w:bidi/>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د) هماهنگي و حسن اجرا     25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1- برخورداري از كر يكدست ، هماهنگ و تنظيم شده          5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2- هماهنگي در اداي كلمات        3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3- هماهنگي در اجراي </w:t>
      </w:r>
      <w:r w:rsidR="006B0111">
        <w:rPr>
          <w:rFonts w:ascii="Calibri" w:eastAsia="Calibri" w:hAnsi="Calibri" w:cs="B Mitra" w:hint="cs"/>
          <w:sz w:val="26"/>
          <w:szCs w:val="26"/>
          <w:rtl/>
          <w:lang w:bidi="fa-IR"/>
        </w:rPr>
        <w:t>پرده‌ها</w:t>
      </w:r>
      <w:r w:rsidRPr="00A36561">
        <w:rPr>
          <w:rFonts w:ascii="Calibri" w:eastAsia="Calibri" w:hAnsi="Calibri" w:cs="B Mitra" w:hint="cs"/>
          <w:sz w:val="26"/>
          <w:szCs w:val="26"/>
          <w:rtl/>
          <w:lang w:bidi="fa-IR"/>
        </w:rPr>
        <w:t xml:space="preserve">       3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4- هماهنگي در تحريرها     2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تبصره : ا</w:t>
      </w:r>
      <w:r>
        <w:rPr>
          <w:rFonts w:ascii="Calibri" w:eastAsia="Calibri" w:hAnsi="Calibri" w:cs="B Mitra" w:hint="cs"/>
          <w:sz w:val="26"/>
          <w:szCs w:val="26"/>
          <w:rtl/>
          <w:lang w:bidi="fa-IR"/>
        </w:rPr>
        <w:t>م</w:t>
      </w:r>
      <w:r w:rsidRPr="00A36561">
        <w:rPr>
          <w:rFonts w:ascii="Calibri" w:eastAsia="Calibri" w:hAnsi="Calibri" w:cs="B Mitra" w:hint="cs"/>
          <w:sz w:val="26"/>
          <w:szCs w:val="26"/>
          <w:rtl/>
          <w:lang w:bidi="fa-IR"/>
        </w:rPr>
        <w:t xml:space="preserve">تياز مورد نظر متناسب با </w:t>
      </w:r>
      <w:r w:rsidR="006B0111">
        <w:rPr>
          <w:rFonts w:ascii="Calibri" w:eastAsia="Calibri" w:hAnsi="Calibri" w:cs="B Mitra" w:hint="cs"/>
          <w:sz w:val="26"/>
          <w:szCs w:val="26"/>
          <w:rtl/>
          <w:lang w:bidi="fa-IR"/>
        </w:rPr>
        <w:t>برنامه‌های</w:t>
      </w:r>
      <w:r w:rsidRPr="00A36561">
        <w:rPr>
          <w:rFonts w:ascii="Calibri" w:eastAsia="Calibri" w:hAnsi="Calibri" w:cs="B Mitra" w:hint="cs"/>
          <w:sz w:val="26"/>
          <w:szCs w:val="26"/>
          <w:rtl/>
          <w:lang w:bidi="fa-IR"/>
        </w:rPr>
        <w:t xml:space="preserve"> بدون تحرير ، كم تحرير يا پر تحرير مورد ملاحظه قرار خواهد گرفت .</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5- </w:t>
      </w:r>
      <w:r w:rsidR="006B0111">
        <w:rPr>
          <w:rFonts w:ascii="Calibri" w:eastAsia="Calibri" w:hAnsi="Calibri" w:cs="B Mitra" w:hint="cs"/>
          <w:sz w:val="26"/>
          <w:szCs w:val="26"/>
          <w:rtl/>
          <w:lang w:bidi="fa-IR"/>
        </w:rPr>
        <w:t>اجرا</w:t>
      </w:r>
      <w:r w:rsidRPr="00A36561">
        <w:rPr>
          <w:rFonts w:ascii="Calibri" w:eastAsia="Calibri" w:hAnsi="Calibri" w:cs="B Mitra" w:hint="cs"/>
          <w:sz w:val="26"/>
          <w:szCs w:val="26"/>
          <w:rtl/>
          <w:lang w:bidi="fa-IR"/>
        </w:rPr>
        <w:t xml:space="preserve"> تكخواني ممتاز              5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1 : منظور از تكخواني ، تكخواني است كه در قالب </w:t>
      </w:r>
      <w:r w:rsidR="006B0111">
        <w:rPr>
          <w:rFonts w:ascii="Calibri" w:eastAsia="Calibri" w:hAnsi="Calibri" w:cs="B Mitra" w:hint="cs"/>
          <w:sz w:val="26"/>
          <w:szCs w:val="26"/>
          <w:rtl/>
          <w:lang w:bidi="fa-IR"/>
        </w:rPr>
        <w:t>ملودی‌هایاجرا</w:t>
      </w:r>
      <w:r w:rsidRPr="00A36561">
        <w:rPr>
          <w:rFonts w:ascii="Calibri" w:eastAsia="Calibri" w:hAnsi="Calibri" w:cs="B Mitra" w:hint="cs"/>
          <w:sz w:val="26"/>
          <w:szCs w:val="26"/>
          <w:rtl/>
          <w:lang w:bidi="fa-IR"/>
        </w:rPr>
        <w:t xml:space="preserve"> شده توسط گروه نباشد.</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2: صدا و لحن تكخوان يا </w:t>
      </w:r>
      <w:r w:rsidR="006B0111">
        <w:rPr>
          <w:rFonts w:ascii="Calibri" w:eastAsia="Calibri" w:hAnsi="Calibri" w:cs="B Mitra" w:hint="cs"/>
          <w:sz w:val="26"/>
          <w:szCs w:val="26"/>
          <w:rtl/>
          <w:lang w:bidi="fa-IR"/>
        </w:rPr>
        <w:t>تکخوان‌ها</w:t>
      </w:r>
      <w:r w:rsidRPr="00A36561">
        <w:rPr>
          <w:rFonts w:ascii="Calibri" w:eastAsia="Calibri" w:hAnsi="Calibri" w:cs="B Mitra" w:hint="cs"/>
          <w:sz w:val="26"/>
          <w:szCs w:val="26"/>
          <w:rtl/>
          <w:lang w:bidi="fa-IR"/>
        </w:rPr>
        <w:t xml:space="preserve"> در اين بند محاسبه گرديده و در صورت تعدد </w:t>
      </w:r>
      <w:r w:rsidR="006B0111">
        <w:rPr>
          <w:rFonts w:ascii="Calibri" w:eastAsia="Calibri" w:hAnsi="Calibri" w:cs="B Mitra" w:hint="cs"/>
          <w:sz w:val="26"/>
          <w:szCs w:val="26"/>
          <w:rtl/>
          <w:lang w:bidi="fa-IR"/>
        </w:rPr>
        <w:t>تکخوان‌ها</w:t>
      </w:r>
      <w:r w:rsidRPr="00A36561">
        <w:rPr>
          <w:rFonts w:ascii="Calibri" w:eastAsia="Calibri" w:hAnsi="Calibri" w:cs="B Mitra" w:hint="cs"/>
          <w:sz w:val="26"/>
          <w:szCs w:val="26"/>
          <w:rtl/>
          <w:lang w:bidi="fa-IR"/>
        </w:rPr>
        <w:t xml:space="preserve"> معدل اجرا ء درج خواهد شد.</w:t>
      </w:r>
    </w:p>
    <w:p w:rsidR="00A36561" w:rsidRPr="00A36561" w:rsidRDefault="00A36561" w:rsidP="00A36561">
      <w:p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6-استفاده از فنون زيبا سازي نظير فواصل صدايي مختلف يا هارموني    5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 </w:t>
      </w:r>
      <w:r w:rsidR="006B0111">
        <w:rPr>
          <w:rFonts w:ascii="Calibri" w:eastAsia="Calibri" w:hAnsi="Calibri" w:cs="B Mitra" w:hint="cs"/>
          <w:sz w:val="26"/>
          <w:szCs w:val="26"/>
          <w:rtl/>
          <w:lang w:bidi="fa-IR"/>
        </w:rPr>
        <w:t>به‌کارگیری</w:t>
      </w:r>
      <w:r w:rsidRPr="00A36561">
        <w:rPr>
          <w:rFonts w:ascii="Calibri" w:eastAsia="Calibri" w:hAnsi="Calibri" w:cs="B Mitra" w:hint="cs"/>
          <w:sz w:val="26"/>
          <w:szCs w:val="26"/>
          <w:rtl/>
          <w:lang w:bidi="fa-IR"/>
        </w:rPr>
        <w:t xml:space="preserve"> كليه موارد ياد شده در يك برنامه الزامي نيست.</w:t>
      </w:r>
    </w:p>
    <w:p w:rsid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هماهنگي در ضرب آهنگ ( ريتم)            2 امتياز</w:t>
      </w:r>
    </w:p>
    <w:p w:rsidR="00A36561" w:rsidRPr="00A36561" w:rsidRDefault="00A36561" w:rsidP="00A36561">
      <w:pPr>
        <w:bidi/>
        <w:spacing w:after="0" w:line="240" w:lineRule="auto"/>
        <w:rPr>
          <w:rFonts w:ascii="Calibri" w:eastAsia="Calibri" w:hAnsi="Calibri" w:cs="B Mitra"/>
          <w:sz w:val="26"/>
          <w:szCs w:val="26"/>
          <w:lang w:bidi="fa-IR"/>
        </w:rPr>
      </w:pPr>
    </w:p>
    <w:p w:rsidR="00A36561" w:rsidRPr="00A36561" w:rsidRDefault="00A36561" w:rsidP="00A36561">
      <w:pPr>
        <w:bidi/>
        <w:ind w:left="1069"/>
        <w:contextualSpacing/>
        <w:rPr>
          <w:rFonts w:ascii="Calibri" w:eastAsia="Calibri" w:hAnsi="Calibri" w:cs="B Mitra"/>
          <w:sz w:val="26"/>
          <w:szCs w:val="26"/>
          <w:rtl/>
        </w:rPr>
      </w:pPr>
      <w:r w:rsidRPr="00A36561">
        <w:rPr>
          <w:rFonts w:ascii="Calibri" w:eastAsia="Calibri" w:hAnsi="Calibri" w:cs="B Mitra" w:hint="cs"/>
          <w:sz w:val="26"/>
          <w:szCs w:val="26"/>
          <w:rtl/>
        </w:rPr>
        <w:t>موارد كسر امتياز :</w:t>
      </w:r>
    </w:p>
    <w:p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هر مورد عدم هماهنگي در </w:t>
      </w:r>
      <w:r w:rsidR="006B0111">
        <w:rPr>
          <w:rFonts w:ascii="Calibri" w:eastAsia="Calibri" w:hAnsi="Calibri" w:cs="B Mitra" w:hint="cs"/>
          <w:sz w:val="26"/>
          <w:szCs w:val="26"/>
          <w:rtl/>
          <w:lang w:bidi="fa-IR"/>
        </w:rPr>
        <w:t>ادا</w:t>
      </w:r>
      <w:r w:rsidRPr="00A36561">
        <w:rPr>
          <w:rFonts w:ascii="Calibri" w:eastAsia="Calibri" w:hAnsi="Calibri" w:cs="B Mitra" w:hint="cs"/>
          <w:sz w:val="26"/>
          <w:szCs w:val="26"/>
          <w:rtl/>
          <w:lang w:bidi="fa-IR"/>
        </w:rPr>
        <w:t xml:space="preserve"> كلمات موجب كسر 25 درصد امتياز خواهد شد .</w:t>
      </w:r>
    </w:p>
    <w:p w:rsidR="00A36561" w:rsidRPr="00A36561" w:rsidRDefault="006B0111" w:rsidP="00AD5F5B">
      <w:pPr>
        <w:pStyle w:val="ListParagraph"/>
        <w:numPr>
          <w:ilvl w:val="0"/>
          <w:numId w:val="58"/>
        </w:numPr>
        <w:bidi/>
        <w:spacing w:after="0" w:line="240" w:lineRule="auto"/>
        <w:rPr>
          <w:rFonts w:ascii="Calibri" w:eastAsia="Calibri" w:hAnsi="Calibri" w:cs="B Mitra"/>
          <w:sz w:val="26"/>
          <w:szCs w:val="26"/>
          <w:lang w:bidi="fa-IR"/>
        </w:rPr>
      </w:pPr>
      <w:r>
        <w:rPr>
          <w:rFonts w:ascii="Calibri" w:eastAsia="Calibri" w:hAnsi="Calibri" w:cs="B Mitra" w:hint="cs"/>
          <w:sz w:val="26"/>
          <w:szCs w:val="26"/>
          <w:rtl/>
          <w:lang w:bidi="fa-IR"/>
        </w:rPr>
        <w:t>هرمورد</w:t>
      </w:r>
      <w:r w:rsidR="00A36561" w:rsidRPr="00A36561">
        <w:rPr>
          <w:rFonts w:ascii="Calibri" w:eastAsia="Calibri" w:hAnsi="Calibri" w:cs="B Mitra" w:hint="cs"/>
          <w:sz w:val="26"/>
          <w:szCs w:val="26"/>
          <w:rtl/>
          <w:lang w:bidi="fa-IR"/>
        </w:rPr>
        <w:t xml:space="preserve"> خروج از پرده صحيح موجب كسر حداقل نيم و حداكثر 1 امتياز خواهد شد.</w:t>
      </w:r>
    </w:p>
    <w:p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هر مورد عدم هماهنگي در تحريرها موجب كسر 25 در صد امتياز خواهد شد.</w:t>
      </w:r>
    </w:p>
    <w:p w:rsidR="00A36561" w:rsidRPr="00A36561" w:rsidRDefault="006B0111" w:rsidP="00AD5F5B">
      <w:pPr>
        <w:pStyle w:val="ListParagraph"/>
        <w:numPr>
          <w:ilvl w:val="0"/>
          <w:numId w:val="58"/>
        </w:numPr>
        <w:bidi/>
        <w:spacing w:after="0" w:line="240" w:lineRule="auto"/>
        <w:rPr>
          <w:rFonts w:ascii="Calibri" w:eastAsia="Calibri" w:hAnsi="Calibri" w:cs="B Mitra"/>
          <w:sz w:val="26"/>
          <w:szCs w:val="26"/>
          <w:lang w:bidi="fa-IR"/>
        </w:rPr>
      </w:pPr>
      <w:r>
        <w:rPr>
          <w:rFonts w:ascii="Calibri" w:eastAsia="Calibri" w:hAnsi="Calibri" w:cs="B Mitra" w:hint="cs"/>
          <w:sz w:val="26"/>
          <w:szCs w:val="26"/>
          <w:rtl/>
          <w:lang w:bidi="fa-IR"/>
        </w:rPr>
        <w:t>هرموردنفس‌گیری</w:t>
      </w:r>
      <w:r w:rsidR="00A36561" w:rsidRPr="00A36561">
        <w:rPr>
          <w:rFonts w:ascii="Calibri" w:eastAsia="Calibri" w:hAnsi="Calibri" w:cs="B Mitra" w:hint="cs"/>
          <w:sz w:val="26"/>
          <w:szCs w:val="26"/>
          <w:rtl/>
          <w:lang w:bidi="fa-IR"/>
        </w:rPr>
        <w:t xml:space="preserve"> ناخوشايند موجب كسر نيم امتياز خواهد شد.</w:t>
      </w:r>
    </w:p>
    <w:p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هر مورد اخلال در برنامه مانند خنديدن و موارد مشابه موجب </w:t>
      </w:r>
      <w:r w:rsidR="006B0111">
        <w:rPr>
          <w:rFonts w:ascii="Calibri" w:eastAsia="Calibri" w:hAnsi="Calibri" w:cs="B Mitra" w:hint="cs"/>
          <w:sz w:val="26"/>
          <w:szCs w:val="26"/>
          <w:rtl/>
          <w:lang w:bidi="fa-IR"/>
        </w:rPr>
        <w:t>کسرحداقل</w:t>
      </w:r>
      <w:r w:rsidRPr="00A36561">
        <w:rPr>
          <w:rFonts w:ascii="Calibri" w:eastAsia="Calibri" w:hAnsi="Calibri" w:cs="B Mitra" w:hint="cs"/>
          <w:sz w:val="26"/>
          <w:szCs w:val="26"/>
          <w:rtl/>
          <w:lang w:bidi="fa-IR"/>
        </w:rPr>
        <w:t xml:space="preserve"> 1 امتياز و حداكثر 2 امتياز و قطع برنامه توسط گروه به هر دليل موجب حذف گروه خواهد شد.</w:t>
      </w:r>
    </w:p>
    <w:p w:rsidR="00A36561" w:rsidRPr="00A36561" w:rsidRDefault="00A36561" w:rsidP="00A36561">
      <w:pPr>
        <w:bidi/>
        <w:ind w:left="1429"/>
        <w:contextualSpacing/>
        <w:rPr>
          <w:rFonts w:ascii="Calibri" w:eastAsia="Calibri" w:hAnsi="Calibri" w:cs="B Mitra"/>
          <w:sz w:val="26"/>
          <w:szCs w:val="26"/>
          <w:rtl/>
        </w:rPr>
      </w:pPr>
    </w:p>
    <w:p w:rsidR="00A36561" w:rsidRPr="00A36561" w:rsidRDefault="00A36561" w:rsidP="00A36561">
      <w:pPr>
        <w:bidi/>
        <w:ind w:left="1429"/>
        <w:contextualSpacing/>
        <w:rPr>
          <w:rFonts w:ascii="Calibri" w:eastAsia="Calibri" w:hAnsi="Calibri" w:cs="B Mitra"/>
          <w:sz w:val="26"/>
          <w:szCs w:val="26"/>
          <w:rtl/>
        </w:rPr>
      </w:pPr>
      <w:r w:rsidRPr="00A36561">
        <w:rPr>
          <w:rFonts w:ascii="Calibri" w:eastAsia="Calibri" w:hAnsi="Calibri" w:cs="B Mitra" w:hint="cs"/>
          <w:b/>
          <w:bCs/>
          <w:sz w:val="26"/>
          <w:szCs w:val="26"/>
          <w:rtl/>
        </w:rPr>
        <w:t xml:space="preserve">ه) متن و </w:t>
      </w:r>
      <w:r w:rsidR="006B0111">
        <w:rPr>
          <w:rFonts w:ascii="Calibri" w:eastAsia="Calibri" w:hAnsi="Calibri" w:cs="B Mitra" w:hint="cs"/>
          <w:b/>
          <w:bCs/>
          <w:sz w:val="26"/>
          <w:szCs w:val="26"/>
          <w:rtl/>
        </w:rPr>
        <w:t>ادا</w:t>
      </w:r>
      <w:r w:rsidRPr="00A36561">
        <w:rPr>
          <w:rFonts w:ascii="Calibri" w:eastAsia="Calibri" w:hAnsi="Calibri" w:cs="B Mitra" w:hint="cs"/>
          <w:b/>
          <w:bCs/>
          <w:sz w:val="26"/>
          <w:szCs w:val="26"/>
          <w:rtl/>
        </w:rPr>
        <w:t xml:space="preserve">     25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rPr>
        <w:lastRenderedPageBreak/>
        <w:t xml:space="preserve">1- </w:t>
      </w:r>
      <w:r w:rsidRPr="00A36561">
        <w:rPr>
          <w:rFonts w:ascii="Calibri" w:eastAsia="Calibri" w:hAnsi="Calibri" w:cs="B Mitra" w:hint="cs"/>
          <w:sz w:val="26"/>
          <w:szCs w:val="26"/>
          <w:rtl/>
          <w:lang w:bidi="fa-IR"/>
        </w:rPr>
        <w:t xml:space="preserve">مطابقت صحت متن و </w:t>
      </w:r>
      <w:r w:rsidR="006B0111">
        <w:rPr>
          <w:rFonts w:ascii="Calibri" w:eastAsia="Calibri" w:hAnsi="Calibri" w:cs="B Mitra" w:hint="cs"/>
          <w:sz w:val="26"/>
          <w:szCs w:val="26"/>
          <w:rtl/>
          <w:lang w:bidi="fa-IR"/>
        </w:rPr>
        <w:t>ادا</w:t>
      </w:r>
      <w:r w:rsidRPr="00A36561">
        <w:rPr>
          <w:rFonts w:ascii="Calibri" w:eastAsia="Calibri" w:hAnsi="Calibri" w:cs="B Mitra" w:hint="cs"/>
          <w:sz w:val="26"/>
          <w:szCs w:val="26"/>
          <w:rtl/>
          <w:lang w:bidi="fa-IR"/>
        </w:rPr>
        <w:t xml:space="preserve"> ( از نظر مخارج و اعراب )    15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براي هر </w:t>
      </w:r>
      <w:r w:rsidR="006B0111">
        <w:rPr>
          <w:rFonts w:ascii="Calibri" w:eastAsia="Calibri" w:hAnsi="Calibri" w:cs="B Mitra" w:hint="cs"/>
          <w:sz w:val="26"/>
          <w:szCs w:val="26"/>
          <w:rtl/>
          <w:lang w:bidi="fa-IR"/>
        </w:rPr>
        <w:t>موردغلطادبی</w:t>
      </w:r>
      <w:r w:rsidRPr="00A36561">
        <w:rPr>
          <w:rFonts w:ascii="Calibri" w:eastAsia="Calibri" w:hAnsi="Calibri" w:cs="B Mitra" w:hint="cs"/>
          <w:sz w:val="26"/>
          <w:szCs w:val="26"/>
          <w:rtl/>
          <w:lang w:bidi="fa-IR"/>
        </w:rPr>
        <w:t xml:space="preserve"> شامل مخارج و اعراب 1 امتياز و براي هر مورد غلط متني نيم امتياز كسر خواهد شد.</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2- ارزش ادبي متن ( شامل مفهوم ، تشبيه ، ايجاز ، كنايه ، استعاره و ساير صنايع ادبي و بلاغي </w:t>
      </w:r>
      <w:r w:rsidR="006B0111">
        <w:rPr>
          <w:rFonts w:ascii="Calibri" w:eastAsia="Calibri" w:hAnsi="Calibri" w:cs="B Mitra" w:hint="cs"/>
          <w:sz w:val="26"/>
          <w:szCs w:val="26"/>
          <w:rtl/>
          <w:lang w:bidi="fa-IR"/>
        </w:rPr>
        <w:t>می‌باشد</w:t>
      </w:r>
      <w:r w:rsidRPr="00A36561">
        <w:rPr>
          <w:rFonts w:ascii="Calibri" w:eastAsia="Calibri" w:hAnsi="Calibri" w:cs="B Mitra" w:hint="cs"/>
          <w:sz w:val="26"/>
          <w:szCs w:val="26"/>
          <w:rtl/>
          <w:lang w:bidi="fa-IR"/>
        </w:rPr>
        <w:t xml:space="preserve"> )         10 امتياز</w:t>
      </w:r>
    </w:p>
    <w:p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 اين بند در صورتي اعمال </w:t>
      </w:r>
      <w:r w:rsidR="006B0111">
        <w:rPr>
          <w:rFonts w:ascii="Calibri" w:eastAsia="Calibri" w:hAnsi="Calibri" w:cs="B Mitra" w:hint="cs"/>
          <w:sz w:val="26"/>
          <w:szCs w:val="26"/>
          <w:rtl/>
          <w:lang w:bidi="fa-IR"/>
        </w:rPr>
        <w:t>می‌گردد</w:t>
      </w:r>
      <w:r w:rsidRPr="00A36561">
        <w:rPr>
          <w:rFonts w:ascii="Calibri" w:eastAsia="Calibri" w:hAnsi="Calibri" w:cs="B Mitra" w:hint="cs"/>
          <w:sz w:val="26"/>
          <w:szCs w:val="26"/>
          <w:rtl/>
          <w:lang w:bidi="fa-IR"/>
        </w:rPr>
        <w:t xml:space="preserve"> كه در مسابقه استفاده از متون مختلف مجاز باشد و در صورتي كه متن مسابقه يكسان باشد امتياز اين بخش به </w:t>
      </w:r>
      <w:r w:rsidR="006B0111">
        <w:rPr>
          <w:rFonts w:ascii="Calibri" w:eastAsia="Calibri" w:hAnsi="Calibri" w:cs="B Mitra" w:hint="cs"/>
          <w:sz w:val="26"/>
          <w:szCs w:val="26"/>
          <w:rtl/>
          <w:lang w:bidi="fa-IR"/>
        </w:rPr>
        <w:t>همه‌یگروه‌ها</w:t>
      </w:r>
      <w:r w:rsidRPr="00A36561">
        <w:rPr>
          <w:rFonts w:ascii="Calibri" w:eastAsia="Calibri" w:hAnsi="Calibri" w:cs="B Mitra" w:hint="cs"/>
          <w:sz w:val="26"/>
          <w:szCs w:val="26"/>
          <w:rtl/>
          <w:lang w:bidi="fa-IR"/>
        </w:rPr>
        <w:t xml:space="preserve"> اعطا خواهد شد.</w:t>
      </w:r>
    </w:p>
    <w:p w:rsidR="0053434C" w:rsidRDefault="0053434C" w:rsidP="00187410">
      <w:pPr>
        <w:bidi/>
        <w:spacing w:after="160" w:line="259" w:lineRule="auto"/>
        <w:ind w:left="1429"/>
        <w:contextualSpacing/>
        <w:rPr>
          <w:rFonts w:cs="B Nazanin"/>
          <w:b/>
          <w:bCs/>
          <w:sz w:val="24"/>
          <w:szCs w:val="24"/>
          <w:rtl/>
          <w:lang w:bidi="fa-IR"/>
        </w:rPr>
      </w:pPr>
      <w:r w:rsidRPr="00B846A1">
        <w:rPr>
          <w:rFonts w:cs="B Nazanin" w:hint="cs"/>
          <w:b/>
          <w:bCs/>
          <w:sz w:val="24"/>
          <w:szCs w:val="24"/>
          <w:rtl/>
          <w:lang w:bidi="fa-IR"/>
        </w:rPr>
        <w:t>.</w:t>
      </w:r>
    </w:p>
    <w:p w:rsidR="000A32FC" w:rsidRPr="00B846A1" w:rsidRDefault="000A32FC" w:rsidP="000A32FC">
      <w:pPr>
        <w:bidi/>
        <w:spacing w:after="160" w:line="259" w:lineRule="auto"/>
        <w:ind w:left="1429"/>
        <w:contextualSpacing/>
        <w:rPr>
          <w:rFonts w:cs="B Nazanin"/>
          <w:b/>
          <w:bCs/>
          <w:sz w:val="24"/>
          <w:szCs w:val="24"/>
          <w:rtl/>
          <w:lang w:bidi="fa-IR"/>
        </w:rPr>
      </w:pPr>
    </w:p>
    <w:p w:rsidR="00F31771" w:rsidRPr="00E80388" w:rsidRDefault="00BB353F" w:rsidP="00350086">
      <w:pPr>
        <w:pStyle w:val="Heading2"/>
        <w:bidi/>
        <w:rPr>
          <w:rFonts w:cs="B Titr"/>
          <w:b/>
          <w:bCs/>
          <w:color w:val="FF0000"/>
          <w:sz w:val="28"/>
          <w:szCs w:val="28"/>
          <w:rtl/>
        </w:rPr>
      </w:pPr>
      <w:bookmarkStart w:id="113" w:name="_Toc503356843"/>
      <w:r>
        <w:rPr>
          <w:rFonts w:cs="B Titr" w:hint="cs"/>
          <w:b/>
          <w:bCs/>
          <w:color w:val="FF0000"/>
          <w:sz w:val="28"/>
          <w:szCs w:val="28"/>
          <w:rtl/>
        </w:rPr>
        <w:t>7-9</w:t>
      </w:r>
      <w:r w:rsidR="004A40F9" w:rsidRPr="00E80388">
        <w:rPr>
          <w:rFonts w:cs="B Titr" w:hint="cs"/>
          <w:b/>
          <w:bCs/>
          <w:color w:val="FF0000"/>
          <w:sz w:val="28"/>
          <w:szCs w:val="28"/>
          <w:rtl/>
        </w:rPr>
        <w:t>-</w:t>
      </w:r>
      <w:r w:rsidR="00132E5C" w:rsidRPr="00E80388">
        <w:rPr>
          <w:rFonts w:cs="B Titr" w:hint="cs"/>
          <w:b/>
          <w:bCs/>
          <w:color w:val="FF0000"/>
          <w:sz w:val="28"/>
          <w:szCs w:val="28"/>
          <w:rtl/>
        </w:rPr>
        <w:t>بخش هفتم:"</w:t>
      </w:r>
      <w:r w:rsidR="002C702F" w:rsidRPr="00E80388">
        <w:rPr>
          <w:rFonts w:cs="B Titr" w:hint="cs"/>
          <w:b/>
          <w:bCs/>
          <w:color w:val="FF0000"/>
          <w:sz w:val="28"/>
          <w:szCs w:val="28"/>
          <w:rtl/>
        </w:rPr>
        <w:t xml:space="preserve"> "فعاليت </w:t>
      </w:r>
      <w:r w:rsidR="003C7A27" w:rsidRPr="00E80388">
        <w:rPr>
          <w:rFonts w:cs="B Titr" w:hint="cs"/>
          <w:b/>
          <w:bCs/>
          <w:color w:val="FF0000"/>
          <w:sz w:val="28"/>
          <w:szCs w:val="28"/>
          <w:rtl/>
        </w:rPr>
        <w:t>اجتماعي</w:t>
      </w:r>
      <w:r w:rsidR="003C7A27" w:rsidRPr="00E80388">
        <w:rPr>
          <w:rFonts w:cs="B Titr"/>
          <w:b/>
          <w:bCs/>
          <w:color w:val="FF0000"/>
          <w:sz w:val="28"/>
          <w:szCs w:val="28"/>
          <w:rtl/>
        </w:rPr>
        <w:t xml:space="preserve"> "</w:t>
      </w:r>
      <w:r w:rsidR="002C702F" w:rsidRPr="00E80388">
        <w:rPr>
          <w:rFonts w:cs="B Titr" w:hint="cs"/>
          <w:b/>
          <w:bCs/>
          <w:color w:val="FF0000"/>
          <w:sz w:val="28"/>
          <w:szCs w:val="28"/>
          <w:rtl/>
        </w:rPr>
        <w:t>شامل</w:t>
      </w:r>
      <w:r w:rsidR="00350086" w:rsidRPr="00E80388">
        <w:rPr>
          <w:rFonts w:cs="B Titr" w:hint="cs"/>
          <w:b/>
          <w:bCs/>
          <w:color w:val="FF0000"/>
          <w:sz w:val="28"/>
          <w:szCs w:val="28"/>
          <w:rtl/>
        </w:rPr>
        <w:t>4 رشته</w:t>
      </w:r>
      <w:r w:rsidR="002C702F" w:rsidRPr="00E80388">
        <w:rPr>
          <w:rFonts w:cs="B Titr" w:hint="cs"/>
          <w:b/>
          <w:bCs/>
          <w:color w:val="FF0000"/>
          <w:sz w:val="28"/>
          <w:szCs w:val="28"/>
          <w:rtl/>
        </w:rPr>
        <w:t>:</w:t>
      </w:r>
      <w:bookmarkEnd w:id="113"/>
    </w:p>
    <w:p w:rsidR="00592F7B" w:rsidRPr="00592F7B" w:rsidRDefault="009B3394" w:rsidP="00592F7B">
      <w:pPr>
        <w:pStyle w:val="Heading2"/>
        <w:bidi/>
        <w:rPr>
          <w:rFonts w:cs="B Titr"/>
          <w:b/>
          <w:bCs/>
          <w:color w:val="FF0000"/>
          <w:sz w:val="24"/>
          <w:szCs w:val="24"/>
          <w:rtl/>
        </w:rPr>
      </w:pPr>
      <w:bookmarkStart w:id="114" w:name="_Toc503356844"/>
      <w:r w:rsidRPr="00E4015B">
        <w:rPr>
          <w:rFonts w:cs="B Titr" w:hint="cs"/>
          <w:b/>
          <w:bCs/>
          <w:color w:val="FF0000"/>
          <w:sz w:val="24"/>
          <w:szCs w:val="24"/>
          <w:rtl/>
        </w:rPr>
        <w:t>1-</w:t>
      </w:r>
      <w:r w:rsidR="00BB353F">
        <w:rPr>
          <w:rFonts w:cs="B Titr" w:hint="cs"/>
          <w:b/>
          <w:bCs/>
          <w:color w:val="FF0000"/>
          <w:sz w:val="28"/>
          <w:szCs w:val="28"/>
          <w:rtl/>
        </w:rPr>
        <w:t>7-9</w:t>
      </w:r>
      <w:r w:rsidR="00BB353F" w:rsidRPr="00E80388">
        <w:rPr>
          <w:rFonts w:cs="B Titr" w:hint="cs"/>
          <w:b/>
          <w:bCs/>
          <w:color w:val="FF0000"/>
          <w:sz w:val="28"/>
          <w:szCs w:val="28"/>
          <w:rtl/>
        </w:rPr>
        <w:t>-</w:t>
      </w:r>
      <w:r w:rsidR="008749EA" w:rsidRPr="00E4015B">
        <w:rPr>
          <w:rFonts w:cs="B Titr" w:hint="cs"/>
          <w:b/>
          <w:bCs/>
          <w:color w:val="FF0000"/>
          <w:sz w:val="24"/>
          <w:szCs w:val="24"/>
          <w:rtl/>
        </w:rPr>
        <w:t>انجمن‌های</w:t>
      </w:r>
      <w:r w:rsidR="009335BD" w:rsidRPr="00E4015B">
        <w:rPr>
          <w:rFonts w:cs="B Titr" w:hint="cs"/>
          <w:b/>
          <w:bCs/>
          <w:color w:val="FF0000"/>
          <w:sz w:val="24"/>
          <w:szCs w:val="24"/>
          <w:rtl/>
        </w:rPr>
        <w:t xml:space="preserve"> برتر</w:t>
      </w:r>
      <w:bookmarkEnd w:id="114"/>
    </w:p>
    <w:p w:rsidR="00592F7B" w:rsidRPr="00592F7B" w:rsidRDefault="00592F7B" w:rsidP="00CD00AA">
      <w:pPr>
        <w:bidi/>
        <w:spacing w:line="240" w:lineRule="auto"/>
        <w:jc w:val="mediumKashida"/>
        <w:rPr>
          <w:rFonts w:cs="B Titr"/>
          <w:rtl/>
          <w:lang w:bidi="fa-IR"/>
        </w:rPr>
      </w:pPr>
      <w:r w:rsidRPr="00592F7B">
        <w:rPr>
          <w:rFonts w:cs="B Nazanin" w:hint="cs"/>
          <w:sz w:val="28"/>
          <w:szCs w:val="28"/>
          <w:rtl/>
          <w:lang w:bidi="fa-IR"/>
        </w:rPr>
        <w:t xml:space="preserve">انجمن‌های برتر </w:t>
      </w:r>
      <w:r w:rsidR="00CD00AA">
        <w:rPr>
          <w:rFonts w:cs="B Nazanin" w:hint="cs"/>
          <w:sz w:val="28"/>
          <w:szCs w:val="28"/>
          <w:rtl/>
          <w:lang w:bidi="fa-IR"/>
        </w:rPr>
        <w:t xml:space="preserve"> بر اساس شاخصهایی که در ذیل میآید از طریق استان ها معرفی می شوند و پس از رقابت در جشنواره بیست و هشتم افراد برتر این جشنواره به جشنواره حرکت وزارت علوم راه پیدا می کنند. </w:t>
      </w:r>
    </w:p>
    <w:p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b/>
          <w:bCs/>
          <w:sz w:val="24"/>
          <w:szCs w:val="24"/>
          <w:rtl/>
          <w:lang w:bidi="fa-IR"/>
        </w:rPr>
        <w:t>الف) ضوابط اجرایی:</w:t>
      </w:r>
    </w:p>
    <w:p w:rsidR="00592F7B" w:rsidRPr="00592F7B" w:rsidRDefault="00592F7B" w:rsidP="00592F7B">
      <w:pPr>
        <w:bidi/>
        <w:spacing w:line="240" w:lineRule="auto"/>
        <w:jc w:val="both"/>
        <w:rPr>
          <w:rFonts w:cs="B Nazanin"/>
          <w:b/>
          <w:bCs/>
          <w:sz w:val="28"/>
          <w:szCs w:val="28"/>
          <w:rtl/>
          <w:lang w:bidi="fa-IR"/>
        </w:rPr>
      </w:pPr>
      <w:r w:rsidRPr="00592F7B">
        <w:rPr>
          <w:rFonts w:cs="B Nazanin" w:hint="cs"/>
          <w:b/>
          <w:bCs/>
          <w:sz w:val="28"/>
          <w:szCs w:val="28"/>
          <w:rtl/>
          <w:lang w:bidi="fa-IR"/>
        </w:rPr>
        <w:t>انجمن‌های‌علمی می‌توانند در جشنواره بیست‌و‌هشتم شرکت کنند که همه شرایط زیر را داشته باشند.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 دارای اساسنامه و مجوز تاسیس از شورای فرهنگی-اجتماعی استان باشند.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به طور منظم انتخابات سالانه را در آبانماه برگزار نموده وحداقل یک سال از زمان فعالیت انجمن گذشته باشد</w:t>
      </w:r>
      <w:r w:rsidRPr="00592F7B">
        <w:rPr>
          <w:rFonts w:cs="B Nazanin"/>
          <w:sz w:val="28"/>
          <w:szCs w:val="28"/>
          <w:rtl/>
          <w:lang w:bidi="fa-IR"/>
        </w:rPr>
        <w:t xml:space="preserve"> (</w:t>
      </w:r>
      <w:r w:rsidRPr="00592F7B">
        <w:rPr>
          <w:rFonts w:cs="B Nazanin" w:hint="cs"/>
          <w:sz w:val="28"/>
          <w:szCs w:val="28"/>
          <w:rtl/>
          <w:lang w:bidi="fa-IR"/>
        </w:rPr>
        <w:t>تا پایان خردادماه 97).</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3-اعضای شورای مدیریت و دبیر انجمن از طریق انتخابات برگزیده شده باشند و اعضای شورای مدیریت دارای حکم یکساله از مدیرگروه رشته مربوطه باشند.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رشته تحصیلی متناظر با انجمن در حال حاضر در پردیس/مرکز دایر باشد.</w:t>
      </w:r>
      <w:r w:rsidRPr="00592F7B">
        <w:rPr>
          <w:rFonts w:cs="B Nazanin"/>
          <w:sz w:val="28"/>
          <w:szCs w:val="28"/>
          <w:rtl/>
          <w:lang w:bidi="fa-IR"/>
        </w:rPr>
        <w:t xml:space="preserve"> (</w:t>
      </w:r>
      <w:r w:rsidRPr="00592F7B">
        <w:rPr>
          <w:rFonts w:cs="B Nazanin" w:hint="cs"/>
          <w:sz w:val="28"/>
          <w:szCs w:val="28"/>
          <w:rtl/>
          <w:lang w:bidi="fa-IR"/>
        </w:rPr>
        <w:t>یا اینکه دانشجوی آن رشته در آن پردیس مشغول به تحصیل باشد.)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5- از زمان تاسیس تا آبان‌ماه 1396حداقل 2 برنامه عملیاتی در راستای اهداف انجمن علمی با مجوز شورای فرهنگی-اجتماعی استان اجرا نموده باشد .</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لازم به ذکر است که کلیه موارد فوق بایستی همراه با مستندات به کمیته داوری استان ارسال گردد.</w:t>
      </w:r>
    </w:p>
    <w:p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 فرایند کار:</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1-کارشناسان فرهنگی هر پردیس موظف هستند براساس ضوابط و معیارهای جشنواره،انجمن های فعال را به منظور رقابت به مدیریت استانی معرفی نمایند.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lastRenderedPageBreak/>
        <w:t>2- ستاد استانی جشنواره موظف هستندیک انجمن برگزیده را برابر ضوابط پنج‌گانه فوق و شاخص‌های داوری مشخص نمایند و مستندات آن را (مجوز،صورت‌جلسه‌انتخابات،اساسنامه،حکم اعضا شورای‌مدیریت،حکم دبیر،گزارش فعالیت‌ها و مستندات شاخص‌های داوری) در سامانه سجفا بارگزاری نمایند.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3-انجمن‌های راه‌یافته در مرحله کشوری موظف هستند، دستاوردهای خود را در زمان برگزاری جشنواره در قالب نمایشگاه در غرفه اختصاصی استان مربوطه ارائه نمایند.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فرهنگیان،یک استاد دانشگاه‌های استان و یک فرد متخصص وصاحبنظر در حوزه انجمن‌های‌علمی‌دانشجویی مربوطه</w:t>
      </w:r>
      <w:r w:rsidRPr="00592F7B">
        <w:rPr>
          <w:rFonts w:cs="B Nazanin"/>
          <w:sz w:val="28"/>
          <w:szCs w:val="28"/>
          <w:rtl/>
          <w:lang w:bidi="fa-IR"/>
        </w:rPr>
        <w:t xml:space="preserve">) </w:t>
      </w:r>
      <w:r w:rsidRPr="00592F7B">
        <w:rPr>
          <w:rFonts w:cs="B Nazanin" w:hint="cs"/>
          <w:sz w:val="28"/>
          <w:szCs w:val="28"/>
          <w:rtl/>
          <w:lang w:bidi="fa-IR"/>
        </w:rPr>
        <w:t>می باشد.</w:t>
      </w:r>
    </w:p>
    <w:p w:rsidR="00592F7B" w:rsidRPr="00592F7B" w:rsidRDefault="00592F7B" w:rsidP="00592F7B">
      <w:pPr>
        <w:bidi/>
        <w:spacing w:line="240" w:lineRule="auto"/>
        <w:jc w:val="both"/>
        <w:rPr>
          <w:rFonts w:asciiTheme="minorBidi" w:hAnsiTheme="minorBidi"/>
          <w:b/>
          <w:bCs/>
          <w:sz w:val="24"/>
          <w:szCs w:val="24"/>
          <w:lang w:bidi="fa-IR"/>
        </w:rPr>
      </w:pP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‌های داوری انجمن های علمی‌دانشجویی:</w:t>
      </w:r>
    </w:p>
    <w:tbl>
      <w:tblPr>
        <w:tblStyle w:val="TableGrid"/>
        <w:tblW w:w="9934" w:type="dxa"/>
        <w:jc w:val="center"/>
        <w:tblLayout w:type="fixed"/>
        <w:tblLook w:val="04A0"/>
      </w:tblPr>
      <w:tblGrid>
        <w:gridCol w:w="1838"/>
        <w:gridCol w:w="572"/>
        <w:gridCol w:w="714"/>
        <w:gridCol w:w="856"/>
        <w:gridCol w:w="4139"/>
        <w:gridCol w:w="1440"/>
        <w:gridCol w:w="375"/>
      </w:tblGrid>
      <w:tr w:rsidR="00592F7B" w:rsidRPr="00592F7B" w:rsidTr="00584046">
        <w:trPr>
          <w:cantSplit/>
          <w:trHeight w:val="881"/>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مراجع تاییدکننده</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0"/>
                <w:szCs w:val="10"/>
                <w:rtl/>
              </w:rPr>
              <w:t>امتیاز داوری</w:t>
            </w: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حداکثر امتیاز</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مصادیق شاخص‌های ارزیابی انجمن‌های‌علمی‌دانشجویی</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شاخص‌های ارزیابی انجمن‌های‌علمی‌</w:t>
            </w:r>
          </w:p>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دانشجویی</w:t>
            </w:r>
          </w:p>
        </w:tc>
        <w:tc>
          <w:tcPr>
            <w:tcW w:w="375" w:type="dxa"/>
            <w:textDirection w:val="tbRl"/>
            <w:vAlign w:val="center"/>
          </w:tcPr>
          <w:p w:rsidR="00592F7B" w:rsidRPr="00592F7B" w:rsidRDefault="00592F7B" w:rsidP="00584046">
            <w:pPr>
              <w:tabs>
                <w:tab w:val="center" w:pos="4680"/>
                <w:tab w:val="right" w:pos="9360"/>
              </w:tabs>
              <w:spacing w:after="0" w:line="240" w:lineRule="auto"/>
              <w:ind w:right="113"/>
              <w:jc w:val="center"/>
              <w:rPr>
                <w:rFonts w:cs="B Titr"/>
                <w:b/>
                <w:bCs/>
                <w:sz w:val="16"/>
                <w:szCs w:val="16"/>
              </w:rPr>
            </w:pPr>
            <w:r w:rsidRPr="00592F7B">
              <w:rPr>
                <w:rFonts w:cs="B Titr" w:hint="cs"/>
                <w:b/>
                <w:bCs/>
                <w:sz w:val="16"/>
                <w:szCs w:val="16"/>
                <w:rtl/>
              </w:rPr>
              <w:t>ردیف</w:t>
            </w:r>
          </w:p>
        </w:tc>
      </w:tr>
      <w:tr w:rsidR="00592F7B" w:rsidRPr="00592F7B" w:rsidTr="00584046">
        <w:trPr>
          <w:trHeight w:val="710"/>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 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کارگاه‌ها،کلاس‌ها و دوره‌های آموزشی-پژوهشی(هر مورد 2 امتیاز)</w:t>
            </w:r>
          </w:p>
          <w:p w:rsidR="00592F7B" w:rsidRPr="00592F7B" w:rsidRDefault="00592F7B" w:rsidP="00584046">
            <w:pPr>
              <w:tabs>
                <w:tab w:val="center" w:pos="4680"/>
                <w:tab w:val="right" w:pos="9360"/>
              </w:tabs>
              <w:spacing w:after="0" w:line="240" w:lineRule="auto"/>
              <w:jc w:val="center"/>
              <w:rPr>
                <w:rFonts w:cs="B Titr"/>
                <w:b/>
                <w:bCs/>
                <w:sz w:val="16"/>
                <w:szCs w:val="16"/>
              </w:rPr>
            </w:pP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فعالیت آموزشی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مسابقه،جشنواره،کنفرانس،نشست،سمینار،نمایشگاه،بزرگداشت و گردهمایی علمی (هر مورد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رویداد علمی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2</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مدیرگروه ‌و‌معاون‌آموزشی، فرهنگی‌وپژوهشی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هم‌اندیشی،مباحثه،گفت‌و‌گو،کرسی‌آزاداندیشی،مناظره،سخنرانی،میزگرد،جلسات بحث،نقد و یا تبادل نظر (هر مورد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گفتگوی علمی و تخصصی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3</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جلسه،بازدید و همکاری‌های مشترک با مراکز،مجموعه‌های‌علمی،اداره‌کل‌آموزش‌وپرورش‌استان و اداره‌آموزش‌وپرورش‌شهرستان) (هر مورد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ارتباطات و همکاری‌های‌علمی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4</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نشریه</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کلیه شماره‌های نشریه‌ای که صاحب‌امتیاز آن انجمن باشد.</w:t>
            </w:r>
            <w:r w:rsidRPr="00592F7B">
              <w:rPr>
                <w:rFonts w:cs="B Titr"/>
                <w:b/>
                <w:bCs/>
                <w:sz w:val="16"/>
                <w:szCs w:val="16"/>
                <w:rtl/>
              </w:rPr>
              <w:t xml:space="preserve"> (</w:t>
            </w:r>
            <w:r w:rsidRPr="00592F7B">
              <w:rPr>
                <w:rFonts w:cs="B Titr" w:hint="cs"/>
                <w:b/>
                <w:bCs/>
                <w:sz w:val="16"/>
                <w:szCs w:val="16"/>
                <w:rtl/>
              </w:rPr>
              <w:t>هر شماره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نشریه علمی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5</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کلیه موار مستند با تایید معاون‌آموزشی،</w:t>
            </w:r>
          </w:p>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فرهنگی‌وپژوهشی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تحقیق،مطالعه و پژوهشی که کارفرمای آن مشخص باشد و با مدیریت و برنامه‌ریزی انجمن انجام شده باشد.</w:t>
            </w:r>
            <w:r w:rsidRPr="00592F7B">
              <w:rPr>
                <w:rFonts w:cs="B Titr"/>
                <w:b/>
                <w:bCs/>
                <w:sz w:val="16"/>
                <w:szCs w:val="16"/>
                <w:rtl/>
              </w:rPr>
              <w:t xml:space="preserve"> (</w:t>
            </w:r>
            <w:r w:rsidRPr="00592F7B">
              <w:rPr>
                <w:rFonts w:cs="B Titr" w:hint="cs"/>
                <w:b/>
                <w:bCs/>
                <w:sz w:val="16"/>
                <w:szCs w:val="16"/>
                <w:rtl/>
              </w:rPr>
              <w:t>هر مورد 3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فعالیت‌پژوهشی‌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کتاب</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ترجمه یا تالیف کتاب که اسم و لوگوی انجمن در شناسنامه و یا روی جلد کتاب مندرج شده و مجوز نشر آن کسب شده باشد.</w:t>
            </w:r>
            <w:r w:rsidRPr="00592F7B">
              <w:rPr>
                <w:rFonts w:cs="B Titr"/>
                <w:b/>
                <w:bCs/>
                <w:sz w:val="16"/>
                <w:szCs w:val="16"/>
                <w:rtl/>
              </w:rPr>
              <w:t xml:space="preserve"> (</w:t>
            </w:r>
            <w:r w:rsidRPr="00592F7B">
              <w:rPr>
                <w:rFonts w:cs="B Titr" w:hint="cs"/>
                <w:b/>
                <w:bCs/>
                <w:sz w:val="16"/>
                <w:szCs w:val="16"/>
                <w:rtl/>
              </w:rPr>
              <w:t>هر مورد 5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کتاب</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7</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نشریه‌ای که مقاله در آن چاپ شده است.</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4</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lang w:bidi="fa-IR"/>
              </w:rPr>
            </w:pPr>
            <w:r w:rsidRPr="00592F7B">
              <w:rPr>
                <w:rFonts w:cs="B Titr" w:hint="cs"/>
                <w:b/>
                <w:bCs/>
                <w:sz w:val="16"/>
                <w:szCs w:val="16"/>
                <w:rtl/>
              </w:rPr>
              <w:t>چاپ هر مقاله در نشریات علمی‌پژوهشی یا علمی‌ترویجی (هر مورد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چاپ مقاله علمی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8</w:t>
            </w:r>
          </w:p>
        </w:tc>
      </w:tr>
      <w:tr w:rsidR="00592F7B" w:rsidRPr="00592F7B" w:rsidTr="00584046">
        <w:trPr>
          <w:trHeight w:val="350"/>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مدارک و مستندات با تایید معاون‌آموزشی،</w:t>
            </w:r>
          </w:p>
          <w:p w:rsidR="00592F7B" w:rsidRPr="00592F7B" w:rsidRDefault="00592F7B" w:rsidP="00584046">
            <w:pPr>
              <w:tabs>
                <w:tab w:val="center" w:pos="4680"/>
                <w:tab w:val="right" w:pos="9360"/>
              </w:tabs>
              <w:bidi/>
              <w:spacing w:after="0" w:line="240" w:lineRule="auto"/>
              <w:jc w:val="center"/>
              <w:rPr>
                <w:rFonts w:cs="B Titr"/>
                <w:b/>
                <w:bCs/>
                <w:sz w:val="16"/>
                <w:szCs w:val="16"/>
              </w:rPr>
            </w:pPr>
            <w:r w:rsidRPr="00592F7B">
              <w:rPr>
                <w:rFonts w:cs="B Titr" w:hint="cs"/>
                <w:b/>
                <w:bCs/>
                <w:sz w:val="16"/>
                <w:szCs w:val="16"/>
                <w:rtl/>
              </w:rPr>
              <w:t>فرهنگی‌وپژوهشی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اختراع،ابداع یا کارآفرینی که انجمن یا اعضای انجمن بخشی از امتیاز آن را داشته و مدارک و مستندات موید این موضوع است.</w:t>
            </w:r>
            <w:r w:rsidRPr="00592F7B">
              <w:rPr>
                <w:rFonts w:cs="B Titr"/>
                <w:b/>
                <w:bCs/>
                <w:sz w:val="16"/>
                <w:szCs w:val="16"/>
                <w:rtl/>
              </w:rPr>
              <w:t xml:space="preserve"> (</w:t>
            </w:r>
            <w:r w:rsidRPr="00592F7B">
              <w:rPr>
                <w:rFonts w:cs="B Titr" w:hint="cs"/>
                <w:b/>
                <w:bCs/>
                <w:sz w:val="16"/>
                <w:szCs w:val="16"/>
                <w:rtl/>
              </w:rPr>
              <w:t>هر مورد 3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خلاقیت‌علمی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9</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7</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تهیه گزارش، تهیه فیلم یا کلیپ (هر مورد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مستدسازی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10</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کارشناس‌مسئول 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انتشار خبر فعالیت انجمن در سایت یا خبرگزاری (هرمورد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خبررسانی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11</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به ازای هر سال 2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سال تاسیس</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11</w:t>
            </w:r>
          </w:p>
        </w:tc>
      </w:tr>
      <w:tr w:rsidR="00592F7B" w:rsidRPr="00592F7B" w:rsidTr="00584046">
        <w:trPr>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 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5</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به ازای هر 1</w:t>
            </w:r>
            <w:r w:rsidRPr="00592F7B">
              <w:rPr>
                <w:rFonts w:cs="B Titr" w:hint="cs"/>
                <w:b/>
                <w:bCs/>
                <w:sz w:val="16"/>
                <w:szCs w:val="16"/>
                <w:rtl/>
                <w:lang w:bidi="fa-IR"/>
              </w:rPr>
              <w:t>0</w:t>
            </w:r>
            <w:r w:rsidRPr="00592F7B">
              <w:rPr>
                <w:rFonts w:cs="B Titr" w:hint="cs"/>
                <w:b/>
                <w:bCs/>
                <w:sz w:val="16"/>
                <w:szCs w:val="16"/>
                <w:rtl/>
              </w:rPr>
              <w:t xml:space="preserve"> نفر 1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تعداد اعضاء</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12</w:t>
            </w:r>
          </w:p>
        </w:tc>
      </w:tr>
      <w:tr w:rsidR="00592F7B" w:rsidRPr="00592F7B" w:rsidTr="00584046">
        <w:trPr>
          <w:trHeight w:val="440"/>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lang w:bidi="fa-IR"/>
              </w:rPr>
            </w:pPr>
            <w:r w:rsidRPr="00592F7B">
              <w:rPr>
                <w:rFonts w:cs="B Titr" w:hint="cs"/>
                <w:b/>
                <w:bCs/>
                <w:sz w:val="16"/>
                <w:szCs w:val="16"/>
                <w:rtl/>
              </w:rPr>
              <w:t>کارشناس</w:t>
            </w:r>
            <w:r w:rsidRPr="00592F7B">
              <w:rPr>
                <w:rFonts w:cs="B Titr" w:hint="cs"/>
                <w:b/>
                <w:bCs/>
                <w:sz w:val="16"/>
                <w:szCs w:val="16"/>
                <w:rtl/>
                <w:lang w:bidi="fa-IR"/>
              </w:rPr>
              <w:t>‌فرهنگی</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4</w:t>
            </w:r>
          </w:p>
        </w:tc>
        <w:tc>
          <w:tcPr>
            <w:tcW w:w="4995" w:type="dxa"/>
            <w:gridSpan w:val="2"/>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فضای مسقف فیزیکی در اختیار انجمن</w:t>
            </w:r>
            <w:r w:rsidRPr="00592F7B">
              <w:rPr>
                <w:rFonts w:cs="B Titr"/>
                <w:b/>
                <w:bCs/>
                <w:sz w:val="16"/>
                <w:szCs w:val="16"/>
                <w:rtl/>
              </w:rPr>
              <w:t xml:space="preserve"> (</w:t>
            </w:r>
            <w:r w:rsidRPr="00592F7B">
              <w:rPr>
                <w:rFonts w:cs="B Titr" w:hint="cs"/>
                <w:b/>
                <w:bCs/>
                <w:sz w:val="16"/>
                <w:szCs w:val="16"/>
                <w:rtl/>
              </w:rPr>
              <w:t>هر مترمربع 0.5 امتیاز)</w:t>
            </w:r>
          </w:p>
        </w:tc>
        <w:tc>
          <w:tcPr>
            <w:tcW w:w="1440"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فضای فیزیکی</w:t>
            </w:r>
          </w:p>
        </w:tc>
        <w:tc>
          <w:tcPr>
            <w:tcW w:w="375"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13</w:t>
            </w:r>
          </w:p>
        </w:tc>
      </w:tr>
      <w:tr w:rsidR="00592F7B" w:rsidRPr="00592F7B" w:rsidTr="00584046">
        <w:tblPrEx>
          <w:tblLook w:val="0000"/>
        </w:tblPrEx>
        <w:trPr>
          <w:gridAfter w:val="3"/>
          <w:wAfter w:w="5954" w:type="dxa"/>
          <w:trHeight w:val="361"/>
          <w:jc w:val="center"/>
        </w:trPr>
        <w:tc>
          <w:tcPr>
            <w:tcW w:w="1838"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ستاد استانی جشنواره</w:t>
            </w:r>
          </w:p>
        </w:tc>
        <w:tc>
          <w:tcPr>
            <w:tcW w:w="572"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100</w:t>
            </w:r>
          </w:p>
        </w:tc>
        <w:tc>
          <w:tcPr>
            <w:tcW w:w="856" w:type="dxa"/>
            <w:vAlign w:val="center"/>
          </w:tcPr>
          <w:p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جمع کل</w:t>
            </w:r>
          </w:p>
        </w:tc>
      </w:tr>
    </w:tbl>
    <w:p w:rsidR="00592F7B" w:rsidRPr="00592F7B" w:rsidRDefault="00592F7B" w:rsidP="00592F7B">
      <w:pPr>
        <w:spacing w:line="240" w:lineRule="auto"/>
        <w:jc w:val="both"/>
        <w:rPr>
          <w:rFonts w:cs="B Nazanin"/>
          <w:sz w:val="28"/>
          <w:szCs w:val="28"/>
          <w:rtl/>
        </w:rPr>
      </w:pP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rPr>
        <w:t>تذکر:لازم به ذکر است بارگزاری مستندات (صورتجلسه،گواهینامه،دعوت‌نامه،سین‌برنامه و کلیه مواردی که تایید کننده بندها باشد.) ضروری می‌باشد</w:t>
      </w:r>
      <w:r w:rsidRPr="00592F7B">
        <w:rPr>
          <w:rFonts w:cs="B Nazanin" w:hint="cs"/>
          <w:sz w:val="28"/>
          <w:szCs w:val="28"/>
          <w:rtl/>
          <w:lang w:bidi="fa-IR"/>
        </w:rPr>
        <w:t>.</w:t>
      </w:r>
    </w:p>
    <w:p w:rsidR="00D76E43" w:rsidRDefault="00D76E43" w:rsidP="00D76E43">
      <w:pPr>
        <w:pStyle w:val="Heading2"/>
        <w:bidi/>
        <w:rPr>
          <w:rtl/>
        </w:rPr>
      </w:pPr>
    </w:p>
    <w:p w:rsidR="00592F7B" w:rsidRPr="00592F7B" w:rsidRDefault="00D76E43" w:rsidP="00320871">
      <w:pPr>
        <w:pStyle w:val="Heading2"/>
        <w:bidi/>
        <w:rPr>
          <w:rFonts w:cs="B Titr"/>
          <w:b/>
          <w:bCs/>
          <w:color w:val="FF0000"/>
          <w:sz w:val="24"/>
          <w:szCs w:val="24"/>
          <w:rtl/>
        </w:rPr>
      </w:pPr>
      <w:bookmarkStart w:id="115" w:name="_Toc503356845"/>
      <w:r w:rsidRPr="00E4015B">
        <w:rPr>
          <w:rFonts w:cs="B Titr" w:hint="cs"/>
          <w:b/>
          <w:bCs/>
          <w:color w:val="FF0000"/>
          <w:sz w:val="24"/>
          <w:szCs w:val="24"/>
          <w:rtl/>
        </w:rPr>
        <w:t>2-</w:t>
      </w:r>
      <w:r w:rsidR="00BB353F">
        <w:rPr>
          <w:rFonts w:cs="B Titr" w:hint="cs"/>
          <w:b/>
          <w:bCs/>
          <w:color w:val="FF0000"/>
          <w:sz w:val="28"/>
          <w:szCs w:val="28"/>
          <w:rtl/>
        </w:rPr>
        <w:t>7-9</w:t>
      </w:r>
      <w:r w:rsidR="00BB353F" w:rsidRPr="00E80388">
        <w:rPr>
          <w:rFonts w:cs="B Titr" w:hint="cs"/>
          <w:b/>
          <w:bCs/>
          <w:color w:val="FF0000"/>
          <w:sz w:val="28"/>
          <w:szCs w:val="28"/>
          <w:rtl/>
        </w:rPr>
        <w:t>-</w:t>
      </w:r>
      <w:r w:rsidRPr="00E4015B">
        <w:rPr>
          <w:rFonts w:cs="B Titr" w:hint="cs"/>
          <w:b/>
          <w:bCs/>
          <w:color w:val="FF0000"/>
          <w:sz w:val="24"/>
          <w:szCs w:val="24"/>
          <w:rtl/>
        </w:rPr>
        <w:t>کانون‌ها</w:t>
      </w:r>
      <w:r w:rsidR="00320871">
        <w:rPr>
          <w:rFonts w:cs="B Titr" w:hint="cs"/>
          <w:b/>
          <w:bCs/>
          <w:color w:val="FF0000"/>
          <w:sz w:val="24"/>
          <w:szCs w:val="24"/>
          <w:rtl/>
        </w:rPr>
        <w:t xml:space="preserve">ی </w:t>
      </w:r>
      <w:r w:rsidR="00A00414">
        <w:rPr>
          <w:rFonts w:cs="B Titr" w:hint="cs"/>
          <w:b/>
          <w:bCs/>
          <w:color w:val="FF0000"/>
          <w:sz w:val="24"/>
          <w:szCs w:val="24"/>
          <w:rtl/>
        </w:rPr>
        <w:t>برتر</w:t>
      </w:r>
      <w:bookmarkEnd w:id="115"/>
    </w:p>
    <w:p w:rsidR="00592F7B" w:rsidRPr="00C95E78" w:rsidRDefault="00592F7B" w:rsidP="00C95E78">
      <w:pPr>
        <w:bidi/>
        <w:spacing w:line="240" w:lineRule="auto"/>
        <w:jc w:val="mediumKashida"/>
        <w:rPr>
          <w:rFonts w:cs="B Titr"/>
          <w:lang w:bidi="fa-IR"/>
        </w:rPr>
      </w:pPr>
      <w:r w:rsidRPr="00592F7B">
        <w:rPr>
          <w:rFonts w:cs="B Nazanin" w:hint="cs"/>
          <w:sz w:val="28"/>
          <w:szCs w:val="28"/>
          <w:rtl/>
          <w:lang w:bidi="fa-IR"/>
        </w:rPr>
        <w:t>کانون‌های فرهنگی و اجتماعی برتر</w:t>
      </w:r>
      <w:r w:rsidR="00987359">
        <w:rPr>
          <w:rFonts w:cs="B Nazanin" w:hint="cs"/>
          <w:sz w:val="28"/>
          <w:szCs w:val="28"/>
          <w:rtl/>
          <w:lang w:bidi="fa-IR"/>
        </w:rPr>
        <w:t xml:space="preserve">بر اساس شاخصهایی که در ذیل می آید از طریق استان ها معرفی می شوند و پس از رقابت در جشنواره بیست و هشتم  ، کانون های  برتر به جشنواره رویش  وزارت علوم راه پیدا می کنند. </w:t>
      </w:r>
    </w:p>
    <w:p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الف) ضوابط اجرایی:</w:t>
      </w:r>
    </w:p>
    <w:p w:rsidR="00592F7B" w:rsidRPr="00592F7B" w:rsidRDefault="00592F7B" w:rsidP="00592F7B">
      <w:pPr>
        <w:bidi/>
        <w:spacing w:line="240" w:lineRule="auto"/>
        <w:jc w:val="both"/>
        <w:rPr>
          <w:rFonts w:cs="B Nazanin"/>
          <w:b/>
          <w:bCs/>
          <w:sz w:val="28"/>
          <w:szCs w:val="28"/>
          <w:rtl/>
          <w:lang w:bidi="fa-IR"/>
        </w:rPr>
      </w:pPr>
      <w:r w:rsidRPr="00592F7B">
        <w:rPr>
          <w:rFonts w:cs="B Nazanin" w:hint="cs"/>
          <w:b/>
          <w:bCs/>
          <w:sz w:val="28"/>
          <w:szCs w:val="28"/>
          <w:rtl/>
          <w:lang w:bidi="fa-IR"/>
        </w:rPr>
        <w:t>کانون‌های‌فرهنگی می‌توانند در جشنواره بیست‌وهشتم شرکت کنند که همه شرایط زیر را داشته باشند.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1-کانون بایستی دارای اساسنامه و مجوز تاسیس از کمیته فرهنگی-اجتماعی پردیس باشد.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کانون بایستی به طور منظم انتخابات سالانه را در اردیبهشت ماه برگزار نموده باشد و حداقل یکسال از زمان فعالیت کانون گذشته باشد</w:t>
      </w:r>
      <w:r w:rsidRPr="00592F7B">
        <w:rPr>
          <w:rFonts w:cs="B Nazanin"/>
          <w:sz w:val="28"/>
          <w:szCs w:val="28"/>
          <w:rtl/>
          <w:lang w:bidi="fa-IR"/>
        </w:rPr>
        <w:t xml:space="preserve"> (</w:t>
      </w:r>
      <w:r w:rsidRPr="00592F7B">
        <w:rPr>
          <w:rFonts w:cs="B Nazanin" w:hint="cs"/>
          <w:sz w:val="28"/>
          <w:szCs w:val="28"/>
          <w:rtl/>
          <w:lang w:bidi="fa-IR"/>
        </w:rPr>
        <w:t>تا پایان خردادماه 96).</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 اعضای شورای مرکزی و دبیر کانون از طریق انتخابات برگزیده شده باشند و اعضای شورای مرکزی دارای ابلاغ یکساله از طرف معاون فرهنگی،آموزشی‌وپژوهشی پردیس باشد.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مجمع عمومی سالانه برگزار شده باشد.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5- از زمان تاسیس کانون تا اسفندماه 1396 حداقل 2برنامه عملیاتی با مجوز کمیته فرهنگی-اجتماعی پردیساجرا نموده باشدو برنامه عملیاتی باید در راستای اهداف کانون فرهنگی باشد.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لازم به ذکر است که کلیه موارد فوق بایستی همراه با مستندات به کمیته داوری استان ارسال گردد.</w:t>
      </w:r>
    </w:p>
    <w:p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 فرایند کار:</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1-کارشناسان فرهنگی هر پردیس موظف هستند براساس ضوابط و معیارهای جشنواره،کانون های فعال را به منظور رقابت به مدیریت استانی معرفی نمایند.</w:t>
      </w:r>
    </w:p>
    <w:p w:rsidR="00592F7B" w:rsidRPr="00592F7B" w:rsidRDefault="00592F7B" w:rsidP="00C00B46">
      <w:pPr>
        <w:bidi/>
        <w:spacing w:line="240" w:lineRule="auto"/>
        <w:jc w:val="both"/>
        <w:rPr>
          <w:rFonts w:cs="B Nazanin"/>
          <w:sz w:val="28"/>
          <w:szCs w:val="28"/>
          <w:rtl/>
          <w:lang w:bidi="fa-IR"/>
        </w:rPr>
      </w:pPr>
      <w:r w:rsidRPr="00592F7B">
        <w:rPr>
          <w:rFonts w:cs="B Nazanin" w:hint="cs"/>
          <w:sz w:val="28"/>
          <w:szCs w:val="28"/>
          <w:rtl/>
          <w:lang w:bidi="fa-IR"/>
        </w:rPr>
        <w:t>2-ستاداستانی‌جشنواره موظف هستند</w:t>
      </w:r>
      <w:r w:rsidR="00C00B46">
        <w:rPr>
          <w:rFonts w:cs="B Nazanin" w:hint="cs"/>
          <w:sz w:val="28"/>
          <w:szCs w:val="28"/>
          <w:rtl/>
          <w:lang w:bidi="fa-IR"/>
        </w:rPr>
        <w:t>دو</w:t>
      </w:r>
      <w:r w:rsidRPr="00592F7B">
        <w:rPr>
          <w:rFonts w:cs="B Nazanin" w:hint="cs"/>
          <w:sz w:val="28"/>
          <w:szCs w:val="28"/>
          <w:rtl/>
          <w:lang w:bidi="fa-IR"/>
        </w:rPr>
        <w:t>کانون برگزیده را برابر ضوابط پنج‌گانه فوق و شاخص‌های داوری مشخص نمایند و مستندات را (مجوز،صورت‌جلسه‌انتخابات،اساسنامه،ابلاغ اعضای‌شورای‌مرکزی،ابلاغ دبیر،گزارش فعالیت‌ها و مستندات شاخص‌های داوری) در سامانه سجفا بارگزاری نمایند.</w:t>
      </w:r>
    </w:p>
    <w:p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3-کانون‌های راه‌یافته مرحله کشوری موظف هستند،دستاوردهای خود را در زمان برگزاری جشنواره در قالب نمایشگاه در غرفه اختصاصی استان مربوطه ارائه نمایند.</w:t>
      </w:r>
    </w:p>
    <w:p w:rsidR="00592F7B" w:rsidRPr="00592F7B" w:rsidRDefault="00592F7B" w:rsidP="00592F7B">
      <w:pPr>
        <w:bidi/>
        <w:spacing w:line="240" w:lineRule="auto"/>
        <w:jc w:val="both"/>
        <w:rPr>
          <w:rFonts w:cs="B Nazanin"/>
          <w:sz w:val="28"/>
          <w:szCs w:val="28"/>
          <w:lang w:bidi="fa-IR"/>
        </w:rPr>
      </w:pPr>
      <w:r w:rsidRPr="00592F7B">
        <w:rPr>
          <w:rFonts w:cs="B Nazanin" w:hint="cs"/>
          <w:sz w:val="28"/>
          <w:szCs w:val="28"/>
          <w:rtl/>
          <w:lang w:bidi="fa-IR"/>
        </w:rPr>
        <w:t>4 -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فرهنگیان،یک استاد دانشگاه‌های استان و یک فرد متخصص وصاحبنظر در حوزه کانون‌های فرهنگی مربوطه</w:t>
      </w:r>
      <w:r w:rsidRPr="00592F7B">
        <w:rPr>
          <w:rFonts w:cs="B Nazanin"/>
          <w:sz w:val="28"/>
          <w:szCs w:val="28"/>
          <w:rtl/>
          <w:lang w:bidi="fa-IR"/>
        </w:rPr>
        <w:t xml:space="preserve">) </w:t>
      </w:r>
      <w:r w:rsidRPr="00592F7B">
        <w:rPr>
          <w:rFonts w:cs="B Nazanin" w:hint="cs"/>
          <w:sz w:val="28"/>
          <w:szCs w:val="28"/>
          <w:rtl/>
          <w:lang w:bidi="fa-IR"/>
        </w:rPr>
        <w:t>می باشد.</w:t>
      </w:r>
    </w:p>
    <w:p w:rsidR="00592F7B" w:rsidRPr="00592F7B" w:rsidRDefault="00592F7B" w:rsidP="00592F7B">
      <w:pPr>
        <w:bidi/>
        <w:spacing w:line="240" w:lineRule="auto"/>
        <w:jc w:val="both"/>
        <w:rPr>
          <w:rFonts w:cs="B Nazanin"/>
          <w:sz w:val="28"/>
          <w:szCs w:val="28"/>
          <w:lang w:bidi="fa-IR"/>
        </w:rPr>
      </w:pP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‌های داوری کانون‌های‌فرهنگی:</w:t>
      </w:r>
    </w:p>
    <w:tbl>
      <w:tblPr>
        <w:tblStyle w:val="TableGrid"/>
        <w:tblW w:w="9645" w:type="dxa"/>
        <w:jc w:val="center"/>
        <w:tblLayout w:type="fixed"/>
        <w:tblLook w:val="04A0"/>
      </w:tblPr>
      <w:tblGrid>
        <w:gridCol w:w="1555"/>
        <w:gridCol w:w="714"/>
        <w:gridCol w:w="753"/>
        <w:gridCol w:w="1095"/>
        <w:gridCol w:w="3675"/>
        <w:gridCol w:w="1530"/>
        <w:gridCol w:w="323"/>
      </w:tblGrid>
      <w:tr w:rsidR="00592F7B" w:rsidRPr="00592F7B" w:rsidTr="00584046">
        <w:trPr>
          <w:cantSplit/>
          <w:trHeight w:val="1134"/>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lastRenderedPageBreak/>
              <w:t>مراجع تاییدکننده</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امتیاز داوری</w:t>
            </w: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حداکثر امتیاز</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مصادیق شاخص‌های ارزیابی کانون‌های فرهنگی</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شاخص‌هایارزیابی کانون‌های فرهنگی</w:t>
            </w:r>
          </w:p>
        </w:tc>
        <w:tc>
          <w:tcPr>
            <w:tcW w:w="323" w:type="dxa"/>
            <w:textDirection w:val="tbRl"/>
          </w:tcPr>
          <w:p w:rsidR="00592F7B" w:rsidRPr="00592F7B" w:rsidRDefault="00592F7B" w:rsidP="00584046">
            <w:pPr>
              <w:tabs>
                <w:tab w:val="center" w:pos="4680"/>
                <w:tab w:val="right" w:pos="9360"/>
              </w:tabs>
              <w:spacing w:after="0" w:line="240" w:lineRule="auto"/>
              <w:ind w:right="113"/>
              <w:jc w:val="both"/>
              <w:rPr>
                <w:rFonts w:cs="B Titr"/>
                <w:sz w:val="16"/>
                <w:szCs w:val="16"/>
              </w:rPr>
            </w:pPr>
            <w:r w:rsidRPr="00592F7B">
              <w:rPr>
                <w:rFonts w:cs="B Titr" w:hint="cs"/>
                <w:sz w:val="16"/>
                <w:szCs w:val="16"/>
                <w:rtl/>
              </w:rPr>
              <w:t>ردیف</w:t>
            </w:r>
          </w:p>
        </w:tc>
      </w:tr>
      <w:tr w:rsidR="00592F7B" w:rsidRPr="00592F7B" w:rsidTr="00584046">
        <w:trPr>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کارگاه‌ها،کلاس‌ها و دوره‌های آموزشی-فرهنگی</w:t>
            </w:r>
          </w:p>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(هر مورد 2 امتیاز)</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فعالیت آموزشی فرهنگی</w:t>
            </w:r>
          </w:p>
        </w:tc>
        <w:tc>
          <w:tcPr>
            <w:tcW w:w="32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w:t>
            </w:r>
          </w:p>
        </w:tc>
      </w:tr>
      <w:tr w:rsidR="00592F7B" w:rsidRPr="00592F7B" w:rsidTr="00584046">
        <w:trPr>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 مسئول‌فرهنگی</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مسابقه،جشنواره،کنفرانس،نشست،سمینار،نمایشگاه،بزرگداشت و گردهمایی فرهنگی (هر مورد 2 امتیاز)</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رویداد فرهنگی</w:t>
            </w:r>
          </w:p>
        </w:tc>
        <w:tc>
          <w:tcPr>
            <w:tcW w:w="32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2</w:t>
            </w:r>
          </w:p>
        </w:tc>
      </w:tr>
      <w:tr w:rsidR="00592F7B" w:rsidRPr="00592F7B" w:rsidTr="00584046">
        <w:trPr>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استادمشاور ‌و‌معاون‌آموزشی، فرهنگی‌وپژوهشی</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هم‌اندیشی،مباحثه،گفت‌و‌گو،کرسی‌آزاداندیشی،مناظره،سخنرانی،میزگرد،جلسات بحث،نقد و یا تبادل نظر (هر مورد 2 امتیاز)</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گفتگوی فرهنگی</w:t>
            </w:r>
          </w:p>
        </w:tc>
        <w:tc>
          <w:tcPr>
            <w:tcW w:w="32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3</w:t>
            </w:r>
          </w:p>
        </w:tc>
      </w:tr>
      <w:tr w:rsidR="00592F7B" w:rsidRPr="00592F7B" w:rsidTr="00584046">
        <w:trPr>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جلسه،بازدید و همکاری‌های مشترک با مراکز،مجموعه‌های‌فرهنگی،اداره‌کل‌آموزش‌وپرورش‌استان و اداره‌آموزش‌وپرورش‌شهرستان) (هر مورد 2 امتیاز)</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ارتباطات و همکاری‌های‌فرهنگی</w:t>
            </w:r>
          </w:p>
        </w:tc>
        <w:tc>
          <w:tcPr>
            <w:tcW w:w="32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4</w:t>
            </w:r>
          </w:p>
        </w:tc>
      </w:tr>
      <w:tr w:rsidR="00592F7B" w:rsidRPr="00592F7B" w:rsidTr="00584046">
        <w:trPr>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نشریه</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کلیه شماره‌هاینشریه‌ای که صاحب‌امتیاز آن کانون باشد.</w:t>
            </w:r>
            <w:r w:rsidRPr="00592F7B">
              <w:rPr>
                <w:rFonts w:cs="B Titr"/>
                <w:sz w:val="16"/>
                <w:szCs w:val="16"/>
                <w:rtl/>
              </w:rPr>
              <w:t xml:space="preserve"> (</w:t>
            </w:r>
            <w:r w:rsidRPr="00592F7B">
              <w:rPr>
                <w:rFonts w:cs="B Titr" w:hint="cs"/>
                <w:sz w:val="16"/>
                <w:szCs w:val="16"/>
                <w:rtl/>
              </w:rPr>
              <w:t>هر شماره 2 امتیاز)</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نشریه فرهنگی</w:t>
            </w:r>
          </w:p>
        </w:tc>
        <w:tc>
          <w:tcPr>
            <w:tcW w:w="32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5</w:t>
            </w:r>
          </w:p>
        </w:tc>
      </w:tr>
      <w:tr w:rsidR="00592F7B" w:rsidRPr="00592F7B" w:rsidTr="00584046">
        <w:trPr>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کلیه موار مستند با تایید مع</w:t>
            </w:r>
            <w:r w:rsidRPr="00592F7B">
              <w:rPr>
                <w:rFonts w:cs="B Titr" w:hint="cs"/>
                <w:sz w:val="16"/>
                <w:szCs w:val="16"/>
                <w:rtl/>
                <w:lang w:bidi="fa-IR"/>
              </w:rPr>
              <w:t>ا</w:t>
            </w:r>
            <w:r w:rsidRPr="00592F7B">
              <w:rPr>
                <w:rFonts w:cs="B Titr" w:hint="cs"/>
                <w:sz w:val="16"/>
                <w:szCs w:val="16"/>
                <w:rtl/>
              </w:rPr>
              <w:t>ون‌آموزشی،</w:t>
            </w:r>
          </w:p>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فرهنگی‌وپژوهشی</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تحقیق،مطالعه و پژوهشی که کارفرمای آن مشخص باشد و با مدیریت و برنامه‌ریزی کانون انجام شده باشد.</w:t>
            </w:r>
            <w:r w:rsidRPr="00592F7B">
              <w:rPr>
                <w:rFonts w:cs="B Titr"/>
                <w:sz w:val="16"/>
                <w:szCs w:val="16"/>
                <w:rtl/>
              </w:rPr>
              <w:t xml:space="preserve"> (</w:t>
            </w:r>
            <w:r w:rsidRPr="00592F7B">
              <w:rPr>
                <w:rFonts w:cs="B Titr" w:hint="cs"/>
                <w:sz w:val="16"/>
                <w:szCs w:val="16"/>
                <w:rtl/>
              </w:rPr>
              <w:t>هر مورد 3 امتیاز)</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فعالیت‌پژوهشی‌-فرهنگی</w:t>
            </w:r>
          </w:p>
        </w:tc>
        <w:tc>
          <w:tcPr>
            <w:tcW w:w="32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r>
      <w:tr w:rsidR="00592F7B" w:rsidRPr="00592F7B" w:rsidTr="00584046">
        <w:trPr>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کتاب</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ترجمه یا تالیف کتاب که اسم و لوگوی کانون در شناسنامه و یا روی جلد کتاب مندرج شده و مجوز نشر آن کسب شده باشد.</w:t>
            </w:r>
            <w:r w:rsidRPr="00592F7B">
              <w:rPr>
                <w:rFonts w:cs="B Titr"/>
                <w:sz w:val="16"/>
                <w:szCs w:val="16"/>
                <w:rtl/>
              </w:rPr>
              <w:t xml:space="preserve"> (</w:t>
            </w:r>
            <w:r w:rsidRPr="00592F7B">
              <w:rPr>
                <w:rFonts w:cs="B Titr" w:hint="cs"/>
                <w:sz w:val="16"/>
                <w:szCs w:val="16"/>
                <w:rtl/>
              </w:rPr>
              <w:t>هر مورد 5 امتیاز)</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کتاب</w:t>
            </w:r>
          </w:p>
        </w:tc>
        <w:tc>
          <w:tcPr>
            <w:tcW w:w="32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7</w:t>
            </w:r>
          </w:p>
        </w:tc>
      </w:tr>
      <w:tr w:rsidR="00592F7B" w:rsidRPr="00592F7B" w:rsidTr="00584046">
        <w:trPr>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نشریه‌ای که مقاله در آن چاپ شده است.</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4</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tl/>
                <w:lang w:bidi="fa-IR"/>
              </w:rPr>
            </w:pPr>
            <w:r w:rsidRPr="00592F7B">
              <w:rPr>
                <w:rFonts w:cs="B Titr" w:hint="cs"/>
                <w:sz w:val="16"/>
                <w:szCs w:val="16"/>
                <w:rtl/>
              </w:rPr>
              <w:t>چاپ هر مقاله در نشریات علمی‌پژوهشی یا علمی‌ترویجی (هر مورد 2 امتیاز)</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چاپ مقاله فرهنگی مرتبط با کانون مربوطه</w:t>
            </w:r>
          </w:p>
        </w:tc>
        <w:tc>
          <w:tcPr>
            <w:tcW w:w="323"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8</w:t>
            </w:r>
          </w:p>
        </w:tc>
      </w:tr>
      <w:tr w:rsidR="00592F7B" w:rsidRPr="00592F7B" w:rsidTr="00584046">
        <w:trPr>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مدارک و مستندات با تایید معاون‌آموزشی،</w:t>
            </w:r>
          </w:p>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فرهنگی‌وپژوهشی</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اختراع،ابداع یا کارآفرینی که کانون یا اعضای کانون بخشی از امتیاز آن را داشته و مدارک و مستندات موید این موضوع است.</w:t>
            </w:r>
            <w:r w:rsidRPr="00592F7B">
              <w:rPr>
                <w:rFonts w:cs="B Titr"/>
                <w:sz w:val="16"/>
                <w:szCs w:val="16"/>
                <w:rtl/>
              </w:rPr>
              <w:t xml:space="preserve"> (</w:t>
            </w:r>
            <w:r w:rsidRPr="00592F7B">
              <w:rPr>
                <w:rFonts w:cs="B Titr" w:hint="cs"/>
                <w:sz w:val="16"/>
                <w:szCs w:val="16"/>
                <w:rtl/>
              </w:rPr>
              <w:t>هر مورد 3 امتیاز)</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خلاقیت‌فرهنگی</w:t>
            </w:r>
          </w:p>
        </w:tc>
        <w:tc>
          <w:tcPr>
            <w:tcW w:w="323"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9</w:t>
            </w:r>
          </w:p>
        </w:tc>
      </w:tr>
      <w:tr w:rsidR="00592F7B" w:rsidRPr="00592F7B" w:rsidTr="00584046">
        <w:trPr>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7</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تهیه گزارش، تهیه فیلم یا کلیپ،ویراستاری و رعایت خط و دستورزبان (هر مورد 2 امتیاز)</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مستدسازی</w:t>
            </w:r>
          </w:p>
        </w:tc>
        <w:tc>
          <w:tcPr>
            <w:tcW w:w="323"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10</w:t>
            </w:r>
          </w:p>
        </w:tc>
      </w:tr>
      <w:tr w:rsidR="00592F7B" w:rsidRPr="00592F7B" w:rsidTr="00584046">
        <w:trPr>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انتشار خبر فعالیت کانون در سایت یا خبرگزاری (هرمورد 2 امتیاز)</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خبررسانی</w:t>
            </w:r>
          </w:p>
        </w:tc>
        <w:tc>
          <w:tcPr>
            <w:tcW w:w="323"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11</w:t>
            </w:r>
          </w:p>
        </w:tc>
      </w:tr>
      <w:tr w:rsidR="00592F7B" w:rsidRPr="00592F7B" w:rsidTr="00584046">
        <w:trPr>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 مسئول‌فرهنگی</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به ازای هر سال 2 امتیاز</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سال تاسیس</w:t>
            </w:r>
          </w:p>
        </w:tc>
        <w:tc>
          <w:tcPr>
            <w:tcW w:w="323"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11</w:t>
            </w:r>
          </w:p>
        </w:tc>
      </w:tr>
      <w:tr w:rsidR="00592F7B" w:rsidRPr="00592F7B" w:rsidTr="00584046">
        <w:trPr>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5</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به ازای هر 15 نفر 1 امتیاز</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تعداد اعضاء</w:t>
            </w:r>
          </w:p>
        </w:tc>
        <w:tc>
          <w:tcPr>
            <w:tcW w:w="323"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12</w:t>
            </w:r>
          </w:p>
        </w:tc>
      </w:tr>
      <w:tr w:rsidR="00592F7B" w:rsidRPr="00592F7B" w:rsidTr="00584046">
        <w:trPr>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tl/>
                <w:lang w:bidi="fa-IR"/>
              </w:rPr>
            </w:pPr>
            <w:r w:rsidRPr="00592F7B">
              <w:rPr>
                <w:rFonts w:cs="B Titr" w:hint="cs"/>
                <w:sz w:val="16"/>
                <w:szCs w:val="16"/>
                <w:rtl/>
              </w:rPr>
              <w:t>کارشناس</w:t>
            </w:r>
            <w:r w:rsidRPr="00592F7B">
              <w:rPr>
                <w:rFonts w:cs="B Titr" w:hint="cs"/>
                <w:sz w:val="16"/>
                <w:szCs w:val="16"/>
                <w:rtl/>
                <w:lang w:bidi="fa-IR"/>
              </w:rPr>
              <w:t>‌فرهنگی</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4</w:t>
            </w:r>
          </w:p>
        </w:tc>
        <w:tc>
          <w:tcPr>
            <w:tcW w:w="4770" w:type="dxa"/>
            <w:gridSpan w:val="2"/>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فضای مسقف فیزیکی در اختیار کانون (هر مترمربع 0.5 امتیاز)</w:t>
            </w:r>
          </w:p>
        </w:tc>
        <w:tc>
          <w:tcPr>
            <w:tcW w:w="1530"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فضای فیزیکی</w:t>
            </w:r>
          </w:p>
        </w:tc>
        <w:tc>
          <w:tcPr>
            <w:tcW w:w="323" w:type="dxa"/>
          </w:tcPr>
          <w:p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13</w:t>
            </w:r>
          </w:p>
        </w:tc>
      </w:tr>
      <w:tr w:rsidR="00592F7B" w:rsidRPr="00592F7B" w:rsidTr="00584046">
        <w:tblPrEx>
          <w:tblLook w:val="0000"/>
        </w:tblPrEx>
        <w:trPr>
          <w:gridAfter w:val="3"/>
          <w:wAfter w:w="5528" w:type="dxa"/>
          <w:trHeight w:val="409"/>
          <w:jc w:val="center"/>
        </w:trPr>
        <w:tc>
          <w:tcPr>
            <w:tcW w:w="1555"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ستاد استانی‌جشنواره</w:t>
            </w:r>
          </w:p>
        </w:tc>
        <w:tc>
          <w:tcPr>
            <w:tcW w:w="714" w:type="dxa"/>
          </w:tcPr>
          <w:p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100</w:t>
            </w:r>
          </w:p>
        </w:tc>
        <w:tc>
          <w:tcPr>
            <w:tcW w:w="1095" w:type="dxa"/>
          </w:tcPr>
          <w:p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جمع کل</w:t>
            </w:r>
          </w:p>
        </w:tc>
      </w:tr>
    </w:tbl>
    <w:p w:rsidR="00592F7B" w:rsidRPr="00592F7B" w:rsidRDefault="00592F7B" w:rsidP="00592F7B">
      <w:pPr>
        <w:spacing w:after="0" w:line="240" w:lineRule="auto"/>
        <w:jc w:val="both"/>
        <w:rPr>
          <w:rFonts w:cs="B Nazanin"/>
          <w:sz w:val="28"/>
          <w:szCs w:val="28"/>
          <w:rtl/>
        </w:rPr>
      </w:pPr>
    </w:p>
    <w:p w:rsidR="00592F7B" w:rsidRPr="00592F7B" w:rsidRDefault="00592F7B" w:rsidP="00592F7B">
      <w:pPr>
        <w:bidi/>
        <w:spacing w:line="240" w:lineRule="auto"/>
        <w:jc w:val="both"/>
        <w:rPr>
          <w:rFonts w:cs="B Nazanin"/>
          <w:sz w:val="28"/>
          <w:szCs w:val="28"/>
          <w:rtl/>
        </w:rPr>
      </w:pPr>
      <w:r w:rsidRPr="00592F7B">
        <w:rPr>
          <w:rFonts w:cs="B Nazanin" w:hint="cs"/>
          <w:sz w:val="28"/>
          <w:szCs w:val="28"/>
          <w:rtl/>
        </w:rPr>
        <w:t>تذکر:لازم به ذکر است بارگزاری مستندات (صورتجلسه،گواهینامه،دعوت‌نامه،سین‌برنامه و کلیه مواردی که تایید کننده بندها باشد.) ضروری می‌باشد.</w:t>
      </w:r>
    </w:p>
    <w:p w:rsidR="00592F7B" w:rsidRPr="00592F7B" w:rsidRDefault="00592F7B" w:rsidP="00592F7B">
      <w:pPr>
        <w:bidi/>
        <w:rPr>
          <w:rtl/>
        </w:rPr>
      </w:pPr>
    </w:p>
    <w:p w:rsidR="00673DCB" w:rsidRPr="00592F7B" w:rsidRDefault="00C91795" w:rsidP="00673DCB">
      <w:pPr>
        <w:pStyle w:val="Heading2"/>
        <w:bidi/>
        <w:rPr>
          <w:rFonts w:cs="B Titr"/>
          <w:b/>
          <w:bCs/>
          <w:color w:val="FF0000"/>
          <w:sz w:val="24"/>
          <w:szCs w:val="24"/>
          <w:rtl/>
        </w:rPr>
      </w:pPr>
      <w:bookmarkStart w:id="116" w:name="_Toc503356846"/>
      <w:r>
        <w:rPr>
          <w:rFonts w:cs="B Titr" w:hint="cs"/>
          <w:b/>
          <w:bCs/>
          <w:color w:val="FF0000"/>
          <w:sz w:val="24"/>
          <w:szCs w:val="24"/>
          <w:rtl/>
        </w:rPr>
        <w:t>3</w:t>
      </w:r>
      <w:r w:rsidR="00F80C73" w:rsidRPr="00E4015B">
        <w:rPr>
          <w:rFonts w:cs="B Titr" w:hint="cs"/>
          <w:b/>
          <w:bCs/>
          <w:color w:val="FF0000"/>
          <w:sz w:val="24"/>
          <w:szCs w:val="24"/>
          <w:rtl/>
        </w:rPr>
        <w:t>-</w:t>
      </w:r>
      <w:r w:rsidR="00BB353F">
        <w:rPr>
          <w:rFonts w:cs="B Titr" w:hint="cs"/>
          <w:b/>
          <w:bCs/>
          <w:color w:val="FF0000"/>
          <w:sz w:val="28"/>
          <w:szCs w:val="28"/>
          <w:rtl/>
        </w:rPr>
        <w:t>7-9</w:t>
      </w:r>
      <w:r w:rsidR="00BB353F" w:rsidRPr="00E80388">
        <w:rPr>
          <w:rFonts w:cs="B Titr" w:hint="cs"/>
          <w:b/>
          <w:bCs/>
          <w:color w:val="FF0000"/>
          <w:sz w:val="28"/>
          <w:szCs w:val="28"/>
          <w:rtl/>
        </w:rPr>
        <w:t>-</w:t>
      </w:r>
      <w:r w:rsidR="008D5AD3">
        <w:rPr>
          <w:rFonts w:cs="B Titr" w:hint="cs"/>
          <w:b/>
          <w:bCs/>
          <w:color w:val="FF0000"/>
          <w:sz w:val="24"/>
          <w:szCs w:val="24"/>
          <w:rtl/>
        </w:rPr>
        <w:t xml:space="preserve">نشريات </w:t>
      </w:r>
      <w:r w:rsidR="00E96664">
        <w:rPr>
          <w:rFonts w:cs="B Titr" w:hint="eastAsia"/>
          <w:b/>
          <w:bCs/>
          <w:color w:val="FF0000"/>
          <w:sz w:val="24"/>
          <w:szCs w:val="24"/>
          <w:rtl/>
        </w:rPr>
        <w:t>برتر</w:t>
      </w:r>
      <w:r w:rsidR="00E96664">
        <w:rPr>
          <w:rFonts w:cs="B Titr"/>
          <w:b/>
          <w:bCs/>
          <w:color w:val="FF0000"/>
          <w:sz w:val="24"/>
          <w:szCs w:val="24"/>
          <w:rtl/>
        </w:rPr>
        <w:t xml:space="preserve"> (</w:t>
      </w:r>
      <w:r w:rsidR="001F070E">
        <w:rPr>
          <w:rFonts w:cs="B Titr" w:hint="cs"/>
          <w:b/>
          <w:bCs/>
          <w:color w:val="FF0000"/>
          <w:sz w:val="24"/>
          <w:szCs w:val="24"/>
          <w:rtl/>
        </w:rPr>
        <w:t>الکترونیکی- مکتوب)</w:t>
      </w:r>
      <w:bookmarkEnd w:id="116"/>
    </w:p>
    <w:p w:rsidR="00727C54" w:rsidRPr="00592F7B" w:rsidRDefault="00673DCB" w:rsidP="00727C54">
      <w:pPr>
        <w:bidi/>
        <w:spacing w:line="240" w:lineRule="auto"/>
        <w:ind w:left="720" w:hanging="720"/>
        <w:jc w:val="mediumKashida"/>
        <w:rPr>
          <w:rFonts w:cs="B Titr"/>
          <w:rtl/>
          <w:lang w:bidi="fa-IR"/>
        </w:rPr>
      </w:pPr>
      <w:r w:rsidRPr="00592F7B">
        <w:rPr>
          <w:rFonts w:cs="B Nazanin" w:hint="cs"/>
          <w:sz w:val="28"/>
          <w:szCs w:val="28"/>
          <w:rtl/>
          <w:lang w:bidi="fa-IR"/>
        </w:rPr>
        <w:t>نشریات برتر (الکترونیکی-مکتوب)</w:t>
      </w:r>
      <w:r w:rsidR="00727C54">
        <w:rPr>
          <w:rFonts w:cs="B Nazanin" w:hint="cs"/>
          <w:sz w:val="28"/>
          <w:szCs w:val="28"/>
          <w:rtl/>
          <w:lang w:bidi="fa-IR"/>
        </w:rPr>
        <w:t xml:space="preserve">بر اساس شاخصهایی که در ذیل می آید از طریق استان ها معرفی می شوند و پس از رقابت در جشنواره بیست و هشتم   نشریات  برتر به جشنواره تیتر وزارت علوم راه پیدا می کنند. </w:t>
      </w:r>
    </w:p>
    <w:p w:rsidR="00673DCB" w:rsidRPr="00592F7B" w:rsidRDefault="00673DCB" w:rsidP="00673DC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lastRenderedPageBreak/>
        <w:t>الف</w:t>
      </w:r>
      <w:r w:rsidRPr="00592F7B">
        <w:rPr>
          <w:rFonts w:asciiTheme="minorBidi" w:hAnsiTheme="minorBidi"/>
          <w:b/>
          <w:bCs/>
          <w:sz w:val="24"/>
          <w:szCs w:val="24"/>
          <w:rtl/>
          <w:lang w:bidi="fa-IR"/>
        </w:rPr>
        <w:t>) ضوابط</w:t>
      </w:r>
      <w:r w:rsidRPr="00592F7B">
        <w:rPr>
          <w:rFonts w:asciiTheme="minorBidi" w:hAnsiTheme="minorBidi" w:hint="cs"/>
          <w:b/>
          <w:bCs/>
          <w:sz w:val="24"/>
          <w:szCs w:val="24"/>
          <w:rtl/>
          <w:lang w:bidi="fa-IR"/>
        </w:rPr>
        <w:t xml:space="preserve"> اجرایی:</w:t>
      </w:r>
    </w:p>
    <w:p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1-نشریه دارای مجوز انتشار از کمیته ناظر بر نشریات دانشگاهی پردیس های استانی باشد.</w:t>
      </w:r>
    </w:p>
    <w:p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2-نشریاتی که به صورت مستمر (هفته نامه،ماهنامه،گاهنامه وفصلنامه) تهیه شده اند حداقل 2شماره اززمان صدور مجوز تا پایان خرداد ماه 97 چاپ شده باشد.</w:t>
      </w:r>
    </w:p>
    <w:p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3-حداقل 50%از محتوای ارائه شده در نشریه، مرتبط با دانشجو ودانشگاه باشد .</w:t>
      </w:r>
    </w:p>
    <w:p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4-نشریات وآثاری که توسط افراد ونهادهای بیرون دانشگاه تهیه وآماده سازی شده باشد،امکان شرکت در جشنواره را ندارند. (مانند مقاله های دریافتی از بیرون ویا نشریاتی که توسط افراد و گروه های غیر دانشگاهی،صفحه آرایی وآماده شده باشند.)</w:t>
      </w:r>
    </w:p>
    <w:p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5-آثار تکراری وبازنشر امکان شرکت در جشنواره را ندارند ودرهر مرحله ای مشخص شود اثری کپی شده است، از جشنواره کنار گذاشته خواهد شد.</w:t>
      </w:r>
    </w:p>
    <w:p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6-نشریاتی که انتشارشانبه هر دلیلی متوقف شده باشد،امکان شرکت دادن نسخه های پیشین را در جشنواره ندارند.</w:t>
      </w:r>
    </w:p>
    <w:p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7-نشریات مربوط به انجمن های علمی،کانون های فرهنگی وتشکل های اسلامی،بایستی از کمیته ناظر بر نشریات دانشگاهی پردیس های استانی مجوز دریافت نمایند.</w:t>
      </w:r>
    </w:p>
    <w:p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8-نشریات راه یافته به مرحله کشوری باید در فاصله زمانی که در بخشنامه مشخص می شود،به دبیرخانه دائمی جشنواره های فرهنگی،هنری سازمان مرکزی ارسال شود.</w:t>
      </w:r>
    </w:p>
    <w:p w:rsidR="00673DCB" w:rsidRPr="00592F7B" w:rsidRDefault="00673DCB" w:rsidP="00673DCB">
      <w:pPr>
        <w:bidi/>
        <w:spacing w:line="240" w:lineRule="auto"/>
        <w:jc w:val="both"/>
        <w:rPr>
          <w:rFonts w:cs="B Nazanin"/>
          <w:sz w:val="28"/>
          <w:szCs w:val="28"/>
          <w:lang w:bidi="fa-IR"/>
        </w:rPr>
      </w:pPr>
    </w:p>
    <w:p w:rsidR="00673DCB" w:rsidRPr="00592F7B" w:rsidRDefault="00673DCB" w:rsidP="00673DC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w:t>
      </w:r>
      <w:r w:rsidRPr="00592F7B">
        <w:rPr>
          <w:rFonts w:asciiTheme="minorBidi" w:hAnsiTheme="minorBidi"/>
          <w:b/>
          <w:bCs/>
          <w:sz w:val="24"/>
          <w:szCs w:val="24"/>
          <w:rtl/>
          <w:lang w:bidi="fa-IR"/>
        </w:rPr>
        <w:t>) فرا</w:t>
      </w:r>
      <w:r w:rsidRPr="00592F7B">
        <w:rPr>
          <w:rFonts w:asciiTheme="minorBidi" w:hAnsiTheme="minorBidi" w:hint="cs"/>
          <w:b/>
          <w:bCs/>
          <w:sz w:val="24"/>
          <w:szCs w:val="24"/>
          <w:rtl/>
          <w:lang w:bidi="fa-IR"/>
        </w:rPr>
        <w:t>یندکار</w:t>
      </w:r>
      <w:r w:rsidRPr="00592F7B">
        <w:rPr>
          <w:rFonts w:asciiTheme="minorBidi" w:hAnsiTheme="minorBidi"/>
          <w:b/>
          <w:bCs/>
          <w:sz w:val="24"/>
          <w:szCs w:val="24"/>
          <w:lang w:bidi="fa-IR"/>
        </w:rPr>
        <w:t>:</w:t>
      </w:r>
    </w:p>
    <w:p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1-درمرحله استانی بایستی 2 نشریه مشخص شده ودر قالب لوح فشرده به دبیر خانه جشنواره ارسال گردد.</w:t>
      </w:r>
    </w:p>
    <w:p w:rsidR="00673DCB" w:rsidRPr="00592F7B" w:rsidRDefault="00673DCB" w:rsidP="00673DCB">
      <w:pPr>
        <w:bidi/>
        <w:spacing w:line="240" w:lineRule="auto"/>
        <w:jc w:val="both"/>
        <w:rPr>
          <w:rFonts w:cs="B Nazanin"/>
          <w:b/>
          <w:bCs/>
          <w:sz w:val="28"/>
          <w:szCs w:val="28"/>
          <w:rtl/>
          <w:lang w:bidi="fa-IR"/>
        </w:rPr>
      </w:pPr>
      <w:r w:rsidRPr="00592F7B">
        <w:rPr>
          <w:rFonts w:cs="B Nazanin" w:hint="cs"/>
          <w:b/>
          <w:bCs/>
          <w:sz w:val="28"/>
          <w:szCs w:val="28"/>
          <w:rtl/>
          <w:lang w:bidi="fa-IR"/>
        </w:rPr>
        <w:t>2</w:t>
      </w:r>
      <w:r w:rsidRPr="00592F7B">
        <w:rPr>
          <w:rFonts w:cs="B Nazanin" w:hint="cs"/>
          <w:sz w:val="28"/>
          <w:szCs w:val="28"/>
          <w:rtl/>
          <w:lang w:bidi="fa-IR"/>
        </w:rPr>
        <w:t>-هرنشریه دستاوردها وگزارش عملکرد خود را در زمان برگزاری جشنواره درغرفه ای که به همین منظور به هر استان در نمایشگاه اختصاص داده می شود،ارائه دهد .</w:t>
      </w:r>
    </w:p>
    <w:p w:rsidR="00673DCB" w:rsidRPr="00592F7B" w:rsidRDefault="00673DCB" w:rsidP="00673DCB">
      <w:pPr>
        <w:bidi/>
        <w:spacing w:line="240" w:lineRule="auto"/>
        <w:jc w:val="both"/>
        <w:rPr>
          <w:rFonts w:cs="B Nazanin"/>
          <w:sz w:val="28"/>
          <w:szCs w:val="28"/>
          <w:rtl/>
          <w:lang w:bidi="fa-IR"/>
        </w:rPr>
      </w:pPr>
      <w:r w:rsidRPr="00592F7B">
        <w:rPr>
          <w:rFonts w:cs="B Nazanin" w:hint="cs"/>
          <w:b/>
          <w:bCs/>
          <w:sz w:val="28"/>
          <w:szCs w:val="28"/>
          <w:rtl/>
          <w:lang w:bidi="fa-IR"/>
        </w:rPr>
        <w:t>3</w:t>
      </w:r>
      <w:r w:rsidRPr="00592F7B">
        <w:rPr>
          <w:rFonts w:cs="B Nazanin" w:hint="cs"/>
          <w:sz w:val="28"/>
          <w:szCs w:val="28"/>
          <w:rtl/>
          <w:lang w:bidi="fa-IR"/>
        </w:rPr>
        <w:t>-ستاد استانی موظف است برابر ضوابط فوق وشاخص های داوری،نشریه را در سامانه سجفا بارگذاری نماید.</w:t>
      </w:r>
    </w:p>
    <w:p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4-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فرهنگیان،یک استاد دانشگاه‌های استان و یک فرد متخصص وصاحبنظر در حوزه مطبوعات</w:t>
      </w:r>
      <w:r w:rsidRPr="00592F7B">
        <w:rPr>
          <w:rFonts w:cs="B Nazanin"/>
          <w:sz w:val="28"/>
          <w:szCs w:val="28"/>
          <w:rtl/>
          <w:lang w:bidi="fa-IR"/>
        </w:rPr>
        <w:t xml:space="preserve">) </w:t>
      </w:r>
      <w:r w:rsidRPr="00592F7B">
        <w:rPr>
          <w:rFonts w:cs="B Nazanin" w:hint="cs"/>
          <w:sz w:val="28"/>
          <w:szCs w:val="28"/>
          <w:rtl/>
          <w:lang w:bidi="fa-IR"/>
        </w:rPr>
        <w:t>می باشد.</w:t>
      </w:r>
    </w:p>
    <w:p w:rsidR="00673DCB" w:rsidRPr="00592F7B" w:rsidRDefault="00673DCB" w:rsidP="00673DCB">
      <w:pPr>
        <w:bidi/>
        <w:spacing w:line="240" w:lineRule="auto"/>
        <w:jc w:val="both"/>
        <w:rPr>
          <w:rFonts w:cs="B Nazanin"/>
          <w:sz w:val="28"/>
          <w:szCs w:val="28"/>
          <w:lang w:bidi="fa-IR"/>
        </w:rPr>
      </w:pP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 xml:space="preserve">‌های داوری </w:t>
      </w:r>
      <w:r w:rsidRPr="00592F7B">
        <w:rPr>
          <w:rFonts w:asciiTheme="minorBidi" w:hAnsiTheme="minorBidi"/>
          <w:b/>
          <w:bCs/>
          <w:sz w:val="24"/>
          <w:szCs w:val="24"/>
          <w:rtl/>
          <w:lang w:bidi="fa-IR"/>
        </w:rPr>
        <w:t>نشر</w:t>
      </w:r>
      <w:r w:rsidRPr="00592F7B">
        <w:rPr>
          <w:rFonts w:asciiTheme="minorBidi" w:hAnsiTheme="minorBidi" w:hint="cs"/>
          <w:b/>
          <w:bCs/>
          <w:sz w:val="24"/>
          <w:szCs w:val="24"/>
          <w:rtl/>
          <w:lang w:bidi="fa-IR"/>
        </w:rPr>
        <w:t>یات</w:t>
      </w:r>
      <w:r w:rsidRPr="00592F7B">
        <w:rPr>
          <w:rFonts w:asciiTheme="minorBidi" w:hAnsiTheme="minorBidi"/>
          <w:b/>
          <w:bCs/>
          <w:sz w:val="24"/>
          <w:szCs w:val="24"/>
          <w:rtl/>
          <w:lang w:bidi="fa-IR"/>
        </w:rPr>
        <w:t xml:space="preserve"> (</w:t>
      </w:r>
      <w:r w:rsidRPr="00592F7B">
        <w:rPr>
          <w:rFonts w:asciiTheme="minorBidi" w:hAnsiTheme="minorBidi" w:hint="cs"/>
          <w:b/>
          <w:bCs/>
          <w:sz w:val="24"/>
          <w:szCs w:val="24"/>
          <w:rtl/>
          <w:lang w:bidi="fa-IR"/>
        </w:rPr>
        <w:t>نشریات مکتوب):</w:t>
      </w:r>
    </w:p>
    <w:tbl>
      <w:tblPr>
        <w:tblStyle w:val="TableGrid"/>
        <w:bidiVisual/>
        <w:tblW w:w="8106" w:type="dxa"/>
        <w:tblInd w:w="624" w:type="dxa"/>
        <w:tblLook w:val="04A0"/>
      </w:tblPr>
      <w:tblGrid>
        <w:gridCol w:w="1256"/>
        <w:gridCol w:w="4317"/>
        <w:gridCol w:w="1289"/>
        <w:gridCol w:w="1244"/>
      </w:tblGrid>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lang w:bidi="fa-IR"/>
              </w:rPr>
            </w:pPr>
            <w:r w:rsidRPr="00592F7B">
              <w:rPr>
                <w:rFonts w:cs="B Titr" w:hint="cs"/>
                <w:b/>
                <w:bCs/>
                <w:sz w:val="16"/>
                <w:szCs w:val="16"/>
                <w:rtl/>
                <w:lang w:bidi="fa-IR"/>
              </w:rPr>
              <w:t>ردیف</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شاخص‌های ارزیابی</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lang w:bidi="fa-IR"/>
              </w:rPr>
            </w:pPr>
            <w:r w:rsidRPr="00592F7B">
              <w:rPr>
                <w:rFonts w:cs="B Titr" w:hint="cs"/>
                <w:b/>
                <w:bCs/>
                <w:sz w:val="16"/>
                <w:szCs w:val="16"/>
                <w:rtl/>
                <w:lang w:bidi="fa-IR"/>
              </w:rPr>
              <w:t>حداکثرامتیاز</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امتیاز داور</w:t>
            </w: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1</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تناسب محتوای نشریه با زمینه انتشارمندرج در مجوز</w:t>
            </w:r>
          </w:p>
        </w:tc>
        <w:tc>
          <w:tcPr>
            <w:tcW w:w="1289"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15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نوآوری وخلاقیت</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تولیدی بودن</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lastRenderedPageBreak/>
              <w:t>4</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به روز بودن</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5</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وغنای محتوا وهدفمندی پیام</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6</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انتقال تهیه وتدوین توسط دانشجو</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7</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مقاله</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8</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یادداشت نویسی</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9</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خبر</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گزارش</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12</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مصاحبه</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13</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پیوست نسخه الکترونیک</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b/>
                <w:bCs/>
                <w:sz w:val="16"/>
                <w:szCs w:val="16"/>
                <w:lang w:bidi="fa-IR"/>
              </w:rPr>
              <w:t>14</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استفاده از سرصفحه و تناسب نوع واندازه قلم درمحتوا</w:t>
            </w:r>
          </w:p>
        </w:tc>
        <w:tc>
          <w:tcPr>
            <w:tcW w:w="1289"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15</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صفحه آرایی و ستون بندی زیبا،چینش مناسب عناصر صفحه</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16</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خلق مفاهیم گرافیکی واستفاده مناسب از رنگ های مکمل</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17</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جذابیت وطراحی کیفیت روی جلد</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18</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درج شناسنامه زیر لوگو</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19</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شمارگان وقیمت وبکارگیری چند تیتر مهم</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رعایت دستورزبان وآیین نگارش</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21</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نشانه گذاری ودرست نویسی وساده نویسی وروان نویسی متن</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22</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استمرار دوره انتشاربطور منظم</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23</w:t>
            </w:r>
          </w:p>
        </w:tc>
        <w:tc>
          <w:tcPr>
            <w:tcW w:w="4317"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کیفیت چاپ وصحافی</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5573" w:type="dxa"/>
            <w:gridSpan w:val="2"/>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جمع کل</w:t>
            </w:r>
          </w:p>
        </w:tc>
        <w:tc>
          <w:tcPr>
            <w:tcW w:w="1289"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100</w:t>
            </w:r>
          </w:p>
        </w:tc>
        <w:tc>
          <w:tcPr>
            <w:tcW w:w="1244"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bl>
    <w:p w:rsidR="00673DCB" w:rsidRPr="00592F7B" w:rsidRDefault="00673DCB" w:rsidP="00673DCB">
      <w:pPr>
        <w:bidi/>
        <w:spacing w:line="240" w:lineRule="auto"/>
        <w:jc w:val="both"/>
        <w:rPr>
          <w:rFonts w:cs="B Nazanin"/>
          <w:sz w:val="28"/>
          <w:szCs w:val="28"/>
          <w:lang w:bidi="fa-IR"/>
        </w:rPr>
      </w:pPr>
    </w:p>
    <w:p w:rsidR="00673DCB" w:rsidRPr="00592F7B" w:rsidRDefault="00673DCB" w:rsidP="00673DCB">
      <w:pPr>
        <w:bidi/>
        <w:spacing w:line="240" w:lineRule="auto"/>
        <w:jc w:val="both"/>
        <w:rPr>
          <w:rFonts w:cs="B Nazanin"/>
          <w:sz w:val="28"/>
          <w:szCs w:val="28"/>
          <w:rtl/>
          <w:lang w:bidi="fa-IR"/>
        </w:rPr>
      </w:pPr>
    </w:p>
    <w:p w:rsidR="00673DCB" w:rsidRPr="00592F7B" w:rsidRDefault="00673DCB" w:rsidP="00673DCB">
      <w:pPr>
        <w:bidi/>
        <w:spacing w:line="240" w:lineRule="auto"/>
        <w:jc w:val="both"/>
        <w:rPr>
          <w:rFonts w:cs="B Nazanin"/>
          <w:sz w:val="28"/>
          <w:szCs w:val="28"/>
          <w:lang w:bidi="fa-IR"/>
        </w:rPr>
      </w:pPr>
    </w:p>
    <w:p w:rsidR="00673DCB" w:rsidRPr="00592F7B" w:rsidRDefault="00673DCB" w:rsidP="00673DCB">
      <w:pPr>
        <w:bidi/>
        <w:spacing w:line="240" w:lineRule="auto"/>
        <w:jc w:val="both"/>
        <w:rPr>
          <w:rFonts w:cs="B Nazanin"/>
          <w:b/>
          <w:bCs/>
          <w:sz w:val="28"/>
          <w:szCs w:val="28"/>
          <w:rtl/>
          <w:lang w:bidi="fa-IR"/>
        </w:rPr>
      </w:pPr>
      <w:r w:rsidRPr="00592F7B">
        <w:rPr>
          <w:rFonts w:cs="B Nazanin" w:hint="cs"/>
          <w:b/>
          <w:bCs/>
          <w:sz w:val="28"/>
          <w:szCs w:val="28"/>
          <w:rtl/>
          <w:lang w:bidi="fa-IR"/>
        </w:rPr>
        <w:t>نشریات الکترونیکی</w:t>
      </w:r>
    </w:p>
    <w:tbl>
      <w:tblPr>
        <w:tblStyle w:val="TableGrid"/>
        <w:bidiVisual/>
        <w:tblW w:w="0" w:type="auto"/>
        <w:tblLook w:val="04A0"/>
      </w:tblPr>
      <w:tblGrid>
        <w:gridCol w:w="691"/>
        <w:gridCol w:w="5228"/>
        <w:gridCol w:w="1526"/>
        <w:gridCol w:w="1526"/>
      </w:tblGrid>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ردبف</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معیارهای ارزیابی</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حداکثرامتیاز</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امتاز داوری</w:t>
            </w: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تناسب محتوای نشریه با زمینه انتشار مندرج در مجوز</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قالب:طراحی وگرافیک سایت</w:t>
            </w:r>
            <w:r w:rsidRPr="00592F7B">
              <w:rPr>
                <w:rFonts w:cs="B Titr"/>
                <w:b/>
                <w:bCs/>
                <w:sz w:val="16"/>
                <w:szCs w:val="16"/>
                <w:rtl/>
                <w:lang w:bidi="fa-IR"/>
              </w:rPr>
              <w:t xml:space="preserve"> (</w:t>
            </w:r>
            <w:r w:rsidRPr="00592F7B">
              <w:rPr>
                <w:rFonts w:cs="B Titr" w:hint="cs"/>
                <w:b/>
                <w:bCs/>
                <w:sz w:val="16"/>
                <w:szCs w:val="16"/>
                <w:rtl/>
                <w:lang w:bidi="fa-IR"/>
              </w:rPr>
              <w:t>تصاویر،رنگ های مکمل،مولتی مدیا و....)</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به روز رسانی</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سرعت لودشدن</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بارگذاری</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7</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ارائه موضوعی محتوا درزمینه معین وارائه روش های ارتباط با سایت یا وبلاگ</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8</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دسترسی آسان به مطالب (ترکیب بندی،دسته بندی،لینک،تفکیک وچینش محتوا</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15</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9</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وضعیت وسرعت موتور جستجو (داخلی یا خارجی</w:t>
            </w:r>
            <w:r w:rsidRPr="00592F7B">
              <w:rPr>
                <w:rFonts w:cs="B Titr"/>
                <w:b/>
                <w:bCs/>
                <w:sz w:val="16"/>
                <w:szCs w:val="16"/>
                <w:rtl/>
                <w:lang w:bidi="fa-IR"/>
              </w:rPr>
              <w:t xml:space="preserve">) </w:t>
            </w:r>
            <w:r w:rsidRPr="00592F7B">
              <w:rPr>
                <w:rFonts w:cs="B Titr" w:hint="cs"/>
                <w:b/>
                <w:bCs/>
                <w:sz w:val="16"/>
                <w:szCs w:val="16"/>
                <w:rtl/>
                <w:lang w:bidi="fa-IR"/>
              </w:rPr>
              <w:t>وسرعت ارجاع دهی،آرشیو و مسابقه</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5228" w:type="dxa"/>
            <w:tcBorders>
              <w:top w:val="single" w:sz="4" w:space="0" w:color="auto"/>
              <w:left w:val="single" w:sz="4" w:space="0" w:color="auto"/>
              <w:bottom w:val="single" w:sz="4" w:space="0" w:color="auto"/>
              <w:right w:val="single" w:sz="4" w:space="0" w:color="auto"/>
            </w:tcBorders>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سایر امکانات ابتکاری وجانبی</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rsidTr="00584046">
        <w:trPr>
          <w:trHeight w:hRule="exact" w:val="288"/>
        </w:trPr>
        <w:tc>
          <w:tcPr>
            <w:tcW w:w="5919" w:type="dxa"/>
            <w:gridSpan w:val="2"/>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جمع کل</w:t>
            </w:r>
          </w:p>
        </w:tc>
        <w:tc>
          <w:tcPr>
            <w:tcW w:w="1526" w:type="dxa"/>
            <w:tcBorders>
              <w:top w:val="single" w:sz="4" w:space="0" w:color="auto"/>
              <w:left w:val="single" w:sz="4" w:space="0" w:color="auto"/>
              <w:bottom w:val="single" w:sz="4" w:space="0" w:color="auto"/>
              <w:right w:val="single" w:sz="4" w:space="0" w:color="auto"/>
            </w:tcBorders>
            <w:vAlign w:val="center"/>
            <w:hideMark/>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100</w:t>
            </w:r>
          </w:p>
        </w:tc>
        <w:tc>
          <w:tcPr>
            <w:tcW w:w="1526" w:type="dxa"/>
            <w:tcBorders>
              <w:top w:val="single" w:sz="4" w:space="0" w:color="auto"/>
              <w:left w:val="single" w:sz="4" w:space="0" w:color="auto"/>
              <w:bottom w:val="single" w:sz="4" w:space="0" w:color="auto"/>
              <w:right w:val="single" w:sz="4" w:space="0" w:color="auto"/>
            </w:tcBorders>
          </w:tcPr>
          <w:p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bl>
    <w:p w:rsidR="00673DCB" w:rsidRDefault="00673DCB" w:rsidP="00673DCB">
      <w:pPr>
        <w:bidi/>
        <w:spacing w:line="240" w:lineRule="auto"/>
        <w:jc w:val="both"/>
        <w:rPr>
          <w:rFonts w:cs="B Titr" w:hint="cs"/>
          <w:b/>
          <w:bCs/>
          <w:rtl/>
          <w:lang w:bidi="fa-IR"/>
        </w:rPr>
      </w:pPr>
    </w:p>
    <w:p w:rsidR="00CD4C6D" w:rsidRDefault="00CD4C6D" w:rsidP="00CD4C6D">
      <w:pPr>
        <w:bidi/>
        <w:spacing w:line="240" w:lineRule="auto"/>
        <w:jc w:val="both"/>
        <w:rPr>
          <w:rFonts w:cs="B Titr" w:hint="cs"/>
          <w:b/>
          <w:bCs/>
          <w:rtl/>
          <w:lang w:bidi="fa-IR"/>
        </w:rPr>
      </w:pPr>
    </w:p>
    <w:p w:rsidR="00CD4C6D" w:rsidRDefault="00CD4C6D" w:rsidP="00CD4C6D">
      <w:pPr>
        <w:bidi/>
        <w:spacing w:line="240" w:lineRule="auto"/>
        <w:jc w:val="both"/>
        <w:rPr>
          <w:rFonts w:cs="B Titr" w:hint="cs"/>
          <w:b/>
          <w:bCs/>
          <w:rtl/>
          <w:lang w:bidi="fa-IR"/>
        </w:rPr>
      </w:pPr>
    </w:p>
    <w:p w:rsidR="00CD4C6D" w:rsidRPr="00592F7B" w:rsidRDefault="00CD4C6D" w:rsidP="00CD4C6D">
      <w:pPr>
        <w:bidi/>
        <w:spacing w:line="240" w:lineRule="auto"/>
        <w:jc w:val="both"/>
        <w:rPr>
          <w:rFonts w:cs="B Titr"/>
          <w:b/>
          <w:bCs/>
          <w:rtl/>
          <w:lang w:bidi="fa-IR"/>
        </w:rPr>
      </w:pPr>
    </w:p>
    <w:p w:rsidR="00673DCB" w:rsidRPr="00673DCB" w:rsidRDefault="00673DCB" w:rsidP="00673DCB">
      <w:pPr>
        <w:bidi/>
        <w:rPr>
          <w:rtl/>
        </w:rPr>
      </w:pPr>
    </w:p>
    <w:p w:rsidR="001F070E" w:rsidRPr="005C20E0" w:rsidRDefault="00350086" w:rsidP="00350086">
      <w:pPr>
        <w:bidi/>
        <w:spacing w:after="160" w:line="360" w:lineRule="auto"/>
        <w:rPr>
          <w:rFonts w:asciiTheme="majorHAnsi" w:eastAsiaTheme="majorEastAsia" w:hAnsiTheme="majorHAnsi" w:cs="B Titr"/>
          <w:b/>
          <w:bCs/>
          <w:color w:val="FF0000"/>
          <w:sz w:val="24"/>
          <w:szCs w:val="24"/>
          <w:rtl/>
        </w:rPr>
      </w:pPr>
      <w:r w:rsidRPr="005C20E0">
        <w:rPr>
          <w:rFonts w:asciiTheme="majorHAnsi" w:eastAsiaTheme="majorEastAsia" w:hAnsiTheme="majorHAnsi" w:cs="B Titr" w:hint="cs"/>
          <w:b/>
          <w:bCs/>
          <w:color w:val="FF0000"/>
          <w:sz w:val="24"/>
          <w:szCs w:val="24"/>
          <w:rtl/>
        </w:rPr>
        <w:lastRenderedPageBreak/>
        <w:t>4-7-9-هیات</w:t>
      </w:r>
      <w:r w:rsidR="00320871">
        <w:rPr>
          <w:rFonts w:asciiTheme="majorHAnsi" w:eastAsiaTheme="majorEastAsia" w:hAnsiTheme="majorHAnsi" w:cs="B Titr" w:hint="cs"/>
          <w:b/>
          <w:bCs/>
          <w:color w:val="FF0000"/>
          <w:sz w:val="24"/>
          <w:szCs w:val="24"/>
          <w:rtl/>
        </w:rPr>
        <w:t>‌های</w:t>
      </w:r>
      <w:r w:rsidRPr="005C20E0">
        <w:rPr>
          <w:rFonts w:asciiTheme="majorHAnsi" w:eastAsiaTheme="majorEastAsia" w:hAnsiTheme="majorHAnsi" w:cs="B Titr" w:hint="cs"/>
          <w:b/>
          <w:bCs/>
          <w:color w:val="FF0000"/>
          <w:sz w:val="24"/>
          <w:szCs w:val="24"/>
          <w:rtl/>
        </w:rPr>
        <w:t xml:space="preserve"> مذهبی</w:t>
      </w:r>
      <w:r w:rsidR="001A5D2B" w:rsidRPr="001A5D2B">
        <w:rPr>
          <w:rFonts w:asciiTheme="majorHAnsi" w:eastAsiaTheme="majorEastAsia" w:hAnsiTheme="majorHAnsi" w:cs="B Titr" w:hint="cs"/>
          <w:b/>
          <w:bCs/>
          <w:color w:val="FF0000"/>
          <w:sz w:val="24"/>
          <w:szCs w:val="24"/>
          <w:rtl/>
        </w:rPr>
        <w:t>برتر دانشجویی</w:t>
      </w:r>
    </w:p>
    <w:p w:rsidR="001A5D2B" w:rsidRDefault="001A5D2B" w:rsidP="001A5D2B">
      <w:pPr>
        <w:bidi/>
        <w:spacing w:after="0" w:line="240" w:lineRule="auto"/>
        <w:jc w:val="both"/>
        <w:rPr>
          <w:rFonts w:cs="B Nazanin"/>
          <w:sz w:val="28"/>
          <w:szCs w:val="28"/>
          <w:rtl/>
          <w:lang w:bidi="fa-IR"/>
        </w:rPr>
      </w:pPr>
      <w:r>
        <w:rPr>
          <w:rFonts w:cs="B Nazanin" w:hint="cs"/>
          <w:sz w:val="28"/>
          <w:szCs w:val="28"/>
          <w:rtl/>
          <w:lang w:bidi="fa-IR"/>
        </w:rPr>
        <w:t>نحوه انتخاب هیئت های مذهبی برتر هر استان پس از هماهنگی و تأیید دفتر نهاد نمایندگی مقام معظم رهبری در دانشگاه فرهنگیان استان مربوطه و  براساس معیارها و شاخصه های تعین شده زیر صورت می پذیرد .</w:t>
      </w:r>
    </w:p>
    <w:p w:rsidR="001A5D2B" w:rsidRDefault="001A5D2B" w:rsidP="00C905FE">
      <w:pPr>
        <w:bidi/>
        <w:spacing w:after="0" w:line="240" w:lineRule="auto"/>
        <w:jc w:val="both"/>
        <w:rPr>
          <w:rFonts w:cs="B Nazanin"/>
          <w:sz w:val="28"/>
          <w:szCs w:val="28"/>
          <w:rtl/>
          <w:lang w:bidi="fa-IR"/>
        </w:rPr>
      </w:pPr>
      <w:r>
        <w:rPr>
          <w:rFonts w:cs="B Nazanin" w:hint="cs"/>
          <w:sz w:val="28"/>
          <w:szCs w:val="28"/>
          <w:rtl/>
          <w:lang w:bidi="fa-IR"/>
        </w:rPr>
        <w:t xml:space="preserve">لازم به ذکر است سهمیه  هر استان از </w:t>
      </w:r>
      <w:r w:rsidR="00A04B29">
        <w:rPr>
          <w:rFonts w:cs="B Nazanin" w:hint="cs"/>
          <w:sz w:val="28"/>
          <w:szCs w:val="28"/>
          <w:rtl/>
          <w:lang w:bidi="fa-IR"/>
        </w:rPr>
        <w:t xml:space="preserve">بین هیئت های واجد شرایط یک هیئت مذهبی (خواهر </w:t>
      </w:r>
      <w:r w:rsidR="00C905FE">
        <w:rPr>
          <w:rFonts w:cs="B Nazanin" w:hint="cs"/>
          <w:sz w:val="28"/>
          <w:szCs w:val="28"/>
          <w:rtl/>
          <w:lang w:bidi="fa-IR"/>
        </w:rPr>
        <w:t xml:space="preserve">یا </w:t>
      </w:r>
      <w:r>
        <w:rPr>
          <w:rFonts w:cs="B Nazanin" w:hint="cs"/>
          <w:sz w:val="28"/>
          <w:szCs w:val="28"/>
          <w:rtl/>
          <w:lang w:bidi="fa-IR"/>
        </w:rPr>
        <w:t xml:space="preserve"> برادر) می باشد.</w:t>
      </w:r>
    </w:p>
    <w:p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الف ) ضوابط اجرایی  هیأت های مذهبی جهت شرکت درجشنواره :</w:t>
      </w:r>
    </w:p>
    <w:p w:rsidR="001A5D2B" w:rsidRDefault="001A5D2B" w:rsidP="001A5D2B">
      <w:pPr>
        <w:bidi/>
        <w:spacing w:after="0" w:line="240" w:lineRule="auto"/>
        <w:jc w:val="both"/>
        <w:rPr>
          <w:rFonts w:cs="B Nazanin"/>
          <w:sz w:val="28"/>
          <w:szCs w:val="28"/>
          <w:rtl/>
          <w:lang w:bidi="fa-IR"/>
        </w:rPr>
      </w:pPr>
      <w:r>
        <w:rPr>
          <w:rFonts w:cs="B Nazanin" w:hint="cs"/>
          <w:sz w:val="28"/>
          <w:szCs w:val="28"/>
          <w:rtl/>
          <w:lang w:bidi="fa-IR"/>
        </w:rPr>
        <w:t>صرفاً هیأت های مذهبی که دارای تمامی شرایط زیر باشند می توانند در می توانند در بیست و هشتمین جشنواره شرکت نمایند :</w:t>
      </w:r>
    </w:p>
    <w:p w:rsidR="001A5D2B" w:rsidRDefault="001A5D2B" w:rsidP="001A5D2B">
      <w:pPr>
        <w:numPr>
          <w:ilvl w:val="0"/>
          <w:numId w:val="66"/>
        </w:numPr>
        <w:bidi/>
        <w:spacing w:after="0" w:line="240" w:lineRule="auto"/>
        <w:contextualSpacing/>
        <w:jc w:val="both"/>
        <w:rPr>
          <w:rFonts w:cs="B Nazanin"/>
          <w:sz w:val="28"/>
          <w:szCs w:val="28"/>
          <w:rtl/>
          <w:lang w:bidi="fa-IR"/>
        </w:rPr>
      </w:pPr>
      <w:r>
        <w:rPr>
          <w:rFonts w:cs="B Nazanin" w:hint="cs"/>
          <w:sz w:val="28"/>
          <w:szCs w:val="28"/>
          <w:rtl/>
          <w:lang w:bidi="fa-IR"/>
        </w:rPr>
        <w:t>دارای اساسنامه مصوب هیأت مذهبی دانشجویی و مجوز تأسیس( از دفتر نهاد پردیس های استانی دانشگاه و شماره ثبت در سامانه هیأت های مذهبی دانشجویی نهاد نمایندگی مقام معظم رهبری در دانشگاه ها)   وهمچنین هیأت امناء فعال (هیأت موسس )، باشد.</w:t>
      </w:r>
    </w:p>
    <w:p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 xml:space="preserve">بصورت داوطلبانه وتحت نظارت دفتر نهاد نمایندگی مقام معظم رهبری در پردیس های استانی فعالیت نموده و حداقل یکسال از زمان تأسیس و فعالیت گذشته باشد . </w:t>
      </w:r>
    </w:p>
    <w:p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اعضای شورای و مسوول هیأت باید دارای ابلاغ یکساله از دفتر نهاد پردیس های استانی دانشگاه  داشته باشند .</w:t>
      </w:r>
    </w:p>
    <w:p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 xml:space="preserve">از زمان تأسیس هیأت تا اسفند ماه 1396 حداقل 4 برنامه عملیاتی با مجوز دفتر نهاد یا کمیته فرهنگی </w:t>
      </w:r>
      <w:r>
        <w:rPr>
          <w:rFonts w:ascii="Times New Roman" w:hAnsi="Times New Roman" w:cs="Times New Roman"/>
          <w:sz w:val="28"/>
          <w:szCs w:val="28"/>
          <w:rtl/>
          <w:lang w:bidi="fa-IR"/>
        </w:rPr>
        <w:t>–</w:t>
      </w:r>
      <w:r>
        <w:rPr>
          <w:rFonts w:cs="B Nazanin" w:hint="cs"/>
          <w:sz w:val="28"/>
          <w:szCs w:val="28"/>
          <w:rtl/>
          <w:lang w:bidi="fa-IR"/>
        </w:rPr>
        <w:t xml:space="preserve"> اجتماعی پردیس و یا شورای فرهنگی </w:t>
      </w:r>
      <w:r>
        <w:rPr>
          <w:rFonts w:ascii="Times New Roman" w:hAnsi="Times New Roman" w:cs="Times New Roman"/>
          <w:sz w:val="28"/>
          <w:szCs w:val="28"/>
          <w:rtl/>
          <w:lang w:bidi="fa-IR"/>
        </w:rPr>
        <w:t>–</w:t>
      </w:r>
      <w:r>
        <w:rPr>
          <w:rFonts w:cs="B Nazanin" w:hint="cs"/>
          <w:sz w:val="28"/>
          <w:szCs w:val="28"/>
          <w:rtl/>
          <w:lang w:bidi="fa-IR"/>
        </w:rPr>
        <w:t xml:space="preserve"> اجتماعی استان در راستای اهداف هیأت اجرا نموده باشد و مستندات آن جهت ارائه به کمیته داوران  موجود باشد ودر زمان مقرر ارسال گردد.</w:t>
      </w:r>
    </w:p>
    <w:p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ب) فرایند کار :</w:t>
      </w:r>
    </w:p>
    <w:p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1- ، هیأت های فعال حائز شرایط از سوری دفاتر نهاد پردیس های استانی دانشگاه براساس ضوابط و معیارهای جشنواره به منظور رقابت در جشنواره به مدیریت استانی معرفی گردند.</w:t>
      </w:r>
    </w:p>
    <w:p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2- ستاد استانی جشنواره موظف است  یک  هیأت برگزیده را برابر ضوابط چهارگانه فوق و شاخص های داوری مشخص و مستندات آن اعم از : مجوز یا معرفی نامه دفتر نهاد با ذکر شماره ثبت در سامانه هیأت های مذهبی دانشجویی نهاد مرکز ، اساسنامه، ابلاغ اعضای شورا (هیأت امناء) و مسوول هیأت، گزارش فعالیت ها و مستندات شاخص های داوری  را در سامانه جامع فرهنگی بارگزاری نمایند .</w:t>
      </w:r>
    </w:p>
    <w:p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3- هیأت مذهبی استانی راه یافته به مرحله کشوری موظف است ، نمونه ای از دستاوردها وفعالیت های خود را در زمان برگزاری جشنواره در قالب نمایشگاه در غرفه اختصاصی استان مربوطه ارائه نماید.</w:t>
      </w:r>
    </w:p>
    <w:p w:rsidR="001A5D2B" w:rsidRDefault="001A5D2B" w:rsidP="001A5D2B">
      <w:pPr>
        <w:bidi/>
        <w:spacing w:after="0" w:line="240" w:lineRule="auto"/>
        <w:ind w:left="686"/>
        <w:contextualSpacing/>
        <w:jc w:val="both"/>
        <w:rPr>
          <w:rFonts w:cs="B Nazanin"/>
          <w:sz w:val="28"/>
          <w:szCs w:val="28"/>
          <w:rtl/>
          <w:lang w:bidi="fa-IR"/>
        </w:rPr>
      </w:pPr>
      <w:r>
        <w:rPr>
          <w:rFonts w:cs="B Nazanin" w:hint="cs"/>
          <w:sz w:val="28"/>
          <w:szCs w:val="28"/>
          <w:rtl/>
          <w:lang w:bidi="fa-IR"/>
        </w:rPr>
        <w:t>4- بارگزاری مستندات (معرفی نامه، صورتجلسه، گواهینامه، دعوت نامه، سین برنامه و کلیه مواردی که تایید کننده بند ها باشد .) ضروری می باشد.</w:t>
      </w:r>
    </w:p>
    <w:p w:rsidR="001A5D2B" w:rsidRDefault="001A5D2B" w:rsidP="001A5D2B">
      <w:pPr>
        <w:bidi/>
        <w:spacing w:after="0" w:line="240" w:lineRule="auto"/>
        <w:ind w:left="720"/>
        <w:contextualSpacing/>
        <w:jc w:val="both"/>
        <w:rPr>
          <w:rFonts w:cs="B Nazanin"/>
          <w:sz w:val="28"/>
          <w:szCs w:val="28"/>
          <w:lang w:bidi="fa-IR"/>
        </w:rPr>
      </w:pPr>
    </w:p>
    <w:p w:rsidR="001A5D2B" w:rsidRDefault="001A5D2B" w:rsidP="001A5D2B">
      <w:pPr>
        <w:bidi/>
        <w:spacing w:after="0" w:line="240" w:lineRule="auto"/>
        <w:ind w:left="720"/>
        <w:contextualSpacing/>
        <w:jc w:val="both"/>
        <w:rPr>
          <w:rFonts w:cs="B Nazanin"/>
          <w:sz w:val="28"/>
          <w:szCs w:val="28"/>
          <w:rtl/>
          <w:lang w:bidi="fa-IR"/>
        </w:rPr>
      </w:pPr>
    </w:p>
    <w:p w:rsidR="001A5D2B" w:rsidRDefault="001A5D2B" w:rsidP="001A5D2B">
      <w:pPr>
        <w:bidi/>
        <w:spacing w:after="0" w:line="240" w:lineRule="auto"/>
        <w:ind w:left="720"/>
        <w:contextualSpacing/>
        <w:jc w:val="both"/>
        <w:rPr>
          <w:rFonts w:cs="B Nazanin"/>
          <w:sz w:val="28"/>
          <w:szCs w:val="28"/>
          <w:rtl/>
          <w:lang w:bidi="fa-IR"/>
        </w:rPr>
      </w:pPr>
    </w:p>
    <w:p w:rsidR="001A5D2B" w:rsidRDefault="001A5D2B" w:rsidP="001A5D2B">
      <w:pPr>
        <w:bidi/>
        <w:spacing w:after="0" w:line="240" w:lineRule="auto"/>
        <w:ind w:left="720"/>
        <w:contextualSpacing/>
        <w:jc w:val="both"/>
        <w:rPr>
          <w:rFonts w:cs="B Nazanin"/>
          <w:sz w:val="28"/>
          <w:szCs w:val="28"/>
          <w:rtl/>
          <w:lang w:bidi="fa-IR"/>
        </w:rPr>
      </w:pPr>
    </w:p>
    <w:p w:rsidR="001A5D2B" w:rsidRDefault="001A5D2B" w:rsidP="001A5D2B">
      <w:pPr>
        <w:bidi/>
        <w:spacing w:after="0" w:line="240" w:lineRule="auto"/>
        <w:ind w:left="720"/>
        <w:contextualSpacing/>
        <w:jc w:val="both"/>
        <w:rPr>
          <w:rFonts w:cs="B Nazanin"/>
          <w:sz w:val="28"/>
          <w:szCs w:val="28"/>
          <w:rtl/>
          <w:lang w:bidi="fa-IR"/>
        </w:rPr>
      </w:pPr>
    </w:p>
    <w:p w:rsidR="001A5D2B" w:rsidRDefault="001A5D2B" w:rsidP="001A5D2B">
      <w:pPr>
        <w:bidi/>
        <w:spacing w:after="0" w:line="240" w:lineRule="auto"/>
        <w:ind w:left="720"/>
        <w:contextualSpacing/>
        <w:jc w:val="both"/>
        <w:rPr>
          <w:rFonts w:cs="B Nazanin"/>
          <w:sz w:val="28"/>
          <w:szCs w:val="28"/>
          <w:rtl/>
          <w:lang w:bidi="fa-IR"/>
        </w:rPr>
      </w:pPr>
    </w:p>
    <w:p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ج) شاخص های داوری هیأت های مذهبی :</w:t>
      </w:r>
    </w:p>
    <w:tbl>
      <w:tblPr>
        <w:tblStyle w:val="TableGrid"/>
        <w:bidiVisual/>
        <w:tblW w:w="10339" w:type="dxa"/>
        <w:tblInd w:w="-304" w:type="dxa"/>
        <w:tblLook w:val="04A0"/>
      </w:tblPr>
      <w:tblGrid>
        <w:gridCol w:w="691"/>
        <w:gridCol w:w="2418"/>
        <w:gridCol w:w="3203"/>
        <w:gridCol w:w="2326"/>
        <w:gridCol w:w="824"/>
        <w:gridCol w:w="877"/>
      </w:tblGrid>
      <w:tr w:rsidR="001A5D2B" w:rsidTr="001A5D2B">
        <w:tc>
          <w:tcPr>
            <w:tcW w:w="691" w:type="dxa"/>
            <w:tcBorders>
              <w:top w:val="single" w:sz="18"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ردیف</w:t>
            </w:r>
          </w:p>
        </w:tc>
        <w:tc>
          <w:tcPr>
            <w:tcW w:w="2418" w:type="dxa"/>
            <w:tcBorders>
              <w:top w:val="single" w:sz="18"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شاخص های ارزیابی هیأت های مذهبی</w:t>
            </w:r>
          </w:p>
        </w:tc>
        <w:tc>
          <w:tcPr>
            <w:tcW w:w="5529" w:type="dxa"/>
            <w:gridSpan w:val="2"/>
            <w:tcBorders>
              <w:top w:val="single" w:sz="18"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مصادیق شاخص های ارزیابی هیأت های مذهبی</w:t>
            </w:r>
          </w:p>
        </w:tc>
        <w:tc>
          <w:tcPr>
            <w:tcW w:w="824" w:type="dxa"/>
            <w:tcBorders>
              <w:top w:val="single" w:sz="18"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حداکثر امتیاز</w:t>
            </w:r>
          </w:p>
        </w:tc>
        <w:tc>
          <w:tcPr>
            <w:tcW w:w="877" w:type="dxa"/>
            <w:tcBorders>
              <w:top w:val="single" w:sz="18" w:space="0" w:color="auto"/>
              <w:left w:val="single" w:sz="4" w:space="0" w:color="auto"/>
              <w:bottom w:val="single" w:sz="4" w:space="0" w:color="auto"/>
              <w:right w:val="single" w:sz="18" w:space="0" w:color="auto"/>
            </w:tcBorders>
            <w:vAlign w:val="center"/>
            <w:hideMark/>
          </w:tcPr>
          <w:p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امتیاز داوری</w:t>
            </w:r>
          </w:p>
        </w:tc>
      </w:tr>
      <w:tr w:rsidR="001A5D2B" w:rsidTr="001A5D2B">
        <w:trPr>
          <w:trHeight w:val="1389"/>
        </w:trPr>
        <w:tc>
          <w:tcPr>
            <w:tcW w:w="691" w:type="dxa"/>
            <w:tcBorders>
              <w:top w:val="single" w:sz="4"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w:t>
            </w: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برگزاری مراسم یا رویداد فرهنگی -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مراسم مذهبی در اعیاد و سوگواری اهل بیت (ع )، مراسم هفتگی، قرائت ادعیه و مناجات، جلسات قرائت قرآن، مسابقه، جشنواره، نشست، نمایشگاه، بزرگداشت و گردهمایی فرهنگی و مذهبی </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14</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c>
          <w:tcPr>
            <w:tcW w:w="691" w:type="dxa"/>
            <w:tcBorders>
              <w:top w:val="single" w:sz="4"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2</w:t>
            </w: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گفتگوی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هم اندیشی، مباحثه، گفت و گو، کرسی آزاد اندیشی، مناظره، سخنرانی، میزگرد، جلسات بحث، نقد و یا تبادل نظر </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14</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c>
          <w:tcPr>
            <w:tcW w:w="691" w:type="dxa"/>
            <w:tcBorders>
              <w:top w:val="single" w:sz="4"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3</w:t>
            </w: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ارتباطات فرهنگی و اردوها و همکاری های فرهنگی و قرآنی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جلسه، بازدید و اردو، همکاری های مشترک با مراکز و هیأت مذهبی و مساجد و حسینیه ها و محافل مهم قرآنی دانشگاه ها و شهرستان و مجموعه های فرهنگی دیگر، اداره کل آموزش و پرورش استان و اداره آموزش و پرورش شهرستان</w:t>
            </w:r>
            <w:r>
              <w:rPr>
                <w:rFonts w:cs="B Nazanin" w:hint="cs"/>
                <w:b/>
                <w:bCs/>
                <w:sz w:val="16"/>
                <w:szCs w:val="16"/>
                <w:rtl/>
                <w:lang w:bidi="fa-IR"/>
              </w:rPr>
              <w:b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10</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c>
          <w:tcPr>
            <w:tcW w:w="691" w:type="dxa"/>
            <w:tcBorders>
              <w:top w:val="single" w:sz="4" w:space="0" w:color="auto"/>
              <w:left w:val="single" w:sz="18" w:space="0" w:color="auto"/>
              <w:bottom w:val="single" w:sz="4" w:space="0" w:color="auto"/>
              <w:right w:val="single" w:sz="4" w:space="0" w:color="auto"/>
            </w:tcBorders>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4</w:t>
            </w:r>
          </w:p>
        </w:tc>
        <w:tc>
          <w:tcPr>
            <w:tcW w:w="2418" w:type="dxa"/>
            <w:tcBorders>
              <w:top w:val="single" w:sz="4" w:space="0" w:color="auto"/>
              <w:left w:val="single" w:sz="4" w:space="0" w:color="auto"/>
              <w:bottom w:val="single" w:sz="4" w:space="0" w:color="auto"/>
              <w:right w:val="single" w:sz="4" w:space="0" w:color="auto"/>
            </w:tcBorders>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خلاقیت فرهنگی و مذهبی یا دارا بودن مداح و قاری</w:t>
            </w:r>
          </w:p>
        </w:tc>
        <w:tc>
          <w:tcPr>
            <w:tcW w:w="5529" w:type="dxa"/>
            <w:gridSpan w:val="2"/>
            <w:tcBorders>
              <w:top w:val="single" w:sz="4" w:space="0" w:color="auto"/>
              <w:left w:val="single" w:sz="4" w:space="0" w:color="auto"/>
              <w:bottom w:val="single" w:sz="4" w:space="0" w:color="auto"/>
              <w:right w:val="single" w:sz="4" w:space="0" w:color="auto"/>
            </w:tcBorders>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بسته ها و سبد های فرهنگی، اختراع، ابداع که هیأت یا اعضای هیأت بخشی از امتیاز آن را داشته و مدارک و مستندات موید این موضوع است.</w:t>
            </w:r>
            <w:r>
              <w:rPr>
                <w:rFonts w:cs="B Nazanin" w:hint="cs"/>
                <w:b/>
                <w:bCs/>
                <w:sz w:val="16"/>
                <w:szCs w:val="16"/>
                <w:rtl/>
                <w:lang w:bidi="fa-IR"/>
              </w:rPr>
              <w:br/>
              <w:t>(هرمورد 3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9</w:t>
            </w:r>
          </w:p>
        </w:tc>
        <w:tc>
          <w:tcPr>
            <w:tcW w:w="877" w:type="dxa"/>
            <w:tcBorders>
              <w:top w:val="single" w:sz="4" w:space="0" w:color="auto"/>
              <w:left w:val="single" w:sz="4" w:space="0" w:color="auto"/>
              <w:bottom w:val="single" w:sz="4" w:space="0" w:color="auto"/>
              <w:right w:val="single" w:sz="18" w:space="0" w:color="auto"/>
            </w:tcBorders>
          </w:tcPr>
          <w:p w:rsidR="001A5D2B" w:rsidRDefault="001A5D2B">
            <w:pPr>
              <w:bidi/>
              <w:spacing w:after="0" w:line="240" w:lineRule="auto"/>
              <w:contextualSpacing/>
              <w:jc w:val="both"/>
              <w:rPr>
                <w:rFonts w:cs="2  Traffic"/>
                <w:b/>
                <w:bCs/>
                <w:sz w:val="16"/>
                <w:szCs w:val="16"/>
                <w:rtl/>
                <w:lang w:bidi="fa-IR"/>
              </w:rPr>
            </w:pPr>
          </w:p>
        </w:tc>
      </w:tr>
      <w:tr w:rsidR="001A5D2B" w:rsidTr="001A5D2B">
        <w:trPr>
          <w:trHeight w:val="638"/>
        </w:trPr>
        <w:tc>
          <w:tcPr>
            <w:tcW w:w="691" w:type="dxa"/>
            <w:tcBorders>
              <w:top w:val="single" w:sz="4" w:space="0" w:color="auto"/>
              <w:left w:val="single" w:sz="18" w:space="0" w:color="auto"/>
              <w:bottom w:val="single" w:sz="4" w:space="0" w:color="auto"/>
              <w:right w:val="single" w:sz="4" w:space="0" w:color="auto"/>
            </w:tcBorders>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5</w:t>
            </w:r>
          </w:p>
        </w:tc>
        <w:tc>
          <w:tcPr>
            <w:tcW w:w="2418" w:type="dxa"/>
            <w:tcBorders>
              <w:top w:val="single" w:sz="4" w:space="0" w:color="auto"/>
              <w:left w:val="single" w:sz="4" w:space="0" w:color="auto"/>
              <w:bottom w:val="single" w:sz="4" w:space="0" w:color="auto"/>
              <w:right w:val="single" w:sz="4" w:space="0" w:color="auto"/>
            </w:tcBorders>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فعالیت های آموزشی، فرهنگی</w:t>
            </w:r>
          </w:p>
        </w:tc>
        <w:tc>
          <w:tcPr>
            <w:tcW w:w="5529" w:type="dxa"/>
            <w:gridSpan w:val="2"/>
            <w:tcBorders>
              <w:top w:val="single" w:sz="4" w:space="0" w:color="auto"/>
              <w:left w:val="single" w:sz="4" w:space="0" w:color="auto"/>
              <w:bottom w:val="single" w:sz="4" w:space="0" w:color="auto"/>
              <w:right w:val="single" w:sz="4" w:space="0" w:color="auto"/>
            </w:tcBorders>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کارگاه ها، کلاس ها و دوره های آموزشی </w:t>
            </w:r>
            <w:r>
              <w:rPr>
                <w:rFonts w:ascii="Times New Roman" w:hAnsi="Times New Roman" w:cs="Times New Roman"/>
                <w:b/>
                <w:bCs/>
                <w:sz w:val="16"/>
                <w:szCs w:val="16"/>
                <w:rtl/>
                <w:lang w:bidi="fa-IR"/>
              </w:rPr>
              <w:t>–</w:t>
            </w:r>
            <w:r>
              <w:rPr>
                <w:rFonts w:cs="B Nazanin" w:hint="cs"/>
                <w:b/>
                <w:bCs/>
                <w:sz w:val="16"/>
                <w:szCs w:val="16"/>
                <w:rtl/>
                <w:lang w:bidi="fa-IR"/>
              </w:rPr>
              <w:t xml:space="preserve"> فرهنگی </w:t>
            </w:r>
            <w:r>
              <w:rPr>
                <w:rFonts w:cs="B Nazanin" w:hint="cs"/>
                <w:b/>
                <w:bCs/>
                <w:sz w:val="16"/>
                <w:szCs w:val="16"/>
                <w:rtl/>
                <w:lang w:bidi="fa-IR"/>
              </w:rPr>
              <w:b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p w:rsidR="001A5D2B" w:rsidRDefault="001A5D2B">
            <w:pPr>
              <w:bidi/>
              <w:spacing w:after="0" w:line="240" w:lineRule="auto"/>
              <w:contextualSpacing/>
              <w:jc w:val="center"/>
              <w:rPr>
                <w:rFonts w:cs="B Nazanin"/>
                <w:b/>
                <w:bCs/>
                <w:sz w:val="16"/>
                <w:szCs w:val="16"/>
                <w:rtl/>
                <w:lang w:bidi="fa-IR"/>
              </w:rPr>
            </w:pPr>
          </w:p>
        </w:tc>
        <w:tc>
          <w:tcPr>
            <w:tcW w:w="877" w:type="dxa"/>
            <w:tcBorders>
              <w:top w:val="single" w:sz="4" w:space="0" w:color="auto"/>
              <w:left w:val="single" w:sz="4" w:space="0" w:color="auto"/>
              <w:bottom w:val="single" w:sz="4" w:space="0" w:color="auto"/>
              <w:right w:val="single" w:sz="18" w:space="0" w:color="auto"/>
            </w:tcBorders>
          </w:tcPr>
          <w:p w:rsidR="001A5D2B" w:rsidRDefault="001A5D2B">
            <w:pPr>
              <w:bidi/>
              <w:spacing w:after="0" w:line="240" w:lineRule="auto"/>
              <w:contextualSpacing/>
              <w:jc w:val="both"/>
              <w:rPr>
                <w:rFonts w:cs="2  Traffic"/>
                <w:b/>
                <w:bCs/>
                <w:sz w:val="16"/>
                <w:szCs w:val="16"/>
                <w:rtl/>
                <w:lang w:bidi="fa-IR"/>
              </w:rPr>
            </w:pPr>
          </w:p>
        </w:tc>
      </w:tr>
      <w:tr w:rsidR="001A5D2B" w:rsidTr="001A5D2B">
        <w:trPr>
          <w:trHeight w:val="1538"/>
        </w:trPr>
        <w:tc>
          <w:tcPr>
            <w:tcW w:w="691" w:type="dxa"/>
            <w:tcBorders>
              <w:top w:val="single" w:sz="4" w:space="0" w:color="auto"/>
              <w:left w:val="single" w:sz="18" w:space="0" w:color="auto"/>
              <w:bottom w:val="single" w:sz="4" w:space="0" w:color="auto"/>
              <w:right w:val="single" w:sz="4" w:space="0" w:color="auto"/>
            </w:tcBorders>
            <w:vAlign w:val="center"/>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6</w:t>
            </w:r>
          </w:p>
          <w:p w:rsidR="001A5D2B" w:rsidRDefault="001A5D2B">
            <w:pPr>
              <w:bidi/>
              <w:spacing w:after="0" w:line="240" w:lineRule="auto"/>
              <w:contextualSpacing/>
              <w:jc w:val="both"/>
              <w:rPr>
                <w:rFonts w:cs="B Nazanin"/>
                <w:b/>
                <w:bCs/>
                <w:sz w:val="16"/>
                <w:szCs w:val="16"/>
                <w:rtl/>
                <w:lang w:bidi="fa-IR"/>
              </w:rPr>
            </w:pP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ایجاد نشریهیا ویژه نامه یا چاپ مقاله معتبر فرهنگی و مذهبی و یا</w:t>
            </w:r>
          </w:p>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مطالعات و فعالیت پژوهشی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کلیه شماره های نشریه یا ویژه نامه ای که صاحب امتیاز آن هیأت باشد .</w:t>
            </w:r>
            <w:r>
              <w:rPr>
                <w:rFonts w:cs="B Nazanin" w:hint="cs"/>
                <w:b/>
                <w:bCs/>
                <w:sz w:val="16"/>
                <w:szCs w:val="16"/>
                <w:rtl/>
                <w:lang w:bidi="fa-IR"/>
              </w:rPr>
              <w:br/>
              <w:t>تحقیق، جزوه، مطالعه و پژوهشی که کارفرمای آن مشخص باشد و با مدیریت و برنامه ریزی هیأت انجام شده باشد، سیر مطالعاتی دینی و مذهبی</w:t>
            </w:r>
          </w:p>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c>
          <w:tcPr>
            <w:tcW w:w="691" w:type="dxa"/>
            <w:tcBorders>
              <w:top w:val="single" w:sz="4"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7</w:t>
            </w: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کتاب</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ترجمه یا تألیف کتاب که اسم و لوگوی هیأت در شناسنامه و یا روی جلد کتاب مندرج شده و مجوز نشر آن کسب شده باشد.</w:t>
            </w:r>
          </w:p>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 مورد 4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rPr>
          <w:trHeight w:val="440"/>
        </w:trPr>
        <w:tc>
          <w:tcPr>
            <w:tcW w:w="691" w:type="dxa"/>
            <w:tcBorders>
              <w:top w:val="single" w:sz="4" w:space="0" w:color="auto"/>
              <w:left w:val="single" w:sz="18" w:space="0" w:color="auto"/>
              <w:bottom w:val="single" w:sz="4" w:space="0" w:color="auto"/>
              <w:right w:val="single" w:sz="4" w:space="0" w:color="auto"/>
            </w:tcBorders>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8</w:t>
            </w:r>
          </w:p>
        </w:tc>
        <w:tc>
          <w:tcPr>
            <w:tcW w:w="2418" w:type="dxa"/>
            <w:tcBorders>
              <w:top w:val="single" w:sz="4" w:space="0" w:color="auto"/>
              <w:left w:val="single" w:sz="4" w:space="0" w:color="auto"/>
              <w:bottom w:val="single" w:sz="4" w:space="0" w:color="auto"/>
              <w:right w:val="single" w:sz="4" w:space="0" w:color="auto"/>
            </w:tcBorders>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تعداد اعضاء</w:t>
            </w:r>
          </w:p>
        </w:tc>
        <w:tc>
          <w:tcPr>
            <w:tcW w:w="5529" w:type="dxa"/>
            <w:gridSpan w:val="2"/>
            <w:tcBorders>
              <w:top w:val="single" w:sz="4" w:space="0" w:color="auto"/>
              <w:left w:val="single" w:sz="4" w:space="0" w:color="auto"/>
              <w:bottom w:val="single" w:sz="4" w:space="0" w:color="auto"/>
              <w:right w:val="single" w:sz="4" w:space="0" w:color="auto"/>
            </w:tcBorders>
            <w:hideMark/>
          </w:tcPr>
          <w:p w:rsidR="001A5D2B" w:rsidRDefault="001A5D2B">
            <w:pPr>
              <w:bidi/>
              <w:spacing w:after="0" w:line="240" w:lineRule="auto"/>
              <w:contextualSpacing/>
              <w:jc w:val="center"/>
              <w:rPr>
                <w:rFonts w:asciiTheme="minorBidi" w:hAnsiTheme="minorBidi" w:cs="B Nazanin"/>
                <w:b/>
                <w:bCs/>
                <w:sz w:val="24"/>
                <w:szCs w:val="24"/>
                <w:rtl/>
                <w:lang w:bidi="fa-IR"/>
              </w:rPr>
            </w:pPr>
            <w:r>
              <w:rPr>
                <w:rFonts w:cs="B Nazanin" w:hint="cs"/>
                <w:b/>
                <w:bCs/>
                <w:sz w:val="16"/>
                <w:szCs w:val="16"/>
                <w:rtl/>
                <w:lang w:bidi="fa-IR"/>
              </w:rPr>
              <w:t>به ازای هر 15 نفر 1 امتیاز</w:t>
            </w:r>
          </w:p>
        </w:tc>
        <w:tc>
          <w:tcPr>
            <w:tcW w:w="824" w:type="dxa"/>
            <w:tcBorders>
              <w:top w:val="single" w:sz="4" w:space="0" w:color="auto"/>
              <w:left w:val="single" w:sz="4" w:space="0" w:color="auto"/>
              <w:bottom w:val="single" w:sz="4" w:space="0" w:color="auto"/>
              <w:right w:val="single" w:sz="4" w:space="0" w:color="auto"/>
            </w:tcBorders>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7</w:t>
            </w:r>
          </w:p>
        </w:tc>
        <w:tc>
          <w:tcPr>
            <w:tcW w:w="877" w:type="dxa"/>
            <w:tcBorders>
              <w:top w:val="single" w:sz="4" w:space="0" w:color="auto"/>
              <w:left w:val="single" w:sz="4" w:space="0" w:color="auto"/>
              <w:bottom w:val="single" w:sz="4" w:space="0" w:color="auto"/>
              <w:right w:val="single" w:sz="18" w:space="0" w:color="auto"/>
            </w:tcBorders>
          </w:tcPr>
          <w:p w:rsidR="001A5D2B" w:rsidRDefault="001A5D2B">
            <w:pPr>
              <w:bidi/>
              <w:spacing w:after="0" w:line="240" w:lineRule="auto"/>
              <w:contextualSpacing/>
              <w:jc w:val="both"/>
              <w:rPr>
                <w:rFonts w:cs="2  Traffic"/>
                <w:b/>
                <w:bCs/>
                <w:sz w:val="16"/>
                <w:szCs w:val="16"/>
                <w:rtl/>
                <w:lang w:bidi="fa-IR"/>
              </w:rPr>
            </w:pPr>
          </w:p>
        </w:tc>
      </w:tr>
      <w:tr w:rsidR="001A5D2B" w:rsidTr="001A5D2B">
        <w:trPr>
          <w:trHeight w:val="1124"/>
        </w:trPr>
        <w:tc>
          <w:tcPr>
            <w:tcW w:w="691" w:type="dxa"/>
            <w:tcBorders>
              <w:top w:val="single" w:sz="4"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9</w:t>
            </w: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مستندسازی یا فضاسازی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تهیه گزارش، تهیه فیلم یا کلیپ، ویراستاری و رعایت خط و دستورزبان، نصب بنر، تراکت، گروه یا کانال مجازی، ارسال پیامک گروهی</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rPr>
          <w:trHeight w:val="1027"/>
        </w:trPr>
        <w:tc>
          <w:tcPr>
            <w:tcW w:w="691" w:type="dxa"/>
            <w:tcBorders>
              <w:top w:val="single" w:sz="4"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10</w:t>
            </w: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خبررسانی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انتشار خبر فعالیت هیأت در سایت یا خبرگزاری</w:t>
            </w:r>
          </w:p>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rPr>
          <w:trHeight w:val="610"/>
        </w:trPr>
        <w:tc>
          <w:tcPr>
            <w:tcW w:w="691" w:type="dxa"/>
            <w:tcBorders>
              <w:top w:val="single" w:sz="4" w:space="0" w:color="auto"/>
              <w:left w:val="single" w:sz="18" w:space="0" w:color="auto"/>
              <w:bottom w:val="single" w:sz="4"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11</w:t>
            </w:r>
          </w:p>
        </w:tc>
        <w:tc>
          <w:tcPr>
            <w:tcW w:w="2418"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سال تاسیس</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به ازای هر سال 2 امتیاز</w:t>
            </w:r>
          </w:p>
        </w:tc>
        <w:tc>
          <w:tcPr>
            <w:tcW w:w="824" w:type="dxa"/>
            <w:tcBorders>
              <w:top w:val="single" w:sz="4" w:space="0" w:color="auto"/>
              <w:left w:val="single" w:sz="4" w:space="0" w:color="auto"/>
              <w:bottom w:val="single" w:sz="4"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rsidR="001A5D2B" w:rsidRDefault="001A5D2B">
            <w:pPr>
              <w:bidi/>
              <w:spacing w:after="0" w:line="240" w:lineRule="auto"/>
              <w:contextualSpacing/>
              <w:jc w:val="both"/>
              <w:rPr>
                <w:rFonts w:cs="2  Traffic"/>
                <w:b/>
                <w:bCs/>
                <w:sz w:val="16"/>
                <w:szCs w:val="16"/>
                <w:rtl/>
                <w:lang w:bidi="fa-IR"/>
              </w:rPr>
            </w:pPr>
          </w:p>
        </w:tc>
      </w:tr>
      <w:tr w:rsidR="001A5D2B" w:rsidTr="001A5D2B">
        <w:trPr>
          <w:trHeight w:val="878"/>
        </w:trPr>
        <w:tc>
          <w:tcPr>
            <w:tcW w:w="691" w:type="dxa"/>
            <w:tcBorders>
              <w:top w:val="single" w:sz="4" w:space="0" w:color="auto"/>
              <w:left w:val="single" w:sz="18" w:space="0" w:color="auto"/>
              <w:bottom w:val="single" w:sz="18" w:space="0" w:color="auto"/>
              <w:right w:val="single" w:sz="4" w:space="0" w:color="auto"/>
            </w:tcBorders>
            <w:vAlign w:val="center"/>
            <w:hideMark/>
          </w:tcPr>
          <w:p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12</w:t>
            </w:r>
          </w:p>
        </w:tc>
        <w:tc>
          <w:tcPr>
            <w:tcW w:w="2418" w:type="dxa"/>
            <w:tcBorders>
              <w:top w:val="single" w:sz="4" w:space="0" w:color="auto"/>
              <w:left w:val="single" w:sz="4" w:space="0" w:color="auto"/>
              <w:bottom w:val="single" w:sz="18"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lang w:bidi="fa-IR"/>
              </w:rPr>
            </w:pPr>
            <w:r>
              <w:rPr>
                <w:rFonts w:cs="B Nazanin" w:hint="cs"/>
                <w:b/>
                <w:bCs/>
                <w:sz w:val="16"/>
                <w:szCs w:val="16"/>
                <w:rtl/>
                <w:lang w:bidi="fa-IR"/>
              </w:rPr>
              <w:t>فضای فیزیکی</w:t>
            </w:r>
          </w:p>
        </w:tc>
        <w:tc>
          <w:tcPr>
            <w:tcW w:w="5529" w:type="dxa"/>
            <w:gridSpan w:val="2"/>
            <w:tcBorders>
              <w:top w:val="single" w:sz="4" w:space="0" w:color="auto"/>
              <w:left w:val="single" w:sz="4" w:space="0" w:color="auto"/>
              <w:bottom w:val="single" w:sz="18"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فضای مسقف فیزیکی در اختیار هیأت</w:t>
            </w:r>
            <w:r>
              <w:rPr>
                <w:rFonts w:cs="B Nazanin" w:hint="cs"/>
                <w:b/>
                <w:bCs/>
                <w:sz w:val="16"/>
                <w:szCs w:val="16"/>
                <w:rtl/>
                <w:lang w:bidi="fa-IR"/>
              </w:rPr>
              <w:br/>
              <w:t>(هر متر مربع 0.5 امتیاز )</w:t>
            </w:r>
          </w:p>
        </w:tc>
        <w:tc>
          <w:tcPr>
            <w:tcW w:w="824" w:type="dxa"/>
            <w:tcBorders>
              <w:top w:val="single" w:sz="4" w:space="0" w:color="auto"/>
              <w:left w:val="single" w:sz="4" w:space="0" w:color="auto"/>
              <w:bottom w:val="single" w:sz="18" w:space="0" w:color="auto"/>
              <w:right w:val="single" w:sz="4" w:space="0" w:color="auto"/>
            </w:tcBorders>
            <w:vAlign w:val="center"/>
            <w:hideMark/>
          </w:tcPr>
          <w:p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4</w:t>
            </w:r>
          </w:p>
        </w:tc>
        <w:tc>
          <w:tcPr>
            <w:tcW w:w="877" w:type="dxa"/>
            <w:tcBorders>
              <w:top w:val="single" w:sz="4" w:space="0" w:color="auto"/>
              <w:left w:val="single" w:sz="4" w:space="0" w:color="auto"/>
              <w:bottom w:val="single" w:sz="18" w:space="0" w:color="auto"/>
              <w:right w:val="single" w:sz="18" w:space="0" w:color="auto"/>
            </w:tcBorders>
            <w:vAlign w:val="center"/>
          </w:tcPr>
          <w:p w:rsidR="001A5D2B" w:rsidRDefault="001A5D2B">
            <w:pPr>
              <w:bidi/>
              <w:spacing w:after="0" w:line="240" w:lineRule="auto"/>
              <w:contextualSpacing/>
              <w:jc w:val="both"/>
              <w:rPr>
                <w:rFonts w:cs="B Titr"/>
                <w:b/>
                <w:bCs/>
                <w:sz w:val="16"/>
                <w:szCs w:val="16"/>
                <w:rtl/>
                <w:lang w:bidi="fa-IR"/>
              </w:rPr>
            </w:pPr>
          </w:p>
        </w:tc>
      </w:tr>
      <w:tr w:rsidR="001A5D2B" w:rsidTr="001A5D2B">
        <w:trPr>
          <w:gridBefore w:val="3"/>
          <w:wBefore w:w="6312" w:type="dxa"/>
          <w:trHeight w:val="100"/>
        </w:trPr>
        <w:tc>
          <w:tcPr>
            <w:tcW w:w="2326" w:type="dxa"/>
            <w:tcBorders>
              <w:top w:val="single" w:sz="4" w:space="0" w:color="auto"/>
              <w:left w:val="single" w:sz="18" w:space="0" w:color="auto"/>
              <w:bottom w:val="single" w:sz="18" w:space="0" w:color="auto"/>
              <w:right w:val="single" w:sz="4" w:space="0" w:color="auto"/>
            </w:tcBorders>
            <w:hideMark/>
          </w:tcPr>
          <w:p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جمع کل</w:t>
            </w:r>
          </w:p>
        </w:tc>
        <w:tc>
          <w:tcPr>
            <w:tcW w:w="824" w:type="dxa"/>
            <w:tcBorders>
              <w:top w:val="nil"/>
              <w:left w:val="single" w:sz="4" w:space="0" w:color="auto"/>
              <w:bottom w:val="single" w:sz="18" w:space="0" w:color="auto"/>
              <w:right w:val="nil"/>
            </w:tcBorders>
            <w:hideMark/>
          </w:tcPr>
          <w:p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100</w:t>
            </w:r>
          </w:p>
        </w:tc>
        <w:tc>
          <w:tcPr>
            <w:tcW w:w="877" w:type="dxa"/>
            <w:tcBorders>
              <w:top w:val="nil"/>
              <w:left w:val="single" w:sz="4" w:space="0" w:color="auto"/>
              <w:bottom w:val="single" w:sz="18" w:space="0" w:color="auto"/>
              <w:right w:val="single" w:sz="18" w:space="0" w:color="auto"/>
            </w:tcBorders>
          </w:tcPr>
          <w:p w:rsidR="001A5D2B" w:rsidRDefault="001A5D2B">
            <w:pPr>
              <w:bidi/>
              <w:spacing w:after="0" w:line="240" w:lineRule="auto"/>
              <w:contextualSpacing/>
              <w:jc w:val="both"/>
              <w:rPr>
                <w:rFonts w:cs="B Titr"/>
                <w:b/>
                <w:bCs/>
                <w:sz w:val="16"/>
                <w:szCs w:val="16"/>
                <w:rtl/>
                <w:lang w:bidi="fa-IR"/>
              </w:rPr>
            </w:pPr>
          </w:p>
        </w:tc>
      </w:tr>
    </w:tbl>
    <w:p w:rsidR="001A5D2B" w:rsidRDefault="001A5D2B" w:rsidP="001A5D2B">
      <w:pPr>
        <w:bidi/>
        <w:spacing w:after="0" w:line="240" w:lineRule="auto"/>
        <w:jc w:val="both"/>
        <w:rPr>
          <w:rtl/>
        </w:rPr>
      </w:pPr>
    </w:p>
    <w:p w:rsidR="001A5D2B" w:rsidRDefault="001A5D2B" w:rsidP="001A5D2B">
      <w:pPr>
        <w:bidi/>
      </w:pPr>
    </w:p>
    <w:p w:rsidR="00C87351" w:rsidRDefault="00C87351" w:rsidP="009A7092">
      <w:pPr>
        <w:bidi/>
        <w:spacing w:after="160" w:line="240" w:lineRule="auto"/>
        <w:jc w:val="both"/>
        <w:rPr>
          <w:rFonts w:cs="B Nazanin"/>
          <w:b/>
          <w:bCs/>
          <w:sz w:val="32"/>
          <w:szCs w:val="32"/>
          <w:rtl/>
          <w:lang w:bidi="fa-IR"/>
        </w:rPr>
      </w:pPr>
    </w:p>
    <w:p w:rsidR="009A7092" w:rsidRPr="00CD4C6D" w:rsidRDefault="00584046" w:rsidP="00CD4C6D">
      <w:pPr>
        <w:bidi/>
        <w:spacing w:after="160" w:line="360" w:lineRule="auto"/>
        <w:rPr>
          <w:rFonts w:asciiTheme="majorHAnsi" w:eastAsiaTheme="majorEastAsia" w:hAnsiTheme="majorHAnsi" w:cs="B Titr"/>
          <w:b/>
          <w:bCs/>
          <w:color w:val="FF0000"/>
          <w:sz w:val="24"/>
          <w:szCs w:val="24"/>
          <w:rtl/>
        </w:rPr>
      </w:pPr>
      <w:r>
        <w:rPr>
          <w:rFonts w:asciiTheme="majorHAnsi" w:eastAsiaTheme="majorEastAsia" w:hAnsiTheme="majorHAnsi" w:cs="B Titr" w:hint="cs"/>
          <w:b/>
          <w:bCs/>
          <w:color w:val="FF0000"/>
          <w:sz w:val="24"/>
          <w:szCs w:val="24"/>
          <w:rtl/>
        </w:rPr>
        <w:t>10-</w:t>
      </w:r>
      <w:r w:rsidR="009A7092" w:rsidRPr="00592F7B">
        <w:rPr>
          <w:rFonts w:asciiTheme="majorHAnsi" w:eastAsiaTheme="majorEastAsia" w:hAnsiTheme="majorHAnsi" w:cs="B Titr" w:hint="cs"/>
          <w:b/>
          <w:bCs/>
          <w:color w:val="FF0000"/>
          <w:sz w:val="24"/>
          <w:szCs w:val="24"/>
          <w:rtl/>
        </w:rPr>
        <w:t>ملاحظات تهیه گزارش</w:t>
      </w:r>
    </w:p>
    <w:p w:rsidR="009A7092" w:rsidRPr="00592F7B" w:rsidRDefault="00242E75" w:rsidP="009A7092">
      <w:pPr>
        <w:bidi/>
        <w:spacing w:after="160" w:line="240" w:lineRule="auto"/>
        <w:jc w:val="both"/>
        <w:rPr>
          <w:rFonts w:cs="B Nazanin"/>
          <w:sz w:val="28"/>
          <w:szCs w:val="28"/>
          <w:rtl/>
          <w:lang w:bidi="fa-IR"/>
        </w:rPr>
      </w:pPr>
      <w:r w:rsidRPr="00592F7B">
        <w:rPr>
          <w:rFonts w:cs="B Nazanin" w:hint="cs"/>
          <w:sz w:val="28"/>
          <w:szCs w:val="28"/>
          <w:rtl/>
          <w:lang w:bidi="fa-IR"/>
        </w:rPr>
        <w:t xml:space="preserve">دانشجویان </w:t>
      </w:r>
      <w:r w:rsidR="009A7092" w:rsidRPr="00592F7B">
        <w:rPr>
          <w:rFonts w:cs="B Nazanin" w:hint="cs"/>
          <w:sz w:val="28"/>
          <w:szCs w:val="28"/>
          <w:rtl/>
          <w:lang w:bidi="fa-IR"/>
        </w:rPr>
        <w:t>پیش از تهیه گزارش فعالیت‌ها و دستاوردهای علمی حتمأ توجه داشته باشید که بازه زمانی اجرای فعالیت‌های علمی باید از خرداد ماه 96 تا اردیبهشت ماه 97 باشد.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1-سامانه جشنواره تنها گزارش‌هایی که در فرمت</w:t>
      </w:r>
      <w:r w:rsidRPr="00592F7B">
        <w:rPr>
          <w:rFonts w:cs="B Nazanin"/>
          <w:sz w:val="28"/>
          <w:szCs w:val="28"/>
          <w:lang w:bidi="fa-IR"/>
        </w:rPr>
        <w:t xml:space="preserve">PDF </w:t>
      </w:r>
      <w:r w:rsidRPr="00592F7B">
        <w:rPr>
          <w:rFonts w:cs="B Nazanin" w:hint="cs"/>
          <w:sz w:val="28"/>
          <w:szCs w:val="28"/>
          <w:rtl/>
          <w:lang w:bidi="fa-IR"/>
        </w:rPr>
        <w:t>باشد دریافت خواهد کرد.همچنین نوع گزارش و حداکثر حجم فایل‌های ارسالی باید منطبق با جدول زیر باشد:</w:t>
      </w:r>
    </w:p>
    <w:tbl>
      <w:tblPr>
        <w:tblStyle w:val="TableGrid"/>
        <w:bidiVisual/>
        <w:tblW w:w="0" w:type="auto"/>
        <w:tblInd w:w="754" w:type="dxa"/>
        <w:tblLook w:val="04A0"/>
      </w:tblPr>
      <w:tblGrid>
        <w:gridCol w:w="2593"/>
        <w:gridCol w:w="1417"/>
        <w:gridCol w:w="3261"/>
      </w:tblGrid>
      <w:tr w:rsidR="009A7092" w:rsidRPr="00592F7B" w:rsidTr="00584046">
        <w:trPr>
          <w:trHeight w:val="458"/>
        </w:trPr>
        <w:tc>
          <w:tcPr>
            <w:tcW w:w="2593"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حوزه رقابتی</w:t>
            </w:r>
          </w:p>
        </w:tc>
        <w:tc>
          <w:tcPr>
            <w:tcW w:w="1417"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حجم فایل</w:t>
            </w:r>
          </w:p>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(مگا بایت)</w:t>
            </w:r>
          </w:p>
        </w:tc>
        <w:tc>
          <w:tcPr>
            <w:tcW w:w="3261"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نوع گزارش</w:t>
            </w:r>
          </w:p>
        </w:tc>
      </w:tr>
      <w:tr w:rsidR="009A7092" w:rsidRPr="00592F7B" w:rsidTr="00584046">
        <w:trPr>
          <w:trHeight w:val="486"/>
        </w:trPr>
        <w:tc>
          <w:tcPr>
            <w:tcW w:w="2593"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انجمن‌علمی،کتاب و نشریه علمی</w:t>
            </w:r>
          </w:p>
        </w:tc>
        <w:tc>
          <w:tcPr>
            <w:tcW w:w="1417"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50</w:t>
            </w:r>
          </w:p>
        </w:tc>
        <w:tc>
          <w:tcPr>
            <w:tcW w:w="3261"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گزارش جامع:صفحات گزارش باد در قطع کاغذ</w:t>
            </w:r>
            <w:r w:rsidRPr="00592F7B">
              <w:rPr>
                <w:rFonts w:cs="B Titr"/>
                <w:b/>
                <w:bCs/>
                <w:sz w:val="16"/>
                <w:szCs w:val="16"/>
                <w:lang w:bidi="fa-IR"/>
              </w:rPr>
              <w:t>A</w:t>
            </w:r>
            <w:r w:rsidRPr="00592F7B">
              <w:rPr>
                <w:rFonts w:cs="B Titr"/>
                <w:b/>
                <w:bCs/>
                <w:sz w:val="16"/>
                <w:szCs w:val="16"/>
                <w:rtl/>
                <w:lang w:bidi="fa-IR"/>
              </w:rPr>
              <w:t>4</w:t>
            </w:r>
            <w:r w:rsidRPr="00592F7B">
              <w:rPr>
                <w:rFonts w:cs="B Titr" w:hint="cs"/>
                <w:b/>
                <w:bCs/>
                <w:sz w:val="16"/>
                <w:szCs w:val="16"/>
                <w:rtl/>
                <w:lang w:bidi="fa-IR"/>
              </w:rPr>
              <w:t>باشد.</w:t>
            </w:r>
          </w:p>
        </w:tc>
      </w:tr>
      <w:tr w:rsidR="009A7092" w:rsidRPr="00592F7B" w:rsidTr="00584046">
        <w:trPr>
          <w:trHeight w:val="709"/>
        </w:trPr>
        <w:tc>
          <w:tcPr>
            <w:tcW w:w="2593"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سایر حوزه‌ها</w:t>
            </w:r>
          </w:p>
        </w:tc>
        <w:tc>
          <w:tcPr>
            <w:tcW w:w="1417"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15</w:t>
            </w:r>
          </w:p>
        </w:tc>
        <w:tc>
          <w:tcPr>
            <w:tcW w:w="3261" w:type="dxa"/>
          </w:tcPr>
          <w:p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 xml:space="preserve">پوستر:گزارش این حوزه باید در قالب یک پوستر با ابعاد 50 در 70 سانتی متر یا </w:t>
            </w:r>
            <w:r w:rsidRPr="00592F7B">
              <w:rPr>
                <w:rFonts w:cs="B Titr"/>
                <w:b/>
                <w:bCs/>
                <w:sz w:val="16"/>
                <w:szCs w:val="16"/>
                <w:lang w:bidi="fa-IR"/>
              </w:rPr>
              <w:t>A1</w:t>
            </w:r>
            <w:r w:rsidRPr="00592F7B">
              <w:rPr>
                <w:rFonts w:cs="B Titr" w:hint="cs"/>
                <w:b/>
                <w:bCs/>
                <w:sz w:val="16"/>
                <w:szCs w:val="16"/>
                <w:rtl/>
                <w:lang w:bidi="fa-IR"/>
              </w:rPr>
              <w:t xml:space="preserve"> باشد.</w:t>
            </w:r>
          </w:p>
        </w:tc>
      </w:tr>
    </w:tbl>
    <w:p w:rsidR="009A7092" w:rsidRPr="00592F7B" w:rsidRDefault="009A7092" w:rsidP="009A7092">
      <w:pPr>
        <w:bidi/>
        <w:spacing w:after="160" w:line="240" w:lineRule="auto"/>
        <w:jc w:val="both"/>
        <w:rPr>
          <w:rtl/>
          <w:lang w:bidi="fa-IR"/>
        </w:rPr>
      </w:pP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2-گزارش باید ساده،روان،روشن و در عین حال جامع و کامل باشد.ویراستاری،درست‌نویسی و صفحه‌آرایی می‌تواند تاثیر بسیاری بر ارزیابی از گزارش شما داشته باشد.</w:t>
      </w:r>
    </w:p>
    <w:p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جامع</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3-صفحه عنوان یا روی جلد گزارش:در این صفحه کامل گزارش،حوزه رقابت،لوگوی دانشگاه و دیگر لوگوهای مرتبط</w:t>
      </w:r>
      <w:r w:rsidRPr="00592F7B">
        <w:rPr>
          <w:rFonts w:cs="B Nazanin"/>
          <w:sz w:val="28"/>
          <w:szCs w:val="28"/>
          <w:rtl/>
          <w:lang w:bidi="fa-IR"/>
        </w:rPr>
        <w:t xml:space="preserve"> (</w:t>
      </w:r>
      <w:r w:rsidRPr="00592F7B">
        <w:rPr>
          <w:rFonts w:cs="B Nazanin" w:hint="cs"/>
          <w:sz w:val="28"/>
          <w:szCs w:val="28"/>
          <w:rtl/>
          <w:lang w:bidi="fa-IR"/>
        </w:rPr>
        <w:t>لوگوی انجمن یا نشریه و یا گروه...)،زمان تدوین گزارش و ...را به روشنی ذکر نمایید.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4-صفحه فهرست:در ابتدای گزارش فهرستی از مطالب و بخش‌های گزارش را لیست کنید.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5-بخش مقدمه:پیش از گزارش فعالیت یا دستاوردهای علمی،بخشی را به تشریح مقدمات تخصیص داده و با معرفی مختصر دانشگاه و دانشکده،سوابق انجمن یا گروه،تعداد مخاطبان و دانشجویان،اسامی اعضای فعال انجمن یا گروه،معرفی استادانی که با ایشان همکاری داشته‌اید،سوابق و افتخاراتی که تاکنون کسب کرده‌اید و مواردی از این دست را به اختصار توضیح دهید.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6-بخش گزارش فعالیت‌ها یا دستاوردهای علمی:هر فعالیت یا دستاورد مدنظر را با ذکر تمامی جزئیات مهم</w:t>
      </w:r>
      <w:r w:rsidRPr="00592F7B">
        <w:rPr>
          <w:rFonts w:cs="B Nazanin"/>
          <w:sz w:val="28"/>
          <w:szCs w:val="28"/>
          <w:rtl/>
          <w:lang w:bidi="fa-IR"/>
        </w:rPr>
        <w:t xml:space="preserve"> (</w:t>
      </w:r>
      <w:r w:rsidRPr="00592F7B">
        <w:rPr>
          <w:rFonts w:cs="B Nazanin" w:hint="cs"/>
          <w:sz w:val="28"/>
          <w:szCs w:val="28"/>
          <w:rtl/>
          <w:lang w:bidi="fa-IR"/>
        </w:rPr>
        <w:t>خصوصأ با توجه به معیارهای داوری) و با رعایت نکات زیر تشریح کنید: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-گزارش هر برنامه به صورت مستقل از برنامه‌های دیگر آورده شود و مستندات مربوط به هر برنامه نیز در کنار توضیحات آن باشد.ترتیب گزارش برنامه‌ها بر اساس تاریخ اجرا باشد.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 xml:space="preserve">-عکس‌ها و مستندات را با دقت انتخاب کنید و از تکرار بپرهیزید.انتخاب عکس‌های مناسب به ترتیبی که جمعیت مخاطبان برنامه‌ها را به خوبی نشان دهد یا فرایند برنامه‌ریزی تا اجرای دستاوردها را روشن کند و </w:t>
      </w:r>
      <w:r w:rsidRPr="00592F7B">
        <w:rPr>
          <w:rFonts w:cs="B Nazanin" w:hint="cs"/>
          <w:sz w:val="28"/>
          <w:szCs w:val="28"/>
          <w:rtl/>
          <w:lang w:bidi="fa-IR"/>
        </w:rPr>
        <w:lastRenderedPageBreak/>
        <w:t>مشخصأ مربوط به همان برنامه باشد.عکس‌ها حتما توضیحات مناسب داشته باشند و اکیدأ از مستندات غیرمرتبط یا گنگ و مبهم اجتناب کنید.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-در صورتیکه ویدئویی از برنامه موجود باشد می‌توانید آن را در اینترنت آپلود نموده و لینک آن را در گزارش بیاورید.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-در عین پرهیز از توضیحات غیر ضروری مجددأ تاکید می‌شود که حتی الامکان با توجه به معیارهای داوری توضیحات مناسبی را در عین صداقت در روایت ‌گری در گزارش خود بگنجانید.</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7-در هر بخش تنها گزارشی از فعالیت‌های همان بخش آورده شود و ضمن رعایت نظم منطقی در محتوای گزارش،توجه داشته باشید که بخش‌های مختلف به خوبی از یکدیگر متمایز باشند.</w:t>
      </w:r>
    </w:p>
    <w:p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در قالب پوستر</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8-در مواردی که تنها یک فعالیت یا دستاورد علمی مورد ارزیابی قرار می‌گیرد،گزارش در قالب یک پوستر</w:t>
      </w:r>
      <w:r w:rsidRPr="00592F7B">
        <w:rPr>
          <w:rFonts w:cs="B Nazanin"/>
          <w:sz w:val="28"/>
          <w:szCs w:val="28"/>
          <w:rtl/>
          <w:lang w:bidi="fa-IR"/>
        </w:rPr>
        <w:t xml:space="preserve"> (</w:t>
      </w:r>
      <w:r w:rsidRPr="00592F7B">
        <w:rPr>
          <w:rFonts w:cs="B Nazanin" w:hint="cs"/>
          <w:sz w:val="28"/>
          <w:szCs w:val="28"/>
          <w:rtl/>
          <w:lang w:bidi="fa-IR"/>
        </w:rPr>
        <w:t>قطع 50 در 70 سانتی‌متر) دریافت خواهد شد.در این حوزه‌ها ضمن رعایت کلیاتی که در بالا به آن اشاره شد،به موارد بند 4،6 و برخی از موارد بند 7 توجه ویژه‌ای داشته باشید و پوستر را به نحوی طراحی کنید که گزارش جامعی را در عین اختصار و با مستندات کافی در اختیار داور قرار دهد.</w:t>
      </w:r>
    </w:p>
    <w:p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حوزه انجمن‌ علمی</w:t>
      </w:r>
    </w:p>
    <w:p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9-از آن‌جا که در حوزه انجمن علمی گزارش کلیه فعالیت‌های یکساله انجمن مورد ارزیابی قرار خواهد گرفت و با توجه به دستورالعمل جشنواره،حداکثر تعداد برنامه‌های گزارش شده باید لزومأ منطبق با حدود و ترتیب ذکر شده در جدول زیر باشد:</w:t>
      </w:r>
    </w:p>
    <w:tbl>
      <w:tblPr>
        <w:tblpPr w:leftFromText="180" w:rightFromText="180" w:vertAnchor="text" w:horzAnchor="margin" w:tblpXSpec="center" w:tblpY="-22"/>
        <w:tblW w:w="77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025"/>
        <w:gridCol w:w="1774"/>
      </w:tblGrid>
      <w:tr w:rsidR="009A7092" w:rsidRPr="00592F7B" w:rsidTr="00584046">
        <w:trPr>
          <w:trHeight w:val="301"/>
        </w:trPr>
        <w:tc>
          <w:tcPr>
            <w:tcW w:w="6025"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جزئیات</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ترتیب فصل ها و صفحات</w:t>
            </w:r>
          </w:p>
        </w:tc>
      </w:tr>
      <w:tr w:rsidR="009A7092" w:rsidRPr="00592F7B" w:rsidTr="00584046">
        <w:trPr>
          <w:trHeight w:val="276"/>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عنوان گزارش</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صفحه عنوان</w:t>
            </w:r>
          </w:p>
        </w:tc>
      </w:tr>
      <w:tr w:rsidR="009A7092" w:rsidRPr="00592F7B" w:rsidTr="00584046">
        <w:trPr>
          <w:trHeight w:val="276"/>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فهرست مطالب گزارش</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فهرست</w:t>
            </w:r>
          </w:p>
        </w:tc>
      </w:tr>
      <w:tr w:rsidR="009A7092" w:rsidRPr="00592F7B" w:rsidTr="00584046">
        <w:trPr>
          <w:trHeight w:val="276"/>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مقدمه‌ای در مورد انجمن یا گروه و سوابق و افتخارات و همچنین اعضا و استادان مشاور و همکار انجمن</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مقدمه</w:t>
            </w:r>
          </w:p>
        </w:tc>
      </w:tr>
      <w:tr w:rsidR="009A7092" w:rsidRPr="00592F7B" w:rsidTr="00584046">
        <w:trPr>
          <w:trHeight w:val="234"/>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فعالیت آموزشی (حداکثر 10 فعالیت)</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یکم</w:t>
            </w:r>
          </w:p>
        </w:tc>
      </w:tr>
      <w:tr w:rsidR="009A7092" w:rsidRPr="00592F7B" w:rsidTr="00584046">
        <w:trPr>
          <w:trHeight w:val="301"/>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رویداد علمی (حداکثر 5 فعالیت)</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دوم</w:t>
            </w:r>
          </w:p>
        </w:tc>
      </w:tr>
      <w:tr w:rsidR="009A7092" w:rsidRPr="00592F7B" w:rsidTr="00584046">
        <w:trPr>
          <w:trHeight w:val="335"/>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گفتگوی علمی و تخصصی (حداکثر 5 فعالیت)</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سوم</w:t>
            </w:r>
          </w:p>
        </w:tc>
      </w:tr>
      <w:tr w:rsidR="009A7092" w:rsidRPr="00592F7B" w:rsidTr="00584046">
        <w:trPr>
          <w:trHeight w:val="317"/>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 xml:space="preserve">ارتباطات و همکاری‌های علمی </w:t>
            </w:r>
            <w:r w:rsidRPr="00592F7B">
              <w:rPr>
                <w:rFonts w:cs="B Titr"/>
                <w:b/>
                <w:bCs/>
                <w:sz w:val="16"/>
                <w:szCs w:val="16"/>
                <w:rtl/>
                <w:lang w:bidi="fa-IR"/>
              </w:rPr>
              <w:t>(</w:t>
            </w:r>
            <w:r w:rsidRPr="00592F7B">
              <w:rPr>
                <w:rFonts w:cs="B Titr" w:hint="cs"/>
                <w:b/>
                <w:bCs/>
                <w:sz w:val="16"/>
                <w:szCs w:val="16"/>
                <w:rtl/>
                <w:lang w:bidi="fa-IR"/>
              </w:rPr>
              <w:t>حداکثر 5 فعالیت)</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چهارم</w:t>
            </w:r>
          </w:p>
        </w:tc>
      </w:tr>
      <w:tr w:rsidR="009A7092" w:rsidRPr="00592F7B" w:rsidTr="00584046">
        <w:trPr>
          <w:trHeight w:val="217"/>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نشریه علمی (کلیه شماره‌های منتشر شده)</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پنجم</w:t>
            </w:r>
          </w:p>
        </w:tc>
      </w:tr>
      <w:tr w:rsidR="009A7092" w:rsidRPr="00592F7B" w:rsidTr="00584046">
        <w:trPr>
          <w:trHeight w:val="276"/>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فعالیت پژوهشی</w:t>
            </w:r>
          </w:p>
        </w:tc>
        <w:tc>
          <w:tcPr>
            <w:tcW w:w="1774" w:type="dxa"/>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ششم</w:t>
            </w:r>
          </w:p>
        </w:tc>
      </w:tr>
      <w:tr w:rsidR="009A7092" w:rsidRPr="00592F7B" w:rsidTr="00584046">
        <w:trPr>
          <w:trHeight w:val="276"/>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کتاب</w:t>
            </w:r>
          </w:p>
        </w:tc>
        <w:tc>
          <w:tcPr>
            <w:tcW w:w="1774" w:type="dxa"/>
          </w:tcPr>
          <w:p w:rsidR="009A7092" w:rsidRPr="00592F7B" w:rsidRDefault="009A7092" w:rsidP="00584046">
            <w:pPr>
              <w:bidi/>
              <w:spacing w:after="0" w:line="240" w:lineRule="auto"/>
              <w:contextualSpacing/>
              <w:jc w:val="both"/>
              <w:rPr>
                <w:rFonts w:cs="B Titr"/>
                <w:b/>
                <w:bCs/>
                <w:sz w:val="16"/>
                <w:szCs w:val="16"/>
                <w:rtl/>
                <w:lang w:bidi="fa-IR"/>
              </w:rPr>
            </w:pPr>
            <w:r w:rsidRPr="00592F7B">
              <w:rPr>
                <w:rFonts w:cs="B Titr" w:hint="cs"/>
                <w:b/>
                <w:bCs/>
                <w:sz w:val="16"/>
                <w:szCs w:val="16"/>
                <w:rtl/>
                <w:lang w:bidi="fa-IR"/>
              </w:rPr>
              <w:t>بخش هفتم</w:t>
            </w:r>
          </w:p>
        </w:tc>
      </w:tr>
      <w:tr w:rsidR="009A7092" w:rsidRPr="00592F7B" w:rsidTr="00584046">
        <w:trPr>
          <w:trHeight w:val="56"/>
        </w:trPr>
        <w:tc>
          <w:tcPr>
            <w:tcW w:w="6025" w:type="dxa"/>
            <w:vAlign w:val="center"/>
          </w:tcPr>
          <w:p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خلاقیت علمی</w:t>
            </w:r>
          </w:p>
        </w:tc>
        <w:tc>
          <w:tcPr>
            <w:tcW w:w="1774" w:type="dxa"/>
          </w:tcPr>
          <w:p w:rsidR="009A7092" w:rsidRPr="00592F7B" w:rsidRDefault="009A7092" w:rsidP="00584046">
            <w:pPr>
              <w:bidi/>
              <w:spacing w:after="0" w:line="240" w:lineRule="auto"/>
              <w:contextualSpacing/>
              <w:jc w:val="both"/>
              <w:rPr>
                <w:rFonts w:cs="B Titr"/>
                <w:b/>
                <w:bCs/>
                <w:sz w:val="16"/>
                <w:szCs w:val="16"/>
                <w:rtl/>
                <w:lang w:bidi="fa-IR"/>
              </w:rPr>
            </w:pPr>
            <w:r w:rsidRPr="00592F7B">
              <w:rPr>
                <w:rFonts w:cs="B Titr" w:hint="cs"/>
                <w:b/>
                <w:bCs/>
                <w:sz w:val="16"/>
                <w:szCs w:val="16"/>
                <w:rtl/>
                <w:lang w:bidi="fa-IR"/>
              </w:rPr>
              <w:t>بخش هشتم</w:t>
            </w:r>
          </w:p>
        </w:tc>
      </w:tr>
    </w:tbl>
    <w:p w:rsidR="009A7092" w:rsidRPr="005C20E0" w:rsidRDefault="009A7092" w:rsidP="009A7092">
      <w:pPr>
        <w:bidi/>
        <w:spacing w:after="160" w:line="360" w:lineRule="auto"/>
        <w:rPr>
          <w:rFonts w:ascii="yekanweb" w:eastAsia="Times New Roman" w:hAnsi="yekanweb" w:cs="B Zar"/>
          <w:color w:val="191919"/>
          <w:sz w:val="28"/>
          <w:szCs w:val="28"/>
          <w:rtl/>
        </w:rPr>
      </w:pPr>
    </w:p>
    <w:p w:rsidR="009A7092" w:rsidRDefault="009A7092" w:rsidP="00592F7B">
      <w:pPr>
        <w:bidi/>
        <w:spacing w:line="240" w:lineRule="auto"/>
        <w:jc w:val="both"/>
        <w:rPr>
          <w:rFonts w:cs="B Titr"/>
          <w:b/>
          <w:bCs/>
          <w:sz w:val="24"/>
          <w:szCs w:val="24"/>
          <w:rtl/>
          <w:lang w:bidi="fa-IR"/>
        </w:rPr>
      </w:pPr>
    </w:p>
    <w:p w:rsidR="00592F7B" w:rsidRPr="00592F7B" w:rsidRDefault="00592F7B" w:rsidP="00592F7B">
      <w:pPr>
        <w:bidi/>
        <w:spacing w:after="0" w:line="240" w:lineRule="auto"/>
        <w:contextualSpacing/>
        <w:jc w:val="both"/>
        <w:rPr>
          <w:rFonts w:cs="B Titr"/>
          <w:b/>
          <w:bCs/>
          <w:sz w:val="16"/>
          <w:szCs w:val="16"/>
          <w:lang w:bidi="fa-IR"/>
        </w:rPr>
      </w:pPr>
      <w:bookmarkStart w:id="117" w:name="_GoBack"/>
      <w:bookmarkEnd w:id="117"/>
    </w:p>
    <w:sectPr w:rsidR="00592F7B" w:rsidRPr="00592F7B" w:rsidSect="009F2AF6">
      <w:headerReference w:type="default" r:id="rId14"/>
      <w:footerReference w:type="default" r:id="rId15"/>
      <w:pgSz w:w="11906" w:h="16838" w:code="9"/>
      <w:pgMar w:top="900" w:right="1416" w:bottom="1080" w:left="1350" w:header="708" w:footer="708" w:gutter="0"/>
      <w:pgBorders w:offsetFrom="page">
        <w:top w:val="thinThickThinSmallGap" w:sz="12" w:space="24" w:color="auto"/>
        <w:left w:val="thinThickThinSmallGap" w:sz="12" w:space="24" w:color="auto"/>
        <w:bottom w:val="thinThickThinSmallGap" w:sz="12" w:space="24" w:color="auto"/>
        <w:right w:val="thinThickThinSmallGap" w:sz="12" w:space="24" w:color="auto"/>
      </w:pgBorders>
      <w:pgNumType w:start="1"/>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36194" w:rsidRDefault="00536194" w:rsidP="00C976AD">
      <w:pPr>
        <w:spacing w:after="0" w:line="240" w:lineRule="auto"/>
      </w:pPr>
      <w:r>
        <w:separator/>
      </w:r>
    </w:p>
  </w:endnote>
  <w:endnote w:type="continuationSeparator" w:id="1">
    <w:p w:rsidR="00536194" w:rsidRDefault="00536194" w:rsidP="00C976A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min_Koodak">
    <w:altName w:val="Times New Roman"/>
    <w:charset w:val="00"/>
    <w:family w:val="auto"/>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B Mitra">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Calibri Light">
    <w:altName w:val="Calibri"/>
    <w:charset w:val="00"/>
    <w:family w:val="swiss"/>
    <w:pitch w:val="variable"/>
    <w:sig w:usb0="00000001"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B Mitra,Bold">
    <w:altName w:val="Times New Roman"/>
    <w:panose1 w:val="00000000000000000000"/>
    <w:charset w:val="B2"/>
    <w:family w:val="auto"/>
    <w:notTrueType/>
    <w:pitch w:val="default"/>
    <w:sig w:usb0="00002000" w:usb1="00000000" w:usb2="00000000" w:usb3="00000000" w:csb0="00000040" w:csb1="00000000"/>
  </w:font>
  <w:font w:name="B Titr">
    <w:panose1 w:val="00000700000000000000"/>
    <w:charset w:val="B2"/>
    <w:family w:val="auto"/>
    <w:pitch w:val="variable"/>
    <w:sig w:usb0="00002001" w:usb1="80000000" w:usb2="00000008" w:usb3="00000000" w:csb0="00000040" w:csb1="00000000"/>
  </w:font>
  <w:font w:name="XMitra">
    <w:altName w:val="Times New Roman"/>
    <w:panose1 w:val="00000000000000000000"/>
    <w:charset w:val="B2"/>
    <w:family w:val="auto"/>
    <w:notTrueType/>
    <w:pitch w:val="default"/>
    <w:sig w:usb0="00002000" w:usb1="00000000" w:usb2="00000000" w:usb3="00000000" w:csb0="00000040" w:csb1="00000000"/>
  </w:font>
  <w:font w:name="XMitra-Bold">
    <w:panose1 w:val="00000000000000000000"/>
    <w:charset w:val="B2"/>
    <w:family w:val="auto"/>
    <w:notTrueType/>
    <w:pitch w:val="default"/>
    <w:sig w:usb0="00002001" w:usb1="00000000" w:usb2="00000000" w:usb3="00000000" w:csb0="00000040" w:csb1="00000000"/>
  </w:font>
  <w:font w:name="B Homa">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2  Zar,Bold">
    <w:altName w:val="Times New Roman"/>
    <w:panose1 w:val="00000000000000000000"/>
    <w:charset w:val="B2"/>
    <w:family w:val="auto"/>
    <w:notTrueType/>
    <w:pitch w:val="default"/>
    <w:sig w:usb0="00002001" w:usb1="00000000" w:usb2="00000000" w:usb3="00000000" w:csb0="00000040" w:csb1="00000000"/>
  </w:font>
  <w:font w:name="B Nazanin,Bold">
    <w:altName w:val="Times New Roman"/>
    <w:panose1 w:val="00000000000000000000"/>
    <w:charset w:val="B2"/>
    <w:family w:val="auto"/>
    <w:notTrueType/>
    <w:pitch w:val="default"/>
    <w:sig w:usb0="00002001" w:usb1="00000000" w:usb2="00000000" w:usb3="00000000" w:csb0="00000040" w:csb1="00000000"/>
  </w:font>
  <w:font w:name="B Lotus">
    <w:panose1 w:val="000004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yekanweb">
    <w:altName w:val="Times New Roman"/>
    <w:panose1 w:val="00000000000000000000"/>
    <w:charset w:val="00"/>
    <w:family w:val="roman"/>
    <w:notTrueType/>
    <w:pitch w:val="default"/>
    <w:sig w:usb0="00000000" w:usb1="00000000" w:usb2="00000000" w:usb3="00000000" w:csb0="00000000" w:csb1="00000000"/>
  </w:font>
  <w:font w:name="2  Titr">
    <w:altName w:val="Courier New"/>
    <w:charset w:val="B2"/>
    <w:family w:val="auto"/>
    <w:pitch w:val="variable"/>
    <w:sig w:usb0="00002001" w:usb1="80000000" w:usb2="00000008" w:usb3="00000000" w:csb0="00000040" w:csb1="00000000"/>
  </w:font>
  <w:font w:name="Thuluth 1">
    <w:charset w:val="02"/>
    <w:family w:val="auto"/>
    <w:pitch w:val="variable"/>
    <w:sig w:usb0="00000000" w:usb1="10000000" w:usb2="00000000" w:usb3="00000000" w:csb0="80000000" w:csb1="00000000"/>
  </w:font>
  <w:font w:name="Baskerville Old Face">
    <w:panose1 w:val="02020602080505020303"/>
    <w:charset w:val="00"/>
    <w:family w:val="roman"/>
    <w:pitch w:val="variable"/>
    <w:sig w:usb0="00000003" w:usb1="00000000" w:usb2="00000000" w:usb3="00000000" w:csb0="00000001" w:csb1="00000000"/>
  </w:font>
  <w:font w:name="Shonar Bangla">
    <w:altName w:val="Segoe UI"/>
    <w:panose1 w:val="020B0502040204020203"/>
    <w:charset w:val="00"/>
    <w:family w:val="swiss"/>
    <w:pitch w:val="variable"/>
    <w:sig w:usb0="00010003" w:usb1="00000000" w:usb2="00000000" w:usb3="00000000" w:csb0="00000001" w:csb1="00000000"/>
  </w:font>
  <w:font w:name="Traditional Arabic">
    <w:altName w:val="Times New Roman"/>
    <w:panose1 w:val="02020603050405020304"/>
    <w:charset w:val="00"/>
    <w:family w:val="roman"/>
    <w:pitch w:val="variable"/>
    <w:sig w:usb0="00002003" w:usb1="80000000" w:usb2="00000008" w:usb3="00000000" w:csb0="00000041" w:csb1="00000000"/>
  </w:font>
  <w:font w:name="BNazanin">
    <w:panose1 w:val="00000000000000000000"/>
    <w:charset w:val="B2"/>
    <w:family w:val="auto"/>
    <w:notTrueType/>
    <w:pitch w:val="default"/>
    <w:sig w:usb0="00002001" w:usb1="00000000" w:usb2="00000000" w:usb3="00000000" w:csb0="00000040" w:csb1="00000000"/>
  </w:font>
  <w:font w:name="Sakkal Majalla">
    <w:panose1 w:val="02000000000000000000"/>
    <w:charset w:val="00"/>
    <w:family w:val="auto"/>
    <w:pitch w:val="variable"/>
    <w:sig w:usb0="A000207F" w:usb1="C000204B" w:usb2="00000008" w:usb3="00000000" w:csb0="000000D3" w:csb1="00000000"/>
  </w:font>
  <w:font w:name="MAJIID SHADOW1 HITEK">
    <w:charset w:val="02"/>
    <w:family w:val="auto"/>
    <w:pitch w:val="variable"/>
    <w:sig w:usb0="00000000" w:usb1="10000000" w:usb2="00000000" w:usb3="00000000" w:csb0="80000000" w:csb1="00000000"/>
  </w:font>
  <w:font w:name="2  Zar">
    <w:altName w:val="Courier New"/>
    <w:charset w:val="B2"/>
    <w:family w:val="auto"/>
    <w:pitch w:val="variable"/>
    <w:sig w:usb0="00002001" w:usb1="80000000" w:usb2="00000008" w:usb3="00000000" w:csb0="00000040" w:csb1="00000000"/>
  </w:font>
  <w:font w:name="2  Traffic">
    <w:altName w:val="Courier New"/>
    <w:charset w:val="B2"/>
    <w:family w:val="auto"/>
    <w:pitch w:val="variable"/>
    <w:sig w:usb0="00002000" w:usb1="80000000" w:usb2="00000008" w:usb3="00000000" w:csb0="0000004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80204390"/>
      <w:docPartObj>
        <w:docPartGallery w:val="Page Numbers (Bottom of Page)"/>
        <w:docPartUnique/>
      </w:docPartObj>
    </w:sdtPr>
    <w:sdtEndPr>
      <w:rPr>
        <w:noProof/>
      </w:rPr>
    </w:sdtEndPr>
    <w:sdtContent>
      <w:p w:rsidR="00CD4C6D" w:rsidRDefault="00CD4C6D">
        <w:pPr>
          <w:pStyle w:val="Footer"/>
          <w:jc w:val="center"/>
        </w:pPr>
        <w:fldSimple w:instr=" PAGE   \* MERGEFORMAT ">
          <w:r w:rsidR="0057166F">
            <w:rPr>
              <w:noProof/>
            </w:rPr>
            <w:t>66</w:t>
          </w:r>
        </w:fldSimple>
      </w:p>
    </w:sdtContent>
  </w:sdt>
  <w:p w:rsidR="00CD4C6D" w:rsidRDefault="00CD4C6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36194" w:rsidRDefault="00536194" w:rsidP="00C976AD">
      <w:pPr>
        <w:spacing w:after="0" w:line="240" w:lineRule="auto"/>
      </w:pPr>
      <w:r>
        <w:separator/>
      </w:r>
    </w:p>
  </w:footnote>
  <w:footnote w:type="continuationSeparator" w:id="1">
    <w:p w:rsidR="00536194" w:rsidRDefault="00536194" w:rsidP="00C976A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4C6D" w:rsidRDefault="00CD4C6D">
    <w:pPr>
      <w:pStyle w:val="Header"/>
    </w:pPr>
  </w:p>
  <w:p w:rsidR="00CD4C6D" w:rsidRDefault="00CD4C6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346C6"/>
    <w:multiLevelType w:val="hybridMultilevel"/>
    <w:tmpl w:val="DB4803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186FBC"/>
    <w:multiLevelType w:val="hybridMultilevel"/>
    <w:tmpl w:val="79D42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024B2810"/>
    <w:multiLevelType w:val="hybridMultilevel"/>
    <w:tmpl w:val="B554CA6E"/>
    <w:lvl w:ilvl="0" w:tplc="238E7F9A">
      <w:start w:val="1"/>
      <w:numFmt w:val="decimal"/>
      <w:lvlText w:val="%1-"/>
      <w:lvlJc w:val="left"/>
      <w:pPr>
        <w:ind w:left="364" w:hanging="360"/>
      </w:pPr>
      <w:rPr>
        <w:rFonts w:ascii="Armin_Koodak" w:hAnsi="Armin_Koodak" w:hint="default"/>
      </w:rPr>
    </w:lvl>
    <w:lvl w:ilvl="1" w:tplc="04090019" w:tentative="1">
      <w:start w:val="1"/>
      <w:numFmt w:val="lowerLetter"/>
      <w:lvlText w:val="%2."/>
      <w:lvlJc w:val="left"/>
      <w:pPr>
        <w:ind w:left="1084" w:hanging="360"/>
      </w:pPr>
    </w:lvl>
    <w:lvl w:ilvl="2" w:tplc="0409001B" w:tentative="1">
      <w:start w:val="1"/>
      <w:numFmt w:val="lowerRoman"/>
      <w:lvlText w:val="%3."/>
      <w:lvlJc w:val="right"/>
      <w:pPr>
        <w:ind w:left="1804" w:hanging="180"/>
      </w:pPr>
    </w:lvl>
    <w:lvl w:ilvl="3" w:tplc="0409000F" w:tentative="1">
      <w:start w:val="1"/>
      <w:numFmt w:val="decimal"/>
      <w:lvlText w:val="%4."/>
      <w:lvlJc w:val="left"/>
      <w:pPr>
        <w:ind w:left="2524" w:hanging="360"/>
      </w:pPr>
    </w:lvl>
    <w:lvl w:ilvl="4" w:tplc="04090019" w:tentative="1">
      <w:start w:val="1"/>
      <w:numFmt w:val="lowerLetter"/>
      <w:lvlText w:val="%5."/>
      <w:lvlJc w:val="left"/>
      <w:pPr>
        <w:ind w:left="3244" w:hanging="360"/>
      </w:pPr>
    </w:lvl>
    <w:lvl w:ilvl="5" w:tplc="0409001B" w:tentative="1">
      <w:start w:val="1"/>
      <w:numFmt w:val="lowerRoman"/>
      <w:lvlText w:val="%6."/>
      <w:lvlJc w:val="right"/>
      <w:pPr>
        <w:ind w:left="3964" w:hanging="180"/>
      </w:pPr>
    </w:lvl>
    <w:lvl w:ilvl="6" w:tplc="0409000F" w:tentative="1">
      <w:start w:val="1"/>
      <w:numFmt w:val="decimal"/>
      <w:lvlText w:val="%7."/>
      <w:lvlJc w:val="left"/>
      <w:pPr>
        <w:ind w:left="4684" w:hanging="360"/>
      </w:pPr>
    </w:lvl>
    <w:lvl w:ilvl="7" w:tplc="04090019" w:tentative="1">
      <w:start w:val="1"/>
      <w:numFmt w:val="lowerLetter"/>
      <w:lvlText w:val="%8."/>
      <w:lvlJc w:val="left"/>
      <w:pPr>
        <w:ind w:left="5404" w:hanging="360"/>
      </w:pPr>
    </w:lvl>
    <w:lvl w:ilvl="8" w:tplc="0409001B" w:tentative="1">
      <w:start w:val="1"/>
      <w:numFmt w:val="lowerRoman"/>
      <w:lvlText w:val="%9."/>
      <w:lvlJc w:val="right"/>
      <w:pPr>
        <w:ind w:left="6124" w:hanging="180"/>
      </w:pPr>
    </w:lvl>
  </w:abstractNum>
  <w:abstractNum w:abstractNumId="3">
    <w:nsid w:val="02C156AD"/>
    <w:multiLevelType w:val="hybridMultilevel"/>
    <w:tmpl w:val="E8C20F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07324A34"/>
    <w:multiLevelType w:val="hybridMultilevel"/>
    <w:tmpl w:val="FBB84E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8597870"/>
    <w:multiLevelType w:val="hybridMultilevel"/>
    <w:tmpl w:val="63484F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E021FA9"/>
    <w:multiLevelType w:val="hybridMultilevel"/>
    <w:tmpl w:val="B11AE0FC"/>
    <w:lvl w:ilvl="0" w:tplc="380A3A7A">
      <w:start w:val="1"/>
      <w:numFmt w:val="decimal"/>
      <w:lvlText w:val="%1-"/>
      <w:lvlJc w:val="left"/>
      <w:pPr>
        <w:ind w:left="108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0CB6584"/>
    <w:multiLevelType w:val="hybridMultilevel"/>
    <w:tmpl w:val="72D012E6"/>
    <w:lvl w:ilvl="0" w:tplc="511C11E0">
      <w:start w:val="1"/>
      <w:numFmt w:val="decimal"/>
      <w:pStyle w:val="Style3"/>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39A3205"/>
    <w:multiLevelType w:val="hybridMultilevel"/>
    <w:tmpl w:val="5B449B1A"/>
    <w:lvl w:ilvl="0" w:tplc="6616D120">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4A9427D"/>
    <w:multiLevelType w:val="hybridMultilevel"/>
    <w:tmpl w:val="D48A5E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50E017D"/>
    <w:multiLevelType w:val="hybridMultilevel"/>
    <w:tmpl w:val="9A72B3B2"/>
    <w:lvl w:ilvl="0" w:tplc="2AB6EFC0">
      <w:start w:val="1"/>
      <w:numFmt w:val="decimal"/>
      <w:lvlText w:val="%1."/>
      <w:lvlJc w:val="left"/>
      <w:pPr>
        <w:ind w:left="1080" w:hanging="360"/>
      </w:pPr>
      <w:rPr>
        <w:rFonts w:ascii="Arial" w:eastAsia="Times New Roman" w:hAnsi="Arial" w:cs="B Mitra"/>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
    <w:nsid w:val="1688072A"/>
    <w:multiLevelType w:val="hybridMultilevel"/>
    <w:tmpl w:val="400ECCEE"/>
    <w:lvl w:ilvl="0" w:tplc="7C542566">
      <w:start w:val="1"/>
      <w:numFmt w:val="decimal"/>
      <w:lvlText w:val="%1-"/>
      <w:lvlJc w:val="left"/>
      <w:pPr>
        <w:ind w:left="720" w:hanging="360"/>
      </w:pPr>
      <w:rPr>
        <w:rFonts w:hint="default"/>
        <w:b/>
        <w:bCs/>
        <w:sz w:val="3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E421433"/>
    <w:multiLevelType w:val="hybridMultilevel"/>
    <w:tmpl w:val="FFC01C62"/>
    <w:lvl w:ilvl="0" w:tplc="380A3A7A">
      <w:start w:val="1"/>
      <w:numFmt w:val="decimal"/>
      <w:lvlText w:val="%1-"/>
      <w:lvlJc w:val="left"/>
      <w:pPr>
        <w:ind w:left="108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20075BBF"/>
    <w:multiLevelType w:val="hybridMultilevel"/>
    <w:tmpl w:val="3A6EE96E"/>
    <w:lvl w:ilvl="0" w:tplc="B8D097E4">
      <w:start w:val="1"/>
      <w:numFmt w:val="decimal"/>
      <w:lvlText w:val="%1-"/>
      <w:lvlJc w:val="left"/>
      <w:pPr>
        <w:ind w:left="644" w:hanging="360"/>
      </w:pPr>
      <w:rPr>
        <w:rFonts w:hint="default"/>
        <w:b/>
        <w:bCs/>
        <w:sz w:val="40"/>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04953D2"/>
    <w:multiLevelType w:val="hybridMultilevel"/>
    <w:tmpl w:val="73C83DE2"/>
    <w:lvl w:ilvl="0" w:tplc="0409000F">
      <w:start w:val="1"/>
      <w:numFmt w:val="decimal"/>
      <w:lvlText w:val="%1."/>
      <w:lvlJc w:val="left"/>
      <w:pPr>
        <w:ind w:left="785"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nsid w:val="20760883"/>
    <w:multiLevelType w:val="hybridMultilevel"/>
    <w:tmpl w:val="7480BA1A"/>
    <w:lvl w:ilvl="0" w:tplc="380A3A7A">
      <w:start w:val="1"/>
      <w:numFmt w:val="decimal"/>
      <w:lvlText w:val="%1-"/>
      <w:lvlJc w:val="left"/>
      <w:pPr>
        <w:ind w:left="144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21F605F7"/>
    <w:multiLevelType w:val="hybridMultilevel"/>
    <w:tmpl w:val="0CD822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2345BAF"/>
    <w:multiLevelType w:val="hybridMultilevel"/>
    <w:tmpl w:val="4ACCD408"/>
    <w:lvl w:ilvl="0" w:tplc="5DDC204C">
      <w:start w:val="3"/>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8">
    <w:nsid w:val="2350797A"/>
    <w:multiLevelType w:val="hybridMultilevel"/>
    <w:tmpl w:val="7C0C35D2"/>
    <w:lvl w:ilvl="0" w:tplc="EA2053AC">
      <w:start w:val="3"/>
      <w:numFmt w:val="bullet"/>
      <w:lvlText w:val=""/>
      <w:lvlJc w:val="left"/>
      <w:pPr>
        <w:ind w:left="720" w:hanging="360"/>
      </w:pPr>
      <w:rPr>
        <w:rFonts w:ascii="Symbol" w:eastAsia="Calibr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4A87FB8"/>
    <w:multiLevelType w:val="hybridMultilevel"/>
    <w:tmpl w:val="B14418F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288520F6"/>
    <w:multiLevelType w:val="hybridMultilevel"/>
    <w:tmpl w:val="CDDE65CA"/>
    <w:lvl w:ilvl="0" w:tplc="65BA2460">
      <w:start w:val="1"/>
      <w:numFmt w:val="decimal"/>
      <w:lvlText w:val="%1-"/>
      <w:lvlJc w:val="left"/>
      <w:pPr>
        <w:ind w:left="720" w:hanging="360"/>
      </w:pPr>
      <w:rPr>
        <w:rFonts w:hint="default"/>
        <w:b/>
        <w:bCs/>
        <w:sz w:val="36"/>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9316C0D"/>
    <w:multiLevelType w:val="hybridMultilevel"/>
    <w:tmpl w:val="DD1071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A5D5C82"/>
    <w:multiLevelType w:val="hybridMultilevel"/>
    <w:tmpl w:val="0B4A565C"/>
    <w:lvl w:ilvl="0" w:tplc="7256B9B6">
      <w:numFmt w:val="bullet"/>
      <w:lvlText w:val=""/>
      <w:lvlJc w:val="left"/>
      <w:pPr>
        <w:ind w:left="729" w:hanging="360"/>
      </w:pPr>
      <w:rPr>
        <w:rFonts w:ascii="Symbol" w:eastAsiaTheme="minorHAnsi" w:hAnsi="Symbol" w:cs="B Mitra" w:hint="default"/>
      </w:rPr>
    </w:lvl>
    <w:lvl w:ilvl="1" w:tplc="04090003" w:tentative="1">
      <w:start w:val="1"/>
      <w:numFmt w:val="bullet"/>
      <w:lvlText w:val="o"/>
      <w:lvlJc w:val="left"/>
      <w:pPr>
        <w:ind w:left="1449" w:hanging="360"/>
      </w:pPr>
      <w:rPr>
        <w:rFonts w:ascii="Courier New" w:hAnsi="Courier New" w:cs="Courier New" w:hint="default"/>
      </w:rPr>
    </w:lvl>
    <w:lvl w:ilvl="2" w:tplc="04090005" w:tentative="1">
      <w:start w:val="1"/>
      <w:numFmt w:val="bullet"/>
      <w:lvlText w:val=""/>
      <w:lvlJc w:val="left"/>
      <w:pPr>
        <w:ind w:left="2169" w:hanging="360"/>
      </w:pPr>
      <w:rPr>
        <w:rFonts w:ascii="Wingdings" w:hAnsi="Wingdings" w:hint="default"/>
      </w:rPr>
    </w:lvl>
    <w:lvl w:ilvl="3" w:tplc="04090001" w:tentative="1">
      <w:start w:val="1"/>
      <w:numFmt w:val="bullet"/>
      <w:lvlText w:val=""/>
      <w:lvlJc w:val="left"/>
      <w:pPr>
        <w:ind w:left="2889" w:hanging="360"/>
      </w:pPr>
      <w:rPr>
        <w:rFonts w:ascii="Symbol" w:hAnsi="Symbol" w:hint="default"/>
      </w:rPr>
    </w:lvl>
    <w:lvl w:ilvl="4" w:tplc="04090003" w:tentative="1">
      <w:start w:val="1"/>
      <w:numFmt w:val="bullet"/>
      <w:lvlText w:val="o"/>
      <w:lvlJc w:val="left"/>
      <w:pPr>
        <w:ind w:left="3609" w:hanging="360"/>
      </w:pPr>
      <w:rPr>
        <w:rFonts w:ascii="Courier New" w:hAnsi="Courier New" w:cs="Courier New" w:hint="default"/>
      </w:rPr>
    </w:lvl>
    <w:lvl w:ilvl="5" w:tplc="04090005" w:tentative="1">
      <w:start w:val="1"/>
      <w:numFmt w:val="bullet"/>
      <w:lvlText w:val=""/>
      <w:lvlJc w:val="left"/>
      <w:pPr>
        <w:ind w:left="4329" w:hanging="360"/>
      </w:pPr>
      <w:rPr>
        <w:rFonts w:ascii="Wingdings" w:hAnsi="Wingdings" w:hint="default"/>
      </w:rPr>
    </w:lvl>
    <w:lvl w:ilvl="6" w:tplc="04090001" w:tentative="1">
      <w:start w:val="1"/>
      <w:numFmt w:val="bullet"/>
      <w:lvlText w:val=""/>
      <w:lvlJc w:val="left"/>
      <w:pPr>
        <w:ind w:left="5049" w:hanging="360"/>
      </w:pPr>
      <w:rPr>
        <w:rFonts w:ascii="Symbol" w:hAnsi="Symbol" w:hint="default"/>
      </w:rPr>
    </w:lvl>
    <w:lvl w:ilvl="7" w:tplc="04090003" w:tentative="1">
      <w:start w:val="1"/>
      <w:numFmt w:val="bullet"/>
      <w:lvlText w:val="o"/>
      <w:lvlJc w:val="left"/>
      <w:pPr>
        <w:ind w:left="5769" w:hanging="360"/>
      </w:pPr>
      <w:rPr>
        <w:rFonts w:ascii="Courier New" w:hAnsi="Courier New" w:cs="Courier New" w:hint="default"/>
      </w:rPr>
    </w:lvl>
    <w:lvl w:ilvl="8" w:tplc="04090005" w:tentative="1">
      <w:start w:val="1"/>
      <w:numFmt w:val="bullet"/>
      <w:lvlText w:val=""/>
      <w:lvlJc w:val="left"/>
      <w:pPr>
        <w:ind w:left="6489" w:hanging="360"/>
      </w:pPr>
      <w:rPr>
        <w:rFonts w:ascii="Wingdings" w:hAnsi="Wingdings" w:hint="default"/>
      </w:rPr>
    </w:lvl>
  </w:abstractNum>
  <w:abstractNum w:abstractNumId="23">
    <w:nsid w:val="2C173CB1"/>
    <w:multiLevelType w:val="hybridMultilevel"/>
    <w:tmpl w:val="19449544"/>
    <w:lvl w:ilvl="0" w:tplc="32B831F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C5734C4"/>
    <w:multiLevelType w:val="hybridMultilevel"/>
    <w:tmpl w:val="947CBEEE"/>
    <w:lvl w:ilvl="0" w:tplc="5EA66C98">
      <w:numFmt w:val="bullet"/>
      <w:lvlText w:val=""/>
      <w:lvlJc w:val="left"/>
      <w:pPr>
        <w:ind w:left="720" w:hanging="360"/>
      </w:pPr>
      <w:rPr>
        <w:rFonts w:ascii="Symbol" w:eastAsia="Calibri" w:hAnsi="Symbol" w:cs="B Mitra" w:hint="default"/>
        <w:b/>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4170AA4"/>
    <w:multiLevelType w:val="hybridMultilevel"/>
    <w:tmpl w:val="321222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nsid w:val="34B07BDE"/>
    <w:multiLevelType w:val="hybridMultilevel"/>
    <w:tmpl w:val="6A84C0D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62973FD"/>
    <w:multiLevelType w:val="hybridMultilevel"/>
    <w:tmpl w:val="EA08EF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3649541E"/>
    <w:multiLevelType w:val="hybridMultilevel"/>
    <w:tmpl w:val="281E93BE"/>
    <w:lvl w:ilvl="0" w:tplc="4BFECC56">
      <w:start w:val="1"/>
      <w:numFmt w:val="decimal"/>
      <w:lvlText w:val="%1-"/>
      <w:lvlJc w:val="left"/>
      <w:pPr>
        <w:ind w:left="1080" w:hanging="360"/>
      </w:pPr>
      <w:rPr>
        <w:rFonts w:hint="default"/>
        <w:b/>
        <w:bCs/>
        <w:sz w:val="3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3949677E"/>
    <w:multiLevelType w:val="hybridMultilevel"/>
    <w:tmpl w:val="330837B8"/>
    <w:lvl w:ilvl="0" w:tplc="380A3A7A">
      <w:start w:val="1"/>
      <w:numFmt w:val="decimal"/>
      <w:lvlText w:val="%1-"/>
      <w:lvlJc w:val="left"/>
      <w:pPr>
        <w:ind w:left="720" w:hanging="360"/>
      </w:pPr>
      <w:rPr>
        <w:rFonts w:hint="default"/>
        <w:b/>
        <w:bCs/>
        <w:sz w:val="36"/>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nsid w:val="3AEE7A77"/>
    <w:multiLevelType w:val="hybridMultilevel"/>
    <w:tmpl w:val="0C965860"/>
    <w:lvl w:ilvl="0" w:tplc="DDD489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3EE35968"/>
    <w:multiLevelType w:val="hybridMultilevel"/>
    <w:tmpl w:val="60B2F8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nsid w:val="3FC36357"/>
    <w:multiLevelType w:val="hybridMultilevel"/>
    <w:tmpl w:val="B95C87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FE8638C"/>
    <w:multiLevelType w:val="hybridMultilevel"/>
    <w:tmpl w:val="758624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nsid w:val="44152CE4"/>
    <w:multiLevelType w:val="hybridMultilevel"/>
    <w:tmpl w:val="AD7273C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nsid w:val="45923FF8"/>
    <w:multiLevelType w:val="hybridMultilevel"/>
    <w:tmpl w:val="9C760514"/>
    <w:lvl w:ilvl="0" w:tplc="1AFC9E04">
      <w:start w:val="1"/>
      <w:numFmt w:val="decimal"/>
      <w:lvlText w:val="%1-"/>
      <w:lvlJc w:val="left"/>
      <w:pPr>
        <w:ind w:left="1080" w:hanging="360"/>
      </w:pPr>
      <w:rPr>
        <w:rFonts w:hint="default"/>
        <w:b/>
        <w:bCs/>
        <w:sz w:val="3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489E2ABB"/>
    <w:multiLevelType w:val="hybridMultilevel"/>
    <w:tmpl w:val="EB12A200"/>
    <w:lvl w:ilvl="0" w:tplc="20F00B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48F17A9C"/>
    <w:multiLevelType w:val="hybridMultilevel"/>
    <w:tmpl w:val="85F6D3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EA83E11"/>
    <w:multiLevelType w:val="hybridMultilevel"/>
    <w:tmpl w:val="A3D0E6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49C3EEA"/>
    <w:multiLevelType w:val="hybridMultilevel"/>
    <w:tmpl w:val="A5460BC8"/>
    <w:lvl w:ilvl="0" w:tplc="04090001">
      <w:start w:val="1"/>
      <w:numFmt w:val="bullet"/>
      <w:lvlText w:val=""/>
      <w:lvlJc w:val="left"/>
      <w:pPr>
        <w:ind w:left="1494" w:hanging="360"/>
      </w:pPr>
      <w:rPr>
        <w:rFonts w:ascii="Symbol" w:hAnsi="Symbol" w:hint="default"/>
      </w:rPr>
    </w:lvl>
    <w:lvl w:ilvl="1" w:tplc="04090003">
      <w:start w:val="1"/>
      <w:numFmt w:val="bullet"/>
      <w:lvlText w:val="o"/>
      <w:lvlJc w:val="left"/>
      <w:pPr>
        <w:ind w:left="2214" w:hanging="360"/>
      </w:pPr>
      <w:rPr>
        <w:rFonts w:ascii="Courier New" w:hAnsi="Courier New" w:cs="Courier New" w:hint="default"/>
      </w:rPr>
    </w:lvl>
    <w:lvl w:ilvl="2" w:tplc="04090005">
      <w:start w:val="1"/>
      <w:numFmt w:val="bullet"/>
      <w:lvlText w:val=""/>
      <w:lvlJc w:val="left"/>
      <w:pPr>
        <w:ind w:left="2934" w:hanging="360"/>
      </w:pPr>
      <w:rPr>
        <w:rFonts w:ascii="Wingdings" w:hAnsi="Wingdings" w:hint="default"/>
      </w:rPr>
    </w:lvl>
    <w:lvl w:ilvl="3" w:tplc="04090001">
      <w:start w:val="1"/>
      <w:numFmt w:val="bullet"/>
      <w:lvlText w:val=""/>
      <w:lvlJc w:val="left"/>
      <w:pPr>
        <w:ind w:left="3654" w:hanging="360"/>
      </w:pPr>
      <w:rPr>
        <w:rFonts w:ascii="Symbol" w:hAnsi="Symbol" w:hint="default"/>
      </w:rPr>
    </w:lvl>
    <w:lvl w:ilvl="4" w:tplc="04090003">
      <w:start w:val="1"/>
      <w:numFmt w:val="bullet"/>
      <w:lvlText w:val="o"/>
      <w:lvlJc w:val="left"/>
      <w:pPr>
        <w:ind w:left="4374" w:hanging="360"/>
      </w:pPr>
      <w:rPr>
        <w:rFonts w:ascii="Courier New" w:hAnsi="Courier New" w:cs="Courier New" w:hint="default"/>
      </w:rPr>
    </w:lvl>
    <w:lvl w:ilvl="5" w:tplc="04090005">
      <w:start w:val="1"/>
      <w:numFmt w:val="bullet"/>
      <w:lvlText w:val=""/>
      <w:lvlJc w:val="left"/>
      <w:pPr>
        <w:ind w:left="5094" w:hanging="360"/>
      </w:pPr>
      <w:rPr>
        <w:rFonts w:ascii="Wingdings" w:hAnsi="Wingdings" w:hint="default"/>
      </w:rPr>
    </w:lvl>
    <w:lvl w:ilvl="6" w:tplc="04090001">
      <w:start w:val="1"/>
      <w:numFmt w:val="bullet"/>
      <w:lvlText w:val=""/>
      <w:lvlJc w:val="left"/>
      <w:pPr>
        <w:ind w:left="5814" w:hanging="360"/>
      </w:pPr>
      <w:rPr>
        <w:rFonts w:ascii="Symbol" w:hAnsi="Symbol" w:hint="default"/>
      </w:rPr>
    </w:lvl>
    <w:lvl w:ilvl="7" w:tplc="04090003">
      <w:start w:val="1"/>
      <w:numFmt w:val="bullet"/>
      <w:lvlText w:val="o"/>
      <w:lvlJc w:val="left"/>
      <w:pPr>
        <w:ind w:left="6534" w:hanging="360"/>
      </w:pPr>
      <w:rPr>
        <w:rFonts w:ascii="Courier New" w:hAnsi="Courier New" w:cs="Courier New" w:hint="default"/>
      </w:rPr>
    </w:lvl>
    <w:lvl w:ilvl="8" w:tplc="04090005">
      <w:start w:val="1"/>
      <w:numFmt w:val="bullet"/>
      <w:lvlText w:val=""/>
      <w:lvlJc w:val="left"/>
      <w:pPr>
        <w:ind w:left="7254" w:hanging="360"/>
      </w:pPr>
      <w:rPr>
        <w:rFonts w:ascii="Wingdings" w:hAnsi="Wingdings" w:hint="default"/>
      </w:rPr>
    </w:lvl>
  </w:abstractNum>
  <w:abstractNum w:abstractNumId="40">
    <w:nsid w:val="54EA673B"/>
    <w:multiLevelType w:val="hybridMultilevel"/>
    <w:tmpl w:val="A9800EB6"/>
    <w:lvl w:ilvl="0" w:tplc="C9B4748E">
      <w:start w:val="1"/>
      <w:numFmt w:val="decimal"/>
      <w:lvlText w:val="%1."/>
      <w:lvlJc w:val="left"/>
      <w:pPr>
        <w:ind w:left="720" w:hanging="360"/>
      </w:pPr>
      <w:rPr>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56EA2A39"/>
    <w:multiLevelType w:val="hybridMultilevel"/>
    <w:tmpl w:val="F3440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76E53D0"/>
    <w:multiLevelType w:val="hybridMultilevel"/>
    <w:tmpl w:val="A59CBA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58405271"/>
    <w:multiLevelType w:val="hybridMultilevel"/>
    <w:tmpl w:val="06E84CDC"/>
    <w:lvl w:ilvl="0" w:tplc="A3EC45EE">
      <w:start w:val="1"/>
      <w:numFmt w:val="decimal"/>
      <w:lvlText w:val="%1-"/>
      <w:lvlJc w:val="left"/>
      <w:pPr>
        <w:ind w:left="1069"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nsid w:val="58A87EC5"/>
    <w:multiLevelType w:val="hybridMultilevel"/>
    <w:tmpl w:val="27323110"/>
    <w:lvl w:ilvl="0" w:tplc="0409000F">
      <w:start w:val="1"/>
      <w:numFmt w:val="decimal"/>
      <w:lvlText w:val="%1."/>
      <w:lvlJc w:val="left"/>
      <w:pPr>
        <w:ind w:left="720" w:hanging="360"/>
      </w:pPr>
      <w:rPr>
        <w:b/>
        <w:sz w:val="3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nsid w:val="5AE557CE"/>
    <w:multiLevelType w:val="hybridMultilevel"/>
    <w:tmpl w:val="4B263DA4"/>
    <w:lvl w:ilvl="0" w:tplc="F2E4C75A">
      <w:start w:val="4"/>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6">
    <w:nsid w:val="5D084097"/>
    <w:multiLevelType w:val="hybridMultilevel"/>
    <w:tmpl w:val="52C26B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5F4938E5"/>
    <w:multiLevelType w:val="hybridMultilevel"/>
    <w:tmpl w:val="A4DE7252"/>
    <w:lvl w:ilvl="0" w:tplc="EFA66EC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61320BAB"/>
    <w:multiLevelType w:val="hybridMultilevel"/>
    <w:tmpl w:val="DFC8A6AA"/>
    <w:lvl w:ilvl="0" w:tplc="0398368C">
      <w:start w:val="1"/>
      <w:numFmt w:val="decimal"/>
      <w:lvlText w:val="%1-"/>
      <w:lvlJc w:val="left"/>
      <w:pPr>
        <w:ind w:left="729" w:hanging="360"/>
      </w:pPr>
      <w:rPr>
        <w:rFonts w:hint="default"/>
      </w:rPr>
    </w:lvl>
    <w:lvl w:ilvl="1" w:tplc="04090019" w:tentative="1">
      <w:start w:val="1"/>
      <w:numFmt w:val="lowerLetter"/>
      <w:lvlText w:val="%2."/>
      <w:lvlJc w:val="left"/>
      <w:pPr>
        <w:ind w:left="1449" w:hanging="360"/>
      </w:pPr>
    </w:lvl>
    <w:lvl w:ilvl="2" w:tplc="0409001B" w:tentative="1">
      <w:start w:val="1"/>
      <w:numFmt w:val="lowerRoman"/>
      <w:lvlText w:val="%3."/>
      <w:lvlJc w:val="right"/>
      <w:pPr>
        <w:ind w:left="2169" w:hanging="180"/>
      </w:pPr>
    </w:lvl>
    <w:lvl w:ilvl="3" w:tplc="0409000F" w:tentative="1">
      <w:start w:val="1"/>
      <w:numFmt w:val="decimal"/>
      <w:lvlText w:val="%4."/>
      <w:lvlJc w:val="left"/>
      <w:pPr>
        <w:ind w:left="2889" w:hanging="360"/>
      </w:pPr>
    </w:lvl>
    <w:lvl w:ilvl="4" w:tplc="04090019" w:tentative="1">
      <w:start w:val="1"/>
      <w:numFmt w:val="lowerLetter"/>
      <w:lvlText w:val="%5."/>
      <w:lvlJc w:val="left"/>
      <w:pPr>
        <w:ind w:left="3609" w:hanging="360"/>
      </w:pPr>
    </w:lvl>
    <w:lvl w:ilvl="5" w:tplc="0409001B" w:tentative="1">
      <w:start w:val="1"/>
      <w:numFmt w:val="lowerRoman"/>
      <w:lvlText w:val="%6."/>
      <w:lvlJc w:val="right"/>
      <w:pPr>
        <w:ind w:left="4329" w:hanging="180"/>
      </w:pPr>
    </w:lvl>
    <w:lvl w:ilvl="6" w:tplc="0409000F" w:tentative="1">
      <w:start w:val="1"/>
      <w:numFmt w:val="decimal"/>
      <w:lvlText w:val="%7."/>
      <w:lvlJc w:val="left"/>
      <w:pPr>
        <w:ind w:left="5049" w:hanging="360"/>
      </w:pPr>
    </w:lvl>
    <w:lvl w:ilvl="7" w:tplc="04090019" w:tentative="1">
      <w:start w:val="1"/>
      <w:numFmt w:val="lowerLetter"/>
      <w:lvlText w:val="%8."/>
      <w:lvlJc w:val="left"/>
      <w:pPr>
        <w:ind w:left="5769" w:hanging="360"/>
      </w:pPr>
    </w:lvl>
    <w:lvl w:ilvl="8" w:tplc="0409001B" w:tentative="1">
      <w:start w:val="1"/>
      <w:numFmt w:val="lowerRoman"/>
      <w:lvlText w:val="%9."/>
      <w:lvlJc w:val="right"/>
      <w:pPr>
        <w:ind w:left="6489" w:hanging="180"/>
      </w:pPr>
    </w:lvl>
  </w:abstractNum>
  <w:abstractNum w:abstractNumId="49">
    <w:nsid w:val="618328B4"/>
    <w:multiLevelType w:val="hybridMultilevel"/>
    <w:tmpl w:val="FA88D944"/>
    <w:lvl w:ilvl="0" w:tplc="0409000F">
      <w:start w:val="1"/>
      <w:numFmt w:val="decimal"/>
      <w:lvlText w:val="%1."/>
      <w:lvlJc w:val="left"/>
      <w:pPr>
        <w:ind w:left="720" w:hanging="360"/>
      </w:pPr>
    </w:lvl>
    <w:lvl w:ilvl="1" w:tplc="ABAC5D7A">
      <w:start w:val="1"/>
      <w:numFmt w:val="decimal"/>
      <w:lvlText w:val="%2-"/>
      <w:lvlJc w:val="left"/>
      <w:pPr>
        <w:ind w:left="1800" w:hanging="720"/>
      </w:pPr>
      <w:rPr>
        <w:rFonts w:ascii="Calibri" w:eastAsia="Calibri" w:cs="B Mitra"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6262253B"/>
    <w:multiLevelType w:val="hybridMultilevel"/>
    <w:tmpl w:val="240A15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62772AA1"/>
    <w:multiLevelType w:val="hybridMultilevel"/>
    <w:tmpl w:val="D8084EA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2">
    <w:nsid w:val="64640ADE"/>
    <w:multiLevelType w:val="hybridMultilevel"/>
    <w:tmpl w:val="85F0CC24"/>
    <w:lvl w:ilvl="0" w:tplc="0409000F">
      <w:start w:val="1"/>
      <w:numFmt w:val="decimal"/>
      <w:lvlText w:val="%1."/>
      <w:lvlJc w:val="left"/>
      <w:pPr>
        <w:ind w:left="54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3">
    <w:nsid w:val="67D23C45"/>
    <w:multiLevelType w:val="hybridMultilevel"/>
    <w:tmpl w:val="6E202A4C"/>
    <w:lvl w:ilvl="0" w:tplc="1832A686">
      <w:start w:val="1"/>
      <w:numFmt w:val="decimal"/>
      <w:lvlText w:val="%1-"/>
      <w:lvlJc w:val="left"/>
      <w:pPr>
        <w:ind w:left="720" w:hanging="360"/>
      </w:pPr>
      <w:rPr>
        <w:rFonts w:hint="default"/>
        <w:b/>
        <w:bCs/>
        <w:sz w:val="36"/>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69EA03D8"/>
    <w:multiLevelType w:val="hybridMultilevel"/>
    <w:tmpl w:val="5C161D9C"/>
    <w:lvl w:ilvl="0" w:tplc="C9B4748E">
      <w:start w:val="1"/>
      <w:numFmt w:val="decimal"/>
      <w:lvlText w:val="%1."/>
      <w:lvlJc w:val="left"/>
      <w:pPr>
        <w:ind w:left="720" w:hanging="360"/>
      </w:pPr>
      <w:rPr>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6BD757DC"/>
    <w:multiLevelType w:val="hybridMultilevel"/>
    <w:tmpl w:val="D2A0C7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6C4E2BAC"/>
    <w:multiLevelType w:val="hybridMultilevel"/>
    <w:tmpl w:val="46F45C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7">
    <w:nsid w:val="6FAB3AB1"/>
    <w:multiLevelType w:val="hybridMultilevel"/>
    <w:tmpl w:val="C6B0D374"/>
    <w:lvl w:ilvl="0" w:tplc="04090001">
      <w:start w:val="1"/>
      <w:numFmt w:val="bullet"/>
      <w:lvlText w:val=""/>
      <w:lvlJc w:val="left"/>
      <w:pPr>
        <w:ind w:left="1505" w:hanging="360"/>
      </w:pPr>
      <w:rPr>
        <w:rFonts w:ascii="Symbol" w:hAnsi="Symbol" w:hint="default"/>
      </w:rPr>
    </w:lvl>
    <w:lvl w:ilvl="1" w:tplc="04090003" w:tentative="1">
      <w:start w:val="1"/>
      <w:numFmt w:val="bullet"/>
      <w:lvlText w:val="o"/>
      <w:lvlJc w:val="left"/>
      <w:pPr>
        <w:ind w:left="2225" w:hanging="360"/>
      </w:pPr>
      <w:rPr>
        <w:rFonts w:ascii="Courier New" w:hAnsi="Courier New" w:cs="Courier New" w:hint="default"/>
      </w:rPr>
    </w:lvl>
    <w:lvl w:ilvl="2" w:tplc="04090005" w:tentative="1">
      <w:start w:val="1"/>
      <w:numFmt w:val="bullet"/>
      <w:lvlText w:val=""/>
      <w:lvlJc w:val="left"/>
      <w:pPr>
        <w:ind w:left="2945" w:hanging="360"/>
      </w:pPr>
      <w:rPr>
        <w:rFonts w:ascii="Wingdings" w:hAnsi="Wingdings" w:hint="default"/>
      </w:rPr>
    </w:lvl>
    <w:lvl w:ilvl="3" w:tplc="04090001" w:tentative="1">
      <w:start w:val="1"/>
      <w:numFmt w:val="bullet"/>
      <w:lvlText w:val=""/>
      <w:lvlJc w:val="left"/>
      <w:pPr>
        <w:ind w:left="3665" w:hanging="360"/>
      </w:pPr>
      <w:rPr>
        <w:rFonts w:ascii="Symbol" w:hAnsi="Symbol" w:hint="default"/>
      </w:rPr>
    </w:lvl>
    <w:lvl w:ilvl="4" w:tplc="04090003" w:tentative="1">
      <w:start w:val="1"/>
      <w:numFmt w:val="bullet"/>
      <w:lvlText w:val="o"/>
      <w:lvlJc w:val="left"/>
      <w:pPr>
        <w:ind w:left="4385" w:hanging="360"/>
      </w:pPr>
      <w:rPr>
        <w:rFonts w:ascii="Courier New" w:hAnsi="Courier New" w:cs="Courier New" w:hint="default"/>
      </w:rPr>
    </w:lvl>
    <w:lvl w:ilvl="5" w:tplc="04090005" w:tentative="1">
      <w:start w:val="1"/>
      <w:numFmt w:val="bullet"/>
      <w:lvlText w:val=""/>
      <w:lvlJc w:val="left"/>
      <w:pPr>
        <w:ind w:left="5105" w:hanging="360"/>
      </w:pPr>
      <w:rPr>
        <w:rFonts w:ascii="Wingdings" w:hAnsi="Wingdings" w:hint="default"/>
      </w:rPr>
    </w:lvl>
    <w:lvl w:ilvl="6" w:tplc="04090001" w:tentative="1">
      <w:start w:val="1"/>
      <w:numFmt w:val="bullet"/>
      <w:lvlText w:val=""/>
      <w:lvlJc w:val="left"/>
      <w:pPr>
        <w:ind w:left="5825" w:hanging="360"/>
      </w:pPr>
      <w:rPr>
        <w:rFonts w:ascii="Symbol" w:hAnsi="Symbol" w:hint="default"/>
      </w:rPr>
    </w:lvl>
    <w:lvl w:ilvl="7" w:tplc="04090003" w:tentative="1">
      <w:start w:val="1"/>
      <w:numFmt w:val="bullet"/>
      <w:lvlText w:val="o"/>
      <w:lvlJc w:val="left"/>
      <w:pPr>
        <w:ind w:left="6545" w:hanging="360"/>
      </w:pPr>
      <w:rPr>
        <w:rFonts w:ascii="Courier New" w:hAnsi="Courier New" w:cs="Courier New" w:hint="default"/>
      </w:rPr>
    </w:lvl>
    <w:lvl w:ilvl="8" w:tplc="04090005" w:tentative="1">
      <w:start w:val="1"/>
      <w:numFmt w:val="bullet"/>
      <w:lvlText w:val=""/>
      <w:lvlJc w:val="left"/>
      <w:pPr>
        <w:ind w:left="7265" w:hanging="360"/>
      </w:pPr>
      <w:rPr>
        <w:rFonts w:ascii="Wingdings" w:hAnsi="Wingdings" w:hint="default"/>
      </w:rPr>
    </w:lvl>
  </w:abstractNum>
  <w:abstractNum w:abstractNumId="58">
    <w:nsid w:val="72AF7D9D"/>
    <w:multiLevelType w:val="hybridMultilevel"/>
    <w:tmpl w:val="949A3BA8"/>
    <w:lvl w:ilvl="0" w:tplc="04090001">
      <w:start w:val="1"/>
      <w:numFmt w:val="bullet"/>
      <w:lvlText w:val=""/>
      <w:lvlJc w:val="left"/>
      <w:pPr>
        <w:ind w:left="1505" w:hanging="360"/>
      </w:pPr>
      <w:rPr>
        <w:rFonts w:ascii="Symbol" w:hAnsi="Symbol" w:hint="default"/>
      </w:rPr>
    </w:lvl>
    <w:lvl w:ilvl="1" w:tplc="04090003" w:tentative="1">
      <w:start w:val="1"/>
      <w:numFmt w:val="bullet"/>
      <w:lvlText w:val="o"/>
      <w:lvlJc w:val="left"/>
      <w:pPr>
        <w:ind w:left="2225" w:hanging="360"/>
      </w:pPr>
      <w:rPr>
        <w:rFonts w:ascii="Courier New" w:hAnsi="Courier New" w:cs="Courier New" w:hint="default"/>
      </w:rPr>
    </w:lvl>
    <w:lvl w:ilvl="2" w:tplc="04090005" w:tentative="1">
      <w:start w:val="1"/>
      <w:numFmt w:val="bullet"/>
      <w:lvlText w:val=""/>
      <w:lvlJc w:val="left"/>
      <w:pPr>
        <w:ind w:left="2945" w:hanging="360"/>
      </w:pPr>
      <w:rPr>
        <w:rFonts w:ascii="Wingdings" w:hAnsi="Wingdings" w:hint="default"/>
      </w:rPr>
    </w:lvl>
    <w:lvl w:ilvl="3" w:tplc="04090001" w:tentative="1">
      <w:start w:val="1"/>
      <w:numFmt w:val="bullet"/>
      <w:lvlText w:val=""/>
      <w:lvlJc w:val="left"/>
      <w:pPr>
        <w:ind w:left="3665" w:hanging="360"/>
      </w:pPr>
      <w:rPr>
        <w:rFonts w:ascii="Symbol" w:hAnsi="Symbol" w:hint="default"/>
      </w:rPr>
    </w:lvl>
    <w:lvl w:ilvl="4" w:tplc="04090003" w:tentative="1">
      <w:start w:val="1"/>
      <w:numFmt w:val="bullet"/>
      <w:lvlText w:val="o"/>
      <w:lvlJc w:val="left"/>
      <w:pPr>
        <w:ind w:left="4385" w:hanging="360"/>
      </w:pPr>
      <w:rPr>
        <w:rFonts w:ascii="Courier New" w:hAnsi="Courier New" w:cs="Courier New" w:hint="default"/>
      </w:rPr>
    </w:lvl>
    <w:lvl w:ilvl="5" w:tplc="04090005" w:tentative="1">
      <w:start w:val="1"/>
      <w:numFmt w:val="bullet"/>
      <w:lvlText w:val=""/>
      <w:lvlJc w:val="left"/>
      <w:pPr>
        <w:ind w:left="5105" w:hanging="360"/>
      </w:pPr>
      <w:rPr>
        <w:rFonts w:ascii="Wingdings" w:hAnsi="Wingdings" w:hint="default"/>
      </w:rPr>
    </w:lvl>
    <w:lvl w:ilvl="6" w:tplc="04090001" w:tentative="1">
      <w:start w:val="1"/>
      <w:numFmt w:val="bullet"/>
      <w:lvlText w:val=""/>
      <w:lvlJc w:val="left"/>
      <w:pPr>
        <w:ind w:left="5825" w:hanging="360"/>
      </w:pPr>
      <w:rPr>
        <w:rFonts w:ascii="Symbol" w:hAnsi="Symbol" w:hint="default"/>
      </w:rPr>
    </w:lvl>
    <w:lvl w:ilvl="7" w:tplc="04090003" w:tentative="1">
      <w:start w:val="1"/>
      <w:numFmt w:val="bullet"/>
      <w:lvlText w:val="o"/>
      <w:lvlJc w:val="left"/>
      <w:pPr>
        <w:ind w:left="6545" w:hanging="360"/>
      </w:pPr>
      <w:rPr>
        <w:rFonts w:ascii="Courier New" w:hAnsi="Courier New" w:cs="Courier New" w:hint="default"/>
      </w:rPr>
    </w:lvl>
    <w:lvl w:ilvl="8" w:tplc="04090005" w:tentative="1">
      <w:start w:val="1"/>
      <w:numFmt w:val="bullet"/>
      <w:lvlText w:val=""/>
      <w:lvlJc w:val="left"/>
      <w:pPr>
        <w:ind w:left="7265" w:hanging="360"/>
      </w:pPr>
      <w:rPr>
        <w:rFonts w:ascii="Wingdings" w:hAnsi="Wingdings" w:hint="default"/>
      </w:rPr>
    </w:lvl>
  </w:abstractNum>
  <w:abstractNum w:abstractNumId="59">
    <w:nsid w:val="77681C7E"/>
    <w:multiLevelType w:val="hybridMultilevel"/>
    <w:tmpl w:val="584CC934"/>
    <w:lvl w:ilvl="0" w:tplc="81147048">
      <w:start w:val="1"/>
      <w:numFmt w:val="decimal"/>
      <w:pStyle w:val="Style4"/>
      <w:lvlText w:val="%1."/>
      <w:lvlJc w:val="left"/>
      <w:pPr>
        <w:ind w:left="643" w:hanging="360"/>
      </w:pPr>
      <w:rPr>
        <w:rFonts w:hint="cs"/>
        <w:b/>
        <w:sz w:val="3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0">
    <w:nsid w:val="7B1A5A30"/>
    <w:multiLevelType w:val="hybridMultilevel"/>
    <w:tmpl w:val="94E6D444"/>
    <w:lvl w:ilvl="0" w:tplc="7A0A6D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7BCF7F07"/>
    <w:multiLevelType w:val="hybridMultilevel"/>
    <w:tmpl w:val="7C00966E"/>
    <w:lvl w:ilvl="0" w:tplc="D87497DC">
      <w:start w:val="1"/>
      <w:numFmt w:val="decimal"/>
      <w:lvlText w:val="%1-"/>
      <w:lvlJc w:val="left"/>
      <w:pPr>
        <w:ind w:left="362" w:hanging="360"/>
      </w:pPr>
      <w:rPr>
        <w:rFonts w:hint="default"/>
      </w:rPr>
    </w:lvl>
    <w:lvl w:ilvl="1" w:tplc="04090019" w:tentative="1">
      <w:start w:val="1"/>
      <w:numFmt w:val="lowerLetter"/>
      <w:lvlText w:val="%2."/>
      <w:lvlJc w:val="left"/>
      <w:pPr>
        <w:ind w:left="1082" w:hanging="360"/>
      </w:pPr>
    </w:lvl>
    <w:lvl w:ilvl="2" w:tplc="0409001B" w:tentative="1">
      <w:start w:val="1"/>
      <w:numFmt w:val="lowerRoman"/>
      <w:lvlText w:val="%3."/>
      <w:lvlJc w:val="right"/>
      <w:pPr>
        <w:ind w:left="1802" w:hanging="180"/>
      </w:pPr>
    </w:lvl>
    <w:lvl w:ilvl="3" w:tplc="0409000F" w:tentative="1">
      <w:start w:val="1"/>
      <w:numFmt w:val="decimal"/>
      <w:lvlText w:val="%4."/>
      <w:lvlJc w:val="left"/>
      <w:pPr>
        <w:ind w:left="2522" w:hanging="360"/>
      </w:pPr>
    </w:lvl>
    <w:lvl w:ilvl="4" w:tplc="04090019" w:tentative="1">
      <w:start w:val="1"/>
      <w:numFmt w:val="lowerLetter"/>
      <w:lvlText w:val="%5."/>
      <w:lvlJc w:val="left"/>
      <w:pPr>
        <w:ind w:left="3242" w:hanging="360"/>
      </w:pPr>
    </w:lvl>
    <w:lvl w:ilvl="5" w:tplc="0409001B" w:tentative="1">
      <w:start w:val="1"/>
      <w:numFmt w:val="lowerRoman"/>
      <w:lvlText w:val="%6."/>
      <w:lvlJc w:val="right"/>
      <w:pPr>
        <w:ind w:left="3962" w:hanging="180"/>
      </w:pPr>
    </w:lvl>
    <w:lvl w:ilvl="6" w:tplc="0409000F" w:tentative="1">
      <w:start w:val="1"/>
      <w:numFmt w:val="decimal"/>
      <w:lvlText w:val="%7."/>
      <w:lvlJc w:val="left"/>
      <w:pPr>
        <w:ind w:left="4682" w:hanging="360"/>
      </w:pPr>
    </w:lvl>
    <w:lvl w:ilvl="7" w:tplc="04090019" w:tentative="1">
      <w:start w:val="1"/>
      <w:numFmt w:val="lowerLetter"/>
      <w:lvlText w:val="%8."/>
      <w:lvlJc w:val="left"/>
      <w:pPr>
        <w:ind w:left="5402" w:hanging="360"/>
      </w:pPr>
    </w:lvl>
    <w:lvl w:ilvl="8" w:tplc="0409001B" w:tentative="1">
      <w:start w:val="1"/>
      <w:numFmt w:val="lowerRoman"/>
      <w:lvlText w:val="%9."/>
      <w:lvlJc w:val="right"/>
      <w:pPr>
        <w:ind w:left="6122" w:hanging="180"/>
      </w:pPr>
    </w:lvl>
  </w:abstractNum>
  <w:abstractNum w:abstractNumId="62">
    <w:nsid w:val="7F3B4B47"/>
    <w:multiLevelType w:val="hybridMultilevel"/>
    <w:tmpl w:val="67023BE0"/>
    <w:lvl w:ilvl="0" w:tplc="0409000F">
      <w:start w:val="1"/>
      <w:numFmt w:val="decimal"/>
      <w:lvlText w:val="%1."/>
      <w:lvlJc w:val="left"/>
      <w:pPr>
        <w:ind w:left="1499" w:hanging="360"/>
      </w:pPr>
    </w:lvl>
    <w:lvl w:ilvl="1" w:tplc="04090019" w:tentative="1">
      <w:start w:val="1"/>
      <w:numFmt w:val="lowerLetter"/>
      <w:lvlText w:val="%2."/>
      <w:lvlJc w:val="left"/>
      <w:pPr>
        <w:ind w:left="2219" w:hanging="360"/>
      </w:pPr>
    </w:lvl>
    <w:lvl w:ilvl="2" w:tplc="0409001B" w:tentative="1">
      <w:start w:val="1"/>
      <w:numFmt w:val="lowerRoman"/>
      <w:lvlText w:val="%3."/>
      <w:lvlJc w:val="right"/>
      <w:pPr>
        <w:ind w:left="2939" w:hanging="180"/>
      </w:pPr>
    </w:lvl>
    <w:lvl w:ilvl="3" w:tplc="0409000F" w:tentative="1">
      <w:start w:val="1"/>
      <w:numFmt w:val="decimal"/>
      <w:lvlText w:val="%4."/>
      <w:lvlJc w:val="left"/>
      <w:pPr>
        <w:ind w:left="3659" w:hanging="360"/>
      </w:pPr>
    </w:lvl>
    <w:lvl w:ilvl="4" w:tplc="04090019" w:tentative="1">
      <w:start w:val="1"/>
      <w:numFmt w:val="lowerLetter"/>
      <w:lvlText w:val="%5."/>
      <w:lvlJc w:val="left"/>
      <w:pPr>
        <w:ind w:left="4379" w:hanging="360"/>
      </w:pPr>
    </w:lvl>
    <w:lvl w:ilvl="5" w:tplc="0409001B" w:tentative="1">
      <w:start w:val="1"/>
      <w:numFmt w:val="lowerRoman"/>
      <w:lvlText w:val="%6."/>
      <w:lvlJc w:val="right"/>
      <w:pPr>
        <w:ind w:left="5099" w:hanging="180"/>
      </w:pPr>
    </w:lvl>
    <w:lvl w:ilvl="6" w:tplc="0409000F" w:tentative="1">
      <w:start w:val="1"/>
      <w:numFmt w:val="decimal"/>
      <w:lvlText w:val="%7."/>
      <w:lvlJc w:val="left"/>
      <w:pPr>
        <w:ind w:left="5819" w:hanging="360"/>
      </w:pPr>
    </w:lvl>
    <w:lvl w:ilvl="7" w:tplc="04090019" w:tentative="1">
      <w:start w:val="1"/>
      <w:numFmt w:val="lowerLetter"/>
      <w:lvlText w:val="%8."/>
      <w:lvlJc w:val="left"/>
      <w:pPr>
        <w:ind w:left="6539" w:hanging="360"/>
      </w:pPr>
    </w:lvl>
    <w:lvl w:ilvl="8" w:tplc="0409001B" w:tentative="1">
      <w:start w:val="1"/>
      <w:numFmt w:val="lowerRoman"/>
      <w:lvlText w:val="%9."/>
      <w:lvlJc w:val="right"/>
      <w:pPr>
        <w:ind w:left="7259" w:hanging="180"/>
      </w:pPr>
    </w:lvl>
  </w:abstractNum>
  <w:num w:numId="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num>
  <w:num w:numId="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2"/>
  </w:num>
  <w:num w:numId="7">
    <w:abstractNumId w:val="59"/>
  </w:num>
  <w:num w:numId="8">
    <w:abstractNumId w:val="27"/>
  </w:num>
  <w:num w:numId="9">
    <w:abstractNumId w:val="42"/>
  </w:num>
  <w:num w:numId="10">
    <w:abstractNumId w:val="51"/>
  </w:num>
  <w:num w:numId="11">
    <w:abstractNumId w:val="25"/>
  </w:num>
  <w:num w:numId="12">
    <w:abstractNumId w:val="8"/>
  </w:num>
  <w:num w:numId="13">
    <w:abstractNumId w:val="18"/>
  </w:num>
  <w:num w:numId="14">
    <w:abstractNumId w:val="2"/>
  </w:num>
  <w:num w:numId="15">
    <w:abstractNumId w:val="30"/>
  </w:num>
  <w:num w:numId="16">
    <w:abstractNumId w:val="60"/>
  </w:num>
  <w:num w:numId="17">
    <w:abstractNumId w:val="43"/>
  </w:num>
  <w:num w:numId="18">
    <w:abstractNumId w:val="24"/>
  </w:num>
  <w:num w:numId="19">
    <w:abstractNumId w:val="22"/>
  </w:num>
  <w:num w:numId="20">
    <w:abstractNumId w:val="48"/>
  </w:num>
  <w:num w:numId="21">
    <w:abstractNumId w:val="19"/>
  </w:num>
  <w:num w:numId="22">
    <w:abstractNumId w:val="11"/>
  </w:num>
  <w:num w:numId="23">
    <w:abstractNumId w:val="16"/>
  </w:num>
  <w:num w:numId="24">
    <w:abstractNumId w:val="7"/>
  </w:num>
  <w:num w:numId="25">
    <w:abstractNumId w:val="34"/>
  </w:num>
  <w:num w:numId="26">
    <w:abstractNumId w:val="5"/>
  </w:num>
  <w:num w:numId="27">
    <w:abstractNumId w:val="0"/>
  </w:num>
  <w:num w:numId="28">
    <w:abstractNumId w:val="41"/>
  </w:num>
  <w:num w:numId="29">
    <w:abstractNumId w:val="46"/>
  </w:num>
  <w:num w:numId="30">
    <w:abstractNumId w:val="21"/>
  </w:num>
  <w:num w:numId="31">
    <w:abstractNumId w:val="49"/>
  </w:num>
  <w:num w:numId="32">
    <w:abstractNumId w:val="4"/>
  </w:num>
  <w:num w:numId="33">
    <w:abstractNumId w:val="9"/>
  </w:num>
  <w:num w:numId="34">
    <w:abstractNumId w:val="55"/>
  </w:num>
  <w:num w:numId="35">
    <w:abstractNumId w:val="61"/>
  </w:num>
  <w:num w:numId="36">
    <w:abstractNumId w:val="35"/>
  </w:num>
  <w:num w:numId="37">
    <w:abstractNumId w:val="13"/>
  </w:num>
  <w:num w:numId="38">
    <w:abstractNumId w:val="53"/>
  </w:num>
  <w:num w:numId="39">
    <w:abstractNumId w:val="20"/>
  </w:num>
  <w:num w:numId="40">
    <w:abstractNumId w:val="28"/>
  </w:num>
  <w:num w:numId="41">
    <w:abstractNumId w:val="26"/>
  </w:num>
  <w:num w:numId="42">
    <w:abstractNumId w:val="37"/>
  </w:num>
  <w:num w:numId="43">
    <w:abstractNumId w:val="47"/>
  </w:num>
  <w:num w:numId="44">
    <w:abstractNumId w:val="1"/>
  </w:num>
  <w:num w:numId="4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9"/>
  </w:num>
  <w:num w:numId="49">
    <w:abstractNumId w:val="62"/>
  </w:num>
  <w:num w:numId="50">
    <w:abstractNumId w:val="12"/>
  </w:num>
  <w:num w:numId="51">
    <w:abstractNumId w:val="15"/>
  </w:num>
  <w:num w:numId="52">
    <w:abstractNumId w:val="29"/>
  </w:num>
  <w:num w:numId="53">
    <w:abstractNumId w:val="6"/>
  </w:num>
  <w:num w:numId="54">
    <w:abstractNumId w:val="50"/>
  </w:num>
  <w:num w:numId="55">
    <w:abstractNumId w:val="32"/>
  </w:num>
  <w:num w:numId="56">
    <w:abstractNumId w:val="3"/>
  </w:num>
  <w:num w:numId="57">
    <w:abstractNumId w:val="40"/>
  </w:num>
  <w:num w:numId="58">
    <w:abstractNumId w:val="54"/>
  </w:num>
  <w:num w:numId="59">
    <w:abstractNumId w:val="38"/>
  </w:num>
  <w:num w:numId="60">
    <w:abstractNumId w:val="57"/>
  </w:num>
  <w:num w:numId="61">
    <w:abstractNumId w:val="14"/>
  </w:num>
  <w:num w:numId="6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8"/>
  </w:num>
  <w:num w:numId="64">
    <w:abstractNumId w:val="23"/>
  </w:num>
  <w:num w:numId="65">
    <w:abstractNumId w:val="36"/>
  </w:num>
  <w:num w:numId="6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9218"/>
  </w:hdrShapeDefaults>
  <w:footnotePr>
    <w:footnote w:id="0"/>
    <w:footnote w:id="1"/>
  </w:footnotePr>
  <w:endnotePr>
    <w:endnote w:id="0"/>
    <w:endnote w:id="1"/>
  </w:endnotePr>
  <w:compat/>
  <w:rsids>
    <w:rsidRoot w:val="005F5432"/>
    <w:rsid w:val="00000DE7"/>
    <w:rsid w:val="0000300F"/>
    <w:rsid w:val="000054A8"/>
    <w:rsid w:val="000059D0"/>
    <w:rsid w:val="00007827"/>
    <w:rsid w:val="00011DDB"/>
    <w:rsid w:val="00012F2D"/>
    <w:rsid w:val="00013AAD"/>
    <w:rsid w:val="00013EE2"/>
    <w:rsid w:val="00014D28"/>
    <w:rsid w:val="000163F4"/>
    <w:rsid w:val="00016DAB"/>
    <w:rsid w:val="00020AA7"/>
    <w:rsid w:val="000219A6"/>
    <w:rsid w:val="000223B7"/>
    <w:rsid w:val="000233F4"/>
    <w:rsid w:val="00031DF9"/>
    <w:rsid w:val="00033A4C"/>
    <w:rsid w:val="00034218"/>
    <w:rsid w:val="00034249"/>
    <w:rsid w:val="00034CBE"/>
    <w:rsid w:val="00034F46"/>
    <w:rsid w:val="000355EA"/>
    <w:rsid w:val="0003691E"/>
    <w:rsid w:val="00036C07"/>
    <w:rsid w:val="00037AC5"/>
    <w:rsid w:val="00041C6D"/>
    <w:rsid w:val="00043AB4"/>
    <w:rsid w:val="000442E7"/>
    <w:rsid w:val="0004441C"/>
    <w:rsid w:val="00044904"/>
    <w:rsid w:val="000455CB"/>
    <w:rsid w:val="00046043"/>
    <w:rsid w:val="00047F4E"/>
    <w:rsid w:val="000500AB"/>
    <w:rsid w:val="00054364"/>
    <w:rsid w:val="000543F2"/>
    <w:rsid w:val="00055BFC"/>
    <w:rsid w:val="0006015E"/>
    <w:rsid w:val="000610FE"/>
    <w:rsid w:val="000621DD"/>
    <w:rsid w:val="00062E2B"/>
    <w:rsid w:val="00063A02"/>
    <w:rsid w:val="000664B2"/>
    <w:rsid w:val="00066F33"/>
    <w:rsid w:val="000676BC"/>
    <w:rsid w:val="000746C5"/>
    <w:rsid w:val="00074EDC"/>
    <w:rsid w:val="00075BD5"/>
    <w:rsid w:val="0008016B"/>
    <w:rsid w:val="00080F44"/>
    <w:rsid w:val="000812D3"/>
    <w:rsid w:val="000815EA"/>
    <w:rsid w:val="00081EE9"/>
    <w:rsid w:val="00082103"/>
    <w:rsid w:val="0008240F"/>
    <w:rsid w:val="000825C8"/>
    <w:rsid w:val="00082B6B"/>
    <w:rsid w:val="00083DB6"/>
    <w:rsid w:val="00086B38"/>
    <w:rsid w:val="000874EC"/>
    <w:rsid w:val="000904C0"/>
    <w:rsid w:val="00091D45"/>
    <w:rsid w:val="0009273D"/>
    <w:rsid w:val="00093A40"/>
    <w:rsid w:val="00093ABF"/>
    <w:rsid w:val="000954FC"/>
    <w:rsid w:val="00095788"/>
    <w:rsid w:val="00095E6F"/>
    <w:rsid w:val="000966C4"/>
    <w:rsid w:val="0009753B"/>
    <w:rsid w:val="00097562"/>
    <w:rsid w:val="000A0752"/>
    <w:rsid w:val="000A2A23"/>
    <w:rsid w:val="000A32FC"/>
    <w:rsid w:val="000A33E0"/>
    <w:rsid w:val="000A6C0F"/>
    <w:rsid w:val="000A794F"/>
    <w:rsid w:val="000B158A"/>
    <w:rsid w:val="000B32E9"/>
    <w:rsid w:val="000B3E86"/>
    <w:rsid w:val="000B42D1"/>
    <w:rsid w:val="000B511C"/>
    <w:rsid w:val="000B54C2"/>
    <w:rsid w:val="000B6B32"/>
    <w:rsid w:val="000B70FC"/>
    <w:rsid w:val="000B7537"/>
    <w:rsid w:val="000C0D57"/>
    <w:rsid w:val="000C2CBD"/>
    <w:rsid w:val="000C30B4"/>
    <w:rsid w:val="000C4ED5"/>
    <w:rsid w:val="000D09E7"/>
    <w:rsid w:val="000D0F01"/>
    <w:rsid w:val="000D207D"/>
    <w:rsid w:val="000D23D2"/>
    <w:rsid w:val="000D3635"/>
    <w:rsid w:val="000D4629"/>
    <w:rsid w:val="000D5FE4"/>
    <w:rsid w:val="000D6594"/>
    <w:rsid w:val="000E050B"/>
    <w:rsid w:val="000E0D97"/>
    <w:rsid w:val="000E1101"/>
    <w:rsid w:val="000E3834"/>
    <w:rsid w:val="000F1301"/>
    <w:rsid w:val="000F1B7B"/>
    <w:rsid w:val="000F2AB5"/>
    <w:rsid w:val="000F371B"/>
    <w:rsid w:val="000F40E8"/>
    <w:rsid w:val="000F5A03"/>
    <w:rsid w:val="000F6945"/>
    <w:rsid w:val="001025C9"/>
    <w:rsid w:val="001027E5"/>
    <w:rsid w:val="001033E5"/>
    <w:rsid w:val="0010603E"/>
    <w:rsid w:val="00106850"/>
    <w:rsid w:val="00106D93"/>
    <w:rsid w:val="00110208"/>
    <w:rsid w:val="0011405A"/>
    <w:rsid w:val="001144B4"/>
    <w:rsid w:val="00114678"/>
    <w:rsid w:val="00114C71"/>
    <w:rsid w:val="00116B42"/>
    <w:rsid w:val="00116BAD"/>
    <w:rsid w:val="00117497"/>
    <w:rsid w:val="001178F3"/>
    <w:rsid w:val="0012124B"/>
    <w:rsid w:val="001214E1"/>
    <w:rsid w:val="001223C5"/>
    <w:rsid w:val="00125AA0"/>
    <w:rsid w:val="00125F23"/>
    <w:rsid w:val="00126008"/>
    <w:rsid w:val="00126802"/>
    <w:rsid w:val="00127392"/>
    <w:rsid w:val="001301C9"/>
    <w:rsid w:val="001310AB"/>
    <w:rsid w:val="001317AC"/>
    <w:rsid w:val="001317CB"/>
    <w:rsid w:val="00131905"/>
    <w:rsid w:val="00131C63"/>
    <w:rsid w:val="0013268F"/>
    <w:rsid w:val="00132E5C"/>
    <w:rsid w:val="00133B43"/>
    <w:rsid w:val="00134C07"/>
    <w:rsid w:val="001408ED"/>
    <w:rsid w:val="001414E3"/>
    <w:rsid w:val="00142819"/>
    <w:rsid w:val="00142CC6"/>
    <w:rsid w:val="00143294"/>
    <w:rsid w:val="0014485B"/>
    <w:rsid w:val="00145C09"/>
    <w:rsid w:val="00146102"/>
    <w:rsid w:val="00147DBF"/>
    <w:rsid w:val="001506EA"/>
    <w:rsid w:val="00151349"/>
    <w:rsid w:val="00151EF5"/>
    <w:rsid w:val="00152FDE"/>
    <w:rsid w:val="00153706"/>
    <w:rsid w:val="00155806"/>
    <w:rsid w:val="00155E63"/>
    <w:rsid w:val="001569EA"/>
    <w:rsid w:val="00156B4C"/>
    <w:rsid w:val="001573D3"/>
    <w:rsid w:val="00157E53"/>
    <w:rsid w:val="00162625"/>
    <w:rsid w:val="00163BED"/>
    <w:rsid w:val="00164609"/>
    <w:rsid w:val="00164E69"/>
    <w:rsid w:val="001654D6"/>
    <w:rsid w:val="00165A48"/>
    <w:rsid w:val="00166104"/>
    <w:rsid w:val="00173711"/>
    <w:rsid w:val="001764EA"/>
    <w:rsid w:val="00176706"/>
    <w:rsid w:val="0017687E"/>
    <w:rsid w:val="00176D85"/>
    <w:rsid w:val="00176F1C"/>
    <w:rsid w:val="00182C0A"/>
    <w:rsid w:val="00183953"/>
    <w:rsid w:val="001855FB"/>
    <w:rsid w:val="001864C6"/>
    <w:rsid w:val="001865D1"/>
    <w:rsid w:val="00187410"/>
    <w:rsid w:val="00187804"/>
    <w:rsid w:val="00187E11"/>
    <w:rsid w:val="00190101"/>
    <w:rsid w:val="0019312E"/>
    <w:rsid w:val="00194958"/>
    <w:rsid w:val="00196251"/>
    <w:rsid w:val="001A5D2B"/>
    <w:rsid w:val="001A62D4"/>
    <w:rsid w:val="001A6385"/>
    <w:rsid w:val="001A6443"/>
    <w:rsid w:val="001B0F50"/>
    <w:rsid w:val="001B32F6"/>
    <w:rsid w:val="001B5129"/>
    <w:rsid w:val="001B5A77"/>
    <w:rsid w:val="001B6B7A"/>
    <w:rsid w:val="001B7748"/>
    <w:rsid w:val="001C1FCC"/>
    <w:rsid w:val="001C422D"/>
    <w:rsid w:val="001C4F67"/>
    <w:rsid w:val="001C6053"/>
    <w:rsid w:val="001C62B2"/>
    <w:rsid w:val="001C67E4"/>
    <w:rsid w:val="001C76F7"/>
    <w:rsid w:val="001D2189"/>
    <w:rsid w:val="001D234A"/>
    <w:rsid w:val="001D3322"/>
    <w:rsid w:val="001D57B2"/>
    <w:rsid w:val="001D6BD7"/>
    <w:rsid w:val="001D72EC"/>
    <w:rsid w:val="001D75C5"/>
    <w:rsid w:val="001E1D47"/>
    <w:rsid w:val="001E1F34"/>
    <w:rsid w:val="001E2786"/>
    <w:rsid w:val="001E2C2D"/>
    <w:rsid w:val="001E356E"/>
    <w:rsid w:val="001F070E"/>
    <w:rsid w:val="001F0EED"/>
    <w:rsid w:val="001F1A37"/>
    <w:rsid w:val="001F208B"/>
    <w:rsid w:val="001F4129"/>
    <w:rsid w:val="001F48AB"/>
    <w:rsid w:val="001F4E58"/>
    <w:rsid w:val="001F5F08"/>
    <w:rsid w:val="001F7E49"/>
    <w:rsid w:val="002000D7"/>
    <w:rsid w:val="002002B7"/>
    <w:rsid w:val="00200BE7"/>
    <w:rsid w:val="002011BD"/>
    <w:rsid w:val="00203625"/>
    <w:rsid w:val="00203877"/>
    <w:rsid w:val="00203CBC"/>
    <w:rsid w:val="00204939"/>
    <w:rsid w:val="00210D55"/>
    <w:rsid w:val="0021311F"/>
    <w:rsid w:val="0021315E"/>
    <w:rsid w:val="00215093"/>
    <w:rsid w:val="00215F18"/>
    <w:rsid w:val="002165F4"/>
    <w:rsid w:val="00216A32"/>
    <w:rsid w:val="00216B08"/>
    <w:rsid w:val="002178FB"/>
    <w:rsid w:val="00220BF3"/>
    <w:rsid w:val="00221EF7"/>
    <w:rsid w:val="00223F4B"/>
    <w:rsid w:val="002252A8"/>
    <w:rsid w:val="0022556F"/>
    <w:rsid w:val="002265BF"/>
    <w:rsid w:val="002271AB"/>
    <w:rsid w:val="00227558"/>
    <w:rsid w:val="002341A6"/>
    <w:rsid w:val="002349E0"/>
    <w:rsid w:val="00236458"/>
    <w:rsid w:val="00237313"/>
    <w:rsid w:val="002376FC"/>
    <w:rsid w:val="00242345"/>
    <w:rsid w:val="00242E75"/>
    <w:rsid w:val="00245190"/>
    <w:rsid w:val="002457D5"/>
    <w:rsid w:val="00251E2D"/>
    <w:rsid w:val="00253353"/>
    <w:rsid w:val="00253E81"/>
    <w:rsid w:val="00254DDA"/>
    <w:rsid w:val="0025719E"/>
    <w:rsid w:val="00257A0D"/>
    <w:rsid w:val="00257AD4"/>
    <w:rsid w:val="00262280"/>
    <w:rsid w:val="00262C70"/>
    <w:rsid w:val="00263DDD"/>
    <w:rsid w:val="00264592"/>
    <w:rsid w:val="002645F7"/>
    <w:rsid w:val="002662A3"/>
    <w:rsid w:val="00266D83"/>
    <w:rsid w:val="00267303"/>
    <w:rsid w:val="00270424"/>
    <w:rsid w:val="00270513"/>
    <w:rsid w:val="0027091C"/>
    <w:rsid w:val="002722F3"/>
    <w:rsid w:val="00273526"/>
    <w:rsid w:val="0027360F"/>
    <w:rsid w:val="00273F54"/>
    <w:rsid w:val="0027794C"/>
    <w:rsid w:val="0028045E"/>
    <w:rsid w:val="00282198"/>
    <w:rsid w:val="00285F04"/>
    <w:rsid w:val="002864CF"/>
    <w:rsid w:val="00287771"/>
    <w:rsid w:val="00287934"/>
    <w:rsid w:val="002916E2"/>
    <w:rsid w:val="00291878"/>
    <w:rsid w:val="00292BD0"/>
    <w:rsid w:val="00292E34"/>
    <w:rsid w:val="00295411"/>
    <w:rsid w:val="002954CE"/>
    <w:rsid w:val="00295555"/>
    <w:rsid w:val="00296038"/>
    <w:rsid w:val="002A01E3"/>
    <w:rsid w:val="002A0D76"/>
    <w:rsid w:val="002A0F41"/>
    <w:rsid w:val="002A1BB8"/>
    <w:rsid w:val="002A213C"/>
    <w:rsid w:val="002A3A4A"/>
    <w:rsid w:val="002A4D89"/>
    <w:rsid w:val="002A687E"/>
    <w:rsid w:val="002A7DD5"/>
    <w:rsid w:val="002B0688"/>
    <w:rsid w:val="002B210A"/>
    <w:rsid w:val="002B2EFA"/>
    <w:rsid w:val="002B51E9"/>
    <w:rsid w:val="002B5E68"/>
    <w:rsid w:val="002B6E9A"/>
    <w:rsid w:val="002B7067"/>
    <w:rsid w:val="002C05D5"/>
    <w:rsid w:val="002C063A"/>
    <w:rsid w:val="002C10C5"/>
    <w:rsid w:val="002C14AF"/>
    <w:rsid w:val="002C31FD"/>
    <w:rsid w:val="002C39AD"/>
    <w:rsid w:val="002C5217"/>
    <w:rsid w:val="002C5465"/>
    <w:rsid w:val="002C6974"/>
    <w:rsid w:val="002C702F"/>
    <w:rsid w:val="002D001C"/>
    <w:rsid w:val="002D065F"/>
    <w:rsid w:val="002D1A4E"/>
    <w:rsid w:val="002D3AE0"/>
    <w:rsid w:val="002D463A"/>
    <w:rsid w:val="002D52E1"/>
    <w:rsid w:val="002D5CDB"/>
    <w:rsid w:val="002D6666"/>
    <w:rsid w:val="002D6D41"/>
    <w:rsid w:val="002E01CA"/>
    <w:rsid w:val="002E1D9C"/>
    <w:rsid w:val="002E26A1"/>
    <w:rsid w:val="002E2EF8"/>
    <w:rsid w:val="002E42F5"/>
    <w:rsid w:val="002E5DDB"/>
    <w:rsid w:val="002F0E23"/>
    <w:rsid w:val="002F5442"/>
    <w:rsid w:val="00300FDE"/>
    <w:rsid w:val="00301A05"/>
    <w:rsid w:val="003022C6"/>
    <w:rsid w:val="003025AE"/>
    <w:rsid w:val="00302669"/>
    <w:rsid w:val="00303612"/>
    <w:rsid w:val="00306830"/>
    <w:rsid w:val="00310C88"/>
    <w:rsid w:val="00311284"/>
    <w:rsid w:val="00314265"/>
    <w:rsid w:val="0031514B"/>
    <w:rsid w:val="00315912"/>
    <w:rsid w:val="0032034F"/>
    <w:rsid w:val="003206C5"/>
    <w:rsid w:val="00320871"/>
    <w:rsid w:val="00321F47"/>
    <w:rsid w:val="00322794"/>
    <w:rsid w:val="00322F59"/>
    <w:rsid w:val="0032455B"/>
    <w:rsid w:val="0032492A"/>
    <w:rsid w:val="00324CDA"/>
    <w:rsid w:val="0032560D"/>
    <w:rsid w:val="00325732"/>
    <w:rsid w:val="003261B3"/>
    <w:rsid w:val="00327011"/>
    <w:rsid w:val="00327AC5"/>
    <w:rsid w:val="00330914"/>
    <w:rsid w:val="00332882"/>
    <w:rsid w:val="00333668"/>
    <w:rsid w:val="00333799"/>
    <w:rsid w:val="0033433C"/>
    <w:rsid w:val="00334979"/>
    <w:rsid w:val="00335DD8"/>
    <w:rsid w:val="00337F7E"/>
    <w:rsid w:val="00341302"/>
    <w:rsid w:val="003414BD"/>
    <w:rsid w:val="00343C26"/>
    <w:rsid w:val="003456B9"/>
    <w:rsid w:val="003467CF"/>
    <w:rsid w:val="00346D12"/>
    <w:rsid w:val="00350086"/>
    <w:rsid w:val="00353545"/>
    <w:rsid w:val="00353DDE"/>
    <w:rsid w:val="00355231"/>
    <w:rsid w:val="00355A19"/>
    <w:rsid w:val="0035688F"/>
    <w:rsid w:val="003573AE"/>
    <w:rsid w:val="00360C9E"/>
    <w:rsid w:val="00361066"/>
    <w:rsid w:val="00362201"/>
    <w:rsid w:val="0036305F"/>
    <w:rsid w:val="00363451"/>
    <w:rsid w:val="003634AE"/>
    <w:rsid w:val="003669ED"/>
    <w:rsid w:val="00370032"/>
    <w:rsid w:val="00371FD9"/>
    <w:rsid w:val="0037214B"/>
    <w:rsid w:val="0037325E"/>
    <w:rsid w:val="0037454F"/>
    <w:rsid w:val="0037559B"/>
    <w:rsid w:val="003829B6"/>
    <w:rsid w:val="0038588E"/>
    <w:rsid w:val="00394B36"/>
    <w:rsid w:val="00395190"/>
    <w:rsid w:val="00396256"/>
    <w:rsid w:val="00396502"/>
    <w:rsid w:val="00396AD9"/>
    <w:rsid w:val="00397542"/>
    <w:rsid w:val="003A0233"/>
    <w:rsid w:val="003A0D89"/>
    <w:rsid w:val="003A4835"/>
    <w:rsid w:val="003A79A9"/>
    <w:rsid w:val="003B0D3A"/>
    <w:rsid w:val="003B1242"/>
    <w:rsid w:val="003B1BD8"/>
    <w:rsid w:val="003B2EC6"/>
    <w:rsid w:val="003B445A"/>
    <w:rsid w:val="003B732C"/>
    <w:rsid w:val="003C08F5"/>
    <w:rsid w:val="003C0D52"/>
    <w:rsid w:val="003C180B"/>
    <w:rsid w:val="003C1C2D"/>
    <w:rsid w:val="003C20A8"/>
    <w:rsid w:val="003C2716"/>
    <w:rsid w:val="003C357A"/>
    <w:rsid w:val="003C3E7E"/>
    <w:rsid w:val="003C6B67"/>
    <w:rsid w:val="003C7A27"/>
    <w:rsid w:val="003C7E27"/>
    <w:rsid w:val="003D05B9"/>
    <w:rsid w:val="003D0CB1"/>
    <w:rsid w:val="003D1570"/>
    <w:rsid w:val="003D201D"/>
    <w:rsid w:val="003D33BF"/>
    <w:rsid w:val="003D3FF6"/>
    <w:rsid w:val="003D4E1D"/>
    <w:rsid w:val="003D4EA5"/>
    <w:rsid w:val="003D54A0"/>
    <w:rsid w:val="003E15F6"/>
    <w:rsid w:val="003E218B"/>
    <w:rsid w:val="003E222A"/>
    <w:rsid w:val="003E2A5F"/>
    <w:rsid w:val="003E2FD3"/>
    <w:rsid w:val="003F0201"/>
    <w:rsid w:val="003F0670"/>
    <w:rsid w:val="003F3394"/>
    <w:rsid w:val="003F3B7A"/>
    <w:rsid w:val="003F459D"/>
    <w:rsid w:val="003F5B4C"/>
    <w:rsid w:val="00401DCC"/>
    <w:rsid w:val="004021FF"/>
    <w:rsid w:val="00404E74"/>
    <w:rsid w:val="00405273"/>
    <w:rsid w:val="0040599B"/>
    <w:rsid w:val="00406BDF"/>
    <w:rsid w:val="00407BE2"/>
    <w:rsid w:val="00410DB9"/>
    <w:rsid w:val="00411525"/>
    <w:rsid w:val="00411713"/>
    <w:rsid w:val="00411B55"/>
    <w:rsid w:val="00414642"/>
    <w:rsid w:val="00414740"/>
    <w:rsid w:val="00414A8D"/>
    <w:rsid w:val="00415042"/>
    <w:rsid w:val="00416FD9"/>
    <w:rsid w:val="00417634"/>
    <w:rsid w:val="00420485"/>
    <w:rsid w:val="0042062D"/>
    <w:rsid w:val="00420A17"/>
    <w:rsid w:val="00420D9C"/>
    <w:rsid w:val="00420DED"/>
    <w:rsid w:val="00422058"/>
    <w:rsid w:val="004254C6"/>
    <w:rsid w:val="00425EEF"/>
    <w:rsid w:val="00426056"/>
    <w:rsid w:val="004263F5"/>
    <w:rsid w:val="00426487"/>
    <w:rsid w:val="00426C32"/>
    <w:rsid w:val="0042797C"/>
    <w:rsid w:val="004279A6"/>
    <w:rsid w:val="00432705"/>
    <w:rsid w:val="00432ED2"/>
    <w:rsid w:val="00433B47"/>
    <w:rsid w:val="00433BE6"/>
    <w:rsid w:val="00433F36"/>
    <w:rsid w:val="00434143"/>
    <w:rsid w:val="00435A26"/>
    <w:rsid w:val="00435F2B"/>
    <w:rsid w:val="00436887"/>
    <w:rsid w:val="00437B2C"/>
    <w:rsid w:val="00437BD2"/>
    <w:rsid w:val="00441866"/>
    <w:rsid w:val="00442379"/>
    <w:rsid w:val="00442867"/>
    <w:rsid w:val="0044405B"/>
    <w:rsid w:val="004445F5"/>
    <w:rsid w:val="00445233"/>
    <w:rsid w:val="00445A1B"/>
    <w:rsid w:val="004506C7"/>
    <w:rsid w:val="0045092C"/>
    <w:rsid w:val="004518CE"/>
    <w:rsid w:val="0045198C"/>
    <w:rsid w:val="004524DD"/>
    <w:rsid w:val="004565CA"/>
    <w:rsid w:val="00457EDE"/>
    <w:rsid w:val="0046203B"/>
    <w:rsid w:val="0046208D"/>
    <w:rsid w:val="004623CA"/>
    <w:rsid w:val="00462CF5"/>
    <w:rsid w:val="00464422"/>
    <w:rsid w:val="00465460"/>
    <w:rsid w:val="00466CAC"/>
    <w:rsid w:val="00467100"/>
    <w:rsid w:val="004703A6"/>
    <w:rsid w:val="0047180C"/>
    <w:rsid w:val="0047272F"/>
    <w:rsid w:val="00476324"/>
    <w:rsid w:val="004771AB"/>
    <w:rsid w:val="004806A8"/>
    <w:rsid w:val="00481497"/>
    <w:rsid w:val="00482A62"/>
    <w:rsid w:val="00483FC0"/>
    <w:rsid w:val="00484A08"/>
    <w:rsid w:val="00484BA9"/>
    <w:rsid w:val="0048600C"/>
    <w:rsid w:val="00486F31"/>
    <w:rsid w:val="00487BC4"/>
    <w:rsid w:val="00490B31"/>
    <w:rsid w:val="00491701"/>
    <w:rsid w:val="00492097"/>
    <w:rsid w:val="004921B1"/>
    <w:rsid w:val="004921C1"/>
    <w:rsid w:val="00494874"/>
    <w:rsid w:val="00494C0C"/>
    <w:rsid w:val="00495458"/>
    <w:rsid w:val="0049753A"/>
    <w:rsid w:val="004976D7"/>
    <w:rsid w:val="00497801"/>
    <w:rsid w:val="00497E96"/>
    <w:rsid w:val="00497F08"/>
    <w:rsid w:val="004A2396"/>
    <w:rsid w:val="004A26F7"/>
    <w:rsid w:val="004A2A9E"/>
    <w:rsid w:val="004A40F9"/>
    <w:rsid w:val="004A5BAB"/>
    <w:rsid w:val="004B4DC3"/>
    <w:rsid w:val="004B5217"/>
    <w:rsid w:val="004B6C09"/>
    <w:rsid w:val="004C0AAD"/>
    <w:rsid w:val="004C0BDC"/>
    <w:rsid w:val="004C13A6"/>
    <w:rsid w:val="004C465C"/>
    <w:rsid w:val="004C51DD"/>
    <w:rsid w:val="004C57C3"/>
    <w:rsid w:val="004C5D46"/>
    <w:rsid w:val="004C776C"/>
    <w:rsid w:val="004D075D"/>
    <w:rsid w:val="004D248F"/>
    <w:rsid w:val="004D2C26"/>
    <w:rsid w:val="004D2E85"/>
    <w:rsid w:val="004D565D"/>
    <w:rsid w:val="004D7547"/>
    <w:rsid w:val="004E0FA1"/>
    <w:rsid w:val="004E1655"/>
    <w:rsid w:val="004E38D0"/>
    <w:rsid w:val="004E3D4B"/>
    <w:rsid w:val="004E3FEA"/>
    <w:rsid w:val="004E5B8D"/>
    <w:rsid w:val="004E6131"/>
    <w:rsid w:val="004E705D"/>
    <w:rsid w:val="004F17CC"/>
    <w:rsid w:val="004F32FD"/>
    <w:rsid w:val="004F4320"/>
    <w:rsid w:val="004F463E"/>
    <w:rsid w:val="004F4A08"/>
    <w:rsid w:val="004F4A17"/>
    <w:rsid w:val="004F5301"/>
    <w:rsid w:val="004F6202"/>
    <w:rsid w:val="004F7FC3"/>
    <w:rsid w:val="00500B98"/>
    <w:rsid w:val="00501031"/>
    <w:rsid w:val="00502BDF"/>
    <w:rsid w:val="005033B2"/>
    <w:rsid w:val="00503526"/>
    <w:rsid w:val="00505504"/>
    <w:rsid w:val="00506064"/>
    <w:rsid w:val="0050626F"/>
    <w:rsid w:val="00510E6E"/>
    <w:rsid w:val="005114AB"/>
    <w:rsid w:val="00511D67"/>
    <w:rsid w:val="00513FA0"/>
    <w:rsid w:val="005140E7"/>
    <w:rsid w:val="00514AD0"/>
    <w:rsid w:val="00515381"/>
    <w:rsid w:val="00515488"/>
    <w:rsid w:val="00516360"/>
    <w:rsid w:val="00517A62"/>
    <w:rsid w:val="005215A0"/>
    <w:rsid w:val="00521630"/>
    <w:rsid w:val="00521A11"/>
    <w:rsid w:val="005226A0"/>
    <w:rsid w:val="00523D43"/>
    <w:rsid w:val="005244CB"/>
    <w:rsid w:val="00525627"/>
    <w:rsid w:val="00525B93"/>
    <w:rsid w:val="005262D8"/>
    <w:rsid w:val="00527D72"/>
    <w:rsid w:val="00532D98"/>
    <w:rsid w:val="00533103"/>
    <w:rsid w:val="0053363D"/>
    <w:rsid w:val="005337B0"/>
    <w:rsid w:val="005337DE"/>
    <w:rsid w:val="0053434C"/>
    <w:rsid w:val="005348F5"/>
    <w:rsid w:val="00534B8D"/>
    <w:rsid w:val="005353C2"/>
    <w:rsid w:val="00536187"/>
    <w:rsid w:val="00536194"/>
    <w:rsid w:val="0054289A"/>
    <w:rsid w:val="00544738"/>
    <w:rsid w:val="0054498B"/>
    <w:rsid w:val="00546910"/>
    <w:rsid w:val="00547F0D"/>
    <w:rsid w:val="005524FC"/>
    <w:rsid w:val="00552DB7"/>
    <w:rsid w:val="00553F1A"/>
    <w:rsid w:val="005545DE"/>
    <w:rsid w:val="005565FB"/>
    <w:rsid w:val="00562A74"/>
    <w:rsid w:val="00562D79"/>
    <w:rsid w:val="00563EF7"/>
    <w:rsid w:val="00564EA6"/>
    <w:rsid w:val="00565873"/>
    <w:rsid w:val="0056648B"/>
    <w:rsid w:val="005703AA"/>
    <w:rsid w:val="00570648"/>
    <w:rsid w:val="0057166F"/>
    <w:rsid w:val="00573067"/>
    <w:rsid w:val="00573396"/>
    <w:rsid w:val="00573706"/>
    <w:rsid w:val="00574B29"/>
    <w:rsid w:val="005753E2"/>
    <w:rsid w:val="00575539"/>
    <w:rsid w:val="00576B5F"/>
    <w:rsid w:val="00577A40"/>
    <w:rsid w:val="00580E14"/>
    <w:rsid w:val="0058191E"/>
    <w:rsid w:val="005820D2"/>
    <w:rsid w:val="00583049"/>
    <w:rsid w:val="005836E3"/>
    <w:rsid w:val="00583B98"/>
    <w:rsid w:val="00584046"/>
    <w:rsid w:val="00584622"/>
    <w:rsid w:val="00584C43"/>
    <w:rsid w:val="00584F97"/>
    <w:rsid w:val="00587B7F"/>
    <w:rsid w:val="00590075"/>
    <w:rsid w:val="005923C7"/>
    <w:rsid w:val="00592475"/>
    <w:rsid w:val="00592F7B"/>
    <w:rsid w:val="00594FFA"/>
    <w:rsid w:val="00594FFC"/>
    <w:rsid w:val="00596075"/>
    <w:rsid w:val="005A20D1"/>
    <w:rsid w:val="005A2E29"/>
    <w:rsid w:val="005A409D"/>
    <w:rsid w:val="005A4147"/>
    <w:rsid w:val="005A54F8"/>
    <w:rsid w:val="005A6815"/>
    <w:rsid w:val="005A6968"/>
    <w:rsid w:val="005A699F"/>
    <w:rsid w:val="005B2BB0"/>
    <w:rsid w:val="005B43F3"/>
    <w:rsid w:val="005B651E"/>
    <w:rsid w:val="005B69C7"/>
    <w:rsid w:val="005C11A0"/>
    <w:rsid w:val="005C1ED6"/>
    <w:rsid w:val="005C20E0"/>
    <w:rsid w:val="005C61C6"/>
    <w:rsid w:val="005D22C3"/>
    <w:rsid w:val="005D3F52"/>
    <w:rsid w:val="005D4029"/>
    <w:rsid w:val="005D4C4C"/>
    <w:rsid w:val="005D567E"/>
    <w:rsid w:val="005D5DD4"/>
    <w:rsid w:val="005D6176"/>
    <w:rsid w:val="005D7E51"/>
    <w:rsid w:val="005E269A"/>
    <w:rsid w:val="005E385B"/>
    <w:rsid w:val="005E4F3B"/>
    <w:rsid w:val="005F0A29"/>
    <w:rsid w:val="005F0DE4"/>
    <w:rsid w:val="005F1A21"/>
    <w:rsid w:val="005F210A"/>
    <w:rsid w:val="005F22E2"/>
    <w:rsid w:val="005F29E2"/>
    <w:rsid w:val="005F2F36"/>
    <w:rsid w:val="005F3409"/>
    <w:rsid w:val="005F449E"/>
    <w:rsid w:val="005F5432"/>
    <w:rsid w:val="005F581D"/>
    <w:rsid w:val="005F730F"/>
    <w:rsid w:val="005F7854"/>
    <w:rsid w:val="00600C89"/>
    <w:rsid w:val="00601624"/>
    <w:rsid w:val="006040F8"/>
    <w:rsid w:val="00604EAA"/>
    <w:rsid w:val="006073DD"/>
    <w:rsid w:val="006109BD"/>
    <w:rsid w:val="006122F0"/>
    <w:rsid w:val="0061239F"/>
    <w:rsid w:val="00613284"/>
    <w:rsid w:val="00613913"/>
    <w:rsid w:val="0061563A"/>
    <w:rsid w:val="0061693D"/>
    <w:rsid w:val="00620C22"/>
    <w:rsid w:val="006259F1"/>
    <w:rsid w:val="00625E09"/>
    <w:rsid w:val="0062625A"/>
    <w:rsid w:val="00631C4F"/>
    <w:rsid w:val="00632C1B"/>
    <w:rsid w:val="00632C3B"/>
    <w:rsid w:val="0063471D"/>
    <w:rsid w:val="006356F8"/>
    <w:rsid w:val="00635756"/>
    <w:rsid w:val="006372FE"/>
    <w:rsid w:val="00640A63"/>
    <w:rsid w:val="00642964"/>
    <w:rsid w:val="006430E2"/>
    <w:rsid w:val="00643253"/>
    <w:rsid w:val="00643867"/>
    <w:rsid w:val="00643A7A"/>
    <w:rsid w:val="0064470D"/>
    <w:rsid w:val="00644FC9"/>
    <w:rsid w:val="0064585E"/>
    <w:rsid w:val="00646C60"/>
    <w:rsid w:val="00647570"/>
    <w:rsid w:val="0064766E"/>
    <w:rsid w:val="00650754"/>
    <w:rsid w:val="00650DDA"/>
    <w:rsid w:val="006568DC"/>
    <w:rsid w:val="00662736"/>
    <w:rsid w:val="006627B5"/>
    <w:rsid w:val="00664532"/>
    <w:rsid w:val="0066638A"/>
    <w:rsid w:val="006664D5"/>
    <w:rsid w:val="006672DA"/>
    <w:rsid w:val="006673C6"/>
    <w:rsid w:val="0067129E"/>
    <w:rsid w:val="00672C0D"/>
    <w:rsid w:val="00673DCB"/>
    <w:rsid w:val="006742C3"/>
    <w:rsid w:val="0067616A"/>
    <w:rsid w:val="00676B23"/>
    <w:rsid w:val="00676DAA"/>
    <w:rsid w:val="00677F8F"/>
    <w:rsid w:val="00681B3A"/>
    <w:rsid w:val="00682B0A"/>
    <w:rsid w:val="00682F4E"/>
    <w:rsid w:val="0068361B"/>
    <w:rsid w:val="00683C59"/>
    <w:rsid w:val="00685265"/>
    <w:rsid w:val="00686593"/>
    <w:rsid w:val="00690659"/>
    <w:rsid w:val="0069194F"/>
    <w:rsid w:val="00691C74"/>
    <w:rsid w:val="006924EB"/>
    <w:rsid w:val="006924EC"/>
    <w:rsid w:val="00692CB7"/>
    <w:rsid w:val="006946C4"/>
    <w:rsid w:val="00694B17"/>
    <w:rsid w:val="0069591D"/>
    <w:rsid w:val="00696837"/>
    <w:rsid w:val="00696ED0"/>
    <w:rsid w:val="0069716F"/>
    <w:rsid w:val="006A11F7"/>
    <w:rsid w:val="006A3CBC"/>
    <w:rsid w:val="006A46A1"/>
    <w:rsid w:val="006A53AC"/>
    <w:rsid w:val="006A583D"/>
    <w:rsid w:val="006A7890"/>
    <w:rsid w:val="006B0111"/>
    <w:rsid w:val="006B0342"/>
    <w:rsid w:val="006B08B6"/>
    <w:rsid w:val="006B0EA9"/>
    <w:rsid w:val="006B1E93"/>
    <w:rsid w:val="006B42C8"/>
    <w:rsid w:val="006B4FB6"/>
    <w:rsid w:val="006C11E8"/>
    <w:rsid w:val="006C3389"/>
    <w:rsid w:val="006C363A"/>
    <w:rsid w:val="006D35F7"/>
    <w:rsid w:val="006D497D"/>
    <w:rsid w:val="006D5590"/>
    <w:rsid w:val="006D6089"/>
    <w:rsid w:val="006D6B2B"/>
    <w:rsid w:val="006E03EA"/>
    <w:rsid w:val="006E0AFD"/>
    <w:rsid w:val="006E0C33"/>
    <w:rsid w:val="006E0CFE"/>
    <w:rsid w:val="006E137D"/>
    <w:rsid w:val="006E246E"/>
    <w:rsid w:val="006E2D46"/>
    <w:rsid w:val="006E3194"/>
    <w:rsid w:val="006E4B65"/>
    <w:rsid w:val="006E6994"/>
    <w:rsid w:val="006E7954"/>
    <w:rsid w:val="006E79DB"/>
    <w:rsid w:val="006F2822"/>
    <w:rsid w:val="006F2F48"/>
    <w:rsid w:val="006F30A1"/>
    <w:rsid w:val="006F575F"/>
    <w:rsid w:val="006F76C6"/>
    <w:rsid w:val="006F77EB"/>
    <w:rsid w:val="00701140"/>
    <w:rsid w:val="007032D6"/>
    <w:rsid w:val="00704494"/>
    <w:rsid w:val="00706096"/>
    <w:rsid w:val="00706719"/>
    <w:rsid w:val="00707445"/>
    <w:rsid w:val="00713D06"/>
    <w:rsid w:val="00714551"/>
    <w:rsid w:val="00714FC9"/>
    <w:rsid w:val="007160BD"/>
    <w:rsid w:val="007171F4"/>
    <w:rsid w:val="007173A4"/>
    <w:rsid w:val="007204A2"/>
    <w:rsid w:val="00721A8F"/>
    <w:rsid w:val="00721C20"/>
    <w:rsid w:val="00721EE4"/>
    <w:rsid w:val="00722B97"/>
    <w:rsid w:val="0072754E"/>
    <w:rsid w:val="00727737"/>
    <w:rsid w:val="00727C54"/>
    <w:rsid w:val="00730525"/>
    <w:rsid w:val="00730E36"/>
    <w:rsid w:val="00732390"/>
    <w:rsid w:val="00732578"/>
    <w:rsid w:val="00732F5E"/>
    <w:rsid w:val="00734022"/>
    <w:rsid w:val="0073504E"/>
    <w:rsid w:val="00736761"/>
    <w:rsid w:val="00736C74"/>
    <w:rsid w:val="0073756B"/>
    <w:rsid w:val="007377EB"/>
    <w:rsid w:val="0074062C"/>
    <w:rsid w:val="00741C58"/>
    <w:rsid w:val="00742DF9"/>
    <w:rsid w:val="00742E58"/>
    <w:rsid w:val="007441D9"/>
    <w:rsid w:val="00746FDC"/>
    <w:rsid w:val="00747C32"/>
    <w:rsid w:val="007505C0"/>
    <w:rsid w:val="00752C3C"/>
    <w:rsid w:val="00754046"/>
    <w:rsid w:val="00754AE8"/>
    <w:rsid w:val="00754B33"/>
    <w:rsid w:val="00754B8C"/>
    <w:rsid w:val="007550A7"/>
    <w:rsid w:val="0075565C"/>
    <w:rsid w:val="00755A5A"/>
    <w:rsid w:val="00755D28"/>
    <w:rsid w:val="00755EA9"/>
    <w:rsid w:val="00760B89"/>
    <w:rsid w:val="0076112F"/>
    <w:rsid w:val="007623F6"/>
    <w:rsid w:val="00762DB0"/>
    <w:rsid w:val="0076436B"/>
    <w:rsid w:val="00764DE3"/>
    <w:rsid w:val="00765C5D"/>
    <w:rsid w:val="007661F7"/>
    <w:rsid w:val="00766397"/>
    <w:rsid w:val="00766DE6"/>
    <w:rsid w:val="00770CF8"/>
    <w:rsid w:val="00770FEE"/>
    <w:rsid w:val="007718DA"/>
    <w:rsid w:val="00771B22"/>
    <w:rsid w:val="0077223D"/>
    <w:rsid w:val="00772B59"/>
    <w:rsid w:val="00772F2B"/>
    <w:rsid w:val="0077475F"/>
    <w:rsid w:val="007779D5"/>
    <w:rsid w:val="00777BFA"/>
    <w:rsid w:val="00777DB6"/>
    <w:rsid w:val="00781517"/>
    <w:rsid w:val="00783352"/>
    <w:rsid w:val="007839D5"/>
    <w:rsid w:val="0078513B"/>
    <w:rsid w:val="00786493"/>
    <w:rsid w:val="0078727E"/>
    <w:rsid w:val="007874E9"/>
    <w:rsid w:val="007875BC"/>
    <w:rsid w:val="007909C4"/>
    <w:rsid w:val="00793A48"/>
    <w:rsid w:val="00793E3B"/>
    <w:rsid w:val="00795BCF"/>
    <w:rsid w:val="00796A40"/>
    <w:rsid w:val="007972DE"/>
    <w:rsid w:val="007A082B"/>
    <w:rsid w:val="007A406F"/>
    <w:rsid w:val="007A7331"/>
    <w:rsid w:val="007B4ADC"/>
    <w:rsid w:val="007B4EB9"/>
    <w:rsid w:val="007B5450"/>
    <w:rsid w:val="007B6866"/>
    <w:rsid w:val="007B6E24"/>
    <w:rsid w:val="007C39DE"/>
    <w:rsid w:val="007C427C"/>
    <w:rsid w:val="007C4365"/>
    <w:rsid w:val="007C7B65"/>
    <w:rsid w:val="007C7CD9"/>
    <w:rsid w:val="007D0608"/>
    <w:rsid w:val="007D084D"/>
    <w:rsid w:val="007D161B"/>
    <w:rsid w:val="007D1BB4"/>
    <w:rsid w:val="007D20EA"/>
    <w:rsid w:val="007D31C1"/>
    <w:rsid w:val="007D60C8"/>
    <w:rsid w:val="007D6C28"/>
    <w:rsid w:val="007D7223"/>
    <w:rsid w:val="007D7FFD"/>
    <w:rsid w:val="007E068B"/>
    <w:rsid w:val="007E0B43"/>
    <w:rsid w:val="007E12D5"/>
    <w:rsid w:val="007E1E7A"/>
    <w:rsid w:val="007E377D"/>
    <w:rsid w:val="007E3D11"/>
    <w:rsid w:val="007E3FE1"/>
    <w:rsid w:val="007E4F39"/>
    <w:rsid w:val="007E5275"/>
    <w:rsid w:val="007E61F6"/>
    <w:rsid w:val="007E67EF"/>
    <w:rsid w:val="007E6AD5"/>
    <w:rsid w:val="007E77EB"/>
    <w:rsid w:val="007E7A61"/>
    <w:rsid w:val="007E7CB4"/>
    <w:rsid w:val="007F0440"/>
    <w:rsid w:val="007F120D"/>
    <w:rsid w:val="007F297E"/>
    <w:rsid w:val="007F2F01"/>
    <w:rsid w:val="007F6515"/>
    <w:rsid w:val="007F77C1"/>
    <w:rsid w:val="007F7B9D"/>
    <w:rsid w:val="007F7DDF"/>
    <w:rsid w:val="0080041F"/>
    <w:rsid w:val="00800534"/>
    <w:rsid w:val="00801182"/>
    <w:rsid w:val="00801DFE"/>
    <w:rsid w:val="00802A1A"/>
    <w:rsid w:val="0080592E"/>
    <w:rsid w:val="0080655B"/>
    <w:rsid w:val="00806AB2"/>
    <w:rsid w:val="00806B0C"/>
    <w:rsid w:val="0080788C"/>
    <w:rsid w:val="00812D3E"/>
    <w:rsid w:val="008135EB"/>
    <w:rsid w:val="008171E6"/>
    <w:rsid w:val="008173CC"/>
    <w:rsid w:val="008205A0"/>
    <w:rsid w:val="00820AC0"/>
    <w:rsid w:val="00821B1E"/>
    <w:rsid w:val="00821DEB"/>
    <w:rsid w:val="00822D40"/>
    <w:rsid w:val="008241BE"/>
    <w:rsid w:val="00825242"/>
    <w:rsid w:val="0082543F"/>
    <w:rsid w:val="008258E9"/>
    <w:rsid w:val="00825BEB"/>
    <w:rsid w:val="00825EBF"/>
    <w:rsid w:val="00826AA4"/>
    <w:rsid w:val="008310EC"/>
    <w:rsid w:val="008328EA"/>
    <w:rsid w:val="008340A1"/>
    <w:rsid w:val="00834C48"/>
    <w:rsid w:val="00836D28"/>
    <w:rsid w:val="00836D57"/>
    <w:rsid w:val="008402EE"/>
    <w:rsid w:val="00841F7C"/>
    <w:rsid w:val="00842A2C"/>
    <w:rsid w:val="00842B42"/>
    <w:rsid w:val="0084570B"/>
    <w:rsid w:val="00845F57"/>
    <w:rsid w:val="0084663E"/>
    <w:rsid w:val="00846F90"/>
    <w:rsid w:val="00847D43"/>
    <w:rsid w:val="00851642"/>
    <w:rsid w:val="008518FF"/>
    <w:rsid w:val="00853B00"/>
    <w:rsid w:val="00853E66"/>
    <w:rsid w:val="00853E72"/>
    <w:rsid w:val="0085524E"/>
    <w:rsid w:val="00855E0B"/>
    <w:rsid w:val="0085703C"/>
    <w:rsid w:val="0085724F"/>
    <w:rsid w:val="008577ED"/>
    <w:rsid w:val="00857F74"/>
    <w:rsid w:val="00860849"/>
    <w:rsid w:val="008611A5"/>
    <w:rsid w:val="00863D9F"/>
    <w:rsid w:val="00864E4D"/>
    <w:rsid w:val="00865E27"/>
    <w:rsid w:val="00865F0C"/>
    <w:rsid w:val="00866948"/>
    <w:rsid w:val="00870872"/>
    <w:rsid w:val="00870B27"/>
    <w:rsid w:val="00871FC4"/>
    <w:rsid w:val="008749EA"/>
    <w:rsid w:val="00874E1F"/>
    <w:rsid w:val="008807D5"/>
    <w:rsid w:val="00881F7D"/>
    <w:rsid w:val="0088225B"/>
    <w:rsid w:val="00882B33"/>
    <w:rsid w:val="00883FF9"/>
    <w:rsid w:val="00885783"/>
    <w:rsid w:val="00885AE0"/>
    <w:rsid w:val="0088632A"/>
    <w:rsid w:val="0088646C"/>
    <w:rsid w:val="00886D8B"/>
    <w:rsid w:val="008876F7"/>
    <w:rsid w:val="008879EE"/>
    <w:rsid w:val="00890EEF"/>
    <w:rsid w:val="00892DA4"/>
    <w:rsid w:val="008935FF"/>
    <w:rsid w:val="00894FE8"/>
    <w:rsid w:val="00895B14"/>
    <w:rsid w:val="00896AD8"/>
    <w:rsid w:val="008979C9"/>
    <w:rsid w:val="008A0739"/>
    <w:rsid w:val="008A1E2F"/>
    <w:rsid w:val="008A2915"/>
    <w:rsid w:val="008A349A"/>
    <w:rsid w:val="008A350D"/>
    <w:rsid w:val="008A3542"/>
    <w:rsid w:val="008A39E8"/>
    <w:rsid w:val="008A4917"/>
    <w:rsid w:val="008A628B"/>
    <w:rsid w:val="008A6AC9"/>
    <w:rsid w:val="008A7056"/>
    <w:rsid w:val="008B1099"/>
    <w:rsid w:val="008B1186"/>
    <w:rsid w:val="008B23A1"/>
    <w:rsid w:val="008C1770"/>
    <w:rsid w:val="008C23B6"/>
    <w:rsid w:val="008C2A4D"/>
    <w:rsid w:val="008C3C7C"/>
    <w:rsid w:val="008C3FFF"/>
    <w:rsid w:val="008C52EC"/>
    <w:rsid w:val="008C5402"/>
    <w:rsid w:val="008C7761"/>
    <w:rsid w:val="008D0587"/>
    <w:rsid w:val="008D1CD9"/>
    <w:rsid w:val="008D1FB3"/>
    <w:rsid w:val="008D1FC0"/>
    <w:rsid w:val="008D21C1"/>
    <w:rsid w:val="008D32B7"/>
    <w:rsid w:val="008D3A62"/>
    <w:rsid w:val="008D4713"/>
    <w:rsid w:val="008D4C5D"/>
    <w:rsid w:val="008D58EE"/>
    <w:rsid w:val="008D5994"/>
    <w:rsid w:val="008D5AD3"/>
    <w:rsid w:val="008D7715"/>
    <w:rsid w:val="008E158B"/>
    <w:rsid w:val="008E65C4"/>
    <w:rsid w:val="008E791E"/>
    <w:rsid w:val="008F011C"/>
    <w:rsid w:val="008F04A7"/>
    <w:rsid w:val="008F0937"/>
    <w:rsid w:val="008F1FF1"/>
    <w:rsid w:val="008F53D2"/>
    <w:rsid w:val="008F588E"/>
    <w:rsid w:val="0090290A"/>
    <w:rsid w:val="0090366B"/>
    <w:rsid w:val="00905CEE"/>
    <w:rsid w:val="00906197"/>
    <w:rsid w:val="009071EA"/>
    <w:rsid w:val="00907727"/>
    <w:rsid w:val="009126D3"/>
    <w:rsid w:val="00913075"/>
    <w:rsid w:val="00913250"/>
    <w:rsid w:val="0091370F"/>
    <w:rsid w:val="00913ADE"/>
    <w:rsid w:val="009140B8"/>
    <w:rsid w:val="009152DB"/>
    <w:rsid w:val="00915456"/>
    <w:rsid w:val="00915892"/>
    <w:rsid w:val="00916BCA"/>
    <w:rsid w:val="00917C0E"/>
    <w:rsid w:val="009213AD"/>
    <w:rsid w:val="00921DCE"/>
    <w:rsid w:val="00923165"/>
    <w:rsid w:val="00930F7B"/>
    <w:rsid w:val="00931122"/>
    <w:rsid w:val="009335BD"/>
    <w:rsid w:val="009351B7"/>
    <w:rsid w:val="00935F25"/>
    <w:rsid w:val="00940885"/>
    <w:rsid w:val="00942667"/>
    <w:rsid w:val="00942CF9"/>
    <w:rsid w:val="00943DCF"/>
    <w:rsid w:val="00953FDB"/>
    <w:rsid w:val="00955204"/>
    <w:rsid w:val="00955D96"/>
    <w:rsid w:val="00956A2A"/>
    <w:rsid w:val="00956B3E"/>
    <w:rsid w:val="00960A0A"/>
    <w:rsid w:val="00961622"/>
    <w:rsid w:val="009616CA"/>
    <w:rsid w:val="00964BCF"/>
    <w:rsid w:val="009657BA"/>
    <w:rsid w:val="00966ED3"/>
    <w:rsid w:val="00971F7F"/>
    <w:rsid w:val="00972010"/>
    <w:rsid w:val="00974034"/>
    <w:rsid w:val="0097484A"/>
    <w:rsid w:val="00976EBC"/>
    <w:rsid w:val="00977E16"/>
    <w:rsid w:val="00980059"/>
    <w:rsid w:val="00985291"/>
    <w:rsid w:val="00985417"/>
    <w:rsid w:val="009861B6"/>
    <w:rsid w:val="00986575"/>
    <w:rsid w:val="00986D1F"/>
    <w:rsid w:val="00987359"/>
    <w:rsid w:val="0099112F"/>
    <w:rsid w:val="00992B76"/>
    <w:rsid w:val="00993C0A"/>
    <w:rsid w:val="009941F9"/>
    <w:rsid w:val="00994C1D"/>
    <w:rsid w:val="00995261"/>
    <w:rsid w:val="00995FFE"/>
    <w:rsid w:val="00997C03"/>
    <w:rsid w:val="00997C5B"/>
    <w:rsid w:val="00997D86"/>
    <w:rsid w:val="009A22AF"/>
    <w:rsid w:val="009A26E4"/>
    <w:rsid w:val="009A2D1F"/>
    <w:rsid w:val="009A3144"/>
    <w:rsid w:val="009A34EB"/>
    <w:rsid w:val="009A7092"/>
    <w:rsid w:val="009A735C"/>
    <w:rsid w:val="009A7FF5"/>
    <w:rsid w:val="009B0671"/>
    <w:rsid w:val="009B2462"/>
    <w:rsid w:val="009B3394"/>
    <w:rsid w:val="009B377B"/>
    <w:rsid w:val="009B3DF9"/>
    <w:rsid w:val="009B59DB"/>
    <w:rsid w:val="009B637D"/>
    <w:rsid w:val="009B68DC"/>
    <w:rsid w:val="009B7B46"/>
    <w:rsid w:val="009C2B97"/>
    <w:rsid w:val="009C4905"/>
    <w:rsid w:val="009C5455"/>
    <w:rsid w:val="009D0FD2"/>
    <w:rsid w:val="009D31DC"/>
    <w:rsid w:val="009D353A"/>
    <w:rsid w:val="009D495C"/>
    <w:rsid w:val="009D4A4E"/>
    <w:rsid w:val="009D534B"/>
    <w:rsid w:val="009E03AD"/>
    <w:rsid w:val="009E1C78"/>
    <w:rsid w:val="009E4664"/>
    <w:rsid w:val="009E47C2"/>
    <w:rsid w:val="009E50DB"/>
    <w:rsid w:val="009E6D6F"/>
    <w:rsid w:val="009F1F7F"/>
    <w:rsid w:val="009F2AF6"/>
    <w:rsid w:val="009F3E60"/>
    <w:rsid w:val="009F4B3C"/>
    <w:rsid w:val="009F6155"/>
    <w:rsid w:val="00A00237"/>
    <w:rsid w:val="00A00414"/>
    <w:rsid w:val="00A02BA4"/>
    <w:rsid w:val="00A04745"/>
    <w:rsid w:val="00A04842"/>
    <w:rsid w:val="00A04B29"/>
    <w:rsid w:val="00A05125"/>
    <w:rsid w:val="00A059D4"/>
    <w:rsid w:val="00A0658B"/>
    <w:rsid w:val="00A066E5"/>
    <w:rsid w:val="00A07DAA"/>
    <w:rsid w:val="00A10431"/>
    <w:rsid w:val="00A106BB"/>
    <w:rsid w:val="00A12898"/>
    <w:rsid w:val="00A1335C"/>
    <w:rsid w:val="00A14B5C"/>
    <w:rsid w:val="00A167E9"/>
    <w:rsid w:val="00A17B2F"/>
    <w:rsid w:val="00A21AE5"/>
    <w:rsid w:val="00A23EF1"/>
    <w:rsid w:val="00A269B7"/>
    <w:rsid w:val="00A3162C"/>
    <w:rsid w:val="00A31EC8"/>
    <w:rsid w:val="00A328BF"/>
    <w:rsid w:val="00A36561"/>
    <w:rsid w:val="00A36667"/>
    <w:rsid w:val="00A40180"/>
    <w:rsid w:val="00A40BB3"/>
    <w:rsid w:val="00A414D5"/>
    <w:rsid w:val="00A43084"/>
    <w:rsid w:val="00A434EB"/>
    <w:rsid w:val="00A43874"/>
    <w:rsid w:val="00A43F81"/>
    <w:rsid w:val="00A4440D"/>
    <w:rsid w:val="00A44C8A"/>
    <w:rsid w:val="00A4536A"/>
    <w:rsid w:val="00A45436"/>
    <w:rsid w:val="00A45E93"/>
    <w:rsid w:val="00A478B3"/>
    <w:rsid w:val="00A47EFD"/>
    <w:rsid w:val="00A503F0"/>
    <w:rsid w:val="00A50A3E"/>
    <w:rsid w:val="00A50EF0"/>
    <w:rsid w:val="00A52318"/>
    <w:rsid w:val="00A531AD"/>
    <w:rsid w:val="00A53910"/>
    <w:rsid w:val="00A542E0"/>
    <w:rsid w:val="00A560E8"/>
    <w:rsid w:val="00A56B69"/>
    <w:rsid w:val="00A60BEE"/>
    <w:rsid w:val="00A612B8"/>
    <w:rsid w:val="00A62C0E"/>
    <w:rsid w:val="00A65D59"/>
    <w:rsid w:val="00A6787D"/>
    <w:rsid w:val="00A67C53"/>
    <w:rsid w:val="00A71A78"/>
    <w:rsid w:val="00A71B1D"/>
    <w:rsid w:val="00A71F2F"/>
    <w:rsid w:val="00A72384"/>
    <w:rsid w:val="00A73830"/>
    <w:rsid w:val="00A73E24"/>
    <w:rsid w:val="00A76AD7"/>
    <w:rsid w:val="00A779FD"/>
    <w:rsid w:val="00A812F8"/>
    <w:rsid w:val="00A8216F"/>
    <w:rsid w:val="00A82E53"/>
    <w:rsid w:val="00A83B63"/>
    <w:rsid w:val="00A847B9"/>
    <w:rsid w:val="00A85870"/>
    <w:rsid w:val="00A878CF"/>
    <w:rsid w:val="00A87E24"/>
    <w:rsid w:val="00A91369"/>
    <w:rsid w:val="00A93001"/>
    <w:rsid w:val="00A93F24"/>
    <w:rsid w:val="00A9463D"/>
    <w:rsid w:val="00A94C98"/>
    <w:rsid w:val="00A953DB"/>
    <w:rsid w:val="00AA3FE4"/>
    <w:rsid w:val="00AA5478"/>
    <w:rsid w:val="00AA62A0"/>
    <w:rsid w:val="00AA7F80"/>
    <w:rsid w:val="00AB0AF8"/>
    <w:rsid w:val="00AB1CA6"/>
    <w:rsid w:val="00AB2009"/>
    <w:rsid w:val="00AB47A9"/>
    <w:rsid w:val="00AB4A5E"/>
    <w:rsid w:val="00AB716F"/>
    <w:rsid w:val="00AB7628"/>
    <w:rsid w:val="00AC0351"/>
    <w:rsid w:val="00AC0BDD"/>
    <w:rsid w:val="00AC0CA6"/>
    <w:rsid w:val="00AC2110"/>
    <w:rsid w:val="00AC225A"/>
    <w:rsid w:val="00AC384A"/>
    <w:rsid w:val="00AC438A"/>
    <w:rsid w:val="00AC4646"/>
    <w:rsid w:val="00AD1864"/>
    <w:rsid w:val="00AD1F29"/>
    <w:rsid w:val="00AD2E02"/>
    <w:rsid w:val="00AD37C8"/>
    <w:rsid w:val="00AD4D60"/>
    <w:rsid w:val="00AD5B99"/>
    <w:rsid w:val="00AD5F5B"/>
    <w:rsid w:val="00AD6512"/>
    <w:rsid w:val="00AD687A"/>
    <w:rsid w:val="00AE1957"/>
    <w:rsid w:val="00AE1A00"/>
    <w:rsid w:val="00AE48AF"/>
    <w:rsid w:val="00AE5147"/>
    <w:rsid w:val="00AE6F57"/>
    <w:rsid w:val="00AE7422"/>
    <w:rsid w:val="00AE7B2A"/>
    <w:rsid w:val="00AF01A3"/>
    <w:rsid w:val="00AF0F7F"/>
    <w:rsid w:val="00AF20E1"/>
    <w:rsid w:val="00AF219C"/>
    <w:rsid w:val="00AF3746"/>
    <w:rsid w:val="00AF3E5F"/>
    <w:rsid w:val="00AF4140"/>
    <w:rsid w:val="00AF4AD2"/>
    <w:rsid w:val="00AF71CC"/>
    <w:rsid w:val="00AF7809"/>
    <w:rsid w:val="00AF79E8"/>
    <w:rsid w:val="00AF7C1F"/>
    <w:rsid w:val="00B00C88"/>
    <w:rsid w:val="00B023DF"/>
    <w:rsid w:val="00B04040"/>
    <w:rsid w:val="00B044DC"/>
    <w:rsid w:val="00B05892"/>
    <w:rsid w:val="00B0600E"/>
    <w:rsid w:val="00B06ABE"/>
    <w:rsid w:val="00B077C7"/>
    <w:rsid w:val="00B07AD2"/>
    <w:rsid w:val="00B07C51"/>
    <w:rsid w:val="00B07F93"/>
    <w:rsid w:val="00B16202"/>
    <w:rsid w:val="00B16782"/>
    <w:rsid w:val="00B16F2D"/>
    <w:rsid w:val="00B17403"/>
    <w:rsid w:val="00B174BC"/>
    <w:rsid w:val="00B206D3"/>
    <w:rsid w:val="00B23E56"/>
    <w:rsid w:val="00B2485D"/>
    <w:rsid w:val="00B26730"/>
    <w:rsid w:val="00B30E21"/>
    <w:rsid w:val="00B311C6"/>
    <w:rsid w:val="00B31653"/>
    <w:rsid w:val="00B3221F"/>
    <w:rsid w:val="00B33A8C"/>
    <w:rsid w:val="00B350B2"/>
    <w:rsid w:val="00B35F3B"/>
    <w:rsid w:val="00B36C4E"/>
    <w:rsid w:val="00B3707C"/>
    <w:rsid w:val="00B43325"/>
    <w:rsid w:val="00B435DC"/>
    <w:rsid w:val="00B44942"/>
    <w:rsid w:val="00B44BE1"/>
    <w:rsid w:val="00B45B7B"/>
    <w:rsid w:val="00B50343"/>
    <w:rsid w:val="00B50674"/>
    <w:rsid w:val="00B512AA"/>
    <w:rsid w:val="00B5138A"/>
    <w:rsid w:val="00B52EDB"/>
    <w:rsid w:val="00B53C69"/>
    <w:rsid w:val="00B54DBC"/>
    <w:rsid w:val="00B5631B"/>
    <w:rsid w:val="00B57E88"/>
    <w:rsid w:val="00B60047"/>
    <w:rsid w:val="00B64EA4"/>
    <w:rsid w:val="00B66369"/>
    <w:rsid w:val="00B679C7"/>
    <w:rsid w:val="00B70F18"/>
    <w:rsid w:val="00B71DA2"/>
    <w:rsid w:val="00B72321"/>
    <w:rsid w:val="00B75A1F"/>
    <w:rsid w:val="00B76BEF"/>
    <w:rsid w:val="00B77AC5"/>
    <w:rsid w:val="00B77F9E"/>
    <w:rsid w:val="00B80404"/>
    <w:rsid w:val="00B834F6"/>
    <w:rsid w:val="00B8411A"/>
    <w:rsid w:val="00B844F4"/>
    <w:rsid w:val="00B846A1"/>
    <w:rsid w:val="00B84CA9"/>
    <w:rsid w:val="00B84EE9"/>
    <w:rsid w:val="00B85424"/>
    <w:rsid w:val="00B85B71"/>
    <w:rsid w:val="00B90472"/>
    <w:rsid w:val="00B90BE3"/>
    <w:rsid w:val="00B91572"/>
    <w:rsid w:val="00B923B8"/>
    <w:rsid w:val="00B92599"/>
    <w:rsid w:val="00B92920"/>
    <w:rsid w:val="00B93510"/>
    <w:rsid w:val="00B942EB"/>
    <w:rsid w:val="00B96ACC"/>
    <w:rsid w:val="00BA0539"/>
    <w:rsid w:val="00BA144E"/>
    <w:rsid w:val="00BA1C98"/>
    <w:rsid w:val="00BA1CC2"/>
    <w:rsid w:val="00BA3EEF"/>
    <w:rsid w:val="00BA3F48"/>
    <w:rsid w:val="00BA47DE"/>
    <w:rsid w:val="00BA56F2"/>
    <w:rsid w:val="00BA5D8B"/>
    <w:rsid w:val="00BB0636"/>
    <w:rsid w:val="00BB0CEB"/>
    <w:rsid w:val="00BB1D9D"/>
    <w:rsid w:val="00BB22E0"/>
    <w:rsid w:val="00BB2E7A"/>
    <w:rsid w:val="00BB353F"/>
    <w:rsid w:val="00BB3A4D"/>
    <w:rsid w:val="00BB4F60"/>
    <w:rsid w:val="00BB63B2"/>
    <w:rsid w:val="00BB7384"/>
    <w:rsid w:val="00BC10DE"/>
    <w:rsid w:val="00BC13A0"/>
    <w:rsid w:val="00BC1C97"/>
    <w:rsid w:val="00BC2446"/>
    <w:rsid w:val="00BC479E"/>
    <w:rsid w:val="00BC6089"/>
    <w:rsid w:val="00BD296A"/>
    <w:rsid w:val="00BD2EB8"/>
    <w:rsid w:val="00BD4DA4"/>
    <w:rsid w:val="00BD5ABB"/>
    <w:rsid w:val="00BD6223"/>
    <w:rsid w:val="00BE07F5"/>
    <w:rsid w:val="00BE1A50"/>
    <w:rsid w:val="00BE3710"/>
    <w:rsid w:val="00BE37CF"/>
    <w:rsid w:val="00BE3B0C"/>
    <w:rsid w:val="00BE3BC0"/>
    <w:rsid w:val="00BE400C"/>
    <w:rsid w:val="00BE6B73"/>
    <w:rsid w:val="00BE6D7B"/>
    <w:rsid w:val="00BE7DA2"/>
    <w:rsid w:val="00BF09D7"/>
    <w:rsid w:val="00BF0CF6"/>
    <w:rsid w:val="00BF112A"/>
    <w:rsid w:val="00BF247D"/>
    <w:rsid w:val="00BF2D91"/>
    <w:rsid w:val="00C00802"/>
    <w:rsid w:val="00C00B46"/>
    <w:rsid w:val="00C012AA"/>
    <w:rsid w:val="00C05831"/>
    <w:rsid w:val="00C062FF"/>
    <w:rsid w:val="00C06BCB"/>
    <w:rsid w:val="00C1015C"/>
    <w:rsid w:val="00C1030A"/>
    <w:rsid w:val="00C134BD"/>
    <w:rsid w:val="00C14E50"/>
    <w:rsid w:val="00C15589"/>
    <w:rsid w:val="00C16EF2"/>
    <w:rsid w:val="00C201C3"/>
    <w:rsid w:val="00C203C8"/>
    <w:rsid w:val="00C22021"/>
    <w:rsid w:val="00C22FA5"/>
    <w:rsid w:val="00C2370A"/>
    <w:rsid w:val="00C25137"/>
    <w:rsid w:val="00C25DF4"/>
    <w:rsid w:val="00C26DCD"/>
    <w:rsid w:val="00C30854"/>
    <w:rsid w:val="00C31CDE"/>
    <w:rsid w:val="00C32EB1"/>
    <w:rsid w:val="00C333D7"/>
    <w:rsid w:val="00C341BF"/>
    <w:rsid w:val="00C342A9"/>
    <w:rsid w:val="00C3452F"/>
    <w:rsid w:val="00C3661D"/>
    <w:rsid w:val="00C36ECD"/>
    <w:rsid w:val="00C370CA"/>
    <w:rsid w:val="00C37DD2"/>
    <w:rsid w:val="00C401F2"/>
    <w:rsid w:val="00C40CC3"/>
    <w:rsid w:val="00C41243"/>
    <w:rsid w:val="00C41785"/>
    <w:rsid w:val="00C4244E"/>
    <w:rsid w:val="00C43216"/>
    <w:rsid w:val="00C43509"/>
    <w:rsid w:val="00C43780"/>
    <w:rsid w:val="00C4490F"/>
    <w:rsid w:val="00C53862"/>
    <w:rsid w:val="00C53FB6"/>
    <w:rsid w:val="00C54326"/>
    <w:rsid w:val="00C55697"/>
    <w:rsid w:val="00C567D7"/>
    <w:rsid w:val="00C56C5E"/>
    <w:rsid w:val="00C60A20"/>
    <w:rsid w:val="00C67041"/>
    <w:rsid w:val="00C71122"/>
    <w:rsid w:val="00C724F5"/>
    <w:rsid w:val="00C732BC"/>
    <w:rsid w:val="00C73ECD"/>
    <w:rsid w:val="00C76309"/>
    <w:rsid w:val="00C81CA6"/>
    <w:rsid w:val="00C81E36"/>
    <w:rsid w:val="00C81EEC"/>
    <w:rsid w:val="00C832D1"/>
    <w:rsid w:val="00C84410"/>
    <w:rsid w:val="00C84AFD"/>
    <w:rsid w:val="00C85F19"/>
    <w:rsid w:val="00C87351"/>
    <w:rsid w:val="00C901EF"/>
    <w:rsid w:val="00C905FE"/>
    <w:rsid w:val="00C9176C"/>
    <w:rsid w:val="00C91795"/>
    <w:rsid w:val="00C92ADC"/>
    <w:rsid w:val="00C93410"/>
    <w:rsid w:val="00C93D69"/>
    <w:rsid w:val="00C951CE"/>
    <w:rsid w:val="00C955D2"/>
    <w:rsid w:val="00C95E78"/>
    <w:rsid w:val="00C96B83"/>
    <w:rsid w:val="00C976AD"/>
    <w:rsid w:val="00CA05B6"/>
    <w:rsid w:val="00CA1334"/>
    <w:rsid w:val="00CA14C9"/>
    <w:rsid w:val="00CA4FE5"/>
    <w:rsid w:val="00CA721C"/>
    <w:rsid w:val="00CB1CCD"/>
    <w:rsid w:val="00CB49A3"/>
    <w:rsid w:val="00CB4C26"/>
    <w:rsid w:val="00CB4E2A"/>
    <w:rsid w:val="00CB7C98"/>
    <w:rsid w:val="00CB7DE2"/>
    <w:rsid w:val="00CC0007"/>
    <w:rsid w:val="00CC2926"/>
    <w:rsid w:val="00CC307E"/>
    <w:rsid w:val="00CC5914"/>
    <w:rsid w:val="00CC6BD2"/>
    <w:rsid w:val="00CC7AC1"/>
    <w:rsid w:val="00CD00AA"/>
    <w:rsid w:val="00CD0D26"/>
    <w:rsid w:val="00CD1816"/>
    <w:rsid w:val="00CD190A"/>
    <w:rsid w:val="00CD3ADE"/>
    <w:rsid w:val="00CD4C6D"/>
    <w:rsid w:val="00CD53E2"/>
    <w:rsid w:val="00CD6BD2"/>
    <w:rsid w:val="00CE169C"/>
    <w:rsid w:val="00CE2E3D"/>
    <w:rsid w:val="00CE405B"/>
    <w:rsid w:val="00CE463D"/>
    <w:rsid w:val="00CE4833"/>
    <w:rsid w:val="00CE4F94"/>
    <w:rsid w:val="00CE607A"/>
    <w:rsid w:val="00CF0DDD"/>
    <w:rsid w:val="00CF3DD1"/>
    <w:rsid w:val="00CF43C3"/>
    <w:rsid w:val="00CF6547"/>
    <w:rsid w:val="00CF73AC"/>
    <w:rsid w:val="00CF75C3"/>
    <w:rsid w:val="00CF79E0"/>
    <w:rsid w:val="00D00610"/>
    <w:rsid w:val="00D0163E"/>
    <w:rsid w:val="00D01DEE"/>
    <w:rsid w:val="00D022E8"/>
    <w:rsid w:val="00D02F65"/>
    <w:rsid w:val="00D03E69"/>
    <w:rsid w:val="00D044D6"/>
    <w:rsid w:val="00D0664B"/>
    <w:rsid w:val="00D06F38"/>
    <w:rsid w:val="00D11EBB"/>
    <w:rsid w:val="00D14922"/>
    <w:rsid w:val="00D166C6"/>
    <w:rsid w:val="00D169A2"/>
    <w:rsid w:val="00D17EEF"/>
    <w:rsid w:val="00D203AA"/>
    <w:rsid w:val="00D23026"/>
    <w:rsid w:val="00D23310"/>
    <w:rsid w:val="00D234EC"/>
    <w:rsid w:val="00D25022"/>
    <w:rsid w:val="00D26581"/>
    <w:rsid w:val="00D275F3"/>
    <w:rsid w:val="00D35106"/>
    <w:rsid w:val="00D352D5"/>
    <w:rsid w:val="00D365BB"/>
    <w:rsid w:val="00D37952"/>
    <w:rsid w:val="00D37EF2"/>
    <w:rsid w:val="00D42D9B"/>
    <w:rsid w:val="00D43176"/>
    <w:rsid w:val="00D46CE6"/>
    <w:rsid w:val="00D472EC"/>
    <w:rsid w:val="00D47FE5"/>
    <w:rsid w:val="00D50F9A"/>
    <w:rsid w:val="00D53143"/>
    <w:rsid w:val="00D53356"/>
    <w:rsid w:val="00D53894"/>
    <w:rsid w:val="00D53BC7"/>
    <w:rsid w:val="00D54CF8"/>
    <w:rsid w:val="00D5503E"/>
    <w:rsid w:val="00D5637E"/>
    <w:rsid w:val="00D567D1"/>
    <w:rsid w:val="00D60899"/>
    <w:rsid w:val="00D63893"/>
    <w:rsid w:val="00D64512"/>
    <w:rsid w:val="00D6525C"/>
    <w:rsid w:val="00D657F3"/>
    <w:rsid w:val="00D66A04"/>
    <w:rsid w:val="00D66CF1"/>
    <w:rsid w:val="00D672C4"/>
    <w:rsid w:val="00D679F9"/>
    <w:rsid w:val="00D67CF1"/>
    <w:rsid w:val="00D70772"/>
    <w:rsid w:val="00D70A3E"/>
    <w:rsid w:val="00D729B2"/>
    <w:rsid w:val="00D74A9C"/>
    <w:rsid w:val="00D76E43"/>
    <w:rsid w:val="00D77AD6"/>
    <w:rsid w:val="00D81021"/>
    <w:rsid w:val="00D81502"/>
    <w:rsid w:val="00D8167A"/>
    <w:rsid w:val="00D82B52"/>
    <w:rsid w:val="00D832E7"/>
    <w:rsid w:val="00D84E39"/>
    <w:rsid w:val="00D85FAE"/>
    <w:rsid w:val="00D8603A"/>
    <w:rsid w:val="00D8653C"/>
    <w:rsid w:val="00D870DC"/>
    <w:rsid w:val="00D92EB0"/>
    <w:rsid w:val="00D95169"/>
    <w:rsid w:val="00D95231"/>
    <w:rsid w:val="00D961D5"/>
    <w:rsid w:val="00D9697A"/>
    <w:rsid w:val="00D97237"/>
    <w:rsid w:val="00DA1497"/>
    <w:rsid w:val="00DA237B"/>
    <w:rsid w:val="00DA23A7"/>
    <w:rsid w:val="00DA2DB8"/>
    <w:rsid w:val="00DA32FC"/>
    <w:rsid w:val="00DA3767"/>
    <w:rsid w:val="00DA5252"/>
    <w:rsid w:val="00DA6592"/>
    <w:rsid w:val="00DA6856"/>
    <w:rsid w:val="00DB0F8E"/>
    <w:rsid w:val="00DB1E88"/>
    <w:rsid w:val="00DB47B6"/>
    <w:rsid w:val="00DB5C2E"/>
    <w:rsid w:val="00DB5DCD"/>
    <w:rsid w:val="00DB6385"/>
    <w:rsid w:val="00DC18BE"/>
    <w:rsid w:val="00DC26D0"/>
    <w:rsid w:val="00DC3A00"/>
    <w:rsid w:val="00DC477C"/>
    <w:rsid w:val="00DC5738"/>
    <w:rsid w:val="00DC7501"/>
    <w:rsid w:val="00DC7DC5"/>
    <w:rsid w:val="00DC7EEF"/>
    <w:rsid w:val="00DD00D9"/>
    <w:rsid w:val="00DD0573"/>
    <w:rsid w:val="00DD3AE2"/>
    <w:rsid w:val="00DD417E"/>
    <w:rsid w:val="00DD5656"/>
    <w:rsid w:val="00DD6F77"/>
    <w:rsid w:val="00DE07C5"/>
    <w:rsid w:val="00DE18C9"/>
    <w:rsid w:val="00DE1BF3"/>
    <w:rsid w:val="00DE20AC"/>
    <w:rsid w:val="00DE317B"/>
    <w:rsid w:val="00DE33B2"/>
    <w:rsid w:val="00DE3A47"/>
    <w:rsid w:val="00DE4DE6"/>
    <w:rsid w:val="00DE5B96"/>
    <w:rsid w:val="00DE701F"/>
    <w:rsid w:val="00DE7637"/>
    <w:rsid w:val="00DE79A8"/>
    <w:rsid w:val="00DF0184"/>
    <w:rsid w:val="00DF0894"/>
    <w:rsid w:val="00DF2622"/>
    <w:rsid w:val="00DF39E0"/>
    <w:rsid w:val="00DF4A35"/>
    <w:rsid w:val="00DF768F"/>
    <w:rsid w:val="00E00D99"/>
    <w:rsid w:val="00E00F95"/>
    <w:rsid w:val="00E010DA"/>
    <w:rsid w:val="00E029B0"/>
    <w:rsid w:val="00E04472"/>
    <w:rsid w:val="00E04AEA"/>
    <w:rsid w:val="00E057EE"/>
    <w:rsid w:val="00E05F63"/>
    <w:rsid w:val="00E11AA5"/>
    <w:rsid w:val="00E11B55"/>
    <w:rsid w:val="00E11CB1"/>
    <w:rsid w:val="00E14BEC"/>
    <w:rsid w:val="00E15434"/>
    <w:rsid w:val="00E15492"/>
    <w:rsid w:val="00E159CA"/>
    <w:rsid w:val="00E169EF"/>
    <w:rsid w:val="00E17230"/>
    <w:rsid w:val="00E175AC"/>
    <w:rsid w:val="00E2057C"/>
    <w:rsid w:val="00E20B2D"/>
    <w:rsid w:val="00E2200B"/>
    <w:rsid w:val="00E22A89"/>
    <w:rsid w:val="00E2306B"/>
    <w:rsid w:val="00E24349"/>
    <w:rsid w:val="00E24AEC"/>
    <w:rsid w:val="00E24CD5"/>
    <w:rsid w:val="00E250D6"/>
    <w:rsid w:val="00E256E7"/>
    <w:rsid w:val="00E25A4B"/>
    <w:rsid w:val="00E25AE0"/>
    <w:rsid w:val="00E26B3D"/>
    <w:rsid w:val="00E27407"/>
    <w:rsid w:val="00E308C7"/>
    <w:rsid w:val="00E32E6E"/>
    <w:rsid w:val="00E365B5"/>
    <w:rsid w:val="00E4015B"/>
    <w:rsid w:val="00E41DEA"/>
    <w:rsid w:val="00E42BF3"/>
    <w:rsid w:val="00E42E03"/>
    <w:rsid w:val="00E433AB"/>
    <w:rsid w:val="00E436DC"/>
    <w:rsid w:val="00E442EC"/>
    <w:rsid w:val="00E44E90"/>
    <w:rsid w:val="00E452D3"/>
    <w:rsid w:val="00E4718B"/>
    <w:rsid w:val="00E5104C"/>
    <w:rsid w:val="00E519AC"/>
    <w:rsid w:val="00E527BE"/>
    <w:rsid w:val="00E53277"/>
    <w:rsid w:val="00E54625"/>
    <w:rsid w:val="00E54657"/>
    <w:rsid w:val="00E54F36"/>
    <w:rsid w:val="00E55C3A"/>
    <w:rsid w:val="00E55CF1"/>
    <w:rsid w:val="00E60C64"/>
    <w:rsid w:val="00E61858"/>
    <w:rsid w:val="00E61BB8"/>
    <w:rsid w:val="00E62659"/>
    <w:rsid w:val="00E62E4B"/>
    <w:rsid w:val="00E631EA"/>
    <w:rsid w:val="00E640DE"/>
    <w:rsid w:val="00E6434A"/>
    <w:rsid w:val="00E650AB"/>
    <w:rsid w:val="00E65911"/>
    <w:rsid w:val="00E65F96"/>
    <w:rsid w:val="00E65FD9"/>
    <w:rsid w:val="00E6611B"/>
    <w:rsid w:val="00E669C9"/>
    <w:rsid w:val="00E671AD"/>
    <w:rsid w:val="00E705E1"/>
    <w:rsid w:val="00E70A9C"/>
    <w:rsid w:val="00E70EC7"/>
    <w:rsid w:val="00E71087"/>
    <w:rsid w:val="00E71506"/>
    <w:rsid w:val="00E719E3"/>
    <w:rsid w:val="00E71A61"/>
    <w:rsid w:val="00E71C6D"/>
    <w:rsid w:val="00E722AF"/>
    <w:rsid w:val="00E72682"/>
    <w:rsid w:val="00E7327E"/>
    <w:rsid w:val="00E73867"/>
    <w:rsid w:val="00E75A5E"/>
    <w:rsid w:val="00E76755"/>
    <w:rsid w:val="00E80388"/>
    <w:rsid w:val="00E81D7C"/>
    <w:rsid w:val="00E82C57"/>
    <w:rsid w:val="00E82E19"/>
    <w:rsid w:val="00E832EF"/>
    <w:rsid w:val="00E83390"/>
    <w:rsid w:val="00E83696"/>
    <w:rsid w:val="00E842CA"/>
    <w:rsid w:val="00E84A0C"/>
    <w:rsid w:val="00E855F7"/>
    <w:rsid w:val="00E85DF9"/>
    <w:rsid w:val="00E90CBC"/>
    <w:rsid w:val="00E90F90"/>
    <w:rsid w:val="00E914F2"/>
    <w:rsid w:val="00E9227F"/>
    <w:rsid w:val="00E92CF2"/>
    <w:rsid w:val="00E92D0F"/>
    <w:rsid w:val="00E93678"/>
    <w:rsid w:val="00E949A1"/>
    <w:rsid w:val="00E9537A"/>
    <w:rsid w:val="00E95BDC"/>
    <w:rsid w:val="00E96664"/>
    <w:rsid w:val="00E97424"/>
    <w:rsid w:val="00E97CDA"/>
    <w:rsid w:val="00EA0342"/>
    <w:rsid w:val="00EA30B2"/>
    <w:rsid w:val="00EA3D3E"/>
    <w:rsid w:val="00EA4B53"/>
    <w:rsid w:val="00EA6192"/>
    <w:rsid w:val="00EA646B"/>
    <w:rsid w:val="00EA680B"/>
    <w:rsid w:val="00EB041C"/>
    <w:rsid w:val="00EB0FA3"/>
    <w:rsid w:val="00EB3AB7"/>
    <w:rsid w:val="00EB4CBB"/>
    <w:rsid w:val="00EB5AF6"/>
    <w:rsid w:val="00EC041C"/>
    <w:rsid w:val="00EC0FBC"/>
    <w:rsid w:val="00EC31A7"/>
    <w:rsid w:val="00EC37A8"/>
    <w:rsid w:val="00EC4063"/>
    <w:rsid w:val="00EC41BE"/>
    <w:rsid w:val="00EC42FE"/>
    <w:rsid w:val="00EC4479"/>
    <w:rsid w:val="00EC4E46"/>
    <w:rsid w:val="00EC53FB"/>
    <w:rsid w:val="00EC589A"/>
    <w:rsid w:val="00EC65D0"/>
    <w:rsid w:val="00EC75AC"/>
    <w:rsid w:val="00ED116B"/>
    <w:rsid w:val="00ED1560"/>
    <w:rsid w:val="00ED3799"/>
    <w:rsid w:val="00ED6429"/>
    <w:rsid w:val="00EE1008"/>
    <w:rsid w:val="00EE14CD"/>
    <w:rsid w:val="00EE175B"/>
    <w:rsid w:val="00EE1A7F"/>
    <w:rsid w:val="00EE1D78"/>
    <w:rsid w:val="00EE47DC"/>
    <w:rsid w:val="00EE6684"/>
    <w:rsid w:val="00EE7BFA"/>
    <w:rsid w:val="00EF42AB"/>
    <w:rsid w:val="00EF495C"/>
    <w:rsid w:val="00EF602C"/>
    <w:rsid w:val="00EF6AC7"/>
    <w:rsid w:val="00EF749F"/>
    <w:rsid w:val="00EF75C7"/>
    <w:rsid w:val="00F00ADF"/>
    <w:rsid w:val="00F01AFA"/>
    <w:rsid w:val="00F01B89"/>
    <w:rsid w:val="00F02486"/>
    <w:rsid w:val="00F03592"/>
    <w:rsid w:val="00F0373B"/>
    <w:rsid w:val="00F057AC"/>
    <w:rsid w:val="00F07446"/>
    <w:rsid w:val="00F07ECF"/>
    <w:rsid w:val="00F127CE"/>
    <w:rsid w:val="00F13E54"/>
    <w:rsid w:val="00F159AD"/>
    <w:rsid w:val="00F172E4"/>
    <w:rsid w:val="00F17650"/>
    <w:rsid w:val="00F22870"/>
    <w:rsid w:val="00F270FB"/>
    <w:rsid w:val="00F27CE2"/>
    <w:rsid w:val="00F3083E"/>
    <w:rsid w:val="00F30D91"/>
    <w:rsid w:val="00F312F7"/>
    <w:rsid w:val="00F31771"/>
    <w:rsid w:val="00F31820"/>
    <w:rsid w:val="00F330B6"/>
    <w:rsid w:val="00F33110"/>
    <w:rsid w:val="00F3398B"/>
    <w:rsid w:val="00F40B6B"/>
    <w:rsid w:val="00F41919"/>
    <w:rsid w:val="00F42890"/>
    <w:rsid w:val="00F431E5"/>
    <w:rsid w:val="00F44CBE"/>
    <w:rsid w:val="00F460AF"/>
    <w:rsid w:val="00F50671"/>
    <w:rsid w:val="00F518CD"/>
    <w:rsid w:val="00F51FC8"/>
    <w:rsid w:val="00F52B6A"/>
    <w:rsid w:val="00F52E67"/>
    <w:rsid w:val="00F553B4"/>
    <w:rsid w:val="00F5585F"/>
    <w:rsid w:val="00F559D8"/>
    <w:rsid w:val="00F56E10"/>
    <w:rsid w:val="00F573A6"/>
    <w:rsid w:val="00F60EBF"/>
    <w:rsid w:val="00F633A4"/>
    <w:rsid w:val="00F63A27"/>
    <w:rsid w:val="00F6452A"/>
    <w:rsid w:val="00F64737"/>
    <w:rsid w:val="00F6486F"/>
    <w:rsid w:val="00F6643A"/>
    <w:rsid w:val="00F673E3"/>
    <w:rsid w:val="00F6759B"/>
    <w:rsid w:val="00F724C2"/>
    <w:rsid w:val="00F725A9"/>
    <w:rsid w:val="00F7374D"/>
    <w:rsid w:val="00F73822"/>
    <w:rsid w:val="00F73B1E"/>
    <w:rsid w:val="00F74F1A"/>
    <w:rsid w:val="00F74F25"/>
    <w:rsid w:val="00F76274"/>
    <w:rsid w:val="00F77606"/>
    <w:rsid w:val="00F80C73"/>
    <w:rsid w:val="00F84023"/>
    <w:rsid w:val="00F84CAA"/>
    <w:rsid w:val="00F84E1E"/>
    <w:rsid w:val="00F85111"/>
    <w:rsid w:val="00F869AF"/>
    <w:rsid w:val="00F86F7E"/>
    <w:rsid w:val="00F91CC5"/>
    <w:rsid w:val="00F9222E"/>
    <w:rsid w:val="00F92DBC"/>
    <w:rsid w:val="00F94B83"/>
    <w:rsid w:val="00F954BC"/>
    <w:rsid w:val="00F96AB0"/>
    <w:rsid w:val="00F9764B"/>
    <w:rsid w:val="00F97F7D"/>
    <w:rsid w:val="00FA05D4"/>
    <w:rsid w:val="00FA0B95"/>
    <w:rsid w:val="00FA1AF4"/>
    <w:rsid w:val="00FA1BAB"/>
    <w:rsid w:val="00FA1F21"/>
    <w:rsid w:val="00FA2A87"/>
    <w:rsid w:val="00FA3546"/>
    <w:rsid w:val="00FA43C5"/>
    <w:rsid w:val="00FA486B"/>
    <w:rsid w:val="00FB0510"/>
    <w:rsid w:val="00FB11E4"/>
    <w:rsid w:val="00FB24B3"/>
    <w:rsid w:val="00FB3330"/>
    <w:rsid w:val="00FB3597"/>
    <w:rsid w:val="00FB36E9"/>
    <w:rsid w:val="00FB3B74"/>
    <w:rsid w:val="00FB4ED8"/>
    <w:rsid w:val="00FB6031"/>
    <w:rsid w:val="00FC0E1B"/>
    <w:rsid w:val="00FC3578"/>
    <w:rsid w:val="00FC5C0D"/>
    <w:rsid w:val="00FC6222"/>
    <w:rsid w:val="00FD0113"/>
    <w:rsid w:val="00FD18DA"/>
    <w:rsid w:val="00FD198E"/>
    <w:rsid w:val="00FD214B"/>
    <w:rsid w:val="00FD241E"/>
    <w:rsid w:val="00FD2FC7"/>
    <w:rsid w:val="00FD4DB7"/>
    <w:rsid w:val="00FD6276"/>
    <w:rsid w:val="00FD6A3D"/>
    <w:rsid w:val="00FD76B7"/>
    <w:rsid w:val="00FE1D7D"/>
    <w:rsid w:val="00FE3E46"/>
    <w:rsid w:val="00FE5765"/>
    <w:rsid w:val="00FE6F92"/>
    <w:rsid w:val="00FE7953"/>
    <w:rsid w:val="00FE7F5E"/>
    <w:rsid w:val="00FF048C"/>
    <w:rsid w:val="00FF5EFE"/>
    <w:rsid w:val="00FF5F70"/>
    <w:rsid w:val="00FF68F7"/>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7AC5"/>
    <w:pPr>
      <w:spacing w:after="200" w:line="276" w:lineRule="auto"/>
    </w:pPr>
    <w:rPr>
      <w:lang w:bidi="ar-SA"/>
    </w:rPr>
  </w:style>
  <w:style w:type="paragraph" w:styleId="Heading1">
    <w:name w:val="heading 1"/>
    <w:basedOn w:val="ListParagraph"/>
    <w:next w:val="Normal"/>
    <w:link w:val="Heading1Char"/>
    <w:uiPriority w:val="9"/>
    <w:qFormat/>
    <w:rsid w:val="00AB4A5E"/>
    <w:pPr>
      <w:bidi/>
      <w:spacing w:line="240" w:lineRule="auto"/>
      <w:jc w:val="both"/>
      <w:outlineLvl w:val="0"/>
    </w:pPr>
    <w:rPr>
      <w:rFonts w:ascii="B Mitra" w:hAnsi="Calibri" w:cs="B Nazanin"/>
      <w:b/>
      <w:bCs/>
      <w:sz w:val="24"/>
      <w:szCs w:val="24"/>
      <w:lang w:bidi="fa-IR"/>
    </w:rPr>
  </w:style>
  <w:style w:type="paragraph" w:styleId="Heading2">
    <w:name w:val="heading 2"/>
    <w:basedOn w:val="Normal"/>
    <w:next w:val="Normal"/>
    <w:link w:val="Heading2Char"/>
    <w:uiPriority w:val="9"/>
    <w:unhideWhenUsed/>
    <w:qFormat/>
    <w:rsid w:val="005F543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20A1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4A5E"/>
    <w:rPr>
      <w:rFonts w:ascii="B Mitra" w:hAnsi="Calibri" w:cs="B Nazanin"/>
      <w:b/>
      <w:bCs/>
      <w:sz w:val="24"/>
      <w:szCs w:val="24"/>
    </w:rPr>
  </w:style>
  <w:style w:type="character" w:customStyle="1" w:styleId="Heading2Char">
    <w:name w:val="Heading 2 Char"/>
    <w:basedOn w:val="DefaultParagraphFont"/>
    <w:link w:val="Heading2"/>
    <w:uiPriority w:val="9"/>
    <w:rsid w:val="005F5432"/>
    <w:rPr>
      <w:rFonts w:asciiTheme="majorHAnsi" w:eastAsiaTheme="majorEastAsia" w:hAnsiTheme="majorHAnsi" w:cstheme="majorBidi"/>
      <w:color w:val="2E74B5" w:themeColor="accent1" w:themeShade="BF"/>
      <w:sz w:val="26"/>
      <w:szCs w:val="26"/>
      <w:lang w:bidi="ar-SA"/>
    </w:rPr>
  </w:style>
  <w:style w:type="character" w:styleId="Hyperlink">
    <w:name w:val="Hyperlink"/>
    <w:basedOn w:val="DefaultParagraphFont"/>
    <w:uiPriority w:val="99"/>
    <w:unhideWhenUsed/>
    <w:rsid w:val="005F5432"/>
    <w:rPr>
      <w:color w:val="0563C1" w:themeColor="hyperlink"/>
      <w:u w:val="single"/>
    </w:rPr>
  </w:style>
  <w:style w:type="character" w:styleId="FollowedHyperlink">
    <w:name w:val="FollowedHyperlink"/>
    <w:basedOn w:val="DefaultParagraphFont"/>
    <w:uiPriority w:val="99"/>
    <w:semiHidden/>
    <w:unhideWhenUsed/>
    <w:rsid w:val="005F5432"/>
    <w:rPr>
      <w:color w:val="954F72" w:themeColor="followedHyperlink"/>
      <w:u w:val="single"/>
    </w:rPr>
  </w:style>
  <w:style w:type="paragraph" w:styleId="TOC1">
    <w:name w:val="toc 1"/>
    <w:basedOn w:val="Normal"/>
    <w:next w:val="Normal"/>
    <w:autoRedefine/>
    <w:uiPriority w:val="39"/>
    <w:unhideWhenUsed/>
    <w:rsid w:val="008D1FC0"/>
    <w:pPr>
      <w:tabs>
        <w:tab w:val="right" w:leader="dot" w:pos="9680"/>
      </w:tabs>
      <w:bidi/>
      <w:spacing w:after="100"/>
    </w:pPr>
  </w:style>
  <w:style w:type="paragraph" w:styleId="TOC2">
    <w:name w:val="toc 2"/>
    <w:basedOn w:val="Normal"/>
    <w:next w:val="Normal"/>
    <w:autoRedefine/>
    <w:uiPriority w:val="39"/>
    <w:unhideWhenUsed/>
    <w:rsid w:val="008D1FC0"/>
    <w:pPr>
      <w:tabs>
        <w:tab w:val="right" w:leader="dot" w:pos="10526"/>
      </w:tabs>
      <w:bidi/>
      <w:spacing w:after="100"/>
      <w:ind w:left="220" w:right="-360"/>
    </w:pPr>
  </w:style>
  <w:style w:type="paragraph" w:styleId="Header">
    <w:name w:val="header"/>
    <w:basedOn w:val="Normal"/>
    <w:link w:val="HeaderChar"/>
    <w:uiPriority w:val="99"/>
    <w:unhideWhenUsed/>
    <w:rsid w:val="005F5432"/>
    <w:pPr>
      <w:tabs>
        <w:tab w:val="center" w:pos="4680"/>
        <w:tab w:val="right" w:pos="9360"/>
      </w:tabs>
      <w:spacing w:after="0" w:line="240" w:lineRule="auto"/>
    </w:pPr>
  </w:style>
  <w:style w:type="character" w:customStyle="1" w:styleId="HeaderChar">
    <w:name w:val="Header Char"/>
    <w:basedOn w:val="DefaultParagraphFont"/>
    <w:link w:val="Header"/>
    <w:uiPriority w:val="99"/>
    <w:rsid w:val="005F5432"/>
    <w:rPr>
      <w:lang w:bidi="ar-SA"/>
    </w:rPr>
  </w:style>
  <w:style w:type="paragraph" w:styleId="Footer">
    <w:name w:val="footer"/>
    <w:basedOn w:val="Normal"/>
    <w:link w:val="FooterChar"/>
    <w:uiPriority w:val="99"/>
    <w:unhideWhenUsed/>
    <w:rsid w:val="005F5432"/>
    <w:pPr>
      <w:tabs>
        <w:tab w:val="center" w:pos="4680"/>
        <w:tab w:val="right" w:pos="9360"/>
      </w:tabs>
      <w:spacing w:after="0" w:line="240" w:lineRule="auto"/>
    </w:pPr>
  </w:style>
  <w:style w:type="character" w:customStyle="1" w:styleId="FooterChar">
    <w:name w:val="Footer Char"/>
    <w:basedOn w:val="DefaultParagraphFont"/>
    <w:link w:val="Footer"/>
    <w:uiPriority w:val="99"/>
    <w:rsid w:val="005F5432"/>
    <w:rPr>
      <w:lang w:bidi="ar-SA"/>
    </w:rPr>
  </w:style>
  <w:style w:type="paragraph" w:styleId="BalloonText">
    <w:name w:val="Balloon Text"/>
    <w:basedOn w:val="Normal"/>
    <w:link w:val="BalloonTextChar"/>
    <w:uiPriority w:val="99"/>
    <w:semiHidden/>
    <w:unhideWhenUsed/>
    <w:rsid w:val="005F543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5432"/>
    <w:rPr>
      <w:rFonts w:ascii="Tahoma" w:hAnsi="Tahoma" w:cs="Tahoma"/>
      <w:sz w:val="16"/>
      <w:szCs w:val="16"/>
      <w:lang w:bidi="ar-SA"/>
    </w:rPr>
  </w:style>
  <w:style w:type="paragraph" w:styleId="ListParagraph">
    <w:name w:val="List Paragraph"/>
    <w:basedOn w:val="Normal"/>
    <w:link w:val="ListParagraphChar"/>
    <w:uiPriority w:val="34"/>
    <w:qFormat/>
    <w:rsid w:val="005F5432"/>
    <w:pPr>
      <w:ind w:left="720"/>
      <w:contextualSpacing/>
    </w:pPr>
  </w:style>
  <w:style w:type="paragraph" w:styleId="TOCHeading">
    <w:name w:val="TOC Heading"/>
    <w:basedOn w:val="Heading1"/>
    <w:next w:val="Normal"/>
    <w:uiPriority w:val="39"/>
    <w:unhideWhenUsed/>
    <w:qFormat/>
    <w:rsid w:val="005F5432"/>
    <w:pPr>
      <w:spacing w:line="256" w:lineRule="auto"/>
      <w:outlineLvl w:val="9"/>
    </w:pPr>
  </w:style>
  <w:style w:type="table" w:styleId="TableGrid">
    <w:name w:val="Table Grid"/>
    <w:basedOn w:val="TableNormal"/>
    <w:uiPriority w:val="39"/>
    <w:rsid w:val="005F5432"/>
    <w:pPr>
      <w:spacing w:after="0" w:line="240" w:lineRule="auto"/>
    </w:pPr>
    <w:rPr>
      <w:lang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3">
    <w:name w:val="toc 3"/>
    <w:basedOn w:val="Normal"/>
    <w:next w:val="Normal"/>
    <w:autoRedefine/>
    <w:uiPriority w:val="39"/>
    <w:unhideWhenUsed/>
    <w:rsid w:val="002E42F5"/>
    <w:pPr>
      <w:spacing w:after="100" w:line="259" w:lineRule="auto"/>
      <w:ind w:left="440"/>
    </w:pPr>
    <w:rPr>
      <w:rFonts w:eastAsiaTheme="minorEastAsia"/>
    </w:rPr>
  </w:style>
  <w:style w:type="paragraph" w:styleId="TOC4">
    <w:name w:val="toc 4"/>
    <w:basedOn w:val="Normal"/>
    <w:next w:val="Normal"/>
    <w:autoRedefine/>
    <w:uiPriority w:val="39"/>
    <w:unhideWhenUsed/>
    <w:rsid w:val="002E42F5"/>
    <w:pPr>
      <w:spacing w:after="100" w:line="259" w:lineRule="auto"/>
      <w:ind w:left="660"/>
    </w:pPr>
    <w:rPr>
      <w:rFonts w:eastAsiaTheme="minorEastAsia"/>
    </w:rPr>
  </w:style>
  <w:style w:type="paragraph" w:styleId="TOC5">
    <w:name w:val="toc 5"/>
    <w:basedOn w:val="Normal"/>
    <w:next w:val="Normal"/>
    <w:autoRedefine/>
    <w:uiPriority w:val="39"/>
    <w:unhideWhenUsed/>
    <w:rsid w:val="002E42F5"/>
    <w:pPr>
      <w:spacing w:after="100" w:line="259" w:lineRule="auto"/>
      <w:ind w:left="880"/>
    </w:pPr>
    <w:rPr>
      <w:rFonts w:eastAsiaTheme="minorEastAsia"/>
    </w:rPr>
  </w:style>
  <w:style w:type="paragraph" w:styleId="TOC6">
    <w:name w:val="toc 6"/>
    <w:basedOn w:val="Normal"/>
    <w:next w:val="Normal"/>
    <w:autoRedefine/>
    <w:uiPriority w:val="39"/>
    <w:unhideWhenUsed/>
    <w:rsid w:val="002E42F5"/>
    <w:pPr>
      <w:spacing w:after="100" w:line="259" w:lineRule="auto"/>
      <w:ind w:left="1100"/>
    </w:pPr>
    <w:rPr>
      <w:rFonts w:eastAsiaTheme="minorEastAsia"/>
    </w:rPr>
  </w:style>
  <w:style w:type="paragraph" w:styleId="TOC7">
    <w:name w:val="toc 7"/>
    <w:basedOn w:val="Normal"/>
    <w:next w:val="Normal"/>
    <w:autoRedefine/>
    <w:uiPriority w:val="39"/>
    <w:unhideWhenUsed/>
    <w:rsid w:val="002E42F5"/>
    <w:pPr>
      <w:spacing w:after="100" w:line="259" w:lineRule="auto"/>
      <w:ind w:left="1320"/>
    </w:pPr>
    <w:rPr>
      <w:rFonts w:eastAsiaTheme="minorEastAsia"/>
    </w:rPr>
  </w:style>
  <w:style w:type="paragraph" w:styleId="TOC8">
    <w:name w:val="toc 8"/>
    <w:basedOn w:val="Normal"/>
    <w:next w:val="Normal"/>
    <w:autoRedefine/>
    <w:uiPriority w:val="39"/>
    <w:unhideWhenUsed/>
    <w:rsid w:val="002E42F5"/>
    <w:pPr>
      <w:spacing w:after="100" w:line="259" w:lineRule="auto"/>
      <w:ind w:left="1540"/>
    </w:pPr>
    <w:rPr>
      <w:rFonts w:eastAsiaTheme="minorEastAsia"/>
    </w:rPr>
  </w:style>
  <w:style w:type="paragraph" w:styleId="TOC9">
    <w:name w:val="toc 9"/>
    <w:basedOn w:val="Normal"/>
    <w:next w:val="Normal"/>
    <w:autoRedefine/>
    <w:uiPriority w:val="39"/>
    <w:unhideWhenUsed/>
    <w:rsid w:val="002E42F5"/>
    <w:pPr>
      <w:spacing w:after="100" w:line="259" w:lineRule="auto"/>
      <w:ind w:left="1760"/>
    </w:pPr>
    <w:rPr>
      <w:rFonts w:eastAsiaTheme="minorEastAsia"/>
    </w:rPr>
  </w:style>
  <w:style w:type="paragraph" w:styleId="FootnoteText">
    <w:name w:val="footnote text"/>
    <w:basedOn w:val="Normal"/>
    <w:link w:val="FootnoteTextChar"/>
    <w:uiPriority w:val="99"/>
    <w:semiHidden/>
    <w:unhideWhenUsed/>
    <w:rsid w:val="0003424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34249"/>
    <w:rPr>
      <w:sz w:val="20"/>
      <w:szCs w:val="20"/>
      <w:lang w:bidi="ar-SA"/>
    </w:rPr>
  </w:style>
  <w:style w:type="character" w:styleId="FootnoteReference">
    <w:name w:val="footnote reference"/>
    <w:basedOn w:val="DefaultParagraphFont"/>
    <w:uiPriority w:val="99"/>
    <w:semiHidden/>
    <w:unhideWhenUsed/>
    <w:rsid w:val="00034249"/>
    <w:rPr>
      <w:vertAlign w:val="superscript"/>
    </w:rPr>
  </w:style>
  <w:style w:type="character" w:styleId="CommentReference">
    <w:name w:val="annotation reference"/>
    <w:basedOn w:val="DefaultParagraphFont"/>
    <w:uiPriority w:val="99"/>
    <w:semiHidden/>
    <w:unhideWhenUsed/>
    <w:rsid w:val="00034249"/>
    <w:rPr>
      <w:sz w:val="16"/>
      <w:szCs w:val="16"/>
    </w:rPr>
  </w:style>
  <w:style w:type="paragraph" w:styleId="CommentText">
    <w:name w:val="annotation text"/>
    <w:basedOn w:val="Normal"/>
    <w:link w:val="CommentTextChar"/>
    <w:uiPriority w:val="99"/>
    <w:semiHidden/>
    <w:unhideWhenUsed/>
    <w:rsid w:val="00034249"/>
    <w:pPr>
      <w:spacing w:line="240" w:lineRule="auto"/>
    </w:pPr>
    <w:rPr>
      <w:sz w:val="20"/>
      <w:szCs w:val="20"/>
    </w:rPr>
  </w:style>
  <w:style w:type="character" w:customStyle="1" w:styleId="CommentTextChar">
    <w:name w:val="Comment Text Char"/>
    <w:basedOn w:val="DefaultParagraphFont"/>
    <w:link w:val="CommentText"/>
    <w:uiPriority w:val="99"/>
    <w:semiHidden/>
    <w:rsid w:val="00034249"/>
    <w:rPr>
      <w:sz w:val="20"/>
      <w:szCs w:val="20"/>
      <w:lang w:bidi="ar-SA"/>
    </w:rPr>
  </w:style>
  <w:style w:type="paragraph" w:styleId="CommentSubject">
    <w:name w:val="annotation subject"/>
    <w:basedOn w:val="CommentText"/>
    <w:next w:val="CommentText"/>
    <w:link w:val="CommentSubjectChar"/>
    <w:uiPriority w:val="99"/>
    <w:semiHidden/>
    <w:unhideWhenUsed/>
    <w:rsid w:val="00034249"/>
    <w:rPr>
      <w:b/>
      <w:bCs/>
    </w:rPr>
  </w:style>
  <w:style w:type="character" w:customStyle="1" w:styleId="CommentSubjectChar">
    <w:name w:val="Comment Subject Char"/>
    <w:basedOn w:val="CommentTextChar"/>
    <w:link w:val="CommentSubject"/>
    <w:uiPriority w:val="99"/>
    <w:semiHidden/>
    <w:rsid w:val="00034249"/>
    <w:rPr>
      <w:b/>
      <w:bCs/>
      <w:sz w:val="20"/>
      <w:szCs w:val="20"/>
      <w:lang w:bidi="ar-SA"/>
    </w:rPr>
  </w:style>
  <w:style w:type="table" w:customStyle="1" w:styleId="TableGrid1">
    <w:name w:val="Table Grid1"/>
    <w:basedOn w:val="TableNormal"/>
    <w:next w:val="TableGrid"/>
    <w:uiPriority w:val="59"/>
    <w:rsid w:val="003E2A5F"/>
    <w:pPr>
      <w:spacing w:after="0" w:line="240" w:lineRule="auto"/>
    </w:pPr>
    <w:rPr>
      <w:lang w:bidi="ar-S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3E2A5F"/>
    <w:pPr>
      <w:spacing w:after="0" w:line="240" w:lineRule="auto"/>
    </w:pPr>
    <w:rPr>
      <w:rFonts w:eastAsia="Times New Roman"/>
      <w:lang w:bidi="ar-S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8004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59"/>
    <w:rsid w:val="008004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39"/>
    <w:rsid w:val="005343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53434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6Colorful-Accent51">
    <w:name w:val="Grid Table 6 Colorful - Accent 51"/>
    <w:basedOn w:val="TableNormal"/>
    <w:uiPriority w:val="51"/>
    <w:rsid w:val="00FC5C0D"/>
    <w:pPr>
      <w:spacing w:after="0" w:line="240" w:lineRule="auto"/>
    </w:pPr>
    <w:rPr>
      <w:color w:val="2F5496" w:themeColor="accent5" w:themeShade="BF"/>
      <w:lang w:bidi="ar-SA"/>
    </w:r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eGrid6">
    <w:name w:val="Table Grid6"/>
    <w:basedOn w:val="TableNormal"/>
    <w:next w:val="TableGrid"/>
    <w:uiPriority w:val="59"/>
    <w:rsid w:val="00A812F8"/>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420A17"/>
    <w:rPr>
      <w:rFonts w:asciiTheme="majorHAnsi" w:eastAsiaTheme="majorEastAsia" w:hAnsiTheme="majorHAnsi" w:cstheme="majorBidi"/>
      <w:color w:val="1F4D78" w:themeColor="accent1" w:themeShade="7F"/>
      <w:sz w:val="24"/>
      <w:szCs w:val="24"/>
      <w:lang w:bidi="ar-SA"/>
    </w:rPr>
  </w:style>
  <w:style w:type="paragraph" w:customStyle="1" w:styleId="Style1">
    <w:name w:val="Style1"/>
    <w:basedOn w:val="Heading1"/>
    <w:link w:val="Style1Char"/>
    <w:qFormat/>
    <w:rsid w:val="00E4015B"/>
    <w:pPr>
      <w:jc w:val="left"/>
    </w:pPr>
  </w:style>
  <w:style w:type="table" w:customStyle="1" w:styleId="GridTable4-Accent41">
    <w:name w:val="Grid Table 4 - Accent 41"/>
    <w:basedOn w:val="TableNormal"/>
    <w:uiPriority w:val="49"/>
    <w:rsid w:val="00C16EF2"/>
    <w:pPr>
      <w:spacing w:after="0" w:line="240" w:lineRule="auto"/>
    </w:pPr>
    <w:tblPr>
      <w:tblStyleRowBandSize w:val="1"/>
      <w:tblStyleColBandSize w:val="1"/>
      <w:tblInd w:w="0" w:type="dxa"/>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character" w:customStyle="1" w:styleId="Style1Char">
    <w:name w:val="Style1 Char"/>
    <w:basedOn w:val="Heading1Char"/>
    <w:link w:val="Style1"/>
    <w:rsid w:val="00E4015B"/>
    <w:rPr>
      <w:rFonts w:ascii="B Mitra" w:hAnsi="Calibri" w:cs="B Nazanin"/>
      <w:b/>
      <w:bCs/>
      <w:sz w:val="24"/>
      <w:szCs w:val="24"/>
    </w:rPr>
  </w:style>
  <w:style w:type="table" w:customStyle="1" w:styleId="GridTable4-Accent51">
    <w:name w:val="Grid Table 4 - Accent 51"/>
    <w:basedOn w:val="TableNormal"/>
    <w:uiPriority w:val="49"/>
    <w:rsid w:val="00C16EF2"/>
    <w:pPr>
      <w:spacing w:after="0" w:line="240" w:lineRule="auto"/>
    </w:p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4-Accent61">
    <w:name w:val="Grid Table 4 - Accent 61"/>
    <w:basedOn w:val="TableNormal"/>
    <w:uiPriority w:val="49"/>
    <w:rsid w:val="00C16EF2"/>
    <w:pPr>
      <w:spacing w:after="0" w:line="240" w:lineRule="auto"/>
    </w:p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5Dark-Accent41">
    <w:name w:val="Grid Table 5 Dark - Accent 41"/>
    <w:basedOn w:val="TableNormal"/>
    <w:uiPriority w:val="50"/>
    <w:rsid w:val="00C16EF2"/>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GridTable2-Accent61">
    <w:name w:val="Grid Table 2 - Accent 61"/>
    <w:basedOn w:val="TableNormal"/>
    <w:uiPriority w:val="47"/>
    <w:rsid w:val="00C16EF2"/>
    <w:pPr>
      <w:spacing w:after="0" w:line="240" w:lineRule="auto"/>
    </w:pPr>
    <w:tblPr>
      <w:tblStyleRowBandSize w:val="1"/>
      <w:tblStyleColBandSize w:val="1"/>
      <w:tblInd w:w="0" w:type="dxa"/>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CellMar>
        <w:top w:w="0" w:type="dxa"/>
        <w:left w:w="108" w:type="dxa"/>
        <w:bottom w:w="0" w:type="dxa"/>
        <w:right w:w="108" w:type="dxa"/>
      </w:tblCellMar>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customStyle="1" w:styleId="Style2">
    <w:name w:val="Style2"/>
    <w:basedOn w:val="ListParagraph"/>
    <w:link w:val="Style2Char"/>
    <w:qFormat/>
    <w:rsid w:val="00183953"/>
    <w:pPr>
      <w:bidi/>
      <w:spacing w:line="240" w:lineRule="auto"/>
    </w:pPr>
    <w:rPr>
      <w:rFonts w:cs="B Nazanin"/>
      <w:b/>
      <w:bCs/>
      <w:sz w:val="24"/>
      <w:szCs w:val="24"/>
    </w:rPr>
  </w:style>
  <w:style w:type="paragraph" w:customStyle="1" w:styleId="Style3">
    <w:name w:val="Style3"/>
    <w:basedOn w:val="ListParagraph"/>
    <w:link w:val="Style3Char"/>
    <w:qFormat/>
    <w:rsid w:val="00183953"/>
    <w:pPr>
      <w:numPr>
        <w:numId w:val="24"/>
      </w:numPr>
      <w:bidi/>
    </w:pPr>
  </w:style>
  <w:style w:type="character" w:customStyle="1" w:styleId="ListParagraphChar">
    <w:name w:val="List Paragraph Char"/>
    <w:basedOn w:val="DefaultParagraphFont"/>
    <w:link w:val="ListParagraph"/>
    <w:uiPriority w:val="34"/>
    <w:rsid w:val="00183953"/>
    <w:rPr>
      <w:lang w:bidi="ar-SA"/>
    </w:rPr>
  </w:style>
  <w:style w:type="character" w:customStyle="1" w:styleId="Style2Char">
    <w:name w:val="Style2 Char"/>
    <w:basedOn w:val="ListParagraphChar"/>
    <w:link w:val="Style2"/>
    <w:rsid w:val="00183953"/>
    <w:rPr>
      <w:rFonts w:cs="B Nazanin"/>
      <w:b/>
      <w:bCs/>
      <w:sz w:val="24"/>
      <w:szCs w:val="24"/>
      <w:lang w:bidi="ar-SA"/>
    </w:rPr>
  </w:style>
  <w:style w:type="paragraph" w:customStyle="1" w:styleId="Style4">
    <w:name w:val="Style4"/>
    <w:basedOn w:val="ListParagraph"/>
    <w:link w:val="Style4Char"/>
    <w:qFormat/>
    <w:rsid w:val="009D0FD2"/>
    <w:pPr>
      <w:numPr>
        <w:numId w:val="7"/>
      </w:numPr>
      <w:autoSpaceDE w:val="0"/>
      <w:autoSpaceDN w:val="0"/>
      <w:bidi/>
      <w:adjustRightInd w:val="0"/>
      <w:spacing w:after="0" w:line="240" w:lineRule="auto"/>
      <w:jc w:val="both"/>
    </w:pPr>
  </w:style>
  <w:style w:type="character" w:customStyle="1" w:styleId="Style3Char">
    <w:name w:val="Style3 Char"/>
    <w:basedOn w:val="ListParagraphChar"/>
    <w:link w:val="Style3"/>
    <w:rsid w:val="00183953"/>
    <w:rPr>
      <w:lang w:bidi="ar-SA"/>
    </w:rPr>
  </w:style>
  <w:style w:type="paragraph" w:customStyle="1" w:styleId="Style5">
    <w:name w:val="Style5"/>
    <w:basedOn w:val="Style4"/>
    <w:link w:val="Style5Char"/>
    <w:qFormat/>
    <w:rsid w:val="009D0FD2"/>
  </w:style>
  <w:style w:type="character" w:customStyle="1" w:styleId="Style4Char">
    <w:name w:val="Style4 Char"/>
    <w:basedOn w:val="ListParagraphChar"/>
    <w:link w:val="Style4"/>
    <w:rsid w:val="009D0FD2"/>
    <w:rPr>
      <w:lang w:bidi="ar-SA"/>
    </w:rPr>
  </w:style>
  <w:style w:type="paragraph" w:customStyle="1" w:styleId="Style6">
    <w:name w:val="Style6"/>
    <w:basedOn w:val="Normal"/>
    <w:link w:val="Style6Char"/>
    <w:qFormat/>
    <w:rsid w:val="009D0FD2"/>
    <w:pPr>
      <w:bidi/>
    </w:pPr>
    <w:rPr>
      <w:rFonts w:ascii="B Mitra,Bold" w:cs="B Mitra,Bold"/>
      <w:sz w:val="28"/>
      <w:szCs w:val="28"/>
    </w:rPr>
  </w:style>
  <w:style w:type="character" w:customStyle="1" w:styleId="Style5Char">
    <w:name w:val="Style5 Char"/>
    <w:basedOn w:val="Style4Char"/>
    <w:link w:val="Style5"/>
    <w:rsid w:val="009D0FD2"/>
    <w:rPr>
      <w:lang w:bidi="ar-SA"/>
    </w:rPr>
  </w:style>
  <w:style w:type="character" w:customStyle="1" w:styleId="Style6Char">
    <w:name w:val="Style6 Char"/>
    <w:basedOn w:val="DefaultParagraphFont"/>
    <w:link w:val="Style6"/>
    <w:rsid w:val="009D0FD2"/>
    <w:rPr>
      <w:rFonts w:ascii="B Mitra,Bold" w:cs="B Mitra,Bold"/>
      <w:sz w:val="28"/>
      <w:szCs w:val="28"/>
      <w:lang w:bidi="ar-SA"/>
    </w:rPr>
  </w:style>
  <w:style w:type="paragraph" w:customStyle="1" w:styleId="Style7">
    <w:name w:val="Style7"/>
    <w:basedOn w:val="Normal"/>
    <w:link w:val="Style7Char"/>
    <w:qFormat/>
    <w:rsid w:val="000D6594"/>
    <w:pPr>
      <w:bidi/>
      <w:spacing w:before="100" w:beforeAutospacing="1" w:afterAutospacing="1"/>
      <w:ind w:left="2" w:right="-1130"/>
      <w:contextualSpacing/>
    </w:pPr>
    <w:rPr>
      <w:rFonts w:cs="B Nazanin"/>
      <w:b/>
      <w:bCs/>
      <w:sz w:val="20"/>
      <w:szCs w:val="20"/>
      <w:lang w:bidi="fa-IR"/>
    </w:rPr>
  </w:style>
  <w:style w:type="table" w:customStyle="1" w:styleId="GridTable6Colorful-Accent511">
    <w:name w:val="Grid Table 6 Colorful - Accent 511"/>
    <w:basedOn w:val="TableNormal"/>
    <w:uiPriority w:val="51"/>
    <w:rsid w:val="00BD296A"/>
    <w:pPr>
      <w:spacing w:after="0" w:line="240" w:lineRule="auto"/>
    </w:pPr>
    <w:rPr>
      <w:color w:val="2F5496" w:themeColor="accent5" w:themeShade="BF"/>
      <w:lang w:bidi="ar-SA"/>
    </w:r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customStyle="1" w:styleId="Style7Char">
    <w:name w:val="Style7 Char"/>
    <w:basedOn w:val="DefaultParagraphFont"/>
    <w:link w:val="Style7"/>
    <w:rsid w:val="000D6594"/>
    <w:rPr>
      <w:rFonts w:cs="B Nazanin"/>
      <w:b/>
      <w:bCs/>
      <w:sz w:val="20"/>
      <w:szCs w:val="20"/>
    </w:rPr>
  </w:style>
  <w:style w:type="table" w:customStyle="1" w:styleId="TableGrid7">
    <w:name w:val="Table Grid7"/>
    <w:basedOn w:val="TableNormal"/>
    <w:next w:val="TableGrid"/>
    <w:uiPriority w:val="59"/>
    <w:rsid w:val="00865F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F01B89"/>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uiPriority w:val="59"/>
    <w:rsid w:val="004D2E85"/>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2A687E"/>
    <w:pPr>
      <w:spacing w:line="240" w:lineRule="auto"/>
    </w:pPr>
    <w:rPr>
      <w:i/>
      <w:iCs/>
      <w:color w:val="44546A" w:themeColor="text2"/>
      <w:sz w:val="18"/>
      <w:szCs w:val="18"/>
    </w:rPr>
  </w:style>
</w:styles>
</file>

<file path=word/webSettings.xml><?xml version="1.0" encoding="utf-8"?>
<w:webSettings xmlns:r="http://schemas.openxmlformats.org/officeDocument/2006/relationships" xmlns:w="http://schemas.openxmlformats.org/wordprocessingml/2006/main">
  <w:divs>
    <w:div w:id="348458021">
      <w:bodyDiv w:val="1"/>
      <w:marLeft w:val="0"/>
      <w:marRight w:val="0"/>
      <w:marTop w:val="0"/>
      <w:marBottom w:val="0"/>
      <w:divBdr>
        <w:top w:val="none" w:sz="0" w:space="0" w:color="auto"/>
        <w:left w:val="none" w:sz="0" w:space="0" w:color="auto"/>
        <w:bottom w:val="none" w:sz="0" w:space="0" w:color="auto"/>
        <w:right w:val="none" w:sz="0" w:space="0" w:color="auto"/>
      </w:divBdr>
    </w:div>
    <w:div w:id="641495802">
      <w:bodyDiv w:val="1"/>
      <w:marLeft w:val="0"/>
      <w:marRight w:val="0"/>
      <w:marTop w:val="0"/>
      <w:marBottom w:val="0"/>
      <w:divBdr>
        <w:top w:val="none" w:sz="0" w:space="0" w:color="auto"/>
        <w:left w:val="none" w:sz="0" w:space="0" w:color="auto"/>
        <w:bottom w:val="none" w:sz="0" w:space="0" w:color="auto"/>
        <w:right w:val="none" w:sz="0" w:space="0" w:color="auto"/>
      </w:divBdr>
    </w:div>
    <w:div w:id="1067411921">
      <w:bodyDiv w:val="1"/>
      <w:marLeft w:val="0"/>
      <w:marRight w:val="0"/>
      <w:marTop w:val="0"/>
      <w:marBottom w:val="0"/>
      <w:divBdr>
        <w:top w:val="none" w:sz="0" w:space="0" w:color="auto"/>
        <w:left w:val="none" w:sz="0" w:space="0" w:color="auto"/>
        <w:bottom w:val="none" w:sz="0" w:space="0" w:color="auto"/>
        <w:right w:val="none" w:sz="0" w:space="0" w:color="auto"/>
      </w:divBdr>
    </w:div>
    <w:div w:id="1984263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javanonline.ir/files/fa/news/1394/2/29/143081_265.jpg"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A4C90D-A09C-4DCD-9576-EF4B53DCCE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70</Pages>
  <Words>15756</Words>
  <Characters>89813</Characters>
  <Application>Microsoft Office Word</Application>
  <DocSecurity>0</DocSecurity>
  <Lines>748</Lines>
  <Paragraphs>210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105359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sobkhiz</dc:creator>
  <cp:lastModifiedBy>bahonar</cp:lastModifiedBy>
  <cp:revision>6</cp:revision>
  <cp:lastPrinted>2017-04-08T13:18:00Z</cp:lastPrinted>
  <dcterms:created xsi:type="dcterms:W3CDTF">2018-01-21T05:23:00Z</dcterms:created>
  <dcterms:modified xsi:type="dcterms:W3CDTF">2018-01-26T07:36:00Z</dcterms:modified>
</cp:coreProperties>
</file>